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42D0F" w14:textId="55CE87BD" w:rsidR="002202BB" w:rsidRPr="002C19F8" w:rsidRDefault="00C75E6F" w:rsidP="00C75E6F">
      <w:pPr>
        <w:pStyle w:val="Nagwek1-tytu"/>
        <w:rPr>
          <w:rFonts w:eastAsia="Times New Roman" w:cstheme="minorHAnsi"/>
          <w:spacing w:val="20"/>
          <w:sz w:val="72"/>
          <w:szCs w:val="72"/>
          <w:lang w:eastAsia="pl-PL"/>
        </w:rPr>
      </w:pPr>
      <w:bookmarkStart w:id="0" w:name="_GoBack"/>
      <w:bookmarkEnd w:id="0"/>
      <w:r w:rsidRPr="002C19F8">
        <w:rPr>
          <w:rFonts w:eastAsia="Times New Roman" w:cstheme="minorHAnsi"/>
          <w:spacing w:val="20"/>
          <w:sz w:val="72"/>
          <w:szCs w:val="72"/>
          <w:lang w:eastAsia="pl-PL"/>
        </w:rPr>
        <w:t xml:space="preserve">Statut </w:t>
      </w:r>
      <w:r w:rsidR="00522C2A" w:rsidRPr="002C19F8">
        <w:rPr>
          <w:rFonts w:eastAsia="Times New Roman" w:cstheme="minorHAnsi"/>
          <w:spacing w:val="20"/>
          <w:sz w:val="72"/>
          <w:szCs w:val="72"/>
          <w:lang w:eastAsia="pl-PL"/>
        </w:rPr>
        <w:t>Technikum n</w:t>
      </w:r>
      <w:r w:rsidR="00A36CFA" w:rsidRPr="002C19F8">
        <w:rPr>
          <w:rFonts w:eastAsia="Times New Roman" w:cstheme="minorHAnsi"/>
          <w:spacing w:val="20"/>
          <w:sz w:val="72"/>
          <w:szCs w:val="72"/>
          <w:lang w:eastAsia="pl-PL"/>
        </w:rPr>
        <w:t xml:space="preserve">r </w:t>
      </w:r>
      <w:r w:rsidR="003E0798" w:rsidRPr="002C19F8">
        <w:rPr>
          <w:rFonts w:eastAsia="Times New Roman" w:cstheme="minorHAnsi"/>
          <w:spacing w:val="20"/>
          <w:sz w:val="72"/>
          <w:szCs w:val="72"/>
          <w:lang w:eastAsia="pl-PL"/>
        </w:rPr>
        <w:t>1</w:t>
      </w:r>
    </w:p>
    <w:p w14:paraId="52A160E7" w14:textId="0174588F" w:rsidR="00990BB8" w:rsidRPr="002C19F8" w:rsidRDefault="00C75E6F" w:rsidP="00C75E6F">
      <w:pPr>
        <w:pStyle w:val="Nagwek1-tytu"/>
        <w:rPr>
          <w:rFonts w:eastAsia="Times New Roman" w:cstheme="minorHAnsi"/>
          <w:spacing w:val="20"/>
          <w:sz w:val="72"/>
          <w:szCs w:val="72"/>
          <w:lang w:eastAsia="pl-PL"/>
        </w:rPr>
      </w:pPr>
      <w:r w:rsidRPr="002C19F8">
        <w:rPr>
          <w:rFonts w:eastAsia="Times New Roman" w:cstheme="minorHAnsi"/>
          <w:spacing w:val="20"/>
          <w:sz w:val="72"/>
          <w:szCs w:val="72"/>
          <w:lang w:eastAsia="pl-PL"/>
        </w:rPr>
        <w:t>w Łodzi</w:t>
      </w:r>
    </w:p>
    <w:p w14:paraId="05720ABD" w14:textId="77777777" w:rsidR="0094069F" w:rsidRPr="002C19F8" w:rsidRDefault="0094069F" w:rsidP="0094069F">
      <w:pPr>
        <w:rPr>
          <w:rFonts w:asciiTheme="minorHAnsi" w:hAnsiTheme="minorHAnsi" w:cstheme="minorHAnsi"/>
          <w:sz w:val="24"/>
          <w:szCs w:val="24"/>
        </w:rPr>
      </w:pPr>
    </w:p>
    <w:p w14:paraId="3C7ED7E0" w14:textId="5FA8CBF1" w:rsidR="002C19F8" w:rsidRDefault="00C85543" w:rsidP="00C85543">
      <w:pPr>
        <w:pStyle w:val="Nagwek2-spistreci"/>
        <w:rPr>
          <w:rFonts w:asciiTheme="minorHAnsi" w:hAnsiTheme="minorHAnsi" w:cstheme="minorHAnsi"/>
          <w:sz w:val="24"/>
          <w:szCs w:val="24"/>
        </w:rPr>
      </w:pPr>
      <w:r w:rsidRPr="002C19F8">
        <w:rPr>
          <w:rFonts w:asciiTheme="minorHAnsi" w:hAnsiTheme="minorHAnsi" w:cstheme="minorHAnsi"/>
          <w:sz w:val="24"/>
          <w:szCs w:val="24"/>
        </w:rPr>
        <w:t xml:space="preserve">stan prawny na dzień 20 listopada 2025 r. </w:t>
      </w:r>
    </w:p>
    <w:p w14:paraId="78DE03A8" w14:textId="283019E7" w:rsidR="00C85543" w:rsidRPr="00C55DA7" w:rsidRDefault="002C19F8" w:rsidP="00C55DA7">
      <w:pPr>
        <w:spacing w:after="160" w:line="259" w:lineRule="auto"/>
        <w:jc w:val="left"/>
        <w:rPr>
          <w:rFonts w:asciiTheme="minorHAnsi" w:hAnsiTheme="minorHAnsi" w:cstheme="minorHAnsi"/>
          <w:b/>
          <w:bCs/>
          <w:sz w:val="24"/>
          <w:szCs w:val="24"/>
        </w:rPr>
      </w:pPr>
      <w:r>
        <w:rPr>
          <w:rFonts w:asciiTheme="minorHAnsi" w:hAnsiTheme="minorHAnsi" w:cstheme="minorHAnsi"/>
          <w:sz w:val="24"/>
          <w:szCs w:val="24"/>
        </w:rPr>
        <w:br w:type="page"/>
      </w:r>
    </w:p>
    <w:p w14:paraId="4F428C71" w14:textId="585E6D10" w:rsidR="00AE2576" w:rsidRDefault="002202BB" w:rsidP="00C55DA7">
      <w:pPr>
        <w:pStyle w:val="Nagwek2-spistreci"/>
        <w:rPr>
          <w:rFonts w:asciiTheme="minorHAnsi" w:hAnsiTheme="minorHAnsi" w:cstheme="minorHAnsi"/>
        </w:rPr>
      </w:pPr>
      <w:bookmarkStart w:id="1" w:name="_Hlk485998657"/>
      <w:r w:rsidRPr="002C19F8">
        <w:rPr>
          <w:rFonts w:asciiTheme="minorHAnsi" w:hAnsiTheme="minorHAnsi" w:cstheme="minorHAnsi"/>
        </w:rPr>
        <w:lastRenderedPageBreak/>
        <w:t>Podstawa prawna</w:t>
      </w:r>
      <w:r w:rsidR="0094069F" w:rsidRPr="002C19F8">
        <w:rPr>
          <w:rFonts w:asciiTheme="minorHAnsi" w:hAnsiTheme="minorHAnsi" w:cstheme="minorHAnsi"/>
        </w:rPr>
        <w:t>:</w:t>
      </w:r>
    </w:p>
    <w:p w14:paraId="23E7F785" w14:textId="77777777" w:rsidR="00C55DA7" w:rsidRPr="002C19F8" w:rsidRDefault="00C55DA7" w:rsidP="00C55DA7">
      <w:pPr>
        <w:pStyle w:val="Nagwek2-spistreci"/>
        <w:rPr>
          <w:rFonts w:asciiTheme="minorHAnsi" w:hAnsiTheme="minorHAnsi" w:cstheme="minorHAnsi"/>
        </w:rPr>
      </w:pPr>
    </w:p>
    <w:bookmarkEnd w:id="1"/>
    <w:p w14:paraId="4CF02F7E" w14:textId="497F08E0" w:rsidR="00C85543" w:rsidRPr="002C19F8" w:rsidRDefault="00C85543" w:rsidP="00C85543">
      <w:pPr>
        <w:numPr>
          <w:ilvl w:val="0"/>
          <w:numId w:val="364"/>
        </w:numPr>
        <w:spacing w:line="380" w:lineRule="auto"/>
        <w:ind w:hanging="360"/>
        <w:jc w:val="left"/>
        <w:rPr>
          <w:rFonts w:asciiTheme="minorHAnsi" w:hAnsiTheme="minorHAnsi" w:cstheme="minorHAnsi"/>
        </w:rPr>
      </w:pPr>
      <w:r w:rsidRPr="002C19F8">
        <w:rPr>
          <w:rFonts w:asciiTheme="minorHAnsi" w:hAnsiTheme="minorHAnsi" w:cstheme="minorHAnsi"/>
        </w:rPr>
        <w:t xml:space="preserve">Ustawa z dnia 7 września 1991 roku o systemie oświaty  (t.j. Dz. U. z 2025 r. poz. 881); </w:t>
      </w:r>
    </w:p>
    <w:p w14:paraId="515DA056" w14:textId="4FF2BBF1" w:rsidR="00FA4010" w:rsidRPr="002C19F8" w:rsidRDefault="00C85543" w:rsidP="00BA3016">
      <w:pPr>
        <w:numPr>
          <w:ilvl w:val="0"/>
          <w:numId w:val="364"/>
        </w:numPr>
        <w:spacing w:line="380" w:lineRule="auto"/>
        <w:ind w:hanging="360"/>
        <w:jc w:val="left"/>
        <w:rPr>
          <w:rFonts w:asciiTheme="minorHAnsi" w:hAnsiTheme="minorHAnsi" w:cstheme="minorHAnsi"/>
        </w:rPr>
      </w:pPr>
      <w:r w:rsidRPr="002C19F8">
        <w:rPr>
          <w:rFonts w:asciiTheme="minorHAnsi" w:hAnsiTheme="minorHAnsi" w:cstheme="minorHAnsi"/>
        </w:rPr>
        <w:t>Ustawa z dnia 14 grudnia 2016 r.– Prawo oświatowe (t.j. Dz. U. z 2025 r., poz. 1043</w:t>
      </w:r>
      <w:r w:rsidR="005F1680" w:rsidRPr="002C19F8">
        <w:rPr>
          <w:rFonts w:asciiTheme="minorHAnsi" w:hAnsiTheme="minorHAnsi" w:cstheme="minorHAnsi"/>
        </w:rPr>
        <w:t>).</w:t>
      </w:r>
    </w:p>
    <w:p w14:paraId="424138D3" w14:textId="77777777" w:rsidR="002C19F8" w:rsidRDefault="002C19F8">
      <w:pPr>
        <w:spacing w:after="160" w:line="259" w:lineRule="auto"/>
        <w:jc w:val="left"/>
        <w:rPr>
          <w:rFonts w:asciiTheme="minorHAnsi" w:hAnsiTheme="minorHAnsi" w:cstheme="minorHAnsi"/>
          <w:b/>
          <w:bCs/>
          <w:sz w:val="36"/>
        </w:rPr>
      </w:pPr>
      <w:r>
        <w:rPr>
          <w:rFonts w:asciiTheme="minorHAnsi" w:hAnsiTheme="minorHAnsi" w:cstheme="minorHAnsi"/>
        </w:rPr>
        <w:br w:type="page"/>
      </w:r>
    </w:p>
    <w:p w14:paraId="0FDCD3CB" w14:textId="2E20FAC6" w:rsidR="00BA3016" w:rsidRPr="002C19F8" w:rsidRDefault="00C75E6F" w:rsidP="00C75E6F">
      <w:pPr>
        <w:pStyle w:val="Nagwek2-spistreci"/>
        <w:rPr>
          <w:rFonts w:asciiTheme="minorHAnsi" w:hAnsiTheme="minorHAnsi" w:cstheme="minorHAnsi"/>
        </w:rPr>
      </w:pPr>
      <w:r w:rsidRPr="002C19F8">
        <w:rPr>
          <w:rFonts w:asciiTheme="minorHAnsi" w:hAnsiTheme="minorHAnsi" w:cstheme="minorHAnsi"/>
        </w:rPr>
        <w:lastRenderedPageBreak/>
        <w:t>Spis treści:</w:t>
      </w:r>
    </w:p>
    <w:p w14:paraId="412C1F5B" w14:textId="69C38752" w:rsidR="00C52F72" w:rsidRDefault="00BD05BD">
      <w:pPr>
        <w:pStyle w:val="Spistreci1"/>
        <w:tabs>
          <w:tab w:val="right" w:leader="dot" w:pos="9060"/>
        </w:tabs>
        <w:rPr>
          <w:rFonts w:eastAsiaTheme="minorEastAsia" w:cstheme="minorBidi"/>
          <w:b w:val="0"/>
          <w:bCs w:val="0"/>
          <w:noProof/>
          <w:kern w:val="2"/>
          <w:sz w:val="24"/>
          <w:szCs w:val="24"/>
          <w:lang w:eastAsia="pl-PL"/>
          <w14:ligatures w14:val="standardContextual"/>
        </w:rPr>
      </w:pPr>
      <w:r w:rsidRPr="002C19F8">
        <w:rPr>
          <w:rFonts w:cstheme="minorHAnsi"/>
          <w:caps/>
        </w:rPr>
        <w:fldChar w:fldCharType="begin"/>
      </w:r>
      <w:r w:rsidRPr="002C19F8">
        <w:rPr>
          <w:rFonts w:cstheme="minorHAnsi"/>
          <w:caps/>
        </w:rPr>
        <w:instrText xml:space="preserve"> TOC \h \z \t "Nagłówek 4- rozdział;2;Nagłówek 3- dział;1" </w:instrText>
      </w:r>
      <w:r w:rsidRPr="002C19F8">
        <w:rPr>
          <w:rFonts w:cstheme="minorHAnsi"/>
          <w:caps/>
        </w:rPr>
        <w:fldChar w:fldCharType="separate"/>
      </w:r>
      <w:hyperlink w:anchor="_Toc216939603" w:history="1">
        <w:r w:rsidR="00C52F72" w:rsidRPr="006D1A93">
          <w:rPr>
            <w:rStyle w:val="Hipercze"/>
            <w:rFonts w:cstheme="minorHAnsi"/>
            <w:noProof/>
          </w:rPr>
          <w:t>Dział I</w:t>
        </w:r>
        <w:r w:rsidR="00C52F72">
          <w:rPr>
            <w:noProof/>
            <w:webHidden/>
          </w:rPr>
          <w:tab/>
        </w:r>
        <w:r w:rsidR="00C52F72">
          <w:rPr>
            <w:noProof/>
            <w:webHidden/>
          </w:rPr>
          <w:fldChar w:fldCharType="begin"/>
        </w:r>
        <w:r w:rsidR="00C52F72">
          <w:rPr>
            <w:noProof/>
            <w:webHidden/>
          </w:rPr>
          <w:instrText xml:space="preserve"> PAGEREF _Toc216939603 \h </w:instrText>
        </w:r>
        <w:r w:rsidR="00C52F72">
          <w:rPr>
            <w:noProof/>
            <w:webHidden/>
          </w:rPr>
        </w:r>
        <w:r w:rsidR="00C52F72">
          <w:rPr>
            <w:noProof/>
            <w:webHidden/>
          </w:rPr>
          <w:fldChar w:fldCharType="separate"/>
        </w:r>
        <w:r w:rsidR="00C52F72">
          <w:rPr>
            <w:noProof/>
            <w:webHidden/>
          </w:rPr>
          <w:t>1</w:t>
        </w:r>
        <w:r w:rsidR="00C52F72">
          <w:rPr>
            <w:noProof/>
            <w:webHidden/>
          </w:rPr>
          <w:fldChar w:fldCharType="end"/>
        </w:r>
      </w:hyperlink>
    </w:p>
    <w:p w14:paraId="54BBADC4" w14:textId="4F82C750"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04" w:history="1">
        <w:r w:rsidR="00C52F72" w:rsidRPr="006D1A93">
          <w:rPr>
            <w:rStyle w:val="Hipercze"/>
            <w:rFonts w:cstheme="minorHAnsi"/>
            <w:noProof/>
          </w:rPr>
          <w:t>Postanowienia ogólne</w:t>
        </w:r>
        <w:r w:rsidR="00C52F72">
          <w:rPr>
            <w:noProof/>
            <w:webHidden/>
          </w:rPr>
          <w:tab/>
        </w:r>
        <w:r w:rsidR="00C52F72">
          <w:rPr>
            <w:noProof/>
            <w:webHidden/>
          </w:rPr>
          <w:fldChar w:fldCharType="begin"/>
        </w:r>
        <w:r w:rsidR="00C52F72">
          <w:rPr>
            <w:noProof/>
            <w:webHidden/>
          </w:rPr>
          <w:instrText xml:space="preserve"> PAGEREF _Toc216939604 \h </w:instrText>
        </w:r>
        <w:r w:rsidR="00C52F72">
          <w:rPr>
            <w:noProof/>
            <w:webHidden/>
          </w:rPr>
        </w:r>
        <w:r w:rsidR="00C52F72">
          <w:rPr>
            <w:noProof/>
            <w:webHidden/>
          </w:rPr>
          <w:fldChar w:fldCharType="separate"/>
        </w:r>
        <w:r w:rsidR="00C52F72">
          <w:rPr>
            <w:noProof/>
            <w:webHidden/>
          </w:rPr>
          <w:t>1</w:t>
        </w:r>
        <w:r w:rsidR="00C52F72">
          <w:rPr>
            <w:noProof/>
            <w:webHidden/>
          </w:rPr>
          <w:fldChar w:fldCharType="end"/>
        </w:r>
      </w:hyperlink>
    </w:p>
    <w:p w14:paraId="3F060B86" w14:textId="14DD8040"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05" w:history="1">
        <w:r w:rsidR="00C52F72" w:rsidRPr="006D1A93">
          <w:rPr>
            <w:rStyle w:val="Hipercze"/>
            <w:rFonts w:cstheme="minorHAnsi"/>
            <w:noProof/>
          </w:rPr>
          <w:t>Rozdział 1 Przepisy definiujące</w:t>
        </w:r>
        <w:r w:rsidR="00C52F72">
          <w:rPr>
            <w:noProof/>
            <w:webHidden/>
          </w:rPr>
          <w:tab/>
        </w:r>
        <w:r w:rsidR="00C52F72">
          <w:rPr>
            <w:noProof/>
            <w:webHidden/>
          </w:rPr>
          <w:fldChar w:fldCharType="begin"/>
        </w:r>
        <w:r w:rsidR="00C52F72">
          <w:rPr>
            <w:noProof/>
            <w:webHidden/>
          </w:rPr>
          <w:instrText xml:space="preserve"> PAGEREF _Toc216939605 \h </w:instrText>
        </w:r>
        <w:r w:rsidR="00C52F72">
          <w:rPr>
            <w:noProof/>
            <w:webHidden/>
          </w:rPr>
        </w:r>
        <w:r w:rsidR="00C52F72">
          <w:rPr>
            <w:noProof/>
            <w:webHidden/>
          </w:rPr>
          <w:fldChar w:fldCharType="separate"/>
        </w:r>
        <w:r w:rsidR="00C52F72">
          <w:rPr>
            <w:noProof/>
            <w:webHidden/>
          </w:rPr>
          <w:t>1</w:t>
        </w:r>
        <w:r w:rsidR="00C52F72">
          <w:rPr>
            <w:noProof/>
            <w:webHidden/>
          </w:rPr>
          <w:fldChar w:fldCharType="end"/>
        </w:r>
      </w:hyperlink>
    </w:p>
    <w:p w14:paraId="65F4ECEB" w14:textId="2C78BE4B"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06" w:history="1">
        <w:r w:rsidR="00C52F72" w:rsidRPr="006D1A93">
          <w:rPr>
            <w:rStyle w:val="Hipercze"/>
            <w:rFonts w:cstheme="minorHAnsi"/>
            <w:noProof/>
          </w:rPr>
          <w:t>Rozdział 2 Informacje ogólne o szkole</w:t>
        </w:r>
        <w:r w:rsidR="00C52F72">
          <w:rPr>
            <w:noProof/>
            <w:webHidden/>
          </w:rPr>
          <w:tab/>
        </w:r>
        <w:r w:rsidR="00C52F72">
          <w:rPr>
            <w:noProof/>
            <w:webHidden/>
          </w:rPr>
          <w:fldChar w:fldCharType="begin"/>
        </w:r>
        <w:r w:rsidR="00C52F72">
          <w:rPr>
            <w:noProof/>
            <w:webHidden/>
          </w:rPr>
          <w:instrText xml:space="preserve"> PAGEREF _Toc216939606 \h </w:instrText>
        </w:r>
        <w:r w:rsidR="00C52F72">
          <w:rPr>
            <w:noProof/>
            <w:webHidden/>
          </w:rPr>
        </w:r>
        <w:r w:rsidR="00C52F72">
          <w:rPr>
            <w:noProof/>
            <w:webHidden/>
          </w:rPr>
          <w:fldChar w:fldCharType="separate"/>
        </w:r>
        <w:r w:rsidR="00C52F72">
          <w:rPr>
            <w:noProof/>
            <w:webHidden/>
          </w:rPr>
          <w:t>1</w:t>
        </w:r>
        <w:r w:rsidR="00C52F72">
          <w:rPr>
            <w:noProof/>
            <w:webHidden/>
          </w:rPr>
          <w:fldChar w:fldCharType="end"/>
        </w:r>
      </w:hyperlink>
    </w:p>
    <w:p w14:paraId="0031DA07" w14:textId="54EC4215"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07" w:history="1">
        <w:r w:rsidR="00C52F72" w:rsidRPr="006D1A93">
          <w:rPr>
            <w:rStyle w:val="Hipercze"/>
            <w:rFonts w:cstheme="minorHAnsi"/>
            <w:noProof/>
          </w:rPr>
          <w:t>Rozdział 3 Cele i zadania szkoły</w:t>
        </w:r>
        <w:r w:rsidR="00C52F72">
          <w:rPr>
            <w:noProof/>
            <w:webHidden/>
          </w:rPr>
          <w:tab/>
        </w:r>
        <w:r w:rsidR="00C52F72">
          <w:rPr>
            <w:noProof/>
            <w:webHidden/>
          </w:rPr>
          <w:fldChar w:fldCharType="begin"/>
        </w:r>
        <w:r w:rsidR="00C52F72">
          <w:rPr>
            <w:noProof/>
            <w:webHidden/>
          </w:rPr>
          <w:instrText xml:space="preserve"> PAGEREF _Toc216939607 \h </w:instrText>
        </w:r>
        <w:r w:rsidR="00C52F72">
          <w:rPr>
            <w:noProof/>
            <w:webHidden/>
          </w:rPr>
        </w:r>
        <w:r w:rsidR="00C52F72">
          <w:rPr>
            <w:noProof/>
            <w:webHidden/>
          </w:rPr>
          <w:fldChar w:fldCharType="separate"/>
        </w:r>
        <w:r w:rsidR="00C52F72">
          <w:rPr>
            <w:noProof/>
            <w:webHidden/>
          </w:rPr>
          <w:t>3</w:t>
        </w:r>
        <w:r w:rsidR="00C52F72">
          <w:rPr>
            <w:noProof/>
            <w:webHidden/>
          </w:rPr>
          <w:fldChar w:fldCharType="end"/>
        </w:r>
      </w:hyperlink>
    </w:p>
    <w:p w14:paraId="1385EC2D" w14:textId="26A3920C"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08" w:history="1">
        <w:r w:rsidR="00C52F72" w:rsidRPr="006D1A93">
          <w:rPr>
            <w:rStyle w:val="Hipercze"/>
            <w:rFonts w:cstheme="minorHAnsi"/>
            <w:noProof/>
          </w:rPr>
          <w:t>Rozdział 4 Misja i wizja szkoły</w:t>
        </w:r>
        <w:r w:rsidR="00C52F72">
          <w:rPr>
            <w:noProof/>
            <w:webHidden/>
          </w:rPr>
          <w:tab/>
        </w:r>
        <w:r w:rsidR="00C52F72">
          <w:rPr>
            <w:noProof/>
            <w:webHidden/>
          </w:rPr>
          <w:fldChar w:fldCharType="begin"/>
        </w:r>
        <w:r w:rsidR="00C52F72">
          <w:rPr>
            <w:noProof/>
            <w:webHidden/>
          </w:rPr>
          <w:instrText xml:space="preserve"> PAGEREF _Toc216939608 \h </w:instrText>
        </w:r>
        <w:r w:rsidR="00C52F72">
          <w:rPr>
            <w:noProof/>
            <w:webHidden/>
          </w:rPr>
        </w:r>
        <w:r w:rsidR="00C52F72">
          <w:rPr>
            <w:noProof/>
            <w:webHidden/>
          </w:rPr>
          <w:fldChar w:fldCharType="separate"/>
        </w:r>
        <w:r w:rsidR="00C52F72">
          <w:rPr>
            <w:noProof/>
            <w:webHidden/>
          </w:rPr>
          <w:t>8</w:t>
        </w:r>
        <w:r w:rsidR="00C52F72">
          <w:rPr>
            <w:noProof/>
            <w:webHidden/>
          </w:rPr>
          <w:fldChar w:fldCharType="end"/>
        </w:r>
      </w:hyperlink>
    </w:p>
    <w:p w14:paraId="13C24595" w14:textId="1E0CA235"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09" w:history="1">
        <w:r w:rsidR="00C52F72" w:rsidRPr="006D1A93">
          <w:rPr>
            <w:rStyle w:val="Hipercze"/>
            <w:rFonts w:cstheme="minorHAnsi"/>
            <w:noProof/>
          </w:rPr>
          <w:t>Dział II</w:t>
        </w:r>
        <w:r w:rsidR="00C52F72">
          <w:rPr>
            <w:noProof/>
            <w:webHidden/>
          </w:rPr>
          <w:tab/>
        </w:r>
        <w:r w:rsidR="00C52F72">
          <w:rPr>
            <w:noProof/>
            <w:webHidden/>
          </w:rPr>
          <w:fldChar w:fldCharType="begin"/>
        </w:r>
        <w:r w:rsidR="00C52F72">
          <w:rPr>
            <w:noProof/>
            <w:webHidden/>
          </w:rPr>
          <w:instrText xml:space="preserve"> PAGEREF _Toc216939609 \h </w:instrText>
        </w:r>
        <w:r w:rsidR="00C52F72">
          <w:rPr>
            <w:noProof/>
            <w:webHidden/>
          </w:rPr>
        </w:r>
        <w:r w:rsidR="00C52F72">
          <w:rPr>
            <w:noProof/>
            <w:webHidden/>
          </w:rPr>
          <w:fldChar w:fldCharType="separate"/>
        </w:r>
        <w:r w:rsidR="00C52F72">
          <w:rPr>
            <w:noProof/>
            <w:webHidden/>
          </w:rPr>
          <w:t>10</w:t>
        </w:r>
        <w:r w:rsidR="00C52F72">
          <w:rPr>
            <w:noProof/>
            <w:webHidden/>
          </w:rPr>
          <w:fldChar w:fldCharType="end"/>
        </w:r>
      </w:hyperlink>
    </w:p>
    <w:p w14:paraId="1EF40EB3" w14:textId="5053E641"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10" w:history="1">
        <w:r w:rsidR="00C52F72" w:rsidRPr="006D1A93">
          <w:rPr>
            <w:rStyle w:val="Hipercze"/>
            <w:rFonts w:cstheme="minorHAnsi"/>
            <w:noProof/>
          </w:rPr>
          <w:t>Sposoby realizacji zdań szkoły</w:t>
        </w:r>
        <w:r w:rsidR="00C52F72">
          <w:rPr>
            <w:noProof/>
            <w:webHidden/>
          </w:rPr>
          <w:tab/>
        </w:r>
        <w:r w:rsidR="00C52F72">
          <w:rPr>
            <w:noProof/>
            <w:webHidden/>
          </w:rPr>
          <w:fldChar w:fldCharType="begin"/>
        </w:r>
        <w:r w:rsidR="00C52F72">
          <w:rPr>
            <w:noProof/>
            <w:webHidden/>
          </w:rPr>
          <w:instrText xml:space="preserve"> PAGEREF _Toc216939610 \h </w:instrText>
        </w:r>
        <w:r w:rsidR="00C52F72">
          <w:rPr>
            <w:noProof/>
            <w:webHidden/>
          </w:rPr>
        </w:r>
        <w:r w:rsidR="00C52F72">
          <w:rPr>
            <w:noProof/>
            <w:webHidden/>
          </w:rPr>
          <w:fldChar w:fldCharType="separate"/>
        </w:r>
        <w:r w:rsidR="00C52F72">
          <w:rPr>
            <w:noProof/>
            <w:webHidden/>
          </w:rPr>
          <w:t>10</w:t>
        </w:r>
        <w:r w:rsidR="00C52F72">
          <w:rPr>
            <w:noProof/>
            <w:webHidden/>
          </w:rPr>
          <w:fldChar w:fldCharType="end"/>
        </w:r>
      </w:hyperlink>
    </w:p>
    <w:p w14:paraId="13E49D16" w14:textId="697BE409"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1" w:history="1">
        <w:r w:rsidR="00C52F72" w:rsidRPr="006D1A93">
          <w:rPr>
            <w:rStyle w:val="Hipercze"/>
            <w:rFonts w:cstheme="minorHAnsi"/>
            <w:noProof/>
          </w:rPr>
          <w:t>Rozdział 1 Programy nauczania, podręczniki i zasady ich dopuszczenia</w:t>
        </w:r>
        <w:r w:rsidR="00C52F72">
          <w:rPr>
            <w:noProof/>
            <w:webHidden/>
          </w:rPr>
          <w:tab/>
        </w:r>
        <w:r w:rsidR="00C52F72">
          <w:rPr>
            <w:noProof/>
            <w:webHidden/>
          </w:rPr>
          <w:fldChar w:fldCharType="begin"/>
        </w:r>
        <w:r w:rsidR="00C52F72">
          <w:rPr>
            <w:noProof/>
            <w:webHidden/>
          </w:rPr>
          <w:instrText xml:space="preserve"> PAGEREF _Toc216939611 \h </w:instrText>
        </w:r>
        <w:r w:rsidR="00C52F72">
          <w:rPr>
            <w:noProof/>
            <w:webHidden/>
          </w:rPr>
        </w:r>
        <w:r w:rsidR="00C52F72">
          <w:rPr>
            <w:noProof/>
            <w:webHidden/>
          </w:rPr>
          <w:fldChar w:fldCharType="separate"/>
        </w:r>
        <w:r w:rsidR="00C52F72">
          <w:rPr>
            <w:noProof/>
            <w:webHidden/>
          </w:rPr>
          <w:t>10</w:t>
        </w:r>
        <w:r w:rsidR="00C52F72">
          <w:rPr>
            <w:noProof/>
            <w:webHidden/>
          </w:rPr>
          <w:fldChar w:fldCharType="end"/>
        </w:r>
      </w:hyperlink>
    </w:p>
    <w:p w14:paraId="446B198D" w14:textId="725F7814"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2" w:history="1">
        <w:r w:rsidR="00C52F72" w:rsidRPr="006D1A93">
          <w:rPr>
            <w:rStyle w:val="Hipercze"/>
            <w:rFonts w:cstheme="minorHAnsi"/>
            <w:noProof/>
          </w:rPr>
          <w:t>Rozdział 2 Organizacja procesu wychowawczo-opiekuńczego w szkole</w:t>
        </w:r>
        <w:r w:rsidR="00C52F72">
          <w:rPr>
            <w:noProof/>
            <w:webHidden/>
          </w:rPr>
          <w:tab/>
        </w:r>
        <w:r w:rsidR="00C52F72">
          <w:rPr>
            <w:noProof/>
            <w:webHidden/>
          </w:rPr>
          <w:fldChar w:fldCharType="begin"/>
        </w:r>
        <w:r w:rsidR="00C52F72">
          <w:rPr>
            <w:noProof/>
            <w:webHidden/>
          </w:rPr>
          <w:instrText xml:space="preserve"> PAGEREF _Toc216939612 \h </w:instrText>
        </w:r>
        <w:r w:rsidR="00C52F72">
          <w:rPr>
            <w:noProof/>
            <w:webHidden/>
          </w:rPr>
        </w:r>
        <w:r w:rsidR="00C52F72">
          <w:rPr>
            <w:noProof/>
            <w:webHidden/>
          </w:rPr>
          <w:fldChar w:fldCharType="separate"/>
        </w:r>
        <w:r w:rsidR="00C52F72">
          <w:rPr>
            <w:noProof/>
            <w:webHidden/>
          </w:rPr>
          <w:t>13</w:t>
        </w:r>
        <w:r w:rsidR="00C52F72">
          <w:rPr>
            <w:noProof/>
            <w:webHidden/>
          </w:rPr>
          <w:fldChar w:fldCharType="end"/>
        </w:r>
      </w:hyperlink>
    </w:p>
    <w:p w14:paraId="5BC017C7" w14:textId="20CE62E9"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3" w:history="1">
        <w:r w:rsidR="00C52F72" w:rsidRPr="006D1A93">
          <w:rPr>
            <w:rStyle w:val="Hipercze"/>
            <w:rFonts w:cstheme="minorHAnsi"/>
            <w:noProof/>
          </w:rPr>
          <w:t>Rozdział 3 Organizacja opieki zdrowotnej i stomatologicznej nad uczniami</w:t>
        </w:r>
        <w:r w:rsidR="00C52F72">
          <w:rPr>
            <w:noProof/>
            <w:webHidden/>
          </w:rPr>
          <w:tab/>
        </w:r>
        <w:r w:rsidR="00C52F72">
          <w:rPr>
            <w:noProof/>
            <w:webHidden/>
          </w:rPr>
          <w:fldChar w:fldCharType="begin"/>
        </w:r>
        <w:r w:rsidR="00C52F72">
          <w:rPr>
            <w:noProof/>
            <w:webHidden/>
          </w:rPr>
          <w:instrText xml:space="preserve"> PAGEREF _Toc216939613 \h </w:instrText>
        </w:r>
        <w:r w:rsidR="00C52F72">
          <w:rPr>
            <w:noProof/>
            <w:webHidden/>
          </w:rPr>
        </w:r>
        <w:r w:rsidR="00C52F72">
          <w:rPr>
            <w:noProof/>
            <w:webHidden/>
          </w:rPr>
          <w:fldChar w:fldCharType="separate"/>
        </w:r>
        <w:r w:rsidR="00C52F72">
          <w:rPr>
            <w:noProof/>
            <w:webHidden/>
          </w:rPr>
          <w:t>19</w:t>
        </w:r>
        <w:r w:rsidR="00C52F72">
          <w:rPr>
            <w:noProof/>
            <w:webHidden/>
          </w:rPr>
          <w:fldChar w:fldCharType="end"/>
        </w:r>
      </w:hyperlink>
    </w:p>
    <w:p w14:paraId="735D1A29" w14:textId="4EFF835A"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4" w:history="1">
        <w:r w:rsidR="00C52F72" w:rsidRPr="006D1A93">
          <w:rPr>
            <w:rStyle w:val="Hipercze"/>
            <w:rFonts w:cstheme="minorHAnsi"/>
            <w:noProof/>
          </w:rPr>
          <w:t>Rozdział 4 Organizacja nauczania w szkole</w:t>
        </w:r>
        <w:r w:rsidR="00C52F72">
          <w:rPr>
            <w:noProof/>
            <w:webHidden/>
          </w:rPr>
          <w:tab/>
        </w:r>
        <w:r w:rsidR="00C52F72">
          <w:rPr>
            <w:noProof/>
            <w:webHidden/>
          </w:rPr>
          <w:fldChar w:fldCharType="begin"/>
        </w:r>
        <w:r w:rsidR="00C52F72">
          <w:rPr>
            <w:noProof/>
            <w:webHidden/>
          </w:rPr>
          <w:instrText xml:space="preserve"> PAGEREF _Toc216939614 \h </w:instrText>
        </w:r>
        <w:r w:rsidR="00C52F72">
          <w:rPr>
            <w:noProof/>
            <w:webHidden/>
          </w:rPr>
        </w:r>
        <w:r w:rsidR="00C52F72">
          <w:rPr>
            <w:noProof/>
            <w:webHidden/>
          </w:rPr>
          <w:fldChar w:fldCharType="separate"/>
        </w:r>
        <w:r w:rsidR="00C52F72">
          <w:rPr>
            <w:noProof/>
            <w:webHidden/>
          </w:rPr>
          <w:t>20</w:t>
        </w:r>
        <w:r w:rsidR="00C52F72">
          <w:rPr>
            <w:noProof/>
            <w:webHidden/>
          </w:rPr>
          <w:fldChar w:fldCharType="end"/>
        </w:r>
      </w:hyperlink>
    </w:p>
    <w:p w14:paraId="55C1942C" w14:textId="4292208A"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5" w:history="1">
        <w:r w:rsidR="00C52F72" w:rsidRPr="006D1A93">
          <w:rPr>
            <w:rStyle w:val="Hipercze"/>
            <w:rFonts w:cstheme="minorHAnsi"/>
            <w:noProof/>
          </w:rPr>
          <w:t>Rozdział 5 Organizacja nauki religii/etyki i WDŻ-u</w:t>
        </w:r>
        <w:r w:rsidR="00C52F72">
          <w:rPr>
            <w:noProof/>
            <w:webHidden/>
          </w:rPr>
          <w:tab/>
        </w:r>
        <w:r w:rsidR="00C52F72">
          <w:rPr>
            <w:noProof/>
            <w:webHidden/>
          </w:rPr>
          <w:fldChar w:fldCharType="begin"/>
        </w:r>
        <w:r w:rsidR="00C52F72">
          <w:rPr>
            <w:noProof/>
            <w:webHidden/>
          </w:rPr>
          <w:instrText xml:space="preserve"> PAGEREF _Toc216939615 \h </w:instrText>
        </w:r>
        <w:r w:rsidR="00C52F72">
          <w:rPr>
            <w:noProof/>
            <w:webHidden/>
          </w:rPr>
        </w:r>
        <w:r w:rsidR="00C52F72">
          <w:rPr>
            <w:noProof/>
            <w:webHidden/>
          </w:rPr>
          <w:fldChar w:fldCharType="separate"/>
        </w:r>
        <w:r w:rsidR="00C52F72">
          <w:rPr>
            <w:noProof/>
            <w:webHidden/>
          </w:rPr>
          <w:t>24</w:t>
        </w:r>
        <w:r w:rsidR="00C52F72">
          <w:rPr>
            <w:noProof/>
            <w:webHidden/>
          </w:rPr>
          <w:fldChar w:fldCharType="end"/>
        </w:r>
      </w:hyperlink>
    </w:p>
    <w:p w14:paraId="7E5E50CB" w14:textId="7507C12C"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6" w:history="1">
        <w:r w:rsidR="00C52F72" w:rsidRPr="006D1A93">
          <w:rPr>
            <w:rStyle w:val="Hipercze"/>
            <w:rFonts w:cstheme="minorHAnsi"/>
            <w:noProof/>
          </w:rPr>
          <w:t>Rozdział 6 Zasady zwalniania uczniów z obowiązkowych zajęć</w:t>
        </w:r>
        <w:r w:rsidR="00C52F72">
          <w:rPr>
            <w:noProof/>
            <w:webHidden/>
          </w:rPr>
          <w:tab/>
        </w:r>
        <w:r w:rsidR="00C52F72">
          <w:rPr>
            <w:noProof/>
            <w:webHidden/>
          </w:rPr>
          <w:fldChar w:fldCharType="begin"/>
        </w:r>
        <w:r w:rsidR="00C52F72">
          <w:rPr>
            <w:noProof/>
            <w:webHidden/>
          </w:rPr>
          <w:instrText xml:space="preserve"> PAGEREF _Toc216939616 \h </w:instrText>
        </w:r>
        <w:r w:rsidR="00C52F72">
          <w:rPr>
            <w:noProof/>
            <w:webHidden/>
          </w:rPr>
        </w:r>
        <w:r w:rsidR="00C52F72">
          <w:rPr>
            <w:noProof/>
            <w:webHidden/>
          </w:rPr>
          <w:fldChar w:fldCharType="separate"/>
        </w:r>
        <w:r w:rsidR="00C52F72">
          <w:rPr>
            <w:noProof/>
            <w:webHidden/>
          </w:rPr>
          <w:t>25</w:t>
        </w:r>
        <w:r w:rsidR="00C52F72">
          <w:rPr>
            <w:noProof/>
            <w:webHidden/>
          </w:rPr>
          <w:fldChar w:fldCharType="end"/>
        </w:r>
      </w:hyperlink>
    </w:p>
    <w:p w14:paraId="034E82C5" w14:textId="7344DBFA"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7" w:history="1">
        <w:r w:rsidR="00C52F72" w:rsidRPr="006D1A93">
          <w:rPr>
            <w:rStyle w:val="Hipercze"/>
            <w:rFonts w:cstheme="minorHAnsi"/>
            <w:noProof/>
          </w:rPr>
          <w:t>Rozdział 7 Wewnątrzszkolny system doradztwa zawodowego</w:t>
        </w:r>
        <w:r w:rsidR="00C52F72">
          <w:rPr>
            <w:noProof/>
            <w:webHidden/>
          </w:rPr>
          <w:tab/>
        </w:r>
        <w:r w:rsidR="00C52F72">
          <w:rPr>
            <w:noProof/>
            <w:webHidden/>
          </w:rPr>
          <w:fldChar w:fldCharType="begin"/>
        </w:r>
        <w:r w:rsidR="00C52F72">
          <w:rPr>
            <w:noProof/>
            <w:webHidden/>
          </w:rPr>
          <w:instrText xml:space="preserve"> PAGEREF _Toc216939617 \h </w:instrText>
        </w:r>
        <w:r w:rsidR="00C52F72">
          <w:rPr>
            <w:noProof/>
            <w:webHidden/>
          </w:rPr>
        </w:r>
        <w:r w:rsidR="00C52F72">
          <w:rPr>
            <w:noProof/>
            <w:webHidden/>
          </w:rPr>
          <w:fldChar w:fldCharType="separate"/>
        </w:r>
        <w:r w:rsidR="00C52F72">
          <w:rPr>
            <w:noProof/>
            <w:webHidden/>
          </w:rPr>
          <w:t>25</w:t>
        </w:r>
        <w:r w:rsidR="00C52F72">
          <w:rPr>
            <w:noProof/>
            <w:webHidden/>
          </w:rPr>
          <w:fldChar w:fldCharType="end"/>
        </w:r>
      </w:hyperlink>
    </w:p>
    <w:p w14:paraId="75FB7F54" w14:textId="356D0A45"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8" w:history="1">
        <w:r w:rsidR="00C52F72" w:rsidRPr="006D1A93">
          <w:rPr>
            <w:rStyle w:val="Hipercze"/>
            <w:rFonts w:cstheme="minorHAnsi"/>
            <w:noProof/>
          </w:rPr>
          <w:t>Rozdział 8 Wolontariat w szkole</w:t>
        </w:r>
        <w:r w:rsidR="00C52F72">
          <w:rPr>
            <w:noProof/>
            <w:webHidden/>
          </w:rPr>
          <w:tab/>
        </w:r>
        <w:r w:rsidR="00C52F72">
          <w:rPr>
            <w:noProof/>
            <w:webHidden/>
          </w:rPr>
          <w:fldChar w:fldCharType="begin"/>
        </w:r>
        <w:r w:rsidR="00C52F72">
          <w:rPr>
            <w:noProof/>
            <w:webHidden/>
          </w:rPr>
          <w:instrText xml:space="preserve"> PAGEREF _Toc216939618 \h </w:instrText>
        </w:r>
        <w:r w:rsidR="00C52F72">
          <w:rPr>
            <w:noProof/>
            <w:webHidden/>
          </w:rPr>
        </w:r>
        <w:r w:rsidR="00C52F72">
          <w:rPr>
            <w:noProof/>
            <w:webHidden/>
          </w:rPr>
          <w:fldChar w:fldCharType="separate"/>
        </w:r>
        <w:r w:rsidR="00C52F72">
          <w:rPr>
            <w:noProof/>
            <w:webHidden/>
          </w:rPr>
          <w:t>28</w:t>
        </w:r>
        <w:r w:rsidR="00C52F72">
          <w:rPr>
            <w:noProof/>
            <w:webHidden/>
          </w:rPr>
          <w:fldChar w:fldCharType="end"/>
        </w:r>
      </w:hyperlink>
    </w:p>
    <w:p w14:paraId="4C50A976" w14:textId="4C2286CF"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9" w:history="1">
        <w:r w:rsidR="00C52F72" w:rsidRPr="006D1A93">
          <w:rPr>
            <w:rStyle w:val="Hipercze"/>
            <w:rFonts w:cstheme="minorHAnsi"/>
            <w:noProof/>
          </w:rPr>
          <w:t>Rozdział 9 Sposoby zapewniania bezpieczeństwa uczniom w szkole</w:t>
        </w:r>
        <w:r w:rsidR="00C52F72">
          <w:rPr>
            <w:noProof/>
            <w:webHidden/>
          </w:rPr>
          <w:tab/>
        </w:r>
        <w:r w:rsidR="00C52F72">
          <w:rPr>
            <w:noProof/>
            <w:webHidden/>
          </w:rPr>
          <w:fldChar w:fldCharType="begin"/>
        </w:r>
        <w:r w:rsidR="00C52F72">
          <w:rPr>
            <w:noProof/>
            <w:webHidden/>
          </w:rPr>
          <w:instrText xml:space="preserve"> PAGEREF _Toc216939619 \h </w:instrText>
        </w:r>
        <w:r w:rsidR="00C52F72">
          <w:rPr>
            <w:noProof/>
            <w:webHidden/>
          </w:rPr>
        </w:r>
        <w:r w:rsidR="00C52F72">
          <w:rPr>
            <w:noProof/>
            <w:webHidden/>
          </w:rPr>
          <w:fldChar w:fldCharType="separate"/>
        </w:r>
        <w:r w:rsidR="00C52F72">
          <w:rPr>
            <w:noProof/>
            <w:webHidden/>
          </w:rPr>
          <w:t>29</w:t>
        </w:r>
        <w:r w:rsidR="00C52F72">
          <w:rPr>
            <w:noProof/>
            <w:webHidden/>
          </w:rPr>
          <w:fldChar w:fldCharType="end"/>
        </w:r>
      </w:hyperlink>
    </w:p>
    <w:p w14:paraId="4D81ECA8" w14:textId="394CFF63"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20" w:history="1">
        <w:r w:rsidR="00C52F72" w:rsidRPr="006D1A93">
          <w:rPr>
            <w:rStyle w:val="Hipercze"/>
            <w:rFonts w:cstheme="minorHAnsi"/>
            <w:noProof/>
          </w:rPr>
          <w:t>Rozdział 10 Pomoc materialna uczniom</w:t>
        </w:r>
        <w:r w:rsidR="00C52F72">
          <w:rPr>
            <w:noProof/>
            <w:webHidden/>
          </w:rPr>
          <w:tab/>
        </w:r>
        <w:r w:rsidR="00C52F72">
          <w:rPr>
            <w:noProof/>
            <w:webHidden/>
          </w:rPr>
          <w:fldChar w:fldCharType="begin"/>
        </w:r>
        <w:r w:rsidR="00C52F72">
          <w:rPr>
            <w:noProof/>
            <w:webHidden/>
          </w:rPr>
          <w:instrText xml:space="preserve"> PAGEREF _Toc216939620 \h </w:instrText>
        </w:r>
        <w:r w:rsidR="00C52F72">
          <w:rPr>
            <w:noProof/>
            <w:webHidden/>
          </w:rPr>
        </w:r>
        <w:r w:rsidR="00C52F72">
          <w:rPr>
            <w:noProof/>
            <w:webHidden/>
          </w:rPr>
          <w:fldChar w:fldCharType="separate"/>
        </w:r>
        <w:r w:rsidR="00C52F72">
          <w:rPr>
            <w:noProof/>
            <w:webHidden/>
          </w:rPr>
          <w:t>33</w:t>
        </w:r>
        <w:r w:rsidR="00C52F72">
          <w:rPr>
            <w:noProof/>
            <w:webHidden/>
          </w:rPr>
          <w:fldChar w:fldCharType="end"/>
        </w:r>
      </w:hyperlink>
    </w:p>
    <w:p w14:paraId="0C60CC3D" w14:textId="2408BBBF"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21" w:history="1">
        <w:r w:rsidR="00C52F72" w:rsidRPr="006D1A93">
          <w:rPr>
            <w:rStyle w:val="Hipercze"/>
            <w:rFonts w:cstheme="minorHAnsi"/>
            <w:noProof/>
          </w:rPr>
          <w:t>Rozdział 11 Szczegółowa organizacja praktycznej nauki zawodu</w:t>
        </w:r>
        <w:r w:rsidR="00C52F72">
          <w:rPr>
            <w:noProof/>
            <w:webHidden/>
          </w:rPr>
          <w:tab/>
        </w:r>
        <w:r w:rsidR="00C52F72">
          <w:rPr>
            <w:noProof/>
            <w:webHidden/>
          </w:rPr>
          <w:fldChar w:fldCharType="begin"/>
        </w:r>
        <w:r w:rsidR="00C52F72">
          <w:rPr>
            <w:noProof/>
            <w:webHidden/>
          </w:rPr>
          <w:instrText xml:space="preserve"> PAGEREF _Toc216939621 \h </w:instrText>
        </w:r>
        <w:r w:rsidR="00C52F72">
          <w:rPr>
            <w:noProof/>
            <w:webHidden/>
          </w:rPr>
        </w:r>
        <w:r w:rsidR="00C52F72">
          <w:rPr>
            <w:noProof/>
            <w:webHidden/>
          </w:rPr>
          <w:fldChar w:fldCharType="separate"/>
        </w:r>
        <w:r w:rsidR="00C52F72">
          <w:rPr>
            <w:noProof/>
            <w:webHidden/>
          </w:rPr>
          <w:t>34</w:t>
        </w:r>
        <w:r w:rsidR="00C52F72">
          <w:rPr>
            <w:noProof/>
            <w:webHidden/>
          </w:rPr>
          <w:fldChar w:fldCharType="end"/>
        </w:r>
      </w:hyperlink>
    </w:p>
    <w:p w14:paraId="78880684" w14:textId="60B34583"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22" w:history="1">
        <w:r w:rsidR="00C52F72" w:rsidRPr="006D1A93">
          <w:rPr>
            <w:rStyle w:val="Hipercze"/>
            <w:rFonts w:cstheme="minorHAnsi"/>
            <w:noProof/>
          </w:rPr>
          <w:t>Rozdział 12 Działalność innowacyjna</w:t>
        </w:r>
        <w:r w:rsidR="00C52F72">
          <w:rPr>
            <w:noProof/>
            <w:webHidden/>
          </w:rPr>
          <w:tab/>
        </w:r>
        <w:r w:rsidR="00C52F72">
          <w:rPr>
            <w:noProof/>
            <w:webHidden/>
          </w:rPr>
          <w:fldChar w:fldCharType="begin"/>
        </w:r>
        <w:r w:rsidR="00C52F72">
          <w:rPr>
            <w:noProof/>
            <w:webHidden/>
          </w:rPr>
          <w:instrText xml:space="preserve"> PAGEREF _Toc216939622 \h </w:instrText>
        </w:r>
        <w:r w:rsidR="00C52F72">
          <w:rPr>
            <w:noProof/>
            <w:webHidden/>
          </w:rPr>
        </w:r>
        <w:r w:rsidR="00C52F72">
          <w:rPr>
            <w:noProof/>
            <w:webHidden/>
          </w:rPr>
          <w:fldChar w:fldCharType="separate"/>
        </w:r>
        <w:r w:rsidR="00C52F72">
          <w:rPr>
            <w:noProof/>
            <w:webHidden/>
          </w:rPr>
          <w:t>36</w:t>
        </w:r>
        <w:r w:rsidR="00C52F72">
          <w:rPr>
            <w:noProof/>
            <w:webHidden/>
          </w:rPr>
          <w:fldChar w:fldCharType="end"/>
        </w:r>
      </w:hyperlink>
    </w:p>
    <w:p w14:paraId="156EE54D" w14:textId="0B2B9AA2"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23" w:history="1">
        <w:r w:rsidR="00C52F72" w:rsidRPr="006D1A93">
          <w:rPr>
            <w:rStyle w:val="Hipercze"/>
            <w:rFonts w:cstheme="minorHAnsi"/>
            <w:noProof/>
          </w:rPr>
          <w:t>Rozdział 13 Dokumentowanie przebiegu nauczania, wychowania i opieki</w:t>
        </w:r>
        <w:r w:rsidR="00C52F72">
          <w:rPr>
            <w:noProof/>
            <w:webHidden/>
          </w:rPr>
          <w:tab/>
        </w:r>
        <w:r w:rsidR="00C52F72">
          <w:rPr>
            <w:noProof/>
            <w:webHidden/>
          </w:rPr>
          <w:fldChar w:fldCharType="begin"/>
        </w:r>
        <w:r w:rsidR="00C52F72">
          <w:rPr>
            <w:noProof/>
            <w:webHidden/>
          </w:rPr>
          <w:instrText xml:space="preserve"> PAGEREF _Toc216939623 \h </w:instrText>
        </w:r>
        <w:r w:rsidR="00C52F72">
          <w:rPr>
            <w:noProof/>
            <w:webHidden/>
          </w:rPr>
        </w:r>
        <w:r w:rsidR="00C52F72">
          <w:rPr>
            <w:noProof/>
            <w:webHidden/>
          </w:rPr>
          <w:fldChar w:fldCharType="separate"/>
        </w:r>
        <w:r w:rsidR="00C52F72">
          <w:rPr>
            <w:noProof/>
            <w:webHidden/>
          </w:rPr>
          <w:t>37</w:t>
        </w:r>
        <w:r w:rsidR="00C52F72">
          <w:rPr>
            <w:noProof/>
            <w:webHidden/>
          </w:rPr>
          <w:fldChar w:fldCharType="end"/>
        </w:r>
      </w:hyperlink>
    </w:p>
    <w:p w14:paraId="5A5F6B73" w14:textId="539A4145"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24" w:history="1">
        <w:r w:rsidR="00C52F72" w:rsidRPr="006D1A93">
          <w:rPr>
            <w:rStyle w:val="Hipercze"/>
            <w:rFonts w:cstheme="minorHAnsi"/>
            <w:noProof/>
          </w:rPr>
          <w:t>Dział III</w:t>
        </w:r>
        <w:r w:rsidR="00C52F72">
          <w:rPr>
            <w:noProof/>
            <w:webHidden/>
          </w:rPr>
          <w:tab/>
        </w:r>
        <w:r w:rsidR="00C52F72">
          <w:rPr>
            <w:noProof/>
            <w:webHidden/>
          </w:rPr>
          <w:fldChar w:fldCharType="begin"/>
        </w:r>
        <w:r w:rsidR="00C52F72">
          <w:rPr>
            <w:noProof/>
            <w:webHidden/>
          </w:rPr>
          <w:instrText xml:space="preserve"> PAGEREF _Toc216939624 \h </w:instrText>
        </w:r>
        <w:r w:rsidR="00C52F72">
          <w:rPr>
            <w:noProof/>
            <w:webHidden/>
          </w:rPr>
        </w:r>
        <w:r w:rsidR="00C52F72">
          <w:rPr>
            <w:noProof/>
            <w:webHidden/>
          </w:rPr>
          <w:fldChar w:fldCharType="separate"/>
        </w:r>
        <w:r w:rsidR="00C52F72">
          <w:rPr>
            <w:noProof/>
            <w:webHidden/>
          </w:rPr>
          <w:t>39</w:t>
        </w:r>
        <w:r w:rsidR="00C52F72">
          <w:rPr>
            <w:noProof/>
            <w:webHidden/>
          </w:rPr>
          <w:fldChar w:fldCharType="end"/>
        </w:r>
      </w:hyperlink>
    </w:p>
    <w:p w14:paraId="19AA08A0" w14:textId="68BF0FFC"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25" w:history="1">
        <w:r w:rsidR="00C52F72" w:rsidRPr="006D1A93">
          <w:rPr>
            <w:rStyle w:val="Hipercze"/>
            <w:rFonts w:cstheme="minorHAnsi"/>
            <w:noProof/>
          </w:rPr>
          <w:t>Pomoc psychologiczno-pedagoficzna i formy wspierania uczniów</w:t>
        </w:r>
        <w:r w:rsidR="00C52F72">
          <w:rPr>
            <w:noProof/>
            <w:webHidden/>
          </w:rPr>
          <w:tab/>
        </w:r>
        <w:r w:rsidR="00C52F72">
          <w:rPr>
            <w:noProof/>
            <w:webHidden/>
          </w:rPr>
          <w:fldChar w:fldCharType="begin"/>
        </w:r>
        <w:r w:rsidR="00C52F72">
          <w:rPr>
            <w:noProof/>
            <w:webHidden/>
          </w:rPr>
          <w:instrText xml:space="preserve"> PAGEREF _Toc216939625 \h </w:instrText>
        </w:r>
        <w:r w:rsidR="00C52F72">
          <w:rPr>
            <w:noProof/>
            <w:webHidden/>
          </w:rPr>
        </w:r>
        <w:r w:rsidR="00C52F72">
          <w:rPr>
            <w:noProof/>
            <w:webHidden/>
          </w:rPr>
          <w:fldChar w:fldCharType="separate"/>
        </w:r>
        <w:r w:rsidR="00C52F72">
          <w:rPr>
            <w:noProof/>
            <w:webHidden/>
          </w:rPr>
          <w:t>39</w:t>
        </w:r>
        <w:r w:rsidR="00C52F72">
          <w:rPr>
            <w:noProof/>
            <w:webHidden/>
          </w:rPr>
          <w:fldChar w:fldCharType="end"/>
        </w:r>
      </w:hyperlink>
    </w:p>
    <w:p w14:paraId="2B19A08B" w14:textId="01C1FF83"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26" w:history="1">
        <w:r w:rsidR="00C52F72" w:rsidRPr="006D1A93">
          <w:rPr>
            <w:rStyle w:val="Hipercze"/>
            <w:rFonts w:cstheme="minorHAnsi"/>
            <w:noProof/>
          </w:rPr>
          <w:t>Rozdział 1 Organizacja i świadczenie pomocy psychologiczno- pedagogicznej</w:t>
        </w:r>
        <w:r w:rsidR="00C52F72">
          <w:rPr>
            <w:noProof/>
            <w:webHidden/>
          </w:rPr>
          <w:tab/>
        </w:r>
        <w:r w:rsidR="00C52F72">
          <w:rPr>
            <w:noProof/>
            <w:webHidden/>
          </w:rPr>
          <w:fldChar w:fldCharType="begin"/>
        </w:r>
        <w:r w:rsidR="00C52F72">
          <w:rPr>
            <w:noProof/>
            <w:webHidden/>
          </w:rPr>
          <w:instrText xml:space="preserve"> PAGEREF _Toc216939626 \h </w:instrText>
        </w:r>
        <w:r w:rsidR="00C52F72">
          <w:rPr>
            <w:noProof/>
            <w:webHidden/>
          </w:rPr>
        </w:r>
        <w:r w:rsidR="00C52F72">
          <w:rPr>
            <w:noProof/>
            <w:webHidden/>
          </w:rPr>
          <w:fldChar w:fldCharType="separate"/>
        </w:r>
        <w:r w:rsidR="00C52F72">
          <w:rPr>
            <w:noProof/>
            <w:webHidden/>
          </w:rPr>
          <w:t>39</w:t>
        </w:r>
        <w:r w:rsidR="00C52F72">
          <w:rPr>
            <w:noProof/>
            <w:webHidden/>
          </w:rPr>
          <w:fldChar w:fldCharType="end"/>
        </w:r>
      </w:hyperlink>
    </w:p>
    <w:p w14:paraId="1130B3BD" w14:textId="201CDD8A"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27" w:history="1">
        <w:r w:rsidR="00C52F72" w:rsidRPr="006D1A93">
          <w:rPr>
            <w:rStyle w:val="Hipercze"/>
            <w:rFonts w:cstheme="minorHAnsi"/>
            <w:noProof/>
          </w:rPr>
          <w:t>Rozdział 2 Organizacja nauczania, wychowania i opieki uczniom niepełnosprawnym, niedostosowanym społecznie i zagrożonym niedostosowaniem społecznym</w:t>
        </w:r>
        <w:r w:rsidR="00C52F72">
          <w:rPr>
            <w:noProof/>
            <w:webHidden/>
          </w:rPr>
          <w:tab/>
        </w:r>
        <w:r w:rsidR="00C52F72">
          <w:rPr>
            <w:noProof/>
            <w:webHidden/>
          </w:rPr>
          <w:fldChar w:fldCharType="begin"/>
        </w:r>
        <w:r w:rsidR="00C52F72">
          <w:rPr>
            <w:noProof/>
            <w:webHidden/>
          </w:rPr>
          <w:instrText xml:space="preserve"> PAGEREF _Toc216939627 \h </w:instrText>
        </w:r>
        <w:r w:rsidR="00C52F72">
          <w:rPr>
            <w:noProof/>
            <w:webHidden/>
          </w:rPr>
        </w:r>
        <w:r w:rsidR="00C52F72">
          <w:rPr>
            <w:noProof/>
            <w:webHidden/>
          </w:rPr>
          <w:fldChar w:fldCharType="separate"/>
        </w:r>
        <w:r w:rsidR="00C52F72">
          <w:rPr>
            <w:noProof/>
            <w:webHidden/>
          </w:rPr>
          <w:t>49</w:t>
        </w:r>
        <w:r w:rsidR="00C52F72">
          <w:rPr>
            <w:noProof/>
            <w:webHidden/>
          </w:rPr>
          <w:fldChar w:fldCharType="end"/>
        </w:r>
      </w:hyperlink>
    </w:p>
    <w:p w14:paraId="146C18D4" w14:textId="55BE5E60"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28" w:history="1">
        <w:r w:rsidR="00C52F72" w:rsidRPr="006D1A93">
          <w:rPr>
            <w:rStyle w:val="Hipercze"/>
            <w:rFonts w:cstheme="minorHAnsi"/>
            <w:noProof/>
          </w:rPr>
          <w:t>Rozdział 3 Nauczanie indywidualne</w:t>
        </w:r>
        <w:r w:rsidR="00C52F72">
          <w:rPr>
            <w:noProof/>
            <w:webHidden/>
          </w:rPr>
          <w:tab/>
        </w:r>
        <w:r w:rsidR="00C52F72">
          <w:rPr>
            <w:noProof/>
            <w:webHidden/>
          </w:rPr>
          <w:fldChar w:fldCharType="begin"/>
        </w:r>
        <w:r w:rsidR="00C52F72">
          <w:rPr>
            <w:noProof/>
            <w:webHidden/>
          </w:rPr>
          <w:instrText xml:space="preserve"> PAGEREF _Toc216939628 \h </w:instrText>
        </w:r>
        <w:r w:rsidR="00C52F72">
          <w:rPr>
            <w:noProof/>
            <w:webHidden/>
          </w:rPr>
        </w:r>
        <w:r w:rsidR="00C52F72">
          <w:rPr>
            <w:noProof/>
            <w:webHidden/>
          </w:rPr>
          <w:fldChar w:fldCharType="separate"/>
        </w:r>
        <w:r w:rsidR="00C52F72">
          <w:rPr>
            <w:noProof/>
            <w:webHidden/>
          </w:rPr>
          <w:t>51</w:t>
        </w:r>
        <w:r w:rsidR="00C52F72">
          <w:rPr>
            <w:noProof/>
            <w:webHidden/>
          </w:rPr>
          <w:fldChar w:fldCharType="end"/>
        </w:r>
      </w:hyperlink>
    </w:p>
    <w:p w14:paraId="12013537" w14:textId="7E6FACA6"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29" w:history="1">
        <w:r w:rsidR="00C52F72" w:rsidRPr="006D1A93">
          <w:rPr>
            <w:rStyle w:val="Hipercze"/>
            <w:rFonts w:cstheme="minorHAnsi"/>
            <w:noProof/>
          </w:rPr>
          <w:t>Dział IV</w:t>
        </w:r>
        <w:r w:rsidR="00C52F72">
          <w:rPr>
            <w:noProof/>
            <w:webHidden/>
          </w:rPr>
          <w:tab/>
        </w:r>
        <w:r w:rsidR="00C52F72">
          <w:rPr>
            <w:noProof/>
            <w:webHidden/>
          </w:rPr>
          <w:fldChar w:fldCharType="begin"/>
        </w:r>
        <w:r w:rsidR="00C52F72">
          <w:rPr>
            <w:noProof/>
            <w:webHidden/>
          </w:rPr>
          <w:instrText xml:space="preserve"> PAGEREF _Toc216939629 \h </w:instrText>
        </w:r>
        <w:r w:rsidR="00C52F72">
          <w:rPr>
            <w:noProof/>
            <w:webHidden/>
          </w:rPr>
        </w:r>
        <w:r w:rsidR="00C52F72">
          <w:rPr>
            <w:noProof/>
            <w:webHidden/>
          </w:rPr>
          <w:fldChar w:fldCharType="separate"/>
        </w:r>
        <w:r w:rsidR="00C52F72">
          <w:rPr>
            <w:noProof/>
            <w:webHidden/>
          </w:rPr>
          <w:t>53</w:t>
        </w:r>
        <w:r w:rsidR="00C52F72">
          <w:rPr>
            <w:noProof/>
            <w:webHidden/>
          </w:rPr>
          <w:fldChar w:fldCharType="end"/>
        </w:r>
      </w:hyperlink>
    </w:p>
    <w:p w14:paraId="53633B4C" w14:textId="21909E21"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30" w:history="1">
        <w:r w:rsidR="00C52F72" w:rsidRPr="006D1A93">
          <w:rPr>
            <w:rStyle w:val="Hipercze"/>
            <w:rFonts w:cstheme="minorHAnsi"/>
            <w:noProof/>
          </w:rPr>
          <w:t>Organy szkoły i ich kompetencje</w:t>
        </w:r>
        <w:r w:rsidR="00C52F72">
          <w:rPr>
            <w:noProof/>
            <w:webHidden/>
          </w:rPr>
          <w:tab/>
        </w:r>
        <w:r w:rsidR="00C52F72">
          <w:rPr>
            <w:noProof/>
            <w:webHidden/>
          </w:rPr>
          <w:fldChar w:fldCharType="begin"/>
        </w:r>
        <w:r w:rsidR="00C52F72">
          <w:rPr>
            <w:noProof/>
            <w:webHidden/>
          </w:rPr>
          <w:instrText xml:space="preserve"> PAGEREF _Toc216939630 \h </w:instrText>
        </w:r>
        <w:r w:rsidR="00C52F72">
          <w:rPr>
            <w:noProof/>
            <w:webHidden/>
          </w:rPr>
        </w:r>
        <w:r w:rsidR="00C52F72">
          <w:rPr>
            <w:noProof/>
            <w:webHidden/>
          </w:rPr>
          <w:fldChar w:fldCharType="separate"/>
        </w:r>
        <w:r w:rsidR="00C52F72">
          <w:rPr>
            <w:noProof/>
            <w:webHidden/>
          </w:rPr>
          <w:t>53</w:t>
        </w:r>
        <w:r w:rsidR="00C52F72">
          <w:rPr>
            <w:noProof/>
            <w:webHidden/>
          </w:rPr>
          <w:fldChar w:fldCharType="end"/>
        </w:r>
      </w:hyperlink>
    </w:p>
    <w:p w14:paraId="20E6B4EB" w14:textId="137C2046"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31" w:history="1">
        <w:r w:rsidR="00C52F72" w:rsidRPr="006D1A93">
          <w:rPr>
            <w:rStyle w:val="Hipercze"/>
            <w:rFonts w:cstheme="minorHAnsi"/>
            <w:noProof/>
          </w:rPr>
          <w:t>Rozdział 1 Dyrektor szkoły</w:t>
        </w:r>
        <w:r w:rsidR="00C52F72">
          <w:rPr>
            <w:noProof/>
            <w:webHidden/>
          </w:rPr>
          <w:tab/>
        </w:r>
        <w:r w:rsidR="00C52F72">
          <w:rPr>
            <w:noProof/>
            <w:webHidden/>
          </w:rPr>
          <w:fldChar w:fldCharType="begin"/>
        </w:r>
        <w:r w:rsidR="00C52F72">
          <w:rPr>
            <w:noProof/>
            <w:webHidden/>
          </w:rPr>
          <w:instrText xml:space="preserve"> PAGEREF _Toc216939631 \h </w:instrText>
        </w:r>
        <w:r w:rsidR="00C52F72">
          <w:rPr>
            <w:noProof/>
            <w:webHidden/>
          </w:rPr>
        </w:r>
        <w:r w:rsidR="00C52F72">
          <w:rPr>
            <w:noProof/>
            <w:webHidden/>
          </w:rPr>
          <w:fldChar w:fldCharType="separate"/>
        </w:r>
        <w:r w:rsidR="00C52F72">
          <w:rPr>
            <w:noProof/>
            <w:webHidden/>
          </w:rPr>
          <w:t>53</w:t>
        </w:r>
        <w:r w:rsidR="00C52F72">
          <w:rPr>
            <w:noProof/>
            <w:webHidden/>
          </w:rPr>
          <w:fldChar w:fldCharType="end"/>
        </w:r>
      </w:hyperlink>
    </w:p>
    <w:p w14:paraId="4DB75AD6" w14:textId="324197EE"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32" w:history="1">
        <w:r w:rsidR="00C52F72" w:rsidRPr="006D1A93">
          <w:rPr>
            <w:rStyle w:val="Hipercze"/>
            <w:rFonts w:cstheme="minorHAnsi"/>
            <w:noProof/>
          </w:rPr>
          <w:t>Rozdział 2 Rada Pedagogiczna</w:t>
        </w:r>
        <w:r w:rsidR="00C52F72">
          <w:rPr>
            <w:noProof/>
            <w:webHidden/>
          </w:rPr>
          <w:tab/>
        </w:r>
        <w:r w:rsidR="00C52F72">
          <w:rPr>
            <w:noProof/>
            <w:webHidden/>
          </w:rPr>
          <w:fldChar w:fldCharType="begin"/>
        </w:r>
        <w:r w:rsidR="00C52F72">
          <w:rPr>
            <w:noProof/>
            <w:webHidden/>
          </w:rPr>
          <w:instrText xml:space="preserve"> PAGEREF _Toc216939632 \h </w:instrText>
        </w:r>
        <w:r w:rsidR="00C52F72">
          <w:rPr>
            <w:noProof/>
            <w:webHidden/>
          </w:rPr>
        </w:r>
        <w:r w:rsidR="00C52F72">
          <w:rPr>
            <w:noProof/>
            <w:webHidden/>
          </w:rPr>
          <w:fldChar w:fldCharType="separate"/>
        </w:r>
        <w:r w:rsidR="00C52F72">
          <w:rPr>
            <w:noProof/>
            <w:webHidden/>
          </w:rPr>
          <w:t>62</w:t>
        </w:r>
        <w:r w:rsidR="00C52F72">
          <w:rPr>
            <w:noProof/>
            <w:webHidden/>
          </w:rPr>
          <w:fldChar w:fldCharType="end"/>
        </w:r>
      </w:hyperlink>
    </w:p>
    <w:p w14:paraId="0E2497D1" w14:textId="39D503F3"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33" w:history="1">
        <w:r w:rsidR="00C52F72" w:rsidRPr="006D1A93">
          <w:rPr>
            <w:rStyle w:val="Hipercze"/>
            <w:rFonts w:cstheme="minorHAnsi"/>
            <w:noProof/>
          </w:rPr>
          <w:t>Rozdział 3 Rada Rodziców</w:t>
        </w:r>
        <w:r w:rsidR="00C52F72">
          <w:rPr>
            <w:noProof/>
            <w:webHidden/>
          </w:rPr>
          <w:tab/>
        </w:r>
        <w:r w:rsidR="00C52F72">
          <w:rPr>
            <w:noProof/>
            <w:webHidden/>
          </w:rPr>
          <w:fldChar w:fldCharType="begin"/>
        </w:r>
        <w:r w:rsidR="00C52F72">
          <w:rPr>
            <w:noProof/>
            <w:webHidden/>
          </w:rPr>
          <w:instrText xml:space="preserve"> PAGEREF _Toc216939633 \h </w:instrText>
        </w:r>
        <w:r w:rsidR="00C52F72">
          <w:rPr>
            <w:noProof/>
            <w:webHidden/>
          </w:rPr>
        </w:r>
        <w:r w:rsidR="00C52F72">
          <w:rPr>
            <w:noProof/>
            <w:webHidden/>
          </w:rPr>
          <w:fldChar w:fldCharType="separate"/>
        </w:r>
        <w:r w:rsidR="00C52F72">
          <w:rPr>
            <w:noProof/>
            <w:webHidden/>
          </w:rPr>
          <w:t>66</w:t>
        </w:r>
        <w:r w:rsidR="00C52F72">
          <w:rPr>
            <w:noProof/>
            <w:webHidden/>
          </w:rPr>
          <w:fldChar w:fldCharType="end"/>
        </w:r>
      </w:hyperlink>
    </w:p>
    <w:p w14:paraId="2CE0D8C3" w14:textId="310767CB"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34" w:history="1">
        <w:r w:rsidR="00C52F72" w:rsidRPr="006D1A93">
          <w:rPr>
            <w:rStyle w:val="Hipercze"/>
            <w:rFonts w:cstheme="minorHAnsi"/>
            <w:noProof/>
          </w:rPr>
          <w:t>Rozdział 4 Samorząd uczniowski</w:t>
        </w:r>
        <w:r w:rsidR="00C52F72">
          <w:rPr>
            <w:noProof/>
            <w:webHidden/>
          </w:rPr>
          <w:tab/>
        </w:r>
        <w:r w:rsidR="00C52F72">
          <w:rPr>
            <w:noProof/>
            <w:webHidden/>
          </w:rPr>
          <w:fldChar w:fldCharType="begin"/>
        </w:r>
        <w:r w:rsidR="00C52F72">
          <w:rPr>
            <w:noProof/>
            <w:webHidden/>
          </w:rPr>
          <w:instrText xml:space="preserve"> PAGEREF _Toc216939634 \h </w:instrText>
        </w:r>
        <w:r w:rsidR="00C52F72">
          <w:rPr>
            <w:noProof/>
            <w:webHidden/>
          </w:rPr>
        </w:r>
        <w:r w:rsidR="00C52F72">
          <w:rPr>
            <w:noProof/>
            <w:webHidden/>
          </w:rPr>
          <w:fldChar w:fldCharType="separate"/>
        </w:r>
        <w:r w:rsidR="00C52F72">
          <w:rPr>
            <w:noProof/>
            <w:webHidden/>
          </w:rPr>
          <w:t>68</w:t>
        </w:r>
        <w:r w:rsidR="00C52F72">
          <w:rPr>
            <w:noProof/>
            <w:webHidden/>
          </w:rPr>
          <w:fldChar w:fldCharType="end"/>
        </w:r>
      </w:hyperlink>
    </w:p>
    <w:p w14:paraId="48E86E48" w14:textId="317C0420"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35" w:history="1">
        <w:r w:rsidR="00C52F72" w:rsidRPr="006D1A93">
          <w:rPr>
            <w:rStyle w:val="Hipercze"/>
            <w:rFonts w:cstheme="minorHAnsi"/>
            <w:noProof/>
          </w:rPr>
          <w:t>Rozdział 5 Zasady współpracy organów szkoły</w:t>
        </w:r>
        <w:r w:rsidR="00C52F72">
          <w:rPr>
            <w:noProof/>
            <w:webHidden/>
          </w:rPr>
          <w:tab/>
        </w:r>
        <w:r w:rsidR="00C52F72">
          <w:rPr>
            <w:noProof/>
            <w:webHidden/>
          </w:rPr>
          <w:fldChar w:fldCharType="begin"/>
        </w:r>
        <w:r w:rsidR="00C52F72">
          <w:rPr>
            <w:noProof/>
            <w:webHidden/>
          </w:rPr>
          <w:instrText xml:space="preserve"> PAGEREF _Toc216939635 \h </w:instrText>
        </w:r>
        <w:r w:rsidR="00C52F72">
          <w:rPr>
            <w:noProof/>
            <w:webHidden/>
          </w:rPr>
        </w:r>
        <w:r w:rsidR="00C52F72">
          <w:rPr>
            <w:noProof/>
            <w:webHidden/>
          </w:rPr>
          <w:fldChar w:fldCharType="separate"/>
        </w:r>
        <w:r w:rsidR="00C52F72">
          <w:rPr>
            <w:noProof/>
            <w:webHidden/>
          </w:rPr>
          <w:t>70</w:t>
        </w:r>
        <w:r w:rsidR="00C52F72">
          <w:rPr>
            <w:noProof/>
            <w:webHidden/>
          </w:rPr>
          <w:fldChar w:fldCharType="end"/>
        </w:r>
      </w:hyperlink>
    </w:p>
    <w:p w14:paraId="17DB97E6" w14:textId="75640FDF"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36" w:history="1">
        <w:r w:rsidR="00C52F72" w:rsidRPr="006D1A93">
          <w:rPr>
            <w:rStyle w:val="Hipercze"/>
            <w:rFonts w:cstheme="minorHAnsi"/>
            <w:noProof/>
          </w:rPr>
          <w:t>Rozdział 6 Rozstrzyganie sporów pomiędzy organami szkoły</w:t>
        </w:r>
        <w:r w:rsidR="00C52F72">
          <w:rPr>
            <w:noProof/>
            <w:webHidden/>
          </w:rPr>
          <w:tab/>
        </w:r>
        <w:r w:rsidR="00C52F72">
          <w:rPr>
            <w:noProof/>
            <w:webHidden/>
          </w:rPr>
          <w:fldChar w:fldCharType="begin"/>
        </w:r>
        <w:r w:rsidR="00C52F72">
          <w:rPr>
            <w:noProof/>
            <w:webHidden/>
          </w:rPr>
          <w:instrText xml:space="preserve"> PAGEREF _Toc216939636 \h </w:instrText>
        </w:r>
        <w:r w:rsidR="00C52F72">
          <w:rPr>
            <w:noProof/>
            <w:webHidden/>
          </w:rPr>
        </w:r>
        <w:r w:rsidR="00C52F72">
          <w:rPr>
            <w:noProof/>
            <w:webHidden/>
          </w:rPr>
          <w:fldChar w:fldCharType="separate"/>
        </w:r>
        <w:r w:rsidR="00C52F72">
          <w:rPr>
            <w:noProof/>
            <w:webHidden/>
          </w:rPr>
          <w:t>71</w:t>
        </w:r>
        <w:r w:rsidR="00C52F72">
          <w:rPr>
            <w:noProof/>
            <w:webHidden/>
          </w:rPr>
          <w:fldChar w:fldCharType="end"/>
        </w:r>
      </w:hyperlink>
    </w:p>
    <w:p w14:paraId="5E5F20EE" w14:textId="1A76B5BB"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37" w:history="1">
        <w:r w:rsidR="00C52F72" w:rsidRPr="006D1A93">
          <w:rPr>
            <w:rStyle w:val="Hipercze"/>
            <w:rFonts w:cstheme="minorHAnsi"/>
            <w:noProof/>
          </w:rPr>
          <w:t>Dział V</w:t>
        </w:r>
        <w:r w:rsidR="00C52F72">
          <w:rPr>
            <w:noProof/>
            <w:webHidden/>
          </w:rPr>
          <w:tab/>
        </w:r>
        <w:r w:rsidR="00C52F72">
          <w:rPr>
            <w:noProof/>
            <w:webHidden/>
          </w:rPr>
          <w:fldChar w:fldCharType="begin"/>
        </w:r>
        <w:r w:rsidR="00C52F72">
          <w:rPr>
            <w:noProof/>
            <w:webHidden/>
          </w:rPr>
          <w:instrText xml:space="preserve"> PAGEREF _Toc216939637 \h </w:instrText>
        </w:r>
        <w:r w:rsidR="00C52F72">
          <w:rPr>
            <w:noProof/>
            <w:webHidden/>
          </w:rPr>
        </w:r>
        <w:r w:rsidR="00C52F72">
          <w:rPr>
            <w:noProof/>
            <w:webHidden/>
          </w:rPr>
          <w:fldChar w:fldCharType="separate"/>
        </w:r>
        <w:r w:rsidR="00C52F72">
          <w:rPr>
            <w:noProof/>
            <w:webHidden/>
          </w:rPr>
          <w:t>73</w:t>
        </w:r>
        <w:r w:rsidR="00C52F72">
          <w:rPr>
            <w:noProof/>
            <w:webHidden/>
          </w:rPr>
          <w:fldChar w:fldCharType="end"/>
        </w:r>
      </w:hyperlink>
    </w:p>
    <w:p w14:paraId="027F2427" w14:textId="7B2CF490"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38" w:history="1">
        <w:r w:rsidR="00C52F72" w:rsidRPr="006D1A93">
          <w:rPr>
            <w:rStyle w:val="Hipercze"/>
            <w:rFonts w:cstheme="minorHAnsi"/>
            <w:noProof/>
          </w:rPr>
          <w:t>Organizacja szkoły</w:t>
        </w:r>
        <w:r w:rsidR="00C52F72">
          <w:rPr>
            <w:noProof/>
            <w:webHidden/>
          </w:rPr>
          <w:tab/>
        </w:r>
        <w:r w:rsidR="00C52F72">
          <w:rPr>
            <w:noProof/>
            <w:webHidden/>
          </w:rPr>
          <w:fldChar w:fldCharType="begin"/>
        </w:r>
        <w:r w:rsidR="00C52F72">
          <w:rPr>
            <w:noProof/>
            <w:webHidden/>
          </w:rPr>
          <w:instrText xml:space="preserve"> PAGEREF _Toc216939638 \h </w:instrText>
        </w:r>
        <w:r w:rsidR="00C52F72">
          <w:rPr>
            <w:noProof/>
            <w:webHidden/>
          </w:rPr>
        </w:r>
        <w:r w:rsidR="00C52F72">
          <w:rPr>
            <w:noProof/>
            <w:webHidden/>
          </w:rPr>
          <w:fldChar w:fldCharType="separate"/>
        </w:r>
        <w:r w:rsidR="00C52F72">
          <w:rPr>
            <w:noProof/>
            <w:webHidden/>
          </w:rPr>
          <w:t>73</w:t>
        </w:r>
        <w:r w:rsidR="00C52F72">
          <w:rPr>
            <w:noProof/>
            <w:webHidden/>
          </w:rPr>
          <w:fldChar w:fldCharType="end"/>
        </w:r>
      </w:hyperlink>
    </w:p>
    <w:p w14:paraId="629AAFE7" w14:textId="0909E94C"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39" w:history="1">
        <w:r w:rsidR="00C52F72" w:rsidRPr="006D1A93">
          <w:rPr>
            <w:rStyle w:val="Hipercze"/>
            <w:rFonts w:cstheme="minorHAnsi"/>
            <w:noProof/>
          </w:rPr>
          <w:t>Rozdział 1 Baza szkoły</w:t>
        </w:r>
        <w:r w:rsidR="00C52F72">
          <w:rPr>
            <w:noProof/>
            <w:webHidden/>
          </w:rPr>
          <w:tab/>
        </w:r>
        <w:r w:rsidR="00C52F72">
          <w:rPr>
            <w:noProof/>
            <w:webHidden/>
          </w:rPr>
          <w:fldChar w:fldCharType="begin"/>
        </w:r>
        <w:r w:rsidR="00C52F72">
          <w:rPr>
            <w:noProof/>
            <w:webHidden/>
          </w:rPr>
          <w:instrText xml:space="preserve"> PAGEREF _Toc216939639 \h </w:instrText>
        </w:r>
        <w:r w:rsidR="00C52F72">
          <w:rPr>
            <w:noProof/>
            <w:webHidden/>
          </w:rPr>
        </w:r>
        <w:r w:rsidR="00C52F72">
          <w:rPr>
            <w:noProof/>
            <w:webHidden/>
          </w:rPr>
          <w:fldChar w:fldCharType="separate"/>
        </w:r>
        <w:r w:rsidR="00C52F72">
          <w:rPr>
            <w:noProof/>
            <w:webHidden/>
          </w:rPr>
          <w:t>73</w:t>
        </w:r>
        <w:r w:rsidR="00C52F72">
          <w:rPr>
            <w:noProof/>
            <w:webHidden/>
          </w:rPr>
          <w:fldChar w:fldCharType="end"/>
        </w:r>
      </w:hyperlink>
    </w:p>
    <w:p w14:paraId="635B128D" w14:textId="44FF2112"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40" w:history="1">
        <w:r w:rsidR="00C52F72" w:rsidRPr="006D1A93">
          <w:rPr>
            <w:rStyle w:val="Hipercze"/>
            <w:rFonts w:cstheme="minorHAnsi"/>
            <w:noProof/>
          </w:rPr>
          <w:t>Rozdział 2 Organizacja pracy szkoły</w:t>
        </w:r>
        <w:r w:rsidR="00C52F72">
          <w:rPr>
            <w:noProof/>
            <w:webHidden/>
          </w:rPr>
          <w:tab/>
        </w:r>
        <w:r w:rsidR="00C52F72">
          <w:rPr>
            <w:noProof/>
            <w:webHidden/>
          </w:rPr>
          <w:fldChar w:fldCharType="begin"/>
        </w:r>
        <w:r w:rsidR="00C52F72">
          <w:rPr>
            <w:noProof/>
            <w:webHidden/>
          </w:rPr>
          <w:instrText xml:space="preserve"> PAGEREF _Toc216939640 \h </w:instrText>
        </w:r>
        <w:r w:rsidR="00C52F72">
          <w:rPr>
            <w:noProof/>
            <w:webHidden/>
          </w:rPr>
        </w:r>
        <w:r w:rsidR="00C52F72">
          <w:rPr>
            <w:noProof/>
            <w:webHidden/>
          </w:rPr>
          <w:fldChar w:fldCharType="separate"/>
        </w:r>
        <w:r w:rsidR="00C52F72">
          <w:rPr>
            <w:noProof/>
            <w:webHidden/>
          </w:rPr>
          <w:t>73</w:t>
        </w:r>
        <w:r w:rsidR="00C52F72">
          <w:rPr>
            <w:noProof/>
            <w:webHidden/>
          </w:rPr>
          <w:fldChar w:fldCharType="end"/>
        </w:r>
      </w:hyperlink>
    </w:p>
    <w:p w14:paraId="37E38FB4" w14:textId="67B26354"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41" w:history="1">
        <w:r w:rsidR="00C52F72" w:rsidRPr="006D1A93">
          <w:rPr>
            <w:rStyle w:val="Hipercze"/>
            <w:rFonts w:cstheme="minorHAnsi"/>
            <w:noProof/>
          </w:rPr>
          <w:t>Rozdział 3 Praktyki studenckie</w:t>
        </w:r>
        <w:r w:rsidR="00C52F72">
          <w:rPr>
            <w:noProof/>
            <w:webHidden/>
          </w:rPr>
          <w:tab/>
        </w:r>
        <w:r w:rsidR="00C52F72">
          <w:rPr>
            <w:noProof/>
            <w:webHidden/>
          </w:rPr>
          <w:fldChar w:fldCharType="begin"/>
        </w:r>
        <w:r w:rsidR="00C52F72">
          <w:rPr>
            <w:noProof/>
            <w:webHidden/>
          </w:rPr>
          <w:instrText xml:space="preserve"> PAGEREF _Toc216939641 \h </w:instrText>
        </w:r>
        <w:r w:rsidR="00C52F72">
          <w:rPr>
            <w:noProof/>
            <w:webHidden/>
          </w:rPr>
        </w:r>
        <w:r w:rsidR="00C52F72">
          <w:rPr>
            <w:noProof/>
            <w:webHidden/>
          </w:rPr>
          <w:fldChar w:fldCharType="separate"/>
        </w:r>
        <w:r w:rsidR="00C52F72">
          <w:rPr>
            <w:noProof/>
            <w:webHidden/>
          </w:rPr>
          <w:t>75</w:t>
        </w:r>
        <w:r w:rsidR="00C52F72">
          <w:rPr>
            <w:noProof/>
            <w:webHidden/>
          </w:rPr>
          <w:fldChar w:fldCharType="end"/>
        </w:r>
      </w:hyperlink>
    </w:p>
    <w:p w14:paraId="300CB61F" w14:textId="368BEF4F"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42" w:history="1">
        <w:r w:rsidR="00C52F72" w:rsidRPr="006D1A93">
          <w:rPr>
            <w:rStyle w:val="Hipercze"/>
            <w:rFonts w:cstheme="minorHAnsi"/>
            <w:noProof/>
          </w:rPr>
          <w:t>Rozdział 4 Organizacja biblioteki szkolnej i zadania nauczyciela bibliotekarza</w:t>
        </w:r>
        <w:r w:rsidR="00C52F72">
          <w:rPr>
            <w:noProof/>
            <w:webHidden/>
          </w:rPr>
          <w:tab/>
        </w:r>
        <w:r w:rsidR="00C52F72">
          <w:rPr>
            <w:noProof/>
            <w:webHidden/>
          </w:rPr>
          <w:fldChar w:fldCharType="begin"/>
        </w:r>
        <w:r w:rsidR="00C52F72">
          <w:rPr>
            <w:noProof/>
            <w:webHidden/>
          </w:rPr>
          <w:instrText xml:space="preserve"> PAGEREF _Toc216939642 \h </w:instrText>
        </w:r>
        <w:r w:rsidR="00C52F72">
          <w:rPr>
            <w:noProof/>
            <w:webHidden/>
          </w:rPr>
        </w:r>
        <w:r w:rsidR="00C52F72">
          <w:rPr>
            <w:noProof/>
            <w:webHidden/>
          </w:rPr>
          <w:fldChar w:fldCharType="separate"/>
        </w:r>
        <w:r w:rsidR="00C52F72">
          <w:rPr>
            <w:noProof/>
            <w:webHidden/>
          </w:rPr>
          <w:t>75</w:t>
        </w:r>
        <w:r w:rsidR="00C52F72">
          <w:rPr>
            <w:noProof/>
            <w:webHidden/>
          </w:rPr>
          <w:fldChar w:fldCharType="end"/>
        </w:r>
      </w:hyperlink>
    </w:p>
    <w:p w14:paraId="72B392E8" w14:textId="0DC82222"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43" w:history="1">
        <w:r w:rsidR="00C52F72" w:rsidRPr="006D1A93">
          <w:rPr>
            <w:rStyle w:val="Hipercze"/>
            <w:rFonts w:cstheme="minorHAnsi"/>
            <w:noProof/>
          </w:rPr>
          <w:t>Dział VI</w:t>
        </w:r>
        <w:r w:rsidR="00C52F72">
          <w:rPr>
            <w:noProof/>
            <w:webHidden/>
          </w:rPr>
          <w:tab/>
        </w:r>
        <w:r w:rsidR="00C52F72">
          <w:rPr>
            <w:noProof/>
            <w:webHidden/>
          </w:rPr>
          <w:fldChar w:fldCharType="begin"/>
        </w:r>
        <w:r w:rsidR="00C52F72">
          <w:rPr>
            <w:noProof/>
            <w:webHidden/>
          </w:rPr>
          <w:instrText xml:space="preserve"> PAGEREF _Toc216939643 \h </w:instrText>
        </w:r>
        <w:r w:rsidR="00C52F72">
          <w:rPr>
            <w:noProof/>
            <w:webHidden/>
          </w:rPr>
        </w:r>
        <w:r w:rsidR="00C52F72">
          <w:rPr>
            <w:noProof/>
            <w:webHidden/>
          </w:rPr>
          <w:fldChar w:fldCharType="separate"/>
        </w:r>
        <w:r w:rsidR="00C52F72">
          <w:rPr>
            <w:noProof/>
            <w:webHidden/>
          </w:rPr>
          <w:t>78</w:t>
        </w:r>
        <w:r w:rsidR="00C52F72">
          <w:rPr>
            <w:noProof/>
            <w:webHidden/>
          </w:rPr>
          <w:fldChar w:fldCharType="end"/>
        </w:r>
      </w:hyperlink>
    </w:p>
    <w:p w14:paraId="6E17D1B4" w14:textId="05DCA95F"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44" w:history="1">
        <w:r w:rsidR="00C52F72" w:rsidRPr="006D1A93">
          <w:rPr>
            <w:rStyle w:val="Hipercze"/>
            <w:rFonts w:cstheme="minorHAnsi"/>
            <w:noProof/>
          </w:rPr>
          <w:t>Nauczyciele i inni pracownicy szkoły</w:t>
        </w:r>
        <w:r w:rsidR="00C52F72">
          <w:rPr>
            <w:noProof/>
            <w:webHidden/>
          </w:rPr>
          <w:tab/>
        </w:r>
        <w:r w:rsidR="00C52F72">
          <w:rPr>
            <w:noProof/>
            <w:webHidden/>
          </w:rPr>
          <w:fldChar w:fldCharType="begin"/>
        </w:r>
        <w:r w:rsidR="00C52F72">
          <w:rPr>
            <w:noProof/>
            <w:webHidden/>
          </w:rPr>
          <w:instrText xml:space="preserve"> PAGEREF _Toc216939644 \h </w:instrText>
        </w:r>
        <w:r w:rsidR="00C52F72">
          <w:rPr>
            <w:noProof/>
            <w:webHidden/>
          </w:rPr>
        </w:r>
        <w:r w:rsidR="00C52F72">
          <w:rPr>
            <w:noProof/>
            <w:webHidden/>
          </w:rPr>
          <w:fldChar w:fldCharType="separate"/>
        </w:r>
        <w:r w:rsidR="00C52F72">
          <w:rPr>
            <w:noProof/>
            <w:webHidden/>
          </w:rPr>
          <w:t>78</w:t>
        </w:r>
        <w:r w:rsidR="00C52F72">
          <w:rPr>
            <w:noProof/>
            <w:webHidden/>
          </w:rPr>
          <w:fldChar w:fldCharType="end"/>
        </w:r>
      </w:hyperlink>
    </w:p>
    <w:p w14:paraId="22D4D74F" w14:textId="0FB1861C"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45" w:history="1">
        <w:r w:rsidR="00C52F72" w:rsidRPr="006D1A93">
          <w:rPr>
            <w:rStyle w:val="Hipercze"/>
            <w:rFonts w:cstheme="minorHAnsi"/>
            <w:noProof/>
          </w:rPr>
          <w:t>Rozdział 1 Zadania nauczycieli</w:t>
        </w:r>
        <w:r w:rsidR="00C52F72">
          <w:rPr>
            <w:noProof/>
            <w:webHidden/>
          </w:rPr>
          <w:tab/>
        </w:r>
        <w:r w:rsidR="00C52F72">
          <w:rPr>
            <w:noProof/>
            <w:webHidden/>
          </w:rPr>
          <w:fldChar w:fldCharType="begin"/>
        </w:r>
        <w:r w:rsidR="00C52F72">
          <w:rPr>
            <w:noProof/>
            <w:webHidden/>
          </w:rPr>
          <w:instrText xml:space="preserve"> PAGEREF _Toc216939645 \h </w:instrText>
        </w:r>
        <w:r w:rsidR="00C52F72">
          <w:rPr>
            <w:noProof/>
            <w:webHidden/>
          </w:rPr>
        </w:r>
        <w:r w:rsidR="00C52F72">
          <w:rPr>
            <w:noProof/>
            <w:webHidden/>
          </w:rPr>
          <w:fldChar w:fldCharType="separate"/>
        </w:r>
        <w:r w:rsidR="00C52F72">
          <w:rPr>
            <w:noProof/>
            <w:webHidden/>
          </w:rPr>
          <w:t>78</w:t>
        </w:r>
        <w:r w:rsidR="00C52F72">
          <w:rPr>
            <w:noProof/>
            <w:webHidden/>
          </w:rPr>
          <w:fldChar w:fldCharType="end"/>
        </w:r>
      </w:hyperlink>
    </w:p>
    <w:p w14:paraId="5A54C159" w14:textId="4D9A245B"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46" w:history="1">
        <w:r w:rsidR="00C52F72" w:rsidRPr="006D1A93">
          <w:rPr>
            <w:rStyle w:val="Hipercze"/>
            <w:rFonts w:cstheme="minorHAnsi"/>
            <w:noProof/>
          </w:rPr>
          <w:t>Rozdział 2 Zadania wychowawców klas</w:t>
        </w:r>
        <w:r w:rsidR="00C52F72">
          <w:rPr>
            <w:noProof/>
            <w:webHidden/>
          </w:rPr>
          <w:tab/>
        </w:r>
        <w:r w:rsidR="00C52F72">
          <w:rPr>
            <w:noProof/>
            <w:webHidden/>
          </w:rPr>
          <w:fldChar w:fldCharType="begin"/>
        </w:r>
        <w:r w:rsidR="00C52F72">
          <w:rPr>
            <w:noProof/>
            <w:webHidden/>
          </w:rPr>
          <w:instrText xml:space="preserve"> PAGEREF _Toc216939646 \h </w:instrText>
        </w:r>
        <w:r w:rsidR="00C52F72">
          <w:rPr>
            <w:noProof/>
            <w:webHidden/>
          </w:rPr>
        </w:r>
        <w:r w:rsidR="00C52F72">
          <w:rPr>
            <w:noProof/>
            <w:webHidden/>
          </w:rPr>
          <w:fldChar w:fldCharType="separate"/>
        </w:r>
        <w:r w:rsidR="00C52F72">
          <w:rPr>
            <w:noProof/>
            <w:webHidden/>
          </w:rPr>
          <w:t>80</w:t>
        </w:r>
        <w:r w:rsidR="00C52F72">
          <w:rPr>
            <w:noProof/>
            <w:webHidden/>
          </w:rPr>
          <w:fldChar w:fldCharType="end"/>
        </w:r>
      </w:hyperlink>
    </w:p>
    <w:p w14:paraId="008A5066" w14:textId="7B5A3BFF"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47" w:history="1">
        <w:r w:rsidR="00C52F72" w:rsidRPr="006D1A93">
          <w:rPr>
            <w:rStyle w:val="Hipercze"/>
            <w:rFonts w:cstheme="minorHAnsi"/>
            <w:noProof/>
          </w:rPr>
          <w:t>Rozdział 3 Zadania nauczycieli w zakresie zapewniania bezpieczeństwa uczniom</w:t>
        </w:r>
        <w:r w:rsidR="00C52F72">
          <w:rPr>
            <w:noProof/>
            <w:webHidden/>
          </w:rPr>
          <w:tab/>
        </w:r>
        <w:r w:rsidR="00C52F72">
          <w:rPr>
            <w:noProof/>
            <w:webHidden/>
          </w:rPr>
          <w:fldChar w:fldCharType="begin"/>
        </w:r>
        <w:r w:rsidR="00C52F72">
          <w:rPr>
            <w:noProof/>
            <w:webHidden/>
          </w:rPr>
          <w:instrText xml:space="preserve"> PAGEREF _Toc216939647 \h </w:instrText>
        </w:r>
        <w:r w:rsidR="00C52F72">
          <w:rPr>
            <w:noProof/>
            <w:webHidden/>
          </w:rPr>
        </w:r>
        <w:r w:rsidR="00C52F72">
          <w:rPr>
            <w:noProof/>
            <w:webHidden/>
          </w:rPr>
          <w:fldChar w:fldCharType="separate"/>
        </w:r>
        <w:r w:rsidR="00C52F72">
          <w:rPr>
            <w:noProof/>
            <w:webHidden/>
          </w:rPr>
          <w:t>82</w:t>
        </w:r>
        <w:r w:rsidR="00C52F72">
          <w:rPr>
            <w:noProof/>
            <w:webHidden/>
          </w:rPr>
          <w:fldChar w:fldCharType="end"/>
        </w:r>
      </w:hyperlink>
    </w:p>
    <w:p w14:paraId="553AFD18" w14:textId="11898DFF"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48" w:history="1">
        <w:r w:rsidR="00C52F72" w:rsidRPr="006D1A93">
          <w:rPr>
            <w:rStyle w:val="Hipercze"/>
            <w:rFonts w:cstheme="minorHAnsi"/>
            <w:noProof/>
          </w:rPr>
          <w:t>Rozdział 4 Zespoły nauczycielskie</w:t>
        </w:r>
        <w:r w:rsidR="00C52F72">
          <w:rPr>
            <w:noProof/>
            <w:webHidden/>
          </w:rPr>
          <w:tab/>
        </w:r>
        <w:r w:rsidR="00C52F72">
          <w:rPr>
            <w:noProof/>
            <w:webHidden/>
          </w:rPr>
          <w:fldChar w:fldCharType="begin"/>
        </w:r>
        <w:r w:rsidR="00C52F72">
          <w:rPr>
            <w:noProof/>
            <w:webHidden/>
          </w:rPr>
          <w:instrText xml:space="preserve"> PAGEREF _Toc216939648 \h </w:instrText>
        </w:r>
        <w:r w:rsidR="00C52F72">
          <w:rPr>
            <w:noProof/>
            <w:webHidden/>
          </w:rPr>
        </w:r>
        <w:r w:rsidR="00C52F72">
          <w:rPr>
            <w:noProof/>
            <w:webHidden/>
          </w:rPr>
          <w:fldChar w:fldCharType="separate"/>
        </w:r>
        <w:r w:rsidR="00C52F72">
          <w:rPr>
            <w:noProof/>
            <w:webHidden/>
          </w:rPr>
          <w:t>83</w:t>
        </w:r>
        <w:r w:rsidR="00C52F72">
          <w:rPr>
            <w:noProof/>
            <w:webHidden/>
          </w:rPr>
          <w:fldChar w:fldCharType="end"/>
        </w:r>
      </w:hyperlink>
    </w:p>
    <w:p w14:paraId="530C69B8" w14:textId="10C97CAF"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49" w:history="1">
        <w:r w:rsidR="00C52F72" w:rsidRPr="006D1A93">
          <w:rPr>
            <w:rStyle w:val="Hipercze"/>
            <w:rFonts w:cstheme="minorHAnsi"/>
            <w:noProof/>
          </w:rPr>
          <w:t>Rozdział 5 Pracownicy administracji i obsługi w szkole</w:t>
        </w:r>
        <w:r w:rsidR="00C52F72">
          <w:rPr>
            <w:noProof/>
            <w:webHidden/>
          </w:rPr>
          <w:tab/>
        </w:r>
        <w:r w:rsidR="00C52F72">
          <w:rPr>
            <w:noProof/>
            <w:webHidden/>
          </w:rPr>
          <w:fldChar w:fldCharType="begin"/>
        </w:r>
        <w:r w:rsidR="00C52F72">
          <w:rPr>
            <w:noProof/>
            <w:webHidden/>
          </w:rPr>
          <w:instrText xml:space="preserve"> PAGEREF _Toc216939649 \h </w:instrText>
        </w:r>
        <w:r w:rsidR="00C52F72">
          <w:rPr>
            <w:noProof/>
            <w:webHidden/>
          </w:rPr>
        </w:r>
        <w:r w:rsidR="00C52F72">
          <w:rPr>
            <w:noProof/>
            <w:webHidden/>
          </w:rPr>
          <w:fldChar w:fldCharType="separate"/>
        </w:r>
        <w:r w:rsidR="00C52F72">
          <w:rPr>
            <w:noProof/>
            <w:webHidden/>
          </w:rPr>
          <w:t>86</w:t>
        </w:r>
        <w:r w:rsidR="00C52F72">
          <w:rPr>
            <w:noProof/>
            <w:webHidden/>
          </w:rPr>
          <w:fldChar w:fldCharType="end"/>
        </w:r>
      </w:hyperlink>
    </w:p>
    <w:p w14:paraId="1E40A1A5" w14:textId="336F8A44"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50" w:history="1">
        <w:r w:rsidR="00C52F72" w:rsidRPr="006D1A93">
          <w:rPr>
            <w:rStyle w:val="Hipercze"/>
            <w:rFonts w:cstheme="minorHAnsi"/>
            <w:noProof/>
          </w:rPr>
          <w:t>Rozdział 6 Wicedyrektorzy i inne stanowiska kierownicze w szkole</w:t>
        </w:r>
        <w:r w:rsidR="00C52F72">
          <w:rPr>
            <w:noProof/>
            <w:webHidden/>
          </w:rPr>
          <w:tab/>
        </w:r>
        <w:r w:rsidR="00C52F72">
          <w:rPr>
            <w:noProof/>
            <w:webHidden/>
          </w:rPr>
          <w:fldChar w:fldCharType="begin"/>
        </w:r>
        <w:r w:rsidR="00C52F72">
          <w:rPr>
            <w:noProof/>
            <w:webHidden/>
          </w:rPr>
          <w:instrText xml:space="preserve"> PAGEREF _Toc216939650 \h </w:instrText>
        </w:r>
        <w:r w:rsidR="00C52F72">
          <w:rPr>
            <w:noProof/>
            <w:webHidden/>
          </w:rPr>
        </w:r>
        <w:r w:rsidR="00C52F72">
          <w:rPr>
            <w:noProof/>
            <w:webHidden/>
          </w:rPr>
          <w:fldChar w:fldCharType="separate"/>
        </w:r>
        <w:r w:rsidR="00C52F72">
          <w:rPr>
            <w:noProof/>
            <w:webHidden/>
          </w:rPr>
          <w:t>87</w:t>
        </w:r>
        <w:r w:rsidR="00C52F72">
          <w:rPr>
            <w:noProof/>
            <w:webHidden/>
          </w:rPr>
          <w:fldChar w:fldCharType="end"/>
        </w:r>
      </w:hyperlink>
    </w:p>
    <w:p w14:paraId="3085FCB3" w14:textId="0C1BE895"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51" w:history="1">
        <w:r w:rsidR="00C52F72" w:rsidRPr="006D1A93">
          <w:rPr>
            <w:rStyle w:val="Hipercze"/>
            <w:rFonts w:cstheme="minorHAnsi"/>
            <w:noProof/>
          </w:rPr>
          <w:t>Dział VII</w:t>
        </w:r>
        <w:r w:rsidR="00C52F72">
          <w:rPr>
            <w:noProof/>
            <w:webHidden/>
          </w:rPr>
          <w:tab/>
        </w:r>
        <w:r w:rsidR="00C52F72">
          <w:rPr>
            <w:noProof/>
            <w:webHidden/>
          </w:rPr>
          <w:fldChar w:fldCharType="begin"/>
        </w:r>
        <w:r w:rsidR="00C52F72">
          <w:rPr>
            <w:noProof/>
            <w:webHidden/>
          </w:rPr>
          <w:instrText xml:space="preserve"> PAGEREF _Toc216939651 \h </w:instrText>
        </w:r>
        <w:r w:rsidR="00C52F72">
          <w:rPr>
            <w:noProof/>
            <w:webHidden/>
          </w:rPr>
        </w:r>
        <w:r w:rsidR="00C52F72">
          <w:rPr>
            <w:noProof/>
            <w:webHidden/>
          </w:rPr>
          <w:fldChar w:fldCharType="separate"/>
        </w:r>
        <w:r w:rsidR="00C52F72">
          <w:rPr>
            <w:noProof/>
            <w:webHidden/>
          </w:rPr>
          <w:t>91</w:t>
        </w:r>
        <w:r w:rsidR="00C52F72">
          <w:rPr>
            <w:noProof/>
            <w:webHidden/>
          </w:rPr>
          <w:fldChar w:fldCharType="end"/>
        </w:r>
      </w:hyperlink>
    </w:p>
    <w:p w14:paraId="1F3C3CFD" w14:textId="5D7AA618"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52" w:history="1">
        <w:r w:rsidR="00C52F72" w:rsidRPr="006D1A93">
          <w:rPr>
            <w:rStyle w:val="Hipercze"/>
            <w:rFonts w:cstheme="minorHAnsi"/>
            <w:noProof/>
          </w:rPr>
          <w:t>Uczniowie szkoły</w:t>
        </w:r>
        <w:r w:rsidR="00C52F72">
          <w:rPr>
            <w:noProof/>
            <w:webHidden/>
          </w:rPr>
          <w:tab/>
        </w:r>
        <w:r w:rsidR="00C52F72">
          <w:rPr>
            <w:noProof/>
            <w:webHidden/>
          </w:rPr>
          <w:fldChar w:fldCharType="begin"/>
        </w:r>
        <w:r w:rsidR="00C52F72">
          <w:rPr>
            <w:noProof/>
            <w:webHidden/>
          </w:rPr>
          <w:instrText xml:space="preserve"> PAGEREF _Toc216939652 \h </w:instrText>
        </w:r>
        <w:r w:rsidR="00C52F72">
          <w:rPr>
            <w:noProof/>
            <w:webHidden/>
          </w:rPr>
        </w:r>
        <w:r w:rsidR="00C52F72">
          <w:rPr>
            <w:noProof/>
            <w:webHidden/>
          </w:rPr>
          <w:fldChar w:fldCharType="separate"/>
        </w:r>
        <w:r w:rsidR="00C52F72">
          <w:rPr>
            <w:noProof/>
            <w:webHidden/>
          </w:rPr>
          <w:t>91</w:t>
        </w:r>
        <w:r w:rsidR="00C52F72">
          <w:rPr>
            <w:noProof/>
            <w:webHidden/>
          </w:rPr>
          <w:fldChar w:fldCharType="end"/>
        </w:r>
      </w:hyperlink>
    </w:p>
    <w:p w14:paraId="64FC8735" w14:textId="2C49A67A"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53" w:history="1">
        <w:r w:rsidR="00C52F72" w:rsidRPr="006D1A93">
          <w:rPr>
            <w:rStyle w:val="Hipercze"/>
            <w:rFonts w:cstheme="minorHAnsi"/>
            <w:noProof/>
          </w:rPr>
          <w:t>Rozdział 1 Obowiązek nauki</w:t>
        </w:r>
        <w:r w:rsidR="00C52F72">
          <w:rPr>
            <w:noProof/>
            <w:webHidden/>
          </w:rPr>
          <w:tab/>
        </w:r>
        <w:r w:rsidR="00C52F72">
          <w:rPr>
            <w:noProof/>
            <w:webHidden/>
          </w:rPr>
          <w:fldChar w:fldCharType="begin"/>
        </w:r>
        <w:r w:rsidR="00C52F72">
          <w:rPr>
            <w:noProof/>
            <w:webHidden/>
          </w:rPr>
          <w:instrText xml:space="preserve"> PAGEREF _Toc216939653 \h </w:instrText>
        </w:r>
        <w:r w:rsidR="00C52F72">
          <w:rPr>
            <w:noProof/>
            <w:webHidden/>
          </w:rPr>
        </w:r>
        <w:r w:rsidR="00C52F72">
          <w:rPr>
            <w:noProof/>
            <w:webHidden/>
          </w:rPr>
          <w:fldChar w:fldCharType="separate"/>
        </w:r>
        <w:r w:rsidR="00C52F72">
          <w:rPr>
            <w:noProof/>
            <w:webHidden/>
          </w:rPr>
          <w:t>91</w:t>
        </w:r>
        <w:r w:rsidR="00C52F72">
          <w:rPr>
            <w:noProof/>
            <w:webHidden/>
          </w:rPr>
          <w:fldChar w:fldCharType="end"/>
        </w:r>
      </w:hyperlink>
    </w:p>
    <w:p w14:paraId="46DBD92A" w14:textId="11FB1BA6"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54" w:history="1">
        <w:r w:rsidR="00C52F72" w:rsidRPr="006D1A93">
          <w:rPr>
            <w:rStyle w:val="Hipercze"/>
            <w:rFonts w:cstheme="minorHAnsi"/>
            <w:noProof/>
          </w:rPr>
          <w:t>Rozdział 2 Prawa i obowiązki członków społeczności szkolnej</w:t>
        </w:r>
        <w:r w:rsidR="00C52F72">
          <w:rPr>
            <w:noProof/>
            <w:webHidden/>
          </w:rPr>
          <w:tab/>
        </w:r>
        <w:r w:rsidR="00C52F72">
          <w:rPr>
            <w:noProof/>
            <w:webHidden/>
          </w:rPr>
          <w:fldChar w:fldCharType="begin"/>
        </w:r>
        <w:r w:rsidR="00C52F72">
          <w:rPr>
            <w:noProof/>
            <w:webHidden/>
          </w:rPr>
          <w:instrText xml:space="preserve"> PAGEREF _Toc216939654 \h </w:instrText>
        </w:r>
        <w:r w:rsidR="00C52F72">
          <w:rPr>
            <w:noProof/>
            <w:webHidden/>
          </w:rPr>
        </w:r>
        <w:r w:rsidR="00C52F72">
          <w:rPr>
            <w:noProof/>
            <w:webHidden/>
          </w:rPr>
          <w:fldChar w:fldCharType="separate"/>
        </w:r>
        <w:r w:rsidR="00C52F72">
          <w:rPr>
            <w:noProof/>
            <w:webHidden/>
          </w:rPr>
          <w:t>91</w:t>
        </w:r>
        <w:r w:rsidR="00C52F72">
          <w:rPr>
            <w:noProof/>
            <w:webHidden/>
          </w:rPr>
          <w:fldChar w:fldCharType="end"/>
        </w:r>
      </w:hyperlink>
    </w:p>
    <w:p w14:paraId="7B270316" w14:textId="3497635A"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55" w:history="1">
        <w:r w:rsidR="00C52F72" w:rsidRPr="006D1A93">
          <w:rPr>
            <w:rStyle w:val="Hipercze"/>
            <w:rFonts w:cstheme="minorHAnsi"/>
            <w:noProof/>
          </w:rPr>
          <w:t>Rozdział 3 Prawa i obowiązki uczniów</w:t>
        </w:r>
        <w:r w:rsidR="00C52F72">
          <w:rPr>
            <w:noProof/>
            <w:webHidden/>
          </w:rPr>
          <w:tab/>
        </w:r>
        <w:r w:rsidR="00C52F72">
          <w:rPr>
            <w:noProof/>
            <w:webHidden/>
          </w:rPr>
          <w:fldChar w:fldCharType="begin"/>
        </w:r>
        <w:r w:rsidR="00C52F72">
          <w:rPr>
            <w:noProof/>
            <w:webHidden/>
          </w:rPr>
          <w:instrText xml:space="preserve"> PAGEREF _Toc216939655 \h </w:instrText>
        </w:r>
        <w:r w:rsidR="00C52F72">
          <w:rPr>
            <w:noProof/>
            <w:webHidden/>
          </w:rPr>
        </w:r>
        <w:r w:rsidR="00C52F72">
          <w:rPr>
            <w:noProof/>
            <w:webHidden/>
          </w:rPr>
          <w:fldChar w:fldCharType="separate"/>
        </w:r>
        <w:r w:rsidR="00C52F72">
          <w:rPr>
            <w:noProof/>
            <w:webHidden/>
          </w:rPr>
          <w:t>92</w:t>
        </w:r>
        <w:r w:rsidR="00C52F72">
          <w:rPr>
            <w:noProof/>
            <w:webHidden/>
          </w:rPr>
          <w:fldChar w:fldCharType="end"/>
        </w:r>
      </w:hyperlink>
    </w:p>
    <w:p w14:paraId="22AE533D" w14:textId="46174D36"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56" w:history="1">
        <w:r w:rsidR="00C52F72" w:rsidRPr="006D1A93">
          <w:rPr>
            <w:rStyle w:val="Hipercze"/>
            <w:rFonts w:cstheme="minorHAnsi"/>
            <w:noProof/>
          </w:rPr>
          <w:t>Rozdział 4 Nagrody i kary</w:t>
        </w:r>
        <w:r w:rsidR="00C52F72">
          <w:rPr>
            <w:noProof/>
            <w:webHidden/>
          </w:rPr>
          <w:tab/>
        </w:r>
        <w:r w:rsidR="00C52F72">
          <w:rPr>
            <w:noProof/>
            <w:webHidden/>
          </w:rPr>
          <w:fldChar w:fldCharType="begin"/>
        </w:r>
        <w:r w:rsidR="00C52F72">
          <w:rPr>
            <w:noProof/>
            <w:webHidden/>
          </w:rPr>
          <w:instrText xml:space="preserve"> PAGEREF _Toc216939656 \h </w:instrText>
        </w:r>
        <w:r w:rsidR="00C52F72">
          <w:rPr>
            <w:noProof/>
            <w:webHidden/>
          </w:rPr>
        </w:r>
        <w:r w:rsidR="00C52F72">
          <w:rPr>
            <w:noProof/>
            <w:webHidden/>
          </w:rPr>
          <w:fldChar w:fldCharType="separate"/>
        </w:r>
        <w:r w:rsidR="00C52F72">
          <w:rPr>
            <w:noProof/>
            <w:webHidden/>
          </w:rPr>
          <w:t>95</w:t>
        </w:r>
        <w:r w:rsidR="00C52F72">
          <w:rPr>
            <w:noProof/>
            <w:webHidden/>
          </w:rPr>
          <w:fldChar w:fldCharType="end"/>
        </w:r>
      </w:hyperlink>
    </w:p>
    <w:p w14:paraId="14BC0289" w14:textId="3DEEED4E"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57" w:history="1">
        <w:r w:rsidR="00C52F72" w:rsidRPr="006D1A93">
          <w:rPr>
            <w:rStyle w:val="Hipercze"/>
            <w:rFonts w:cstheme="minorHAnsi"/>
            <w:noProof/>
          </w:rPr>
          <w:t>Rozdział 5 Skreślenie ucznia z listy uczniów</w:t>
        </w:r>
        <w:r w:rsidR="00C52F72">
          <w:rPr>
            <w:noProof/>
            <w:webHidden/>
          </w:rPr>
          <w:tab/>
        </w:r>
        <w:r w:rsidR="00C52F72">
          <w:rPr>
            <w:noProof/>
            <w:webHidden/>
          </w:rPr>
          <w:fldChar w:fldCharType="begin"/>
        </w:r>
        <w:r w:rsidR="00C52F72">
          <w:rPr>
            <w:noProof/>
            <w:webHidden/>
          </w:rPr>
          <w:instrText xml:space="preserve"> PAGEREF _Toc216939657 \h </w:instrText>
        </w:r>
        <w:r w:rsidR="00C52F72">
          <w:rPr>
            <w:noProof/>
            <w:webHidden/>
          </w:rPr>
        </w:r>
        <w:r w:rsidR="00C52F72">
          <w:rPr>
            <w:noProof/>
            <w:webHidden/>
          </w:rPr>
          <w:fldChar w:fldCharType="separate"/>
        </w:r>
        <w:r w:rsidR="00C52F72">
          <w:rPr>
            <w:noProof/>
            <w:webHidden/>
          </w:rPr>
          <w:t>96</w:t>
        </w:r>
        <w:r w:rsidR="00C52F72">
          <w:rPr>
            <w:noProof/>
            <w:webHidden/>
          </w:rPr>
          <w:fldChar w:fldCharType="end"/>
        </w:r>
      </w:hyperlink>
    </w:p>
    <w:p w14:paraId="0BB9FE2A" w14:textId="6DF13F33"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58" w:history="1">
        <w:r w:rsidR="00C52F72" w:rsidRPr="006D1A93">
          <w:rPr>
            <w:rStyle w:val="Hipercze"/>
            <w:rFonts w:cstheme="minorHAnsi"/>
            <w:noProof/>
          </w:rPr>
          <w:t>Dział VIII</w:t>
        </w:r>
        <w:r w:rsidR="00C52F72">
          <w:rPr>
            <w:noProof/>
            <w:webHidden/>
          </w:rPr>
          <w:tab/>
        </w:r>
        <w:r w:rsidR="00C52F72">
          <w:rPr>
            <w:noProof/>
            <w:webHidden/>
          </w:rPr>
          <w:fldChar w:fldCharType="begin"/>
        </w:r>
        <w:r w:rsidR="00C52F72">
          <w:rPr>
            <w:noProof/>
            <w:webHidden/>
          </w:rPr>
          <w:instrText xml:space="preserve"> PAGEREF _Toc216939658 \h </w:instrText>
        </w:r>
        <w:r w:rsidR="00C52F72">
          <w:rPr>
            <w:noProof/>
            <w:webHidden/>
          </w:rPr>
        </w:r>
        <w:r w:rsidR="00C52F72">
          <w:rPr>
            <w:noProof/>
            <w:webHidden/>
          </w:rPr>
          <w:fldChar w:fldCharType="separate"/>
        </w:r>
        <w:r w:rsidR="00C52F72">
          <w:rPr>
            <w:noProof/>
            <w:webHidden/>
          </w:rPr>
          <w:t>99</w:t>
        </w:r>
        <w:r w:rsidR="00C52F72">
          <w:rPr>
            <w:noProof/>
            <w:webHidden/>
          </w:rPr>
          <w:fldChar w:fldCharType="end"/>
        </w:r>
      </w:hyperlink>
    </w:p>
    <w:p w14:paraId="7958542A" w14:textId="715DFDB5"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59" w:history="1">
        <w:r w:rsidR="00C52F72" w:rsidRPr="006D1A93">
          <w:rPr>
            <w:rStyle w:val="Hipercze"/>
            <w:rFonts w:cstheme="minorHAnsi"/>
            <w:noProof/>
          </w:rPr>
          <w:t>Wewnątrzszkolne zasady oceniania</w:t>
        </w:r>
        <w:r w:rsidR="00C52F72">
          <w:rPr>
            <w:noProof/>
            <w:webHidden/>
          </w:rPr>
          <w:tab/>
        </w:r>
        <w:r w:rsidR="00C52F72">
          <w:rPr>
            <w:noProof/>
            <w:webHidden/>
          </w:rPr>
          <w:fldChar w:fldCharType="begin"/>
        </w:r>
        <w:r w:rsidR="00C52F72">
          <w:rPr>
            <w:noProof/>
            <w:webHidden/>
          </w:rPr>
          <w:instrText xml:space="preserve"> PAGEREF _Toc216939659 \h </w:instrText>
        </w:r>
        <w:r w:rsidR="00C52F72">
          <w:rPr>
            <w:noProof/>
            <w:webHidden/>
          </w:rPr>
        </w:r>
        <w:r w:rsidR="00C52F72">
          <w:rPr>
            <w:noProof/>
            <w:webHidden/>
          </w:rPr>
          <w:fldChar w:fldCharType="separate"/>
        </w:r>
        <w:r w:rsidR="00C52F72">
          <w:rPr>
            <w:noProof/>
            <w:webHidden/>
          </w:rPr>
          <w:t>99</w:t>
        </w:r>
        <w:r w:rsidR="00C52F72">
          <w:rPr>
            <w:noProof/>
            <w:webHidden/>
          </w:rPr>
          <w:fldChar w:fldCharType="end"/>
        </w:r>
      </w:hyperlink>
    </w:p>
    <w:p w14:paraId="4CA1D754" w14:textId="17E20618"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0" w:history="1">
        <w:r w:rsidR="00C52F72" w:rsidRPr="006D1A93">
          <w:rPr>
            <w:rStyle w:val="Hipercze"/>
            <w:rFonts w:cstheme="minorHAnsi"/>
            <w:noProof/>
          </w:rPr>
          <w:t>Rozdział 1 Zasady wewnątrzszkolnego oceniania</w:t>
        </w:r>
        <w:r w:rsidR="00C52F72">
          <w:rPr>
            <w:noProof/>
            <w:webHidden/>
          </w:rPr>
          <w:tab/>
        </w:r>
        <w:r w:rsidR="00C52F72">
          <w:rPr>
            <w:noProof/>
            <w:webHidden/>
          </w:rPr>
          <w:fldChar w:fldCharType="begin"/>
        </w:r>
        <w:r w:rsidR="00C52F72">
          <w:rPr>
            <w:noProof/>
            <w:webHidden/>
          </w:rPr>
          <w:instrText xml:space="preserve"> PAGEREF _Toc216939660 \h </w:instrText>
        </w:r>
        <w:r w:rsidR="00C52F72">
          <w:rPr>
            <w:noProof/>
            <w:webHidden/>
          </w:rPr>
        </w:r>
        <w:r w:rsidR="00C52F72">
          <w:rPr>
            <w:noProof/>
            <w:webHidden/>
          </w:rPr>
          <w:fldChar w:fldCharType="separate"/>
        </w:r>
        <w:r w:rsidR="00C52F72">
          <w:rPr>
            <w:noProof/>
            <w:webHidden/>
          </w:rPr>
          <w:t>99</w:t>
        </w:r>
        <w:r w:rsidR="00C52F72">
          <w:rPr>
            <w:noProof/>
            <w:webHidden/>
          </w:rPr>
          <w:fldChar w:fldCharType="end"/>
        </w:r>
      </w:hyperlink>
    </w:p>
    <w:p w14:paraId="77CE85F5" w14:textId="76ADA4FE"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1" w:history="1">
        <w:r w:rsidR="00C52F72" w:rsidRPr="006D1A93">
          <w:rPr>
            <w:rStyle w:val="Hipercze"/>
            <w:rFonts w:cstheme="minorHAnsi"/>
            <w:noProof/>
          </w:rPr>
          <w:t>Rozdział 2 Szczegółowe zasady oceniania wiedzy i umiejętności uczniów</w:t>
        </w:r>
        <w:r w:rsidR="00C52F72">
          <w:rPr>
            <w:noProof/>
            <w:webHidden/>
          </w:rPr>
          <w:tab/>
        </w:r>
        <w:r w:rsidR="00C52F72">
          <w:rPr>
            <w:noProof/>
            <w:webHidden/>
          </w:rPr>
          <w:fldChar w:fldCharType="begin"/>
        </w:r>
        <w:r w:rsidR="00C52F72">
          <w:rPr>
            <w:noProof/>
            <w:webHidden/>
          </w:rPr>
          <w:instrText xml:space="preserve"> PAGEREF _Toc216939661 \h </w:instrText>
        </w:r>
        <w:r w:rsidR="00C52F72">
          <w:rPr>
            <w:noProof/>
            <w:webHidden/>
          </w:rPr>
        </w:r>
        <w:r w:rsidR="00C52F72">
          <w:rPr>
            <w:noProof/>
            <w:webHidden/>
          </w:rPr>
          <w:fldChar w:fldCharType="separate"/>
        </w:r>
        <w:r w:rsidR="00C52F72">
          <w:rPr>
            <w:noProof/>
            <w:webHidden/>
          </w:rPr>
          <w:t>102</w:t>
        </w:r>
        <w:r w:rsidR="00C52F72">
          <w:rPr>
            <w:noProof/>
            <w:webHidden/>
          </w:rPr>
          <w:fldChar w:fldCharType="end"/>
        </w:r>
      </w:hyperlink>
    </w:p>
    <w:p w14:paraId="48F5FD0B" w14:textId="4DA68BCB"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2" w:history="1">
        <w:r w:rsidR="00C52F72" w:rsidRPr="006D1A93">
          <w:rPr>
            <w:rStyle w:val="Hipercze"/>
            <w:rFonts w:cstheme="minorHAnsi"/>
            <w:noProof/>
          </w:rPr>
          <w:t>Rozdział 3 Systematyczność i rzetelność oceniania uczniów</w:t>
        </w:r>
        <w:r w:rsidR="00C52F72">
          <w:rPr>
            <w:noProof/>
            <w:webHidden/>
          </w:rPr>
          <w:tab/>
        </w:r>
        <w:r w:rsidR="00C52F72">
          <w:rPr>
            <w:noProof/>
            <w:webHidden/>
          </w:rPr>
          <w:fldChar w:fldCharType="begin"/>
        </w:r>
        <w:r w:rsidR="00C52F72">
          <w:rPr>
            <w:noProof/>
            <w:webHidden/>
          </w:rPr>
          <w:instrText xml:space="preserve"> PAGEREF _Toc216939662 \h </w:instrText>
        </w:r>
        <w:r w:rsidR="00C52F72">
          <w:rPr>
            <w:noProof/>
            <w:webHidden/>
          </w:rPr>
        </w:r>
        <w:r w:rsidR="00C52F72">
          <w:rPr>
            <w:noProof/>
            <w:webHidden/>
          </w:rPr>
          <w:fldChar w:fldCharType="separate"/>
        </w:r>
        <w:r w:rsidR="00C52F72">
          <w:rPr>
            <w:noProof/>
            <w:webHidden/>
          </w:rPr>
          <w:t>106</w:t>
        </w:r>
        <w:r w:rsidR="00C52F72">
          <w:rPr>
            <w:noProof/>
            <w:webHidden/>
          </w:rPr>
          <w:fldChar w:fldCharType="end"/>
        </w:r>
      </w:hyperlink>
    </w:p>
    <w:p w14:paraId="1FF95E59" w14:textId="086CF54E"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3" w:history="1">
        <w:r w:rsidR="00C52F72" w:rsidRPr="006D1A93">
          <w:rPr>
            <w:rStyle w:val="Hipercze"/>
            <w:rFonts w:cstheme="minorHAnsi"/>
            <w:noProof/>
          </w:rPr>
          <w:t>Rozdział 4 Zasady poprawiania ocen, w tym niedostatecznych</w:t>
        </w:r>
        <w:r w:rsidR="00C52F72">
          <w:rPr>
            <w:noProof/>
            <w:webHidden/>
          </w:rPr>
          <w:tab/>
        </w:r>
        <w:r w:rsidR="00C52F72">
          <w:rPr>
            <w:noProof/>
            <w:webHidden/>
          </w:rPr>
          <w:fldChar w:fldCharType="begin"/>
        </w:r>
        <w:r w:rsidR="00C52F72">
          <w:rPr>
            <w:noProof/>
            <w:webHidden/>
          </w:rPr>
          <w:instrText xml:space="preserve"> PAGEREF _Toc216939663 \h </w:instrText>
        </w:r>
        <w:r w:rsidR="00C52F72">
          <w:rPr>
            <w:noProof/>
            <w:webHidden/>
          </w:rPr>
        </w:r>
        <w:r w:rsidR="00C52F72">
          <w:rPr>
            <w:noProof/>
            <w:webHidden/>
          </w:rPr>
          <w:fldChar w:fldCharType="separate"/>
        </w:r>
        <w:r w:rsidR="00C52F72">
          <w:rPr>
            <w:noProof/>
            <w:webHidden/>
          </w:rPr>
          <w:t>107</w:t>
        </w:r>
        <w:r w:rsidR="00C52F72">
          <w:rPr>
            <w:noProof/>
            <w:webHidden/>
          </w:rPr>
          <w:fldChar w:fldCharType="end"/>
        </w:r>
      </w:hyperlink>
    </w:p>
    <w:p w14:paraId="3CA53D85" w14:textId="6AF3938F"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4" w:history="1">
        <w:r w:rsidR="00C52F72" w:rsidRPr="006D1A93">
          <w:rPr>
            <w:rStyle w:val="Hipercze"/>
            <w:rFonts w:cstheme="minorHAnsi"/>
            <w:noProof/>
          </w:rPr>
          <w:t>Rozdział 5 Egzamin klasyfikacyjny</w:t>
        </w:r>
        <w:r w:rsidR="00C52F72">
          <w:rPr>
            <w:noProof/>
            <w:webHidden/>
          </w:rPr>
          <w:tab/>
        </w:r>
        <w:r w:rsidR="00C52F72">
          <w:rPr>
            <w:noProof/>
            <w:webHidden/>
          </w:rPr>
          <w:fldChar w:fldCharType="begin"/>
        </w:r>
        <w:r w:rsidR="00C52F72">
          <w:rPr>
            <w:noProof/>
            <w:webHidden/>
          </w:rPr>
          <w:instrText xml:space="preserve"> PAGEREF _Toc216939664 \h </w:instrText>
        </w:r>
        <w:r w:rsidR="00C52F72">
          <w:rPr>
            <w:noProof/>
            <w:webHidden/>
          </w:rPr>
        </w:r>
        <w:r w:rsidR="00C52F72">
          <w:rPr>
            <w:noProof/>
            <w:webHidden/>
          </w:rPr>
          <w:fldChar w:fldCharType="separate"/>
        </w:r>
        <w:r w:rsidR="00C52F72">
          <w:rPr>
            <w:noProof/>
            <w:webHidden/>
          </w:rPr>
          <w:t>108</w:t>
        </w:r>
        <w:r w:rsidR="00C52F72">
          <w:rPr>
            <w:noProof/>
            <w:webHidden/>
          </w:rPr>
          <w:fldChar w:fldCharType="end"/>
        </w:r>
      </w:hyperlink>
    </w:p>
    <w:p w14:paraId="2A35F235" w14:textId="0C3B1017"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5" w:history="1">
        <w:r w:rsidR="00C52F72" w:rsidRPr="006D1A93">
          <w:rPr>
            <w:rStyle w:val="Hipercze"/>
            <w:rFonts w:cstheme="minorHAnsi"/>
            <w:noProof/>
          </w:rPr>
          <w:t>Rozdział 6 Egzamin poprawkowy</w:t>
        </w:r>
        <w:r w:rsidR="00C52F72">
          <w:rPr>
            <w:noProof/>
            <w:webHidden/>
          </w:rPr>
          <w:tab/>
        </w:r>
        <w:r w:rsidR="00C52F72">
          <w:rPr>
            <w:noProof/>
            <w:webHidden/>
          </w:rPr>
          <w:fldChar w:fldCharType="begin"/>
        </w:r>
        <w:r w:rsidR="00C52F72">
          <w:rPr>
            <w:noProof/>
            <w:webHidden/>
          </w:rPr>
          <w:instrText xml:space="preserve"> PAGEREF _Toc216939665 \h </w:instrText>
        </w:r>
        <w:r w:rsidR="00C52F72">
          <w:rPr>
            <w:noProof/>
            <w:webHidden/>
          </w:rPr>
        </w:r>
        <w:r w:rsidR="00C52F72">
          <w:rPr>
            <w:noProof/>
            <w:webHidden/>
          </w:rPr>
          <w:fldChar w:fldCharType="separate"/>
        </w:r>
        <w:r w:rsidR="00C52F72">
          <w:rPr>
            <w:noProof/>
            <w:webHidden/>
          </w:rPr>
          <w:t>110</w:t>
        </w:r>
        <w:r w:rsidR="00C52F72">
          <w:rPr>
            <w:noProof/>
            <w:webHidden/>
          </w:rPr>
          <w:fldChar w:fldCharType="end"/>
        </w:r>
      </w:hyperlink>
    </w:p>
    <w:p w14:paraId="72999B64" w14:textId="7D66BF23"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6" w:history="1">
        <w:r w:rsidR="00C52F72" w:rsidRPr="006D1A93">
          <w:rPr>
            <w:rStyle w:val="Hipercze"/>
            <w:rFonts w:cstheme="minorHAnsi"/>
            <w:noProof/>
          </w:rPr>
          <w:t>Rozdział 7 Sprawdzian wiadomości i umiejętności ucznia</w:t>
        </w:r>
        <w:r w:rsidR="00C52F72">
          <w:rPr>
            <w:noProof/>
            <w:webHidden/>
          </w:rPr>
          <w:tab/>
        </w:r>
        <w:r w:rsidR="00C52F72">
          <w:rPr>
            <w:noProof/>
            <w:webHidden/>
          </w:rPr>
          <w:fldChar w:fldCharType="begin"/>
        </w:r>
        <w:r w:rsidR="00C52F72">
          <w:rPr>
            <w:noProof/>
            <w:webHidden/>
          </w:rPr>
          <w:instrText xml:space="preserve"> PAGEREF _Toc216939666 \h </w:instrText>
        </w:r>
        <w:r w:rsidR="00C52F72">
          <w:rPr>
            <w:noProof/>
            <w:webHidden/>
          </w:rPr>
        </w:r>
        <w:r w:rsidR="00C52F72">
          <w:rPr>
            <w:noProof/>
            <w:webHidden/>
          </w:rPr>
          <w:fldChar w:fldCharType="separate"/>
        </w:r>
        <w:r w:rsidR="00C52F72">
          <w:rPr>
            <w:noProof/>
            <w:webHidden/>
          </w:rPr>
          <w:t>111</w:t>
        </w:r>
        <w:r w:rsidR="00C52F72">
          <w:rPr>
            <w:noProof/>
            <w:webHidden/>
          </w:rPr>
          <w:fldChar w:fldCharType="end"/>
        </w:r>
      </w:hyperlink>
    </w:p>
    <w:p w14:paraId="09EB37C1" w14:textId="79825138"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7" w:history="1">
        <w:r w:rsidR="00C52F72" w:rsidRPr="006D1A93">
          <w:rPr>
            <w:rStyle w:val="Hipercze"/>
            <w:rFonts w:cstheme="minorHAnsi"/>
            <w:noProof/>
          </w:rPr>
          <w:t>Rozdział 8 Egzaminy zewnętrzne</w:t>
        </w:r>
        <w:r w:rsidR="00C52F72">
          <w:rPr>
            <w:noProof/>
            <w:webHidden/>
          </w:rPr>
          <w:tab/>
        </w:r>
        <w:r w:rsidR="00C52F72">
          <w:rPr>
            <w:noProof/>
            <w:webHidden/>
          </w:rPr>
          <w:fldChar w:fldCharType="begin"/>
        </w:r>
        <w:r w:rsidR="00C52F72">
          <w:rPr>
            <w:noProof/>
            <w:webHidden/>
          </w:rPr>
          <w:instrText xml:space="preserve"> PAGEREF _Toc216939667 \h </w:instrText>
        </w:r>
        <w:r w:rsidR="00C52F72">
          <w:rPr>
            <w:noProof/>
            <w:webHidden/>
          </w:rPr>
        </w:r>
        <w:r w:rsidR="00C52F72">
          <w:rPr>
            <w:noProof/>
            <w:webHidden/>
          </w:rPr>
          <w:fldChar w:fldCharType="separate"/>
        </w:r>
        <w:r w:rsidR="00C52F72">
          <w:rPr>
            <w:noProof/>
            <w:webHidden/>
          </w:rPr>
          <w:t>113</w:t>
        </w:r>
        <w:r w:rsidR="00C52F72">
          <w:rPr>
            <w:noProof/>
            <w:webHidden/>
          </w:rPr>
          <w:fldChar w:fldCharType="end"/>
        </w:r>
      </w:hyperlink>
    </w:p>
    <w:p w14:paraId="1FC6944C" w14:textId="291A6DFD"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8" w:history="1">
        <w:r w:rsidR="00C52F72" w:rsidRPr="006D1A93">
          <w:rPr>
            <w:rStyle w:val="Hipercze"/>
            <w:rFonts w:cstheme="minorHAnsi"/>
            <w:noProof/>
          </w:rPr>
          <w:t>Rozdział 9 Warunki i tryb uzyskania wyższej niż przewidywana rocznej oceny</w:t>
        </w:r>
        <w:r w:rsidR="00C52F72">
          <w:rPr>
            <w:noProof/>
            <w:webHidden/>
          </w:rPr>
          <w:tab/>
        </w:r>
        <w:r w:rsidR="00C52F72">
          <w:rPr>
            <w:noProof/>
            <w:webHidden/>
          </w:rPr>
          <w:fldChar w:fldCharType="begin"/>
        </w:r>
        <w:r w:rsidR="00C52F72">
          <w:rPr>
            <w:noProof/>
            <w:webHidden/>
          </w:rPr>
          <w:instrText xml:space="preserve"> PAGEREF _Toc216939668 \h </w:instrText>
        </w:r>
        <w:r w:rsidR="00C52F72">
          <w:rPr>
            <w:noProof/>
            <w:webHidden/>
          </w:rPr>
        </w:r>
        <w:r w:rsidR="00C52F72">
          <w:rPr>
            <w:noProof/>
            <w:webHidden/>
          </w:rPr>
          <w:fldChar w:fldCharType="separate"/>
        </w:r>
        <w:r w:rsidR="00C52F72">
          <w:rPr>
            <w:noProof/>
            <w:webHidden/>
          </w:rPr>
          <w:t>113</w:t>
        </w:r>
        <w:r w:rsidR="00C52F72">
          <w:rPr>
            <w:noProof/>
            <w:webHidden/>
          </w:rPr>
          <w:fldChar w:fldCharType="end"/>
        </w:r>
      </w:hyperlink>
    </w:p>
    <w:p w14:paraId="2033EF65" w14:textId="1C445749"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9" w:history="1">
        <w:r w:rsidR="00C52F72" w:rsidRPr="006D1A93">
          <w:rPr>
            <w:rStyle w:val="Hipercze"/>
            <w:rFonts w:cstheme="minorHAnsi"/>
            <w:noProof/>
          </w:rPr>
          <w:t>Rozdział 10 Egzamin zawodowy</w:t>
        </w:r>
        <w:r w:rsidR="00C52F72">
          <w:rPr>
            <w:noProof/>
            <w:webHidden/>
          </w:rPr>
          <w:tab/>
        </w:r>
        <w:r w:rsidR="00C52F72">
          <w:rPr>
            <w:noProof/>
            <w:webHidden/>
          </w:rPr>
          <w:fldChar w:fldCharType="begin"/>
        </w:r>
        <w:r w:rsidR="00C52F72">
          <w:rPr>
            <w:noProof/>
            <w:webHidden/>
          </w:rPr>
          <w:instrText xml:space="preserve"> PAGEREF _Toc216939669 \h </w:instrText>
        </w:r>
        <w:r w:rsidR="00C52F72">
          <w:rPr>
            <w:noProof/>
            <w:webHidden/>
          </w:rPr>
        </w:r>
        <w:r w:rsidR="00C52F72">
          <w:rPr>
            <w:noProof/>
            <w:webHidden/>
          </w:rPr>
          <w:fldChar w:fldCharType="separate"/>
        </w:r>
        <w:r w:rsidR="00C52F72">
          <w:rPr>
            <w:noProof/>
            <w:webHidden/>
          </w:rPr>
          <w:t>115</w:t>
        </w:r>
        <w:r w:rsidR="00C52F72">
          <w:rPr>
            <w:noProof/>
            <w:webHidden/>
          </w:rPr>
          <w:fldChar w:fldCharType="end"/>
        </w:r>
      </w:hyperlink>
    </w:p>
    <w:p w14:paraId="0373A99F" w14:textId="044049EA"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70" w:history="1">
        <w:r w:rsidR="00C52F72" w:rsidRPr="006D1A93">
          <w:rPr>
            <w:rStyle w:val="Hipercze"/>
            <w:rFonts w:cstheme="minorHAnsi"/>
            <w:noProof/>
          </w:rPr>
          <w:t>Rozdział 11 Ocenianie zachowania</w:t>
        </w:r>
        <w:r w:rsidR="00C52F72">
          <w:rPr>
            <w:noProof/>
            <w:webHidden/>
          </w:rPr>
          <w:tab/>
        </w:r>
        <w:r w:rsidR="00C52F72">
          <w:rPr>
            <w:noProof/>
            <w:webHidden/>
          </w:rPr>
          <w:fldChar w:fldCharType="begin"/>
        </w:r>
        <w:r w:rsidR="00C52F72">
          <w:rPr>
            <w:noProof/>
            <w:webHidden/>
          </w:rPr>
          <w:instrText xml:space="preserve"> PAGEREF _Toc216939670 \h </w:instrText>
        </w:r>
        <w:r w:rsidR="00C52F72">
          <w:rPr>
            <w:noProof/>
            <w:webHidden/>
          </w:rPr>
        </w:r>
        <w:r w:rsidR="00C52F72">
          <w:rPr>
            <w:noProof/>
            <w:webHidden/>
          </w:rPr>
          <w:fldChar w:fldCharType="separate"/>
        </w:r>
        <w:r w:rsidR="00C52F72">
          <w:rPr>
            <w:noProof/>
            <w:webHidden/>
          </w:rPr>
          <w:t>116</w:t>
        </w:r>
        <w:r w:rsidR="00C52F72">
          <w:rPr>
            <w:noProof/>
            <w:webHidden/>
          </w:rPr>
          <w:fldChar w:fldCharType="end"/>
        </w:r>
      </w:hyperlink>
    </w:p>
    <w:p w14:paraId="073EE785" w14:textId="57DE5579"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71" w:history="1">
        <w:r w:rsidR="00C52F72" w:rsidRPr="006D1A93">
          <w:rPr>
            <w:rStyle w:val="Hipercze"/>
            <w:rFonts w:cstheme="minorHAnsi"/>
            <w:noProof/>
          </w:rPr>
          <w:t>Rozdział 12 Promowanie i ukończenie szkoły</w:t>
        </w:r>
        <w:r w:rsidR="00C52F72">
          <w:rPr>
            <w:noProof/>
            <w:webHidden/>
          </w:rPr>
          <w:tab/>
        </w:r>
        <w:r w:rsidR="00C52F72">
          <w:rPr>
            <w:noProof/>
            <w:webHidden/>
          </w:rPr>
          <w:fldChar w:fldCharType="begin"/>
        </w:r>
        <w:r w:rsidR="00C52F72">
          <w:rPr>
            <w:noProof/>
            <w:webHidden/>
          </w:rPr>
          <w:instrText xml:space="preserve"> PAGEREF _Toc216939671 \h </w:instrText>
        </w:r>
        <w:r w:rsidR="00C52F72">
          <w:rPr>
            <w:noProof/>
            <w:webHidden/>
          </w:rPr>
        </w:r>
        <w:r w:rsidR="00C52F72">
          <w:rPr>
            <w:noProof/>
            <w:webHidden/>
          </w:rPr>
          <w:fldChar w:fldCharType="separate"/>
        </w:r>
        <w:r w:rsidR="00C52F72">
          <w:rPr>
            <w:noProof/>
            <w:webHidden/>
          </w:rPr>
          <w:t>121</w:t>
        </w:r>
        <w:r w:rsidR="00C52F72">
          <w:rPr>
            <w:noProof/>
            <w:webHidden/>
          </w:rPr>
          <w:fldChar w:fldCharType="end"/>
        </w:r>
      </w:hyperlink>
    </w:p>
    <w:p w14:paraId="134499FC" w14:textId="1EF16DE6"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72" w:history="1">
        <w:r w:rsidR="00C52F72" w:rsidRPr="006D1A93">
          <w:rPr>
            <w:rStyle w:val="Hipercze"/>
            <w:rFonts w:cstheme="minorHAnsi"/>
            <w:noProof/>
          </w:rPr>
          <w:t>Rozdział 13 Świadectwa szkolne i inne druki szkolne</w:t>
        </w:r>
        <w:r w:rsidR="00C52F72">
          <w:rPr>
            <w:noProof/>
            <w:webHidden/>
          </w:rPr>
          <w:tab/>
        </w:r>
        <w:r w:rsidR="00C52F72">
          <w:rPr>
            <w:noProof/>
            <w:webHidden/>
          </w:rPr>
          <w:fldChar w:fldCharType="begin"/>
        </w:r>
        <w:r w:rsidR="00C52F72">
          <w:rPr>
            <w:noProof/>
            <w:webHidden/>
          </w:rPr>
          <w:instrText xml:space="preserve"> PAGEREF _Toc216939672 \h </w:instrText>
        </w:r>
        <w:r w:rsidR="00C52F72">
          <w:rPr>
            <w:noProof/>
            <w:webHidden/>
          </w:rPr>
        </w:r>
        <w:r w:rsidR="00C52F72">
          <w:rPr>
            <w:noProof/>
            <w:webHidden/>
          </w:rPr>
          <w:fldChar w:fldCharType="separate"/>
        </w:r>
        <w:r w:rsidR="00C52F72">
          <w:rPr>
            <w:noProof/>
            <w:webHidden/>
          </w:rPr>
          <w:t>122</w:t>
        </w:r>
        <w:r w:rsidR="00C52F72">
          <w:rPr>
            <w:noProof/>
            <w:webHidden/>
          </w:rPr>
          <w:fldChar w:fldCharType="end"/>
        </w:r>
      </w:hyperlink>
    </w:p>
    <w:p w14:paraId="49D402A8" w14:textId="5C7400B5"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73" w:history="1">
        <w:r w:rsidR="00C52F72" w:rsidRPr="006D1A93">
          <w:rPr>
            <w:rStyle w:val="Hipercze"/>
            <w:rFonts w:cstheme="minorHAnsi"/>
            <w:noProof/>
          </w:rPr>
          <w:t>Rozdział XIV</w:t>
        </w:r>
        <w:r w:rsidR="00C52F72">
          <w:rPr>
            <w:noProof/>
            <w:webHidden/>
          </w:rPr>
          <w:tab/>
        </w:r>
        <w:r w:rsidR="00C52F72">
          <w:rPr>
            <w:noProof/>
            <w:webHidden/>
          </w:rPr>
          <w:fldChar w:fldCharType="begin"/>
        </w:r>
        <w:r w:rsidR="00C52F72">
          <w:rPr>
            <w:noProof/>
            <w:webHidden/>
          </w:rPr>
          <w:instrText xml:space="preserve"> PAGEREF _Toc216939673 \h </w:instrText>
        </w:r>
        <w:r w:rsidR="00C52F72">
          <w:rPr>
            <w:noProof/>
            <w:webHidden/>
          </w:rPr>
        </w:r>
        <w:r w:rsidR="00C52F72">
          <w:rPr>
            <w:noProof/>
            <w:webHidden/>
          </w:rPr>
          <w:fldChar w:fldCharType="separate"/>
        </w:r>
        <w:r w:rsidR="00C52F72">
          <w:rPr>
            <w:noProof/>
            <w:webHidden/>
          </w:rPr>
          <w:t>123</w:t>
        </w:r>
        <w:r w:rsidR="00C52F72">
          <w:rPr>
            <w:noProof/>
            <w:webHidden/>
          </w:rPr>
          <w:fldChar w:fldCharType="end"/>
        </w:r>
      </w:hyperlink>
    </w:p>
    <w:p w14:paraId="6576C404" w14:textId="260BA75A" w:rsidR="00C52F72" w:rsidRDefault="00657759">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74" w:history="1">
        <w:r w:rsidR="00C52F72" w:rsidRPr="006D1A93">
          <w:rPr>
            <w:rStyle w:val="Hipercze"/>
            <w:rFonts w:cstheme="minorHAnsi"/>
            <w:noProof/>
          </w:rPr>
          <w:t>Zasady kształcenia na odległość w okresie czasowego ograniczenia funkcjonowania szkoły</w:t>
        </w:r>
        <w:r w:rsidR="00C52F72">
          <w:rPr>
            <w:noProof/>
            <w:webHidden/>
          </w:rPr>
          <w:tab/>
        </w:r>
        <w:r w:rsidR="00C52F72">
          <w:rPr>
            <w:noProof/>
            <w:webHidden/>
          </w:rPr>
          <w:fldChar w:fldCharType="begin"/>
        </w:r>
        <w:r w:rsidR="00C52F72">
          <w:rPr>
            <w:noProof/>
            <w:webHidden/>
          </w:rPr>
          <w:instrText xml:space="preserve"> PAGEREF _Toc216939674 \h </w:instrText>
        </w:r>
        <w:r w:rsidR="00C52F72">
          <w:rPr>
            <w:noProof/>
            <w:webHidden/>
          </w:rPr>
        </w:r>
        <w:r w:rsidR="00C52F72">
          <w:rPr>
            <w:noProof/>
            <w:webHidden/>
          </w:rPr>
          <w:fldChar w:fldCharType="separate"/>
        </w:r>
        <w:r w:rsidR="00C52F72">
          <w:rPr>
            <w:noProof/>
            <w:webHidden/>
          </w:rPr>
          <w:t>123</w:t>
        </w:r>
        <w:r w:rsidR="00C52F72">
          <w:rPr>
            <w:noProof/>
            <w:webHidden/>
          </w:rPr>
          <w:fldChar w:fldCharType="end"/>
        </w:r>
      </w:hyperlink>
    </w:p>
    <w:p w14:paraId="184AB741" w14:textId="6EC537FE"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75" w:history="1">
        <w:r w:rsidR="00C52F72" w:rsidRPr="006D1A93">
          <w:rPr>
            <w:rStyle w:val="Hipercze"/>
            <w:rFonts w:cstheme="minorHAnsi"/>
            <w:noProof/>
          </w:rPr>
          <w:t>Dział IX</w:t>
        </w:r>
        <w:r w:rsidR="00C52F72">
          <w:rPr>
            <w:noProof/>
            <w:webHidden/>
          </w:rPr>
          <w:tab/>
        </w:r>
        <w:r w:rsidR="00C52F72">
          <w:rPr>
            <w:noProof/>
            <w:webHidden/>
          </w:rPr>
          <w:fldChar w:fldCharType="begin"/>
        </w:r>
        <w:r w:rsidR="00C52F72">
          <w:rPr>
            <w:noProof/>
            <w:webHidden/>
          </w:rPr>
          <w:instrText xml:space="preserve"> PAGEREF _Toc216939675 \h </w:instrText>
        </w:r>
        <w:r w:rsidR="00C52F72">
          <w:rPr>
            <w:noProof/>
            <w:webHidden/>
          </w:rPr>
        </w:r>
        <w:r w:rsidR="00C52F72">
          <w:rPr>
            <w:noProof/>
            <w:webHidden/>
          </w:rPr>
          <w:fldChar w:fldCharType="separate"/>
        </w:r>
        <w:r w:rsidR="00C52F72">
          <w:rPr>
            <w:noProof/>
            <w:webHidden/>
          </w:rPr>
          <w:t>128</w:t>
        </w:r>
        <w:r w:rsidR="00C52F72">
          <w:rPr>
            <w:noProof/>
            <w:webHidden/>
          </w:rPr>
          <w:fldChar w:fldCharType="end"/>
        </w:r>
      </w:hyperlink>
    </w:p>
    <w:p w14:paraId="0564FE60" w14:textId="285788EB"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76" w:history="1">
        <w:r w:rsidR="00C52F72" w:rsidRPr="006D1A93">
          <w:rPr>
            <w:rStyle w:val="Hipercze"/>
            <w:rFonts w:cstheme="minorHAnsi"/>
            <w:noProof/>
          </w:rPr>
          <w:t>Warunki bezpiecznego pobytu uczniów w szkole</w:t>
        </w:r>
        <w:r w:rsidR="00C52F72">
          <w:rPr>
            <w:noProof/>
            <w:webHidden/>
          </w:rPr>
          <w:tab/>
        </w:r>
        <w:r w:rsidR="00C52F72">
          <w:rPr>
            <w:noProof/>
            <w:webHidden/>
          </w:rPr>
          <w:fldChar w:fldCharType="begin"/>
        </w:r>
        <w:r w:rsidR="00C52F72">
          <w:rPr>
            <w:noProof/>
            <w:webHidden/>
          </w:rPr>
          <w:instrText xml:space="preserve"> PAGEREF _Toc216939676 \h </w:instrText>
        </w:r>
        <w:r w:rsidR="00C52F72">
          <w:rPr>
            <w:noProof/>
            <w:webHidden/>
          </w:rPr>
        </w:r>
        <w:r w:rsidR="00C52F72">
          <w:rPr>
            <w:noProof/>
            <w:webHidden/>
          </w:rPr>
          <w:fldChar w:fldCharType="separate"/>
        </w:r>
        <w:r w:rsidR="00C52F72">
          <w:rPr>
            <w:noProof/>
            <w:webHidden/>
          </w:rPr>
          <w:t>128</w:t>
        </w:r>
        <w:r w:rsidR="00C52F72">
          <w:rPr>
            <w:noProof/>
            <w:webHidden/>
          </w:rPr>
          <w:fldChar w:fldCharType="end"/>
        </w:r>
      </w:hyperlink>
    </w:p>
    <w:p w14:paraId="0E7F607A" w14:textId="61B743D9"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77" w:history="1">
        <w:r w:rsidR="00C52F72" w:rsidRPr="006D1A93">
          <w:rPr>
            <w:rStyle w:val="Hipercze"/>
            <w:rFonts w:cstheme="minorHAnsi"/>
            <w:noProof/>
          </w:rPr>
          <w:t>Dział X</w:t>
        </w:r>
        <w:r w:rsidR="00C52F72">
          <w:rPr>
            <w:noProof/>
            <w:webHidden/>
          </w:rPr>
          <w:tab/>
        </w:r>
        <w:r w:rsidR="00C52F72">
          <w:rPr>
            <w:noProof/>
            <w:webHidden/>
          </w:rPr>
          <w:fldChar w:fldCharType="begin"/>
        </w:r>
        <w:r w:rsidR="00C52F72">
          <w:rPr>
            <w:noProof/>
            <w:webHidden/>
          </w:rPr>
          <w:instrText xml:space="preserve"> PAGEREF _Toc216939677 \h </w:instrText>
        </w:r>
        <w:r w:rsidR="00C52F72">
          <w:rPr>
            <w:noProof/>
            <w:webHidden/>
          </w:rPr>
        </w:r>
        <w:r w:rsidR="00C52F72">
          <w:rPr>
            <w:noProof/>
            <w:webHidden/>
          </w:rPr>
          <w:fldChar w:fldCharType="separate"/>
        </w:r>
        <w:r w:rsidR="00C52F72">
          <w:rPr>
            <w:noProof/>
            <w:webHidden/>
          </w:rPr>
          <w:t>132</w:t>
        </w:r>
        <w:r w:rsidR="00C52F72">
          <w:rPr>
            <w:noProof/>
            <w:webHidden/>
          </w:rPr>
          <w:fldChar w:fldCharType="end"/>
        </w:r>
      </w:hyperlink>
    </w:p>
    <w:p w14:paraId="47A4D341" w14:textId="3C6E50F0"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78" w:history="1">
        <w:r w:rsidR="00C52F72" w:rsidRPr="006D1A93">
          <w:rPr>
            <w:rStyle w:val="Hipercze"/>
            <w:rFonts w:cstheme="minorHAnsi"/>
            <w:noProof/>
          </w:rPr>
          <w:t>Ceremoniał szkolny</w:t>
        </w:r>
        <w:r w:rsidR="00C52F72">
          <w:rPr>
            <w:noProof/>
            <w:webHidden/>
          </w:rPr>
          <w:tab/>
        </w:r>
        <w:r w:rsidR="00C52F72">
          <w:rPr>
            <w:noProof/>
            <w:webHidden/>
          </w:rPr>
          <w:fldChar w:fldCharType="begin"/>
        </w:r>
        <w:r w:rsidR="00C52F72">
          <w:rPr>
            <w:noProof/>
            <w:webHidden/>
          </w:rPr>
          <w:instrText xml:space="preserve"> PAGEREF _Toc216939678 \h </w:instrText>
        </w:r>
        <w:r w:rsidR="00C52F72">
          <w:rPr>
            <w:noProof/>
            <w:webHidden/>
          </w:rPr>
        </w:r>
        <w:r w:rsidR="00C52F72">
          <w:rPr>
            <w:noProof/>
            <w:webHidden/>
          </w:rPr>
          <w:fldChar w:fldCharType="separate"/>
        </w:r>
        <w:r w:rsidR="00C52F72">
          <w:rPr>
            <w:noProof/>
            <w:webHidden/>
          </w:rPr>
          <w:t>132</w:t>
        </w:r>
        <w:r w:rsidR="00C52F72">
          <w:rPr>
            <w:noProof/>
            <w:webHidden/>
          </w:rPr>
          <w:fldChar w:fldCharType="end"/>
        </w:r>
      </w:hyperlink>
    </w:p>
    <w:p w14:paraId="19494187" w14:textId="4C129705"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79" w:history="1">
        <w:r w:rsidR="00C52F72" w:rsidRPr="006D1A93">
          <w:rPr>
            <w:rStyle w:val="Hipercze"/>
            <w:rFonts w:cstheme="minorHAnsi"/>
            <w:noProof/>
          </w:rPr>
          <w:t>Dział XI</w:t>
        </w:r>
        <w:r w:rsidR="00C52F72">
          <w:rPr>
            <w:noProof/>
            <w:webHidden/>
          </w:rPr>
          <w:tab/>
        </w:r>
        <w:r w:rsidR="00C52F72">
          <w:rPr>
            <w:noProof/>
            <w:webHidden/>
          </w:rPr>
          <w:fldChar w:fldCharType="begin"/>
        </w:r>
        <w:r w:rsidR="00C52F72">
          <w:rPr>
            <w:noProof/>
            <w:webHidden/>
          </w:rPr>
          <w:instrText xml:space="preserve"> PAGEREF _Toc216939679 \h </w:instrText>
        </w:r>
        <w:r w:rsidR="00C52F72">
          <w:rPr>
            <w:noProof/>
            <w:webHidden/>
          </w:rPr>
        </w:r>
        <w:r w:rsidR="00C52F72">
          <w:rPr>
            <w:noProof/>
            <w:webHidden/>
          </w:rPr>
          <w:fldChar w:fldCharType="separate"/>
        </w:r>
        <w:r w:rsidR="00C52F72">
          <w:rPr>
            <w:noProof/>
            <w:webHidden/>
          </w:rPr>
          <w:t>133</w:t>
        </w:r>
        <w:r w:rsidR="00C52F72">
          <w:rPr>
            <w:noProof/>
            <w:webHidden/>
          </w:rPr>
          <w:fldChar w:fldCharType="end"/>
        </w:r>
      </w:hyperlink>
    </w:p>
    <w:p w14:paraId="2A639483" w14:textId="115E9D04"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80" w:history="1">
        <w:r w:rsidR="00C52F72" w:rsidRPr="006D1A93">
          <w:rPr>
            <w:rStyle w:val="Hipercze"/>
            <w:rFonts w:cstheme="minorHAnsi"/>
            <w:noProof/>
          </w:rPr>
          <w:t>Gospodarka finansowa</w:t>
        </w:r>
        <w:r w:rsidR="00C52F72">
          <w:rPr>
            <w:noProof/>
            <w:webHidden/>
          </w:rPr>
          <w:tab/>
        </w:r>
        <w:r w:rsidR="00C52F72">
          <w:rPr>
            <w:noProof/>
            <w:webHidden/>
          </w:rPr>
          <w:fldChar w:fldCharType="begin"/>
        </w:r>
        <w:r w:rsidR="00C52F72">
          <w:rPr>
            <w:noProof/>
            <w:webHidden/>
          </w:rPr>
          <w:instrText xml:space="preserve"> PAGEREF _Toc216939680 \h </w:instrText>
        </w:r>
        <w:r w:rsidR="00C52F72">
          <w:rPr>
            <w:noProof/>
            <w:webHidden/>
          </w:rPr>
        </w:r>
        <w:r w:rsidR="00C52F72">
          <w:rPr>
            <w:noProof/>
            <w:webHidden/>
          </w:rPr>
          <w:fldChar w:fldCharType="separate"/>
        </w:r>
        <w:r w:rsidR="00C52F72">
          <w:rPr>
            <w:noProof/>
            <w:webHidden/>
          </w:rPr>
          <w:t>133</w:t>
        </w:r>
        <w:r w:rsidR="00C52F72">
          <w:rPr>
            <w:noProof/>
            <w:webHidden/>
          </w:rPr>
          <w:fldChar w:fldCharType="end"/>
        </w:r>
      </w:hyperlink>
    </w:p>
    <w:p w14:paraId="49452F78" w14:textId="0A009A2D"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81" w:history="1">
        <w:r w:rsidR="00C52F72" w:rsidRPr="006D1A93">
          <w:rPr>
            <w:rStyle w:val="Hipercze"/>
            <w:rFonts w:cstheme="minorHAnsi"/>
            <w:noProof/>
          </w:rPr>
          <w:t>Dział XII</w:t>
        </w:r>
        <w:r w:rsidR="00C52F72">
          <w:rPr>
            <w:noProof/>
            <w:webHidden/>
          </w:rPr>
          <w:tab/>
        </w:r>
        <w:r w:rsidR="00C52F72">
          <w:rPr>
            <w:noProof/>
            <w:webHidden/>
          </w:rPr>
          <w:fldChar w:fldCharType="begin"/>
        </w:r>
        <w:r w:rsidR="00C52F72">
          <w:rPr>
            <w:noProof/>
            <w:webHidden/>
          </w:rPr>
          <w:instrText xml:space="preserve"> PAGEREF _Toc216939681 \h </w:instrText>
        </w:r>
        <w:r w:rsidR="00C52F72">
          <w:rPr>
            <w:noProof/>
            <w:webHidden/>
          </w:rPr>
        </w:r>
        <w:r w:rsidR="00C52F72">
          <w:rPr>
            <w:noProof/>
            <w:webHidden/>
          </w:rPr>
          <w:fldChar w:fldCharType="separate"/>
        </w:r>
        <w:r w:rsidR="00C52F72">
          <w:rPr>
            <w:noProof/>
            <w:webHidden/>
          </w:rPr>
          <w:t>134</w:t>
        </w:r>
        <w:r w:rsidR="00C52F72">
          <w:rPr>
            <w:noProof/>
            <w:webHidden/>
          </w:rPr>
          <w:fldChar w:fldCharType="end"/>
        </w:r>
      </w:hyperlink>
    </w:p>
    <w:p w14:paraId="7E3AEC2D" w14:textId="04503CCC" w:rsidR="00C52F72" w:rsidRDefault="00657759">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82" w:history="1">
        <w:r w:rsidR="00C52F72" w:rsidRPr="006D1A93">
          <w:rPr>
            <w:rStyle w:val="Hipercze"/>
            <w:rFonts w:cstheme="minorHAnsi"/>
            <w:noProof/>
          </w:rPr>
          <w:t>Postanowienia końcowe</w:t>
        </w:r>
        <w:r w:rsidR="00C52F72">
          <w:rPr>
            <w:noProof/>
            <w:webHidden/>
          </w:rPr>
          <w:tab/>
        </w:r>
        <w:r w:rsidR="00C52F72">
          <w:rPr>
            <w:noProof/>
            <w:webHidden/>
          </w:rPr>
          <w:fldChar w:fldCharType="begin"/>
        </w:r>
        <w:r w:rsidR="00C52F72">
          <w:rPr>
            <w:noProof/>
            <w:webHidden/>
          </w:rPr>
          <w:instrText xml:space="preserve"> PAGEREF _Toc216939682 \h </w:instrText>
        </w:r>
        <w:r w:rsidR="00C52F72">
          <w:rPr>
            <w:noProof/>
            <w:webHidden/>
          </w:rPr>
        </w:r>
        <w:r w:rsidR="00C52F72">
          <w:rPr>
            <w:noProof/>
            <w:webHidden/>
          </w:rPr>
          <w:fldChar w:fldCharType="separate"/>
        </w:r>
        <w:r w:rsidR="00C52F72">
          <w:rPr>
            <w:noProof/>
            <w:webHidden/>
          </w:rPr>
          <w:t>134</w:t>
        </w:r>
        <w:r w:rsidR="00C52F72">
          <w:rPr>
            <w:noProof/>
            <w:webHidden/>
          </w:rPr>
          <w:fldChar w:fldCharType="end"/>
        </w:r>
      </w:hyperlink>
    </w:p>
    <w:p w14:paraId="2F3D6F77" w14:textId="35837588" w:rsidR="0094069F" w:rsidRPr="002C19F8" w:rsidRDefault="00BD05BD" w:rsidP="00F2719E">
      <w:pPr>
        <w:rPr>
          <w:rFonts w:asciiTheme="minorHAnsi" w:hAnsiTheme="minorHAnsi" w:cstheme="minorHAnsi"/>
        </w:rPr>
      </w:pPr>
      <w:r w:rsidRPr="002C19F8">
        <w:rPr>
          <w:rFonts w:asciiTheme="minorHAnsi" w:hAnsiTheme="minorHAnsi" w:cstheme="minorHAnsi"/>
          <w:caps/>
          <w:sz w:val="20"/>
          <w:szCs w:val="20"/>
        </w:rPr>
        <w:fldChar w:fldCharType="end"/>
      </w:r>
    </w:p>
    <w:p w14:paraId="62E9ECCA" w14:textId="77777777" w:rsidR="0094069F" w:rsidRPr="002C19F8" w:rsidRDefault="0094069F" w:rsidP="00F2719E">
      <w:pPr>
        <w:pStyle w:val="Tytu"/>
        <w:ind w:firstLine="0"/>
        <w:rPr>
          <w:rFonts w:asciiTheme="minorHAnsi" w:hAnsiTheme="minorHAnsi" w:cstheme="minorHAnsi"/>
          <w:szCs w:val="24"/>
        </w:rPr>
        <w:sectPr w:rsidR="0094069F" w:rsidRPr="002C19F8" w:rsidSect="00907624">
          <w:footerReference w:type="default" r:id="rId8"/>
          <w:pgSz w:w="11906" w:h="16838"/>
          <w:pgMar w:top="1418" w:right="1418" w:bottom="1418" w:left="1418" w:header="720" w:footer="0" w:gutter="0"/>
          <w:pgNumType w:start="2"/>
          <w:cols w:space="708"/>
          <w:titlePg/>
          <w:docGrid w:linePitch="360"/>
        </w:sectPr>
      </w:pPr>
    </w:p>
    <w:p w14:paraId="529B6214" w14:textId="1F2FB9C5" w:rsidR="00A86E78" w:rsidRPr="002C19F8" w:rsidRDefault="00A86E78" w:rsidP="00A86E78">
      <w:pPr>
        <w:pStyle w:val="Nagwek3-dzia"/>
        <w:rPr>
          <w:rFonts w:asciiTheme="minorHAnsi" w:hAnsiTheme="minorHAnsi" w:cstheme="minorHAnsi"/>
        </w:rPr>
      </w:pPr>
      <w:bookmarkStart w:id="2" w:name="_Toc216939603"/>
      <w:r w:rsidRPr="002C19F8">
        <w:rPr>
          <w:rFonts w:asciiTheme="minorHAnsi" w:hAnsiTheme="minorHAnsi" w:cstheme="minorHAnsi"/>
        </w:rPr>
        <w:lastRenderedPageBreak/>
        <w:t>Dział I</w:t>
      </w:r>
      <w:bookmarkEnd w:id="2"/>
    </w:p>
    <w:p w14:paraId="04F68486" w14:textId="078F791C" w:rsidR="00A86E78" w:rsidRPr="002C19F8" w:rsidRDefault="00A86E78" w:rsidP="00A86E78">
      <w:pPr>
        <w:pStyle w:val="Nagwek3-dzia"/>
        <w:rPr>
          <w:rFonts w:asciiTheme="minorHAnsi" w:hAnsiTheme="minorHAnsi" w:cstheme="minorHAnsi"/>
        </w:rPr>
      </w:pPr>
      <w:bookmarkStart w:id="3" w:name="_Toc216939604"/>
      <w:r w:rsidRPr="002C19F8">
        <w:rPr>
          <w:rFonts w:asciiTheme="minorHAnsi" w:hAnsiTheme="minorHAnsi" w:cstheme="minorHAnsi"/>
        </w:rPr>
        <w:t>Postanowienia ogólne</w:t>
      </w:r>
      <w:bookmarkEnd w:id="3"/>
    </w:p>
    <w:p w14:paraId="5267FE0F" w14:textId="77777777" w:rsidR="008B37AA" w:rsidRPr="002C19F8" w:rsidRDefault="00285436" w:rsidP="00285436">
      <w:pPr>
        <w:pStyle w:val="Nagwek4-rozdzia"/>
        <w:rPr>
          <w:rFonts w:asciiTheme="minorHAnsi" w:hAnsiTheme="minorHAnsi" w:cstheme="minorHAnsi"/>
        </w:rPr>
      </w:pPr>
      <w:bookmarkStart w:id="4" w:name="_Toc12882891"/>
      <w:bookmarkStart w:id="5" w:name="_Toc12886285"/>
      <w:bookmarkStart w:id="6" w:name="_Toc216939605"/>
      <w:r w:rsidRPr="002C19F8">
        <w:rPr>
          <w:rFonts w:asciiTheme="minorHAnsi" w:hAnsiTheme="minorHAnsi" w:cstheme="minorHAnsi"/>
        </w:rPr>
        <w:t>Rozdział 1</w:t>
      </w:r>
      <w:r w:rsidR="0094069F" w:rsidRPr="002C19F8">
        <w:rPr>
          <w:rFonts w:asciiTheme="minorHAnsi" w:hAnsiTheme="minorHAnsi" w:cstheme="minorHAnsi"/>
        </w:rPr>
        <w:br/>
      </w:r>
      <w:bookmarkStart w:id="7" w:name="_Toc13829876"/>
      <w:r w:rsidR="0094069F" w:rsidRPr="002C19F8">
        <w:rPr>
          <w:rFonts w:asciiTheme="minorHAnsi" w:hAnsiTheme="minorHAnsi" w:cstheme="minorHAnsi"/>
        </w:rPr>
        <w:t>Przepisy definiujące</w:t>
      </w:r>
      <w:bookmarkEnd w:id="4"/>
      <w:bookmarkEnd w:id="5"/>
      <w:bookmarkEnd w:id="6"/>
      <w:bookmarkEnd w:id="7"/>
    </w:p>
    <w:p w14:paraId="7A8A5C5D" w14:textId="77777777" w:rsidR="008B37AA" w:rsidRPr="002C19F8" w:rsidRDefault="008B37AA" w:rsidP="00015764">
      <w:pPr>
        <w:pStyle w:val="Paragraf"/>
        <w:numPr>
          <w:ilvl w:val="1"/>
          <w:numId w:val="61"/>
        </w:numPr>
        <w:spacing w:after="120"/>
        <w:ind w:left="0" w:firstLine="567"/>
        <w:jc w:val="left"/>
        <w:rPr>
          <w:rFonts w:asciiTheme="minorHAnsi" w:hAnsiTheme="minorHAnsi" w:cstheme="minorHAnsi"/>
          <w:sz w:val="24"/>
          <w:szCs w:val="24"/>
          <w:lang w:bidi="en-US"/>
        </w:rPr>
      </w:pPr>
      <w:r w:rsidRPr="002C19F8">
        <w:rPr>
          <w:rFonts w:asciiTheme="minorHAnsi" w:eastAsia="Times New Roman" w:hAnsiTheme="minorHAnsi" w:cstheme="minorHAnsi"/>
          <w:b/>
          <w:bCs/>
          <w:sz w:val="24"/>
          <w:szCs w:val="24"/>
          <w:lang w:eastAsia="pl-PL"/>
        </w:rPr>
        <w:t>1</w:t>
      </w:r>
      <w:r w:rsidR="003A4D81" w:rsidRPr="002C19F8">
        <w:rPr>
          <w:rFonts w:asciiTheme="minorHAnsi" w:eastAsia="Times New Roman" w:hAnsiTheme="minorHAnsi" w:cstheme="minorHAnsi"/>
          <w:b/>
          <w:bCs/>
          <w:sz w:val="24"/>
          <w:szCs w:val="24"/>
          <w:lang w:eastAsia="pl-PL"/>
        </w:rPr>
        <w:t>.</w:t>
      </w:r>
      <w:r w:rsidR="003A4D81" w:rsidRPr="002C19F8">
        <w:rPr>
          <w:rFonts w:asciiTheme="minorHAnsi" w:eastAsia="Times New Roman" w:hAnsiTheme="minorHAnsi" w:cstheme="minorHAnsi"/>
          <w:sz w:val="24"/>
          <w:szCs w:val="24"/>
          <w:lang w:eastAsia="pl-PL"/>
        </w:rPr>
        <w:t xml:space="preserve"> </w:t>
      </w:r>
      <w:r w:rsidRPr="002C19F8">
        <w:rPr>
          <w:rFonts w:asciiTheme="minorHAnsi" w:hAnsiTheme="minorHAnsi" w:cstheme="minorHAnsi"/>
          <w:sz w:val="24"/>
          <w:szCs w:val="24"/>
          <w:lang w:bidi="en-US"/>
        </w:rPr>
        <w:t>Ilekroć w Statucie jest mowa o:</w:t>
      </w:r>
    </w:p>
    <w:p w14:paraId="2906509A" w14:textId="0E68C4D5" w:rsidR="008B37AA" w:rsidRPr="002C19F8" w:rsidRDefault="00D36F30" w:rsidP="00D200E6">
      <w:pPr>
        <w:pStyle w:val="Punkt"/>
        <w:numPr>
          <w:ilvl w:val="0"/>
          <w:numId w:val="88"/>
        </w:numPr>
        <w:rPr>
          <w:lang w:bidi="en-US"/>
        </w:rPr>
      </w:pPr>
      <w:r w:rsidRPr="002C19F8">
        <w:rPr>
          <w:lang w:bidi="en-US"/>
        </w:rPr>
        <w:t>szkole</w:t>
      </w:r>
      <w:r w:rsidR="008B37AA" w:rsidRPr="002C19F8">
        <w:rPr>
          <w:lang w:bidi="en-US"/>
        </w:rPr>
        <w:t xml:space="preserve"> – należy p</w:t>
      </w:r>
      <w:r w:rsidR="00185A39" w:rsidRPr="002C19F8">
        <w:rPr>
          <w:lang w:bidi="en-US"/>
        </w:rPr>
        <w:t>rzez to rozumieć  Technikum nr 1</w:t>
      </w:r>
      <w:r w:rsidR="00C37C80" w:rsidRPr="002C19F8">
        <w:rPr>
          <w:lang w:bidi="en-US"/>
        </w:rPr>
        <w:t xml:space="preserve"> w </w:t>
      </w:r>
      <w:r w:rsidR="00185A39" w:rsidRPr="002C19F8">
        <w:rPr>
          <w:lang w:bidi="en-US"/>
        </w:rPr>
        <w:t>Łodzi</w:t>
      </w:r>
      <w:r w:rsidR="008B37AA" w:rsidRPr="002C19F8">
        <w:rPr>
          <w:lang w:bidi="en-US"/>
        </w:rPr>
        <w:t>;</w:t>
      </w:r>
    </w:p>
    <w:p w14:paraId="724EDE50" w14:textId="77777777" w:rsidR="008B37AA" w:rsidRPr="002C19F8" w:rsidRDefault="008B37AA" w:rsidP="00D200E6">
      <w:pPr>
        <w:pStyle w:val="Punkt"/>
        <w:numPr>
          <w:ilvl w:val="0"/>
          <w:numId w:val="88"/>
        </w:numPr>
        <w:rPr>
          <w:lang w:bidi="en-US"/>
        </w:rPr>
      </w:pPr>
      <w:r w:rsidRPr="002C19F8">
        <w:rPr>
          <w:lang w:bidi="en-US"/>
        </w:rPr>
        <w:t xml:space="preserve">statucie – należy przez to </w:t>
      </w:r>
      <w:r w:rsidR="00522C2A" w:rsidRPr="002C19F8">
        <w:rPr>
          <w:lang w:bidi="en-US"/>
        </w:rPr>
        <w:t>rozumieć statut Technikum n</w:t>
      </w:r>
      <w:r w:rsidR="00185A39" w:rsidRPr="002C19F8">
        <w:rPr>
          <w:lang w:bidi="en-US"/>
        </w:rPr>
        <w:t xml:space="preserve">r 1 </w:t>
      </w:r>
      <w:r w:rsidRPr="002C19F8">
        <w:rPr>
          <w:lang w:bidi="en-US"/>
        </w:rPr>
        <w:t xml:space="preserve">w </w:t>
      </w:r>
      <w:r w:rsidR="00185A39" w:rsidRPr="002C19F8">
        <w:rPr>
          <w:lang w:bidi="en-US"/>
        </w:rPr>
        <w:t>Łodzi</w:t>
      </w:r>
      <w:r w:rsidRPr="002C19F8">
        <w:rPr>
          <w:lang w:bidi="en-US"/>
        </w:rPr>
        <w:t>;</w:t>
      </w:r>
    </w:p>
    <w:p w14:paraId="56B39002" w14:textId="77777777" w:rsidR="00185A39" w:rsidRPr="002C19F8" w:rsidRDefault="00C93118" w:rsidP="00D200E6">
      <w:pPr>
        <w:pStyle w:val="Punkt"/>
        <w:numPr>
          <w:ilvl w:val="0"/>
          <w:numId w:val="88"/>
        </w:numPr>
        <w:rPr>
          <w:lang w:bidi="en-US"/>
        </w:rPr>
      </w:pPr>
      <w:r w:rsidRPr="002C19F8">
        <w:rPr>
          <w:lang w:bidi="en-US"/>
        </w:rPr>
        <w:t>dyrektor</w:t>
      </w:r>
      <w:r w:rsidR="008B37AA" w:rsidRPr="002C19F8">
        <w:rPr>
          <w:lang w:bidi="en-US"/>
        </w:rPr>
        <w:t xml:space="preserve">ze – należy przez to rozumieć </w:t>
      </w:r>
      <w:r w:rsidR="003908BE" w:rsidRPr="002C19F8">
        <w:rPr>
          <w:lang w:bidi="en-US"/>
        </w:rPr>
        <w:t>Dyrektora</w:t>
      </w:r>
      <w:r w:rsidR="008B37AA" w:rsidRPr="002C19F8">
        <w:rPr>
          <w:lang w:bidi="en-US"/>
        </w:rPr>
        <w:t xml:space="preserve"> </w:t>
      </w:r>
      <w:r w:rsidR="00522C2A" w:rsidRPr="002C19F8">
        <w:rPr>
          <w:lang w:bidi="en-US"/>
        </w:rPr>
        <w:t>Technikum n</w:t>
      </w:r>
      <w:r w:rsidR="00185A39" w:rsidRPr="002C19F8">
        <w:rPr>
          <w:lang w:bidi="en-US"/>
        </w:rPr>
        <w:t>r 1 w Łodzi;</w:t>
      </w:r>
    </w:p>
    <w:p w14:paraId="41A87AC3" w14:textId="77777777" w:rsidR="00185A39" w:rsidRPr="002C19F8" w:rsidRDefault="008B37AA" w:rsidP="00D200E6">
      <w:pPr>
        <w:pStyle w:val="Punkt"/>
        <w:numPr>
          <w:ilvl w:val="0"/>
          <w:numId w:val="88"/>
        </w:numPr>
        <w:rPr>
          <w:lang w:bidi="en-US"/>
        </w:rPr>
      </w:pPr>
      <w:r w:rsidRPr="002C19F8">
        <w:rPr>
          <w:lang w:bidi="en-US"/>
        </w:rPr>
        <w:t xml:space="preserve">Radzie Pedagogicznej – należy przez to rozumieć Radę Pedagogiczną </w:t>
      </w:r>
      <w:r w:rsidR="00522C2A" w:rsidRPr="002C19F8">
        <w:rPr>
          <w:lang w:bidi="en-US"/>
        </w:rPr>
        <w:t>Technikum n</w:t>
      </w:r>
      <w:r w:rsidR="009C7BD6" w:rsidRPr="002C19F8">
        <w:rPr>
          <w:lang w:bidi="en-US"/>
        </w:rPr>
        <w:t>r</w:t>
      </w:r>
      <w:r w:rsidR="00A3214B" w:rsidRPr="002C19F8">
        <w:rPr>
          <w:lang w:bidi="en-US"/>
        </w:rPr>
        <w:t> </w:t>
      </w:r>
      <w:r w:rsidR="009C7BD6" w:rsidRPr="002C19F8">
        <w:rPr>
          <w:lang w:bidi="en-US"/>
        </w:rPr>
        <w:t>1 </w:t>
      </w:r>
      <w:r w:rsidR="00185A39" w:rsidRPr="002C19F8">
        <w:rPr>
          <w:lang w:bidi="en-US"/>
        </w:rPr>
        <w:t>w Łodzi;</w:t>
      </w:r>
    </w:p>
    <w:p w14:paraId="777A631A" w14:textId="77777777" w:rsidR="00185A39" w:rsidRPr="002C19F8" w:rsidRDefault="008B37AA" w:rsidP="00D200E6">
      <w:pPr>
        <w:pStyle w:val="Punkt"/>
        <w:numPr>
          <w:ilvl w:val="0"/>
          <w:numId w:val="88"/>
        </w:numPr>
        <w:rPr>
          <w:lang w:bidi="en-US"/>
        </w:rPr>
      </w:pPr>
      <w:r w:rsidRPr="002C19F8">
        <w:rPr>
          <w:lang w:bidi="en-US"/>
        </w:rPr>
        <w:t xml:space="preserve">Radzie Rodziców – należy przez to rozumieć Radę Rodziców </w:t>
      </w:r>
      <w:r w:rsidR="00522C2A" w:rsidRPr="002C19F8">
        <w:rPr>
          <w:lang w:bidi="en-US"/>
        </w:rPr>
        <w:t>Technikum n</w:t>
      </w:r>
      <w:r w:rsidR="00185A39" w:rsidRPr="002C19F8">
        <w:rPr>
          <w:lang w:bidi="en-US"/>
        </w:rPr>
        <w:t>r 1 w Łodzi;</w:t>
      </w:r>
    </w:p>
    <w:p w14:paraId="2D38DB9A" w14:textId="77777777" w:rsidR="00185A39" w:rsidRPr="002C19F8" w:rsidRDefault="00D47739" w:rsidP="00D200E6">
      <w:pPr>
        <w:pStyle w:val="Punkt"/>
        <w:numPr>
          <w:ilvl w:val="0"/>
          <w:numId w:val="88"/>
        </w:numPr>
        <w:rPr>
          <w:lang w:bidi="en-US"/>
        </w:rPr>
      </w:pPr>
      <w:r w:rsidRPr="002C19F8">
        <w:rPr>
          <w:lang w:bidi="en-US"/>
        </w:rPr>
        <w:t xml:space="preserve">Samorządzie Uczniowskim – </w:t>
      </w:r>
      <w:r w:rsidR="008B37AA" w:rsidRPr="002C19F8">
        <w:rPr>
          <w:lang w:bidi="en-US"/>
        </w:rPr>
        <w:t xml:space="preserve">należy przez to rozumieć Samorząd </w:t>
      </w:r>
      <w:r w:rsidR="004C3289" w:rsidRPr="002C19F8">
        <w:rPr>
          <w:lang w:bidi="en-US"/>
        </w:rPr>
        <w:t>u</w:t>
      </w:r>
      <w:r w:rsidR="008B37AA" w:rsidRPr="002C19F8">
        <w:rPr>
          <w:lang w:bidi="en-US"/>
        </w:rPr>
        <w:t>czniowski w</w:t>
      </w:r>
      <w:r w:rsidR="00A3214B" w:rsidRPr="002C19F8">
        <w:rPr>
          <w:lang w:bidi="en-US"/>
        </w:rPr>
        <w:t> </w:t>
      </w:r>
      <w:r w:rsidR="00522C2A" w:rsidRPr="002C19F8">
        <w:rPr>
          <w:lang w:bidi="en-US"/>
        </w:rPr>
        <w:t>Technikum n</w:t>
      </w:r>
      <w:r w:rsidR="00185A39" w:rsidRPr="002C19F8">
        <w:rPr>
          <w:lang w:bidi="en-US"/>
        </w:rPr>
        <w:t>r 1 w Łodzi;</w:t>
      </w:r>
    </w:p>
    <w:p w14:paraId="794D5FDC" w14:textId="2FB40D1A" w:rsidR="008B37AA" w:rsidRPr="002C19F8" w:rsidRDefault="008B37AA" w:rsidP="00D200E6">
      <w:pPr>
        <w:pStyle w:val="Punkt"/>
        <w:numPr>
          <w:ilvl w:val="0"/>
          <w:numId w:val="88"/>
        </w:numPr>
        <w:rPr>
          <w:lang w:bidi="en-US"/>
        </w:rPr>
      </w:pPr>
      <w:r w:rsidRPr="002C19F8">
        <w:rPr>
          <w:lang w:bidi="en-US"/>
        </w:rPr>
        <w:t>wice</w:t>
      </w:r>
      <w:r w:rsidR="0004679F" w:rsidRPr="002C19F8">
        <w:rPr>
          <w:lang w:bidi="en-US"/>
        </w:rPr>
        <w:t>d</w:t>
      </w:r>
      <w:r w:rsidR="003908BE" w:rsidRPr="002C19F8">
        <w:rPr>
          <w:lang w:bidi="en-US"/>
        </w:rPr>
        <w:t>yrektora</w:t>
      </w:r>
      <w:r w:rsidR="00A34197" w:rsidRPr="002C19F8">
        <w:rPr>
          <w:lang w:bidi="en-US"/>
        </w:rPr>
        <w:t>ch i Kierowniku Kształcenia</w:t>
      </w:r>
      <w:r w:rsidRPr="002C19F8">
        <w:rPr>
          <w:lang w:bidi="en-US"/>
        </w:rPr>
        <w:t xml:space="preserve"> Praktycznego – należy przez to rozumieć Wice</w:t>
      </w:r>
      <w:r w:rsidR="00C93118" w:rsidRPr="002C19F8">
        <w:rPr>
          <w:lang w:bidi="en-US"/>
        </w:rPr>
        <w:t>dyrektor</w:t>
      </w:r>
      <w:r w:rsidR="00A34197" w:rsidRPr="002C19F8">
        <w:rPr>
          <w:lang w:bidi="en-US"/>
        </w:rPr>
        <w:t>ów i Kierownika Kształcenia</w:t>
      </w:r>
      <w:r w:rsidRPr="002C19F8">
        <w:rPr>
          <w:lang w:bidi="en-US"/>
        </w:rPr>
        <w:t xml:space="preserve"> Praktycznego w</w:t>
      </w:r>
      <w:r w:rsidR="003B3C50" w:rsidRPr="002C19F8">
        <w:rPr>
          <w:lang w:bidi="en-US"/>
        </w:rPr>
        <w:t> </w:t>
      </w:r>
      <w:r w:rsidR="00522C2A" w:rsidRPr="002C19F8">
        <w:rPr>
          <w:lang w:bidi="en-US"/>
        </w:rPr>
        <w:t>Technikum n</w:t>
      </w:r>
      <w:r w:rsidR="00185A39" w:rsidRPr="002C19F8">
        <w:rPr>
          <w:lang w:bidi="en-US"/>
        </w:rPr>
        <w:t>r 1 w Łodzi;</w:t>
      </w:r>
    </w:p>
    <w:p w14:paraId="28636E9D" w14:textId="2684C71F" w:rsidR="00185A39" w:rsidRPr="002C19F8" w:rsidRDefault="008B37AA" w:rsidP="00D200E6">
      <w:pPr>
        <w:pStyle w:val="Punkt"/>
        <w:numPr>
          <w:ilvl w:val="0"/>
          <w:numId w:val="88"/>
        </w:numPr>
        <w:rPr>
          <w:lang w:bidi="en-US"/>
        </w:rPr>
      </w:pPr>
      <w:r w:rsidRPr="002C19F8">
        <w:rPr>
          <w:lang w:bidi="en-US"/>
        </w:rPr>
        <w:t xml:space="preserve">wychowawcy – należy przez to rozumieć nauczyciela, któremu szczególnej opiece wychowawczej powierzono jeden z oddziałów w </w:t>
      </w:r>
      <w:r w:rsidR="00522C2A" w:rsidRPr="002C19F8">
        <w:rPr>
          <w:lang w:bidi="en-US"/>
        </w:rPr>
        <w:t>Technikum n</w:t>
      </w:r>
      <w:r w:rsidR="00185A39" w:rsidRPr="002C19F8">
        <w:rPr>
          <w:lang w:bidi="en-US"/>
        </w:rPr>
        <w:t>r 1 w</w:t>
      </w:r>
      <w:r w:rsidR="003B3C50" w:rsidRPr="002C19F8">
        <w:rPr>
          <w:lang w:bidi="en-US"/>
        </w:rPr>
        <w:t> </w:t>
      </w:r>
      <w:r w:rsidR="00185A39" w:rsidRPr="002C19F8">
        <w:rPr>
          <w:lang w:bidi="en-US"/>
        </w:rPr>
        <w:t>Łodzi;</w:t>
      </w:r>
    </w:p>
    <w:p w14:paraId="099741E6" w14:textId="77777777" w:rsidR="00185A39" w:rsidRPr="002C19F8" w:rsidRDefault="008B37AA" w:rsidP="00D200E6">
      <w:pPr>
        <w:pStyle w:val="Punkt"/>
        <w:numPr>
          <w:ilvl w:val="0"/>
          <w:numId w:val="88"/>
        </w:numPr>
        <w:rPr>
          <w:lang w:bidi="en-US"/>
        </w:rPr>
      </w:pPr>
      <w:r w:rsidRPr="002C19F8">
        <w:rPr>
          <w:lang w:bidi="en-US"/>
        </w:rPr>
        <w:t xml:space="preserve">programie wychowawczo-profilaktycznym – należy przez to rozumieć dokument wewnętrzny </w:t>
      </w:r>
      <w:r w:rsidR="00522C2A" w:rsidRPr="002C19F8">
        <w:rPr>
          <w:lang w:bidi="en-US"/>
        </w:rPr>
        <w:t>Technikum n</w:t>
      </w:r>
      <w:r w:rsidR="00185A39" w:rsidRPr="002C19F8">
        <w:rPr>
          <w:lang w:bidi="en-US"/>
        </w:rPr>
        <w:t>r 1 w Łodzi;</w:t>
      </w:r>
    </w:p>
    <w:p w14:paraId="0AC7C543" w14:textId="77777777" w:rsidR="008B37AA" w:rsidRPr="002C19F8" w:rsidRDefault="008B37AA" w:rsidP="00D200E6">
      <w:pPr>
        <w:pStyle w:val="Punkt"/>
        <w:numPr>
          <w:ilvl w:val="0"/>
          <w:numId w:val="88"/>
        </w:numPr>
        <w:rPr>
          <w:lang w:bidi="en-US"/>
        </w:rPr>
      </w:pPr>
      <w:r w:rsidRPr="002C19F8">
        <w:rPr>
          <w:lang w:bidi="en-US"/>
        </w:rPr>
        <w:t>kwalifikacji w zawodzie – należy</w:t>
      </w:r>
      <w:r w:rsidR="006920AF" w:rsidRPr="002C19F8">
        <w:rPr>
          <w:lang w:bidi="en-US"/>
        </w:rPr>
        <w:t xml:space="preserve"> </w:t>
      </w:r>
      <w:r w:rsidRPr="002C19F8">
        <w:t xml:space="preserve">to rozumieć wyodrębniony w danym zawodzie zestaw oczekiwanych efektów kształcenia, których osiągnięcie potwierdza świadectwo wydane przez okręgową komisję egzaminacyjną, po zdaniu egzaminu </w:t>
      </w:r>
      <w:r w:rsidR="00A1105B" w:rsidRPr="002C19F8">
        <w:t>zwodowego.</w:t>
      </w:r>
    </w:p>
    <w:p w14:paraId="2CE7515D" w14:textId="77777777" w:rsidR="006629D4" w:rsidRPr="002C19F8" w:rsidRDefault="006629D4" w:rsidP="00D200E6">
      <w:pPr>
        <w:pStyle w:val="Punkt"/>
        <w:rPr>
          <w:lang w:bidi="en-US"/>
        </w:rPr>
      </w:pPr>
    </w:p>
    <w:p w14:paraId="41293533" w14:textId="68A1F3AA" w:rsidR="0094069F" w:rsidRPr="002C19F8" w:rsidRDefault="00285436" w:rsidP="00285436">
      <w:pPr>
        <w:pStyle w:val="Nagwek4-rozdzia"/>
        <w:rPr>
          <w:rFonts w:asciiTheme="minorHAnsi" w:hAnsiTheme="minorHAnsi" w:cstheme="minorHAnsi"/>
        </w:rPr>
      </w:pPr>
      <w:bookmarkStart w:id="8" w:name="_Toc216939606"/>
      <w:r w:rsidRPr="002C19F8">
        <w:rPr>
          <w:rFonts w:asciiTheme="minorHAnsi" w:hAnsiTheme="minorHAnsi" w:cstheme="minorHAnsi"/>
        </w:rPr>
        <w:t>Rozdział 2</w:t>
      </w:r>
      <w:r w:rsidR="00E95375" w:rsidRPr="002C19F8">
        <w:rPr>
          <w:rFonts w:asciiTheme="minorHAnsi" w:hAnsiTheme="minorHAnsi" w:cstheme="minorHAnsi"/>
        </w:rPr>
        <w:br/>
      </w:r>
      <w:bookmarkStart w:id="9" w:name="_Toc13829877"/>
      <w:r w:rsidR="0094069F" w:rsidRPr="002C19F8">
        <w:rPr>
          <w:rFonts w:asciiTheme="minorHAnsi" w:hAnsiTheme="minorHAnsi" w:cstheme="minorHAnsi"/>
        </w:rPr>
        <w:t>Informacje ogólne o szkole</w:t>
      </w:r>
      <w:bookmarkEnd w:id="8"/>
      <w:bookmarkEnd w:id="9"/>
    </w:p>
    <w:p w14:paraId="64EACC41" w14:textId="42402C3E" w:rsidR="0050793B" w:rsidRPr="002C19F8" w:rsidRDefault="00C86DD5" w:rsidP="00015764">
      <w:pPr>
        <w:pStyle w:val="Paragraf"/>
        <w:keepNext w:val="0"/>
        <w:keepLines w:val="0"/>
        <w:numPr>
          <w:ilvl w:val="0"/>
          <w:numId w:val="0"/>
        </w:numPr>
        <w:ind w:left="710"/>
        <w:jc w:val="left"/>
        <w:rPr>
          <w:rFonts w:asciiTheme="minorHAnsi" w:hAnsiTheme="minorHAnsi" w:cstheme="minorHAnsi"/>
          <w:i/>
          <w:sz w:val="24"/>
          <w:szCs w:val="24"/>
        </w:rPr>
      </w:pPr>
      <w:r w:rsidRPr="002C19F8">
        <w:rPr>
          <w:rFonts w:asciiTheme="minorHAnsi" w:hAnsiTheme="minorHAnsi" w:cstheme="minorHAnsi"/>
          <w:b/>
          <w:bCs/>
          <w:sz w:val="24"/>
          <w:szCs w:val="24"/>
        </w:rPr>
        <w:t>§ 2.</w:t>
      </w:r>
      <w:r w:rsidRPr="002C19F8">
        <w:rPr>
          <w:rFonts w:asciiTheme="minorHAnsi" w:hAnsiTheme="minorHAnsi" w:cstheme="minorHAnsi"/>
          <w:sz w:val="24"/>
          <w:szCs w:val="24"/>
        </w:rPr>
        <w:t xml:space="preserve"> </w:t>
      </w:r>
      <w:r w:rsidR="005548C2" w:rsidRPr="002C19F8">
        <w:rPr>
          <w:rFonts w:asciiTheme="minorHAnsi" w:hAnsiTheme="minorHAnsi" w:cstheme="minorHAnsi"/>
          <w:sz w:val="24"/>
          <w:szCs w:val="24"/>
        </w:rPr>
        <w:t>Techniku</w:t>
      </w:r>
      <w:r w:rsidR="000439D9" w:rsidRPr="002C19F8">
        <w:rPr>
          <w:rFonts w:asciiTheme="minorHAnsi" w:hAnsiTheme="minorHAnsi" w:cstheme="minorHAnsi"/>
          <w:sz w:val="24"/>
          <w:szCs w:val="24"/>
        </w:rPr>
        <w:t>m</w:t>
      </w:r>
      <w:r w:rsidR="00522C2A" w:rsidRPr="002C19F8">
        <w:rPr>
          <w:rFonts w:asciiTheme="minorHAnsi" w:hAnsiTheme="minorHAnsi" w:cstheme="minorHAnsi"/>
          <w:sz w:val="24"/>
          <w:szCs w:val="24"/>
        </w:rPr>
        <w:t xml:space="preserve"> n</w:t>
      </w:r>
      <w:r w:rsidR="0050793B" w:rsidRPr="002C19F8">
        <w:rPr>
          <w:rFonts w:asciiTheme="minorHAnsi" w:hAnsiTheme="minorHAnsi" w:cstheme="minorHAnsi"/>
          <w:sz w:val="24"/>
          <w:szCs w:val="24"/>
        </w:rPr>
        <w:t>r 1 wchodzi w skład Zespołu</w:t>
      </w:r>
      <w:r w:rsidR="00015764" w:rsidRPr="002C19F8">
        <w:rPr>
          <w:rFonts w:asciiTheme="minorHAnsi" w:hAnsiTheme="minorHAnsi" w:cstheme="minorHAnsi"/>
          <w:sz w:val="24"/>
          <w:szCs w:val="24"/>
        </w:rPr>
        <w:t xml:space="preserve"> Szkół Ekonomiczno-Turystyczno-</w:t>
      </w:r>
      <w:r w:rsidR="0050793B" w:rsidRPr="002C19F8">
        <w:rPr>
          <w:rFonts w:asciiTheme="minorHAnsi" w:hAnsiTheme="minorHAnsi" w:cstheme="minorHAnsi"/>
          <w:sz w:val="24"/>
          <w:szCs w:val="24"/>
        </w:rPr>
        <w:t>Hotelarskich im. Władysława Grabskiego w Łodzi</w:t>
      </w:r>
      <w:r w:rsidR="00466442" w:rsidRPr="002C19F8">
        <w:rPr>
          <w:rFonts w:asciiTheme="minorHAnsi" w:hAnsiTheme="minorHAnsi" w:cstheme="minorHAnsi"/>
          <w:sz w:val="24"/>
          <w:szCs w:val="24"/>
        </w:rPr>
        <w:t>.</w:t>
      </w:r>
    </w:p>
    <w:p w14:paraId="1EAAB494" w14:textId="5DC40D96" w:rsidR="0094069F" w:rsidRPr="002C19F8" w:rsidRDefault="00846129" w:rsidP="00015764">
      <w:pPr>
        <w:pStyle w:val="Paragraf"/>
        <w:numPr>
          <w:ilvl w:val="0"/>
          <w:numId w:val="0"/>
        </w:numPr>
        <w:ind w:left="710"/>
        <w:jc w:val="left"/>
        <w:rPr>
          <w:rFonts w:asciiTheme="minorHAnsi" w:hAnsiTheme="minorHAnsi" w:cstheme="minorHAnsi"/>
          <w:sz w:val="24"/>
          <w:szCs w:val="24"/>
        </w:rPr>
      </w:pPr>
      <w:r w:rsidRPr="002C19F8">
        <w:rPr>
          <w:rFonts w:asciiTheme="minorHAnsi" w:hAnsiTheme="minorHAnsi" w:cstheme="minorHAnsi"/>
          <w:b/>
          <w:sz w:val="24"/>
          <w:szCs w:val="24"/>
        </w:rPr>
        <w:t xml:space="preserve">§ </w:t>
      </w:r>
      <w:r w:rsidR="00001FB2" w:rsidRPr="002C19F8">
        <w:rPr>
          <w:rFonts w:asciiTheme="minorHAnsi" w:hAnsiTheme="minorHAnsi" w:cstheme="minorHAnsi"/>
          <w:b/>
          <w:sz w:val="24"/>
          <w:szCs w:val="24"/>
        </w:rPr>
        <w:t>3</w:t>
      </w:r>
      <w:r w:rsidR="00B05A89" w:rsidRPr="002C19F8">
        <w:rPr>
          <w:rFonts w:asciiTheme="minorHAnsi" w:hAnsiTheme="minorHAnsi" w:cstheme="minorHAnsi"/>
          <w:b/>
          <w:sz w:val="24"/>
          <w:szCs w:val="24"/>
        </w:rPr>
        <w:t>.</w:t>
      </w:r>
      <w:r w:rsidR="00001FB2" w:rsidRPr="002C19F8">
        <w:rPr>
          <w:rFonts w:asciiTheme="minorHAnsi" w:hAnsiTheme="minorHAnsi" w:cstheme="minorHAnsi"/>
          <w:b/>
          <w:sz w:val="24"/>
          <w:szCs w:val="24"/>
        </w:rPr>
        <w:t xml:space="preserve"> 1.</w:t>
      </w:r>
      <w:r w:rsidR="00B05A89" w:rsidRPr="002C19F8">
        <w:rPr>
          <w:rFonts w:asciiTheme="minorHAnsi" w:hAnsiTheme="minorHAnsi" w:cstheme="minorHAnsi"/>
          <w:sz w:val="24"/>
          <w:szCs w:val="24"/>
        </w:rPr>
        <w:t xml:space="preserve"> </w:t>
      </w:r>
      <w:r w:rsidR="00522C2A" w:rsidRPr="002C19F8">
        <w:rPr>
          <w:rFonts w:asciiTheme="minorHAnsi" w:hAnsiTheme="minorHAnsi" w:cstheme="minorHAnsi"/>
          <w:sz w:val="24"/>
          <w:szCs w:val="24"/>
        </w:rPr>
        <w:t>Technikum n</w:t>
      </w:r>
      <w:r w:rsidR="0050793B" w:rsidRPr="002C19F8">
        <w:rPr>
          <w:rFonts w:asciiTheme="minorHAnsi" w:hAnsiTheme="minorHAnsi" w:cstheme="minorHAnsi"/>
          <w:sz w:val="24"/>
          <w:szCs w:val="24"/>
        </w:rPr>
        <w:t xml:space="preserve">r 1 w Łodzi </w:t>
      </w:r>
      <w:r w:rsidR="0094069F" w:rsidRPr="002C19F8">
        <w:rPr>
          <w:rFonts w:asciiTheme="minorHAnsi" w:hAnsiTheme="minorHAnsi" w:cstheme="minorHAnsi"/>
          <w:sz w:val="24"/>
          <w:szCs w:val="24"/>
        </w:rPr>
        <w:t>jest placówką publiczną</w:t>
      </w:r>
      <w:r w:rsidR="00284725" w:rsidRPr="002C19F8">
        <w:rPr>
          <w:rFonts w:asciiTheme="minorHAnsi" w:hAnsiTheme="minorHAnsi" w:cstheme="minorHAnsi"/>
          <w:sz w:val="24"/>
          <w:szCs w:val="24"/>
        </w:rPr>
        <w:t>, która</w:t>
      </w:r>
      <w:r w:rsidR="0094069F" w:rsidRPr="002C19F8">
        <w:rPr>
          <w:rFonts w:asciiTheme="minorHAnsi" w:hAnsiTheme="minorHAnsi" w:cstheme="minorHAnsi"/>
          <w:sz w:val="24"/>
          <w:szCs w:val="24"/>
        </w:rPr>
        <w:t>:</w:t>
      </w:r>
    </w:p>
    <w:p w14:paraId="15DE58E0" w14:textId="5BE20159" w:rsidR="009714F8" w:rsidRPr="002C19F8" w:rsidRDefault="009714F8" w:rsidP="00D200E6">
      <w:pPr>
        <w:pStyle w:val="Punkt"/>
      </w:pPr>
      <w:r w:rsidRPr="002C19F8">
        <w:t>prowadzi bezpłatne nauczanie i wychowanie w zakr</w:t>
      </w:r>
      <w:r w:rsidR="00015764" w:rsidRPr="002C19F8">
        <w:t>esie ramowych planów nauczania;</w:t>
      </w:r>
    </w:p>
    <w:p w14:paraId="0E044B51" w14:textId="77777777" w:rsidR="009714F8" w:rsidRPr="002C19F8" w:rsidRDefault="009714F8" w:rsidP="00D200E6">
      <w:pPr>
        <w:pStyle w:val="Punkt"/>
        <w:numPr>
          <w:ilvl w:val="0"/>
          <w:numId w:val="89"/>
        </w:numPr>
      </w:pPr>
      <w:r w:rsidRPr="002C19F8">
        <w:t>przeprowadza rekrutację uczniów w oparciu o zasadę powszechnej dostępności;</w:t>
      </w:r>
    </w:p>
    <w:p w14:paraId="55CA0FE8" w14:textId="77777777" w:rsidR="009714F8" w:rsidRPr="002C19F8" w:rsidRDefault="009714F8" w:rsidP="00D200E6">
      <w:pPr>
        <w:pStyle w:val="Punkt"/>
        <w:numPr>
          <w:ilvl w:val="0"/>
          <w:numId w:val="89"/>
        </w:numPr>
      </w:pPr>
      <w:r w:rsidRPr="002C19F8">
        <w:t>zatrudnia nauczycieli posiadających kwalifikacje określone w odrębnych przepisach;</w:t>
      </w:r>
    </w:p>
    <w:p w14:paraId="43D11AF0" w14:textId="77777777" w:rsidR="009714F8" w:rsidRPr="002C19F8" w:rsidRDefault="009714F8" w:rsidP="00D200E6">
      <w:pPr>
        <w:pStyle w:val="Punkt"/>
        <w:numPr>
          <w:ilvl w:val="0"/>
          <w:numId w:val="89"/>
        </w:numPr>
      </w:pPr>
      <w:r w:rsidRPr="002C19F8">
        <w:t>realizuje:</w:t>
      </w:r>
    </w:p>
    <w:p w14:paraId="480332FE" w14:textId="666B77B9" w:rsidR="009714F8" w:rsidRPr="002C19F8" w:rsidRDefault="009714F8" w:rsidP="00015764">
      <w:pPr>
        <w:pStyle w:val="Litera"/>
        <w:numPr>
          <w:ilvl w:val="4"/>
          <w:numId w:val="90"/>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programy nauczania uwzględniające podstawy programowe kształcenia ogólnego</w:t>
      </w:r>
      <w:r w:rsidR="006629D4" w:rsidRPr="002C19F8">
        <w:rPr>
          <w:rFonts w:asciiTheme="minorHAnsi" w:hAnsiTheme="minorHAnsi" w:cstheme="minorHAnsi"/>
          <w:color w:val="auto"/>
          <w:sz w:val="24"/>
          <w:szCs w:val="24"/>
        </w:rPr>
        <w:t xml:space="preserve"> i</w:t>
      </w:r>
      <w:r w:rsidR="00015764" w:rsidRPr="002C19F8">
        <w:rPr>
          <w:rFonts w:asciiTheme="minorHAnsi" w:hAnsiTheme="minorHAnsi" w:cstheme="minorHAnsi"/>
          <w:color w:val="auto"/>
          <w:sz w:val="24"/>
          <w:szCs w:val="24"/>
        </w:rPr>
        <w:t xml:space="preserve"> </w:t>
      </w:r>
      <w:r w:rsidR="006629D4" w:rsidRPr="002C19F8">
        <w:rPr>
          <w:rFonts w:asciiTheme="minorHAnsi" w:hAnsiTheme="minorHAnsi" w:cstheme="minorHAnsi"/>
          <w:color w:val="auto"/>
          <w:sz w:val="24"/>
          <w:szCs w:val="24"/>
        </w:rPr>
        <w:t>zawodowgo</w:t>
      </w:r>
      <w:r w:rsidRPr="002C19F8">
        <w:rPr>
          <w:rFonts w:asciiTheme="minorHAnsi" w:hAnsiTheme="minorHAnsi" w:cstheme="minorHAnsi"/>
          <w:color w:val="auto"/>
          <w:sz w:val="24"/>
          <w:szCs w:val="24"/>
        </w:rPr>
        <w:t>;</w:t>
      </w:r>
    </w:p>
    <w:p w14:paraId="3DC810E4" w14:textId="77777777" w:rsidR="009714F8" w:rsidRPr="002C19F8" w:rsidRDefault="009714F8" w:rsidP="00015764">
      <w:pPr>
        <w:pStyle w:val="Litera"/>
        <w:numPr>
          <w:ilvl w:val="4"/>
          <w:numId w:val="90"/>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ramowy plan nauczania;</w:t>
      </w:r>
    </w:p>
    <w:p w14:paraId="3F3CD3C5" w14:textId="30034750" w:rsidR="009714F8" w:rsidRPr="002C19F8" w:rsidRDefault="009714F8" w:rsidP="00015764">
      <w:pPr>
        <w:pStyle w:val="Litera"/>
        <w:numPr>
          <w:ilvl w:val="4"/>
          <w:numId w:val="90"/>
        </w:numPr>
        <w:jc w:val="left"/>
        <w:rPr>
          <w:rFonts w:asciiTheme="minorHAnsi" w:hAnsiTheme="minorHAnsi" w:cstheme="minorHAnsi"/>
          <w:i/>
          <w:color w:val="auto"/>
          <w:sz w:val="24"/>
          <w:szCs w:val="24"/>
        </w:rPr>
      </w:pPr>
      <w:r w:rsidRPr="002C19F8">
        <w:rPr>
          <w:rFonts w:asciiTheme="minorHAnsi" w:hAnsiTheme="minorHAnsi" w:cstheme="minorHAnsi"/>
          <w:color w:val="auto"/>
          <w:sz w:val="24"/>
          <w:szCs w:val="24"/>
        </w:rPr>
        <w:t>realizuje ustalone przez Ministra Oświaty zasady oceniania, klasyfikowania i promowania uczniów oraz przeprowadzania egzaminów i sprawdzianów.</w:t>
      </w:r>
    </w:p>
    <w:p w14:paraId="1B94F759" w14:textId="3AD9E5D7" w:rsidR="009714F8" w:rsidRPr="002C19F8" w:rsidRDefault="00015764" w:rsidP="00015764">
      <w:pPr>
        <w:pStyle w:val="Ustp"/>
        <w:keepNext w:val="0"/>
        <w:keepLines w:val="0"/>
        <w:numPr>
          <w:ilvl w:val="0"/>
          <w:numId w:val="351"/>
        </w:numPr>
        <w:ind w:left="284"/>
        <w:jc w:val="left"/>
        <w:rPr>
          <w:rFonts w:asciiTheme="minorHAnsi" w:hAnsiTheme="minorHAnsi" w:cstheme="minorHAnsi"/>
          <w:b/>
          <w:color w:val="auto"/>
          <w:sz w:val="24"/>
        </w:rPr>
      </w:pPr>
      <w:r w:rsidRPr="002C19F8">
        <w:rPr>
          <w:rFonts w:asciiTheme="minorHAnsi" w:hAnsiTheme="minorHAnsi" w:cstheme="minorHAnsi"/>
          <w:color w:val="auto"/>
          <w:sz w:val="24"/>
        </w:rPr>
        <w:t xml:space="preserve">Siedzibą szkoły są budynki </w:t>
      </w:r>
      <w:r w:rsidR="00990BB8" w:rsidRPr="002C19F8">
        <w:rPr>
          <w:rFonts w:asciiTheme="minorHAnsi" w:hAnsiTheme="minorHAnsi" w:cstheme="minorHAnsi"/>
          <w:color w:val="auto"/>
          <w:sz w:val="24"/>
        </w:rPr>
        <w:t>położone w miejscowości Łódź</w:t>
      </w:r>
      <w:r w:rsidR="0094069F" w:rsidRPr="002C19F8">
        <w:rPr>
          <w:rFonts w:asciiTheme="minorHAnsi" w:hAnsiTheme="minorHAnsi" w:cstheme="minorHAnsi"/>
          <w:color w:val="auto"/>
          <w:sz w:val="24"/>
        </w:rPr>
        <w:t xml:space="preserve">, przy </w:t>
      </w:r>
      <w:r w:rsidR="00990BB8" w:rsidRPr="002C19F8">
        <w:rPr>
          <w:rFonts w:asciiTheme="minorHAnsi" w:hAnsiTheme="minorHAnsi" w:cstheme="minorHAnsi"/>
          <w:color w:val="auto"/>
          <w:sz w:val="24"/>
        </w:rPr>
        <w:t>ul. Drewnowskiej 171 (budy</w:t>
      </w:r>
      <w:r w:rsidRPr="002C19F8">
        <w:rPr>
          <w:rFonts w:asciiTheme="minorHAnsi" w:hAnsiTheme="minorHAnsi" w:cstheme="minorHAnsi"/>
          <w:color w:val="auto"/>
          <w:sz w:val="24"/>
        </w:rPr>
        <w:t xml:space="preserve">nek główny) oraz </w:t>
      </w:r>
      <w:r w:rsidR="00A359FD" w:rsidRPr="002C19F8">
        <w:rPr>
          <w:rFonts w:asciiTheme="minorHAnsi" w:hAnsiTheme="minorHAnsi" w:cstheme="minorHAnsi"/>
          <w:color w:val="auto"/>
          <w:sz w:val="24"/>
        </w:rPr>
        <w:t>aleja 1 Maja 89</w:t>
      </w:r>
      <w:r w:rsidR="00990BB8" w:rsidRPr="002C19F8">
        <w:rPr>
          <w:rFonts w:asciiTheme="minorHAnsi" w:hAnsiTheme="minorHAnsi" w:cstheme="minorHAnsi"/>
          <w:color w:val="auto"/>
          <w:sz w:val="24"/>
        </w:rPr>
        <w:t>.</w:t>
      </w:r>
    </w:p>
    <w:p w14:paraId="3CE1CF73" w14:textId="77777777" w:rsidR="009714F8" w:rsidRPr="002C19F8" w:rsidRDefault="0094069F"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Szkoła jest jednostką finansów publicznych i prowadzi gospodarkę finansową według zasad określonych w odrębnych przepisach.</w:t>
      </w:r>
    </w:p>
    <w:p w14:paraId="3DE03882" w14:textId="5907EB19" w:rsidR="009714F8" w:rsidRPr="002C19F8" w:rsidRDefault="0094069F"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Nazwa szkoły używana jest w pełnym brzmieniu</w:t>
      </w:r>
      <w:r w:rsidR="006920AF"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w:t>
      </w:r>
      <w:r w:rsidR="00015764" w:rsidRPr="002C19F8">
        <w:rPr>
          <w:rFonts w:asciiTheme="minorHAnsi" w:hAnsiTheme="minorHAnsi" w:cstheme="minorHAnsi"/>
          <w:color w:val="auto"/>
          <w:sz w:val="24"/>
        </w:rPr>
        <w:t xml:space="preserve"> </w:t>
      </w:r>
      <w:r w:rsidR="00990BB8" w:rsidRPr="002C19F8">
        <w:rPr>
          <w:rFonts w:asciiTheme="minorHAnsi" w:hAnsiTheme="minorHAnsi" w:cstheme="minorHAnsi"/>
          <w:color w:val="auto"/>
          <w:sz w:val="24"/>
        </w:rPr>
        <w:t>Technikum</w:t>
      </w:r>
      <w:r w:rsidR="00FD3504" w:rsidRPr="002C19F8">
        <w:rPr>
          <w:rFonts w:asciiTheme="minorHAnsi" w:hAnsiTheme="minorHAnsi" w:cstheme="minorHAnsi"/>
          <w:color w:val="auto"/>
          <w:sz w:val="24"/>
        </w:rPr>
        <w:t xml:space="preserve"> </w:t>
      </w:r>
      <w:r w:rsidR="00522C2A" w:rsidRPr="002C19F8">
        <w:rPr>
          <w:rFonts w:asciiTheme="minorHAnsi" w:hAnsiTheme="minorHAnsi" w:cstheme="minorHAnsi"/>
          <w:color w:val="auto"/>
          <w:sz w:val="24"/>
        </w:rPr>
        <w:t>n</w:t>
      </w:r>
      <w:r w:rsidR="005717C8" w:rsidRPr="002C19F8">
        <w:rPr>
          <w:rFonts w:asciiTheme="minorHAnsi" w:hAnsiTheme="minorHAnsi" w:cstheme="minorHAnsi"/>
          <w:color w:val="auto"/>
          <w:sz w:val="24"/>
        </w:rPr>
        <w:t xml:space="preserve">r </w:t>
      </w:r>
      <w:r w:rsidR="006539AF" w:rsidRPr="002C19F8">
        <w:rPr>
          <w:rFonts w:asciiTheme="minorHAnsi" w:hAnsiTheme="minorHAnsi" w:cstheme="minorHAnsi"/>
          <w:color w:val="auto"/>
          <w:sz w:val="24"/>
        </w:rPr>
        <w:t xml:space="preserve">1 </w:t>
      </w:r>
      <w:r w:rsidR="00FC73D7" w:rsidRPr="002C19F8">
        <w:rPr>
          <w:rFonts w:asciiTheme="minorHAnsi" w:hAnsiTheme="minorHAnsi" w:cstheme="minorHAnsi"/>
          <w:color w:val="auto"/>
          <w:sz w:val="24"/>
        </w:rPr>
        <w:t xml:space="preserve">w </w:t>
      </w:r>
      <w:r w:rsidR="00990BB8" w:rsidRPr="002C19F8">
        <w:rPr>
          <w:rFonts w:asciiTheme="minorHAnsi" w:hAnsiTheme="minorHAnsi" w:cstheme="minorHAnsi"/>
          <w:color w:val="auto"/>
          <w:sz w:val="24"/>
        </w:rPr>
        <w:t>Łodzi.</w:t>
      </w:r>
      <w:r w:rsidRPr="002C19F8">
        <w:rPr>
          <w:rFonts w:asciiTheme="minorHAnsi" w:hAnsiTheme="minorHAnsi" w:cstheme="minorHAnsi"/>
          <w:color w:val="auto"/>
          <w:sz w:val="24"/>
        </w:rPr>
        <w:t xml:space="preserve"> Na pieczęciach i stemplach używana jest nazwa: „</w:t>
      </w:r>
      <w:r w:rsidR="00522C2A" w:rsidRPr="002C19F8">
        <w:rPr>
          <w:rFonts w:asciiTheme="minorHAnsi" w:hAnsiTheme="minorHAnsi" w:cstheme="minorHAnsi"/>
          <w:color w:val="auto"/>
          <w:sz w:val="24"/>
        </w:rPr>
        <w:t>Technikum n</w:t>
      </w:r>
      <w:r w:rsidR="00FC73D7" w:rsidRPr="002C19F8">
        <w:rPr>
          <w:rFonts w:asciiTheme="minorHAnsi" w:hAnsiTheme="minorHAnsi" w:cstheme="minorHAnsi"/>
          <w:color w:val="auto"/>
          <w:sz w:val="24"/>
        </w:rPr>
        <w:t>r</w:t>
      </w:r>
      <w:r w:rsidR="00990BB8" w:rsidRPr="002C19F8">
        <w:rPr>
          <w:rFonts w:asciiTheme="minorHAnsi" w:hAnsiTheme="minorHAnsi" w:cstheme="minorHAnsi"/>
          <w:color w:val="auto"/>
          <w:sz w:val="24"/>
        </w:rPr>
        <w:t xml:space="preserve"> 1 </w:t>
      </w:r>
      <w:r w:rsidR="00074E08" w:rsidRPr="002C19F8">
        <w:rPr>
          <w:rFonts w:asciiTheme="minorHAnsi" w:hAnsiTheme="minorHAnsi" w:cstheme="minorHAnsi"/>
          <w:color w:val="auto"/>
          <w:sz w:val="24"/>
        </w:rPr>
        <w:t xml:space="preserve">w Zespole Szkół Ekonomiczno-Turystyczno-Hotelarskich </w:t>
      </w:r>
      <w:r w:rsidR="005717C8" w:rsidRPr="002C19F8">
        <w:rPr>
          <w:rFonts w:asciiTheme="minorHAnsi" w:hAnsiTheme="minorHAnsi" w:cstheme="minorHAnsi"/>
          <w:color w:val="auto"/>
          <w:sz w:val="24"/>
        </w:rPr>
        <w:t xml:space="preserve">im. </w:t>
      </w:r>
      <w:r w:rsidR="00074E08" w:rsidRPr="002C19F8">
        <w:rPr>
          <w:rFonts w:asciiTheme="minorHAnsi" w:hAnsiTheme="minorHAnsi" w:cstheme="minorHAnsi"/>
          <w:color w:val="auto"/>
          <w:sz w:val="24"/>
        </w:rPr>
        <w:t xml:space="preserve">Władysława Grabskiego </w:t>
      </w:r>
      <w:r w:rsidR="00FC73D7" w:rsidRPr="002C19F8">
        <w:rPr>
          <w:rFonts w:asciiTheme="minorHAnsi" w:hAnsiTheme="minorHAnsi" w:cstheme="minorHAnsi"/>
          <w:color w:val="auto"/>
          <w:sz w:val="24"/>
        </w:rPr>
        <w:t xml:space="preserve">w </w:t>
      </w:r>
      <w:r w:rsidR="00990BB8" w:rsidRPr="002C19F8">
        <w:rPr>
          <w:rFonts w:asciiTheme="minorHAnsi" w:hAnsiTheme="minorHAnsi" w:cstheme="minorHAnsi"/>
          <w:color w:val="auto"/>
          <w:sz w:val="24"/>
        </w:rPr>
        <w:t>Łodzi</w:t>
      </w:r>
      <w:r w:rsidR="00FC73D7" w:rsidRPr="002C19F8">
        <w:rPr>
          <w:rFonts w:asciiTheme="minorHAnsi" w:hAnsiTheme="minorHAnsi" w:cstheme="minorHAnsi"/>
          <w:color w:val="auto"/>
          <w:sz w:val="24"/>
        </w:rPr>
        <w:t>”.</w:t>
      </w:r>
    </w:p>
    <w:p w14:paraId="5DE4A2E0" w14:textId="77777777" w:rsidR="009714F8" w:rsidRPr="002C19F8" w:rsidRDefault="0094069F"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Org</w:t>
      </w:r>
      <w:r w:rsidR="00D93DF3" w:rsidRPr="002C19F8">
        <w:rPr>
          <w:rFonts w:asciiTheme="minorHAnsi" w:hAnsiTheme="minorHAnsi" w:cstheme="minorHAnsi"/>
          <w:color w:val="auto"/>
          <w:sz w:val="24"/>
        </w:rPr>
        <w:t>anem prowadzącym szkołę jest miasto Łódź</w:t>
      </w:r>
      <w:r w:rsidR="005D49F7" w:rsidRPr="002C19F8">
        <w:rPr>
          <w:rFonts w:asciiTheme="minorHAnsi" w:hAnsiTheme="minorHAnsi" w:cstheme="minorHAnsi"/>
          <w:color w:val="auto"/>
          <w:sz w:val="24"/>
        </w:rPr>
        <w:t>.</w:t>
      </w:r>
    </w:p>
    <w:p w14:paraId="27494870" w14:textId="79F80F39" w:rsidR="009714F8" w:rsidRPr="002C19F8" w:rsidRDefault="00E95375"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O</w:t>
      </w:r>
      <w:r w:rsidR="0094069F" w:rsidRPr="002C19F8">
        <w:rPr>
          <w:rFonts w:asciiTheme="minorHAnsi" w:hAnsiTheme="minorHAnsi" w:cstheme="minorHAnsi"/>
          <w:color w:val="auto"/>
          <w:sz w:val="24"/>
        </w:rPr>
        <w:t xml:space="preserve">rganem nadzorującym szkołę </w:t>
      </w:r>
      <w:r w:rsidR="00015764" w:rsidRPr="002C19F8">
        <w:rPr>
          <w:rFonts w:asciiTheme="minorHAnsi" w:hAnsiTheme="minorHAnsi" w:cstheme="minorHAnsi"/>
          <w:color w:val="auto"/>
          <w:sz w:val="24"/>
        </w:rPr>
        <w:t>jest</w:t>
      </w:r>
      <w:r w:rsidR="00D93DF3" w:rsidRPr="002C19F8">
        <w:rPr>
          <w:rFonts w:asciiTheme="minorHAnsi" w:hAnsiTheme="minorHAnsi" w:cstheme="minorHAnsi"/>
          <w:color w:val="auto"/>
          <w:sz w:val="24"/>
        </w:rPr>
        <w:t xml:space="preserve"> </w:t>
      </w:r>
      <w:r w:rsidR="0094069F" w:rsidRPr="002C19F8">
        <w:rPr>
          <w:rFonts w:asciiTheme="minorHAnsi" w:hAnsiTheme="minorHAnsi" w:cstheme="minorHAnsi"/>
          <w:color w:val="auto"/>
          <w:sz w:val="24"/>
        </w:rPr>
        <w:t>Kurator Oświaty</w:t>
      </w:r>
      <w:r w:rsidR="00D93DF3" w:rsidRPr="002C19F8">
        <w:rPr>
          <w:rFonts w:asciiTheme="minorHAnsi" w:hAnsiTheme="minorHAnsi" w:cstheme="minorHAnsi"/>
          <w:color w:val="auto"/>
          <w:sz w:val="24"/>
        </w:rPr>
        <w:t xml:space="preserve"> w Łodzi</w:t>
      </w:r>
      <w:r w:rsidR="0094069F" w:rsidRPr="002C19F8">
        <w:rPr>
          <w:rFonts w:asciiTheme="minorHAnsi" w:hAnsiTheme="minorHAnsi" w:cstheme="minorHAnsi"/>
          <w:color w:val="auto"/>
          <w:sz w:val="24"/>
        </w:rPr>
        <w:t>.</w:t>
      </w:r>
    </w:p>
    <w:p w14:paraId="416CBB17" w14:textId="77777777" w:rsidR="009714F8" w:rsidRPr="002C19F8" w:rsidRDefault="0094069F"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 xml:space="preserve">W szkole zorganizowane są oddziały ogólnodostępne. </w:t>
      </w:r>
    </w:p>
    <w:p w14:paraId="0352495C" w14:textId="77777777" w:rsidR="009714F8" w:rsidRPr="002C19F8" w:rsidRDefault="0094069F"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 xml:space="preserve">Cykl kształcenia w szkole trwa </w:t>
      </w:r>
      <w:r w:rsidR="00D03455" w:rsidRPr="002C19F8">
        <w:rPr>
          <w:rFonts w:asciiTheme="minorHAnsi" w:hAnsiTheme="minorHAnsi" w:cstheme="minorHAnsi"/>
          <w:color w:val="auto"/>
          <w:sz w:val="24"/>
        </w:rPr>
        <w:t>5</w:t>
      </w:r>
      <w:r w:rsidRPr="002C19F8">
        <w:rPr>
          <w:rFonts w:asciiTheme="minorHAnsi" w:hAnsiTheme="minorHAnsi" w:cstheme="minorHAnsi"/>
          <w:color w:val="auto"/>
          <w:sz w:val="24"/>
        </w:rPr>
        <w:t xml:space="preserve"> lat. Nauka odbywa się </w:t>
      </w:r>
      <w:r w:rsidR="00FC73D7" w:rsidRPr="002C19F8">
        <w:rPr>
          <w:rFonts w:asciiTheme="minorHAnsi" w:hAnsiTheme="minorHAnsi" w:cstheme="minorHAnsi"/>
          <w:color w:val="auto"/>
          <w:sz w:val="24"/>
        </w:rPr>
        <w:t>5 dni w tygodniu</w:t>
      </w:r>
      <w:r w:rsidRPr="002C19F8">
        <w:rPr>
          <w:rFonts w:asciiTheme="minorHAnsi" w:hAnsiTheme="minorHAnsi" w:cstheme="minorHAnsi"/>
          <w:color w:val="auto"/>
          <w:sz w:val="24"/>
        </w:rPr>
        <w:t>w systemie dziennym.</w:t>
      </w:r>
      <w:r w:rsidR="00B05A89" w:rsidRPr="002C19F8">
        <w:rPr>
          <w:rFonts w:asciiTheme="minorHAnsi" w:eastAsia="Calibri" w:hAnsiTheme="minorHAnsi" w:cstheme="minorHAnsi"/>
          <w:b/>
          <w:bCs/>
          <w:color w:val="0070C0"/>
          <w:szCs w:val="22"/>
        </w:rPr>
        <w:t xml:space="preserve"> </w:t>
      </w:r>
      <w:r w:rsidR="00B05A89" w:rsidRPr="002C19F8">
        <w:rPr>
          <w:rFonts w:asciiTheme="minorHAnsi" w:hAnsiTheme="minorHAnsi" w:cstheme="minorHAnsi"/>
          <w:bCs/>
          <w:color w:val="auto"/>
          <w:sz w:val="24"/>
        </w:rPr>
        <w:t>W przypadku zagrożenia epidemicznego lub innych zagrożeń zdrowia uczniów i pracowników, Dyrektor szkoły ma prawo dostosowania okresowego organizacji pracy szkoły do wytycznych GIS, w tym wprowadzenia organizacji pracy szkoły uwzględniającej zmianowość.</w:t>
      </w:r>
    </w:p>
    <w:p w14:paraId="06D50666" w14:textId="334C94C5" w:rsidR="009714F8" w:rsidRPr="002C19F8" w:rsidRDefault="00FD3504"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 xml:space="preserve">Ukończenie 5–letniego Technikum daje możliwość uzyskania świadectwa dojrzałości po zdaniu egzaminu maturalnego i tytułu zawodowego „technik” po złożeniu egzaminów </w:t>
      </w:r>
      <w:r w:rsidR="001E6FF8" w:rsidRPr="002C19F8">
        <w:rPr>
          <w:rFonts w:asciiTheme="minorHAnsi" w:hAnsiTheme="minorHAnsi" w:cstheme="minorHAnsi"/>
          <w:color w:val="auto"/>
          <w:sz w:val="24"/>
        </w:rPr>
        <w:t>zawodowych</w:t>
      </w:r>
      <w:r w:rsidRPr="002C19F8">
        <w:rPr>
          <w:rFonts w:asciiTheme="minorHAnsi" w:hAnsiTheme="minorHAnsi" w:cstheme="minorHAnsi"/>
          <w:color w:val="auto"/>
          <w:sz w:val="24"/>
        </w:rPr>
        <w:t>.</w:t>
      </w:r>
    </w:p>
    <w:p w14:paraId="35631E78" w14:textId="77777777" w:rsidR="009714F8" w:rsidRPr="002C19F8" w:rsidRDefault="0094069F"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 xml:space="preserve">W </w:t>
      </w:r>
      <w:r w:rsidR="00081AC9" w:rsidRPr="002C19F8">
        <w:rPr>
          <w:rFonts w:asciiTheme="minorHAnsi" w:hAnsiTheme="minorHAnsi" w:cstheme="minorHAnsi"/>
          <w:color w:val="auto"/>
          <w:sz w:val="24"/>
        </w:rPr>
        <w:t>przypadkach</w:t>
      </w:r>
      <w:r w:rsidRPr="002C19F8">
        <w:rPr>
          <w:rFonts w:asciiTheme="minorHAnsi" w:hAnsiTheme="minorHAnsi" w:cstheme="minorHAnsi"/>
          <w:color w:val="auto"/>
          <w:sz w:val="24"/>
        </w:rPr>
        <w:t xml:space="preserve"> szczególnych, związanych z koni</w:t>
      </w:r>
      <w:r w:rsidR="00081AC9" w:rsidRPr="002C19F8">
        <w:rPr>
          <w:rFonts w:asciiTheme="minorHAnsi" w:hAnsiTheme="minorHAnsi" w:cstheme="minorHAnsi"/>
          <w:color w:val="auto"/>
          <w:sz w:val="24"/>
        </w:rPr>
        <w:t>e</w:t>
      </w:r>
      <w:r w:rsidRPr="002C19F8">
        <w:rPr>
          <w:rFonts w:asciiTheme="minorHAnsi" w:hAnsiTheme="minorHAnsi" w:cstheme="minorHAnsi"/>
          <w:color w:val="auto"/>
          <w:sz w:val="24"/>
        </w:rPr>
        <w:t>cznością powtarzania klas</w:t>
      </w:r>
      <w:r w:rsidR="00081AC9" w:rsidRPr="002C19F8">
        <w:rPr>
          <w:rFonts w:asciiTheme="minorHAnsi" w:hAnsiTheme="minorHAnsi" w:cstheme="minorHAnsi"/>
          <w:color w:val="auto"/>
          <w:sz w:val="24"/>
        </w:rPr>
        <w:t>,</w:t>
      </w:r>
      <w:r w:rsidRPr="002C19F8">
        <w:rPr>
          <w:rFonts w:asciiTheme="minorHAnsi" w:hAnsiTheme="minorHAnsi" w:cstheme="minorHAnsi"/>
          <w:color w:val="auto"/>
          <w:sz w:val="24"/>
        </w:rPr>
        <w:t xml:space="preserve"> maksymalny okres uczęszczania do dziennego </w:t>
      </w:r>
      <w:r w:rsidR="00C93243" w:rsidRPr="002C19F8">
        <w:rPr>
          <w:rFonts w:asciiTheme="minorHAnsi" w:hAnsiTheme="minorHAnsi" w:cstheme="minorHAnsi"/>
          <w:color w:val="auto"/>
          <w:sz w:val="24"/>
        </w:rPr>
        <w:t xml:space="preserve">technikum </w:t>
      </w:r>
      <w:r w:rsidRPr="002C19F8">
        <w:rPr>
          <w:rFonts w:asciiTheme="minorHAnsi" w:hAnsiTheme="minorHAnsi" w:cstheme="minorHAnsi"/>
          <w:color w:val="auto"/>
          <w:sz w:val="24"/>
        </w:rPr>
        <w:t>wynosi do ukończenia 21 roku życia, a w przypadku uczniów posiadających orzeczenie poradni psychologiczno-pedagogicznej do ukończenia 24</w:t>
      </w:r>
      <w:r w:rsidR="00E95375"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 xml:space="preserve">roku życia. </w:t>
      </w:r>
    </w:p>
    <w:p w14:paraId="3694C0E5" w14:textId="4BA3BB04" w:rsidR="0094069F" w:rsidRPr="002C19F8" w:rsidRDefault="0094069F"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Szkoła może prowadzić działalność eksperymentalną dotyczącą kształcenia, wychowania i opieki, stosownie do potrzeb psychofizycznych uczniów oraz możliwości bazowych, kadrowych i f</w:t>
      </w:r>
      <w:r w:rsidR="00015764" w:rsidRPr="002C19F8">
        <w:rPr>
          <w:rFonts w:asciiTheme="minorHAnsi" w:hAnsiTheme="minorHAnsi" w:cstheme="minorHAnsi"/>
          <w:color w:val="auto"/>
          <w:sz w:val="24"/>
        </w:rPr>
        <w:t xml:space="preserve">inansowych szkoły na zasadach i </w:t>
      </w:r>
      <w:r w:rsidRPr="002C19F8">
        <w:rPr>
          <w:rFonts w:asciiTheme="minorHAnsi" w:hAnsiTheme="minorHAnsi" w:cstheme="minorHAnsi"/>
          <w:color w:val="auto"/>
          <w:sz w:val="24"/>
        </w:rPr>
        <w:t>warunkach określonych odrębnymi przepisami prawa.</w:t>
      </w:r>
    </w:p>
    <w:p w14:paraId="03B8DD8C" w14:textId="77777777" w:rsidR="009714F8" w:rsidRPr="002C19F8" w:rsidRDefault="009714F8"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eastAsia="Times New Roman" w:hAnsiTheme="minorHAnsi" w:cstheme="minorHAnsi"/>
          <w:color w:val="auto"/>
          <w:sz w:val="24"/>
        </w:rPr>
        <w:t xml:space="preserve">Szkoła kształci w zawodach szkolnictwa branżowego: </w:t>
      </w:r>
    </w:p>
    <w:p w14:paraId="6617FADB" w14:textId="77777777" w:rsidR="009714F8" w:rsidRPr="002C19F8" w:rsidRDefault="009714F8" w:rsidP="00D200E6">
      <w:pPr>
        <w:pStyle w:val="Punkt"/>
        <w:numPr>
          <w:ilvl w:val="0"/>
          <w:numId w:val="92"/>
        </w:numPr>
      </w:pPr>
      <w:r w:rsidRPr="002C19F8">
        <w:t>w</w:t>
      </w:r>
      <w:r w:rsidRPr="002C19F8">
        <w:rPr>
          <w:b/>
          <w:bCs/>
        </w:rPr>
        <w:t xml:space="preserve"> </w:t>
      </w:r>
      <w:r w:rsidRPr="002C19F8">
        <w:t xml:space="preserve">branży </w:t>
      </w:r>
      <w:r w:rsidR="006B7026" w:rsidRPr="002C19F8">
        <w:t>ekonomiczno-administracyjnej (EKA) w zawodzie</w:t>
      </w:r>
      <w:r w:rsidRPr="002C19F8">
        <w:t>:</w:t>
      </w:r>
    </w:p>
    <w:p w14:paraId="40FF89D6" w14:textId="646983BD" w:rsidR="009714F8" w:rsidRPr="002C19F8" w:rsidRDefault="006629D4" w:rsidP="00C84889">
      <w:pPr>
        <w:pStyle w:val="Litera"/>
        <w:numPr>
          <w:ilvl w:val="0"/>
          <w:numId w:val="91"/>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technik ekono</w:t>
      </w:r>
      <w:r w:rsidR="006B7026" w:rsidRPr="002C19F8">
        <w:rPr>
          <w:rFonts w:asciiTheme="minorHAnsi" w:eastAsia="Times New Roman" w:hAnsiTheme="minorHAnsi" w:cstheme="minorHAnsi"/>
          <w:color w:val="auto"/>
          <w:sz w:val="24"/>
          <w:szCs w:val="24"/>
          <w:lang w:eastAsia="pl-PL"/>
        </w:rPr>
        <w:t>mista</w:t>
      </w:r>
      <w:r w:rsidR="009714F8" w:rsidRPr="002C19F8">
        <w:rPr>
          <w:rFonts w:asciiTheme="minorHAnsi" w:eastAsia="Times New Roman" w:hAnsiTheme="minorHAnsi" w:cstheme="minorHAnsi"/>
          <w:color w:val="auto"/>
          <w:sz w:val="24"/>
          <w:szCs w:val="24"/>
          <w:lang w:eastAsia="pl-PL"/>
        </w:rPr>
        <w:t xml:space="preserve"> – symbol zawodu 3</w:t>
      </w:r>
      <w:r w:rsidR="006B7026" w:rsidRPr="002C19F8">
        <w:rPr>
          <w:rFonts w:asciiTheme="minorHAnsi" w:eastAsia="Times New Roman" w:hAnsiTheme="minorHAnsi" w:cstheme="minorHAnsi"/>
          <w:color w:val="auto"/>
          <w:sz w:val="24"/>
          <w:szCs w:val="24"/>
          <w:lang w:eastAsia="pl-PL"/>
        </w:rPr>
        <w:t>31403</w:t>
      </w:r>
      <w:r w:rsidR="009714F8" w:rsidRPr="002C19F8">
        <w:rPr>
          <w:rFonts w:asciiTheme="minorHAnsi" w:eastAsia="Times New Roman" w:hAnsiTheme="minorHAnsi" w:cstheme="minorHAnsi"/>
          <w:color w:val="auto"/>
          <w:sz w:val="24"/>
          <w:szCs w:val="24"/>
          <w:lang w:eastAsia="pl-PL"/>
        </w:rPr>
        <w:t xml:space="preserve"> z wyodrębnionymi kwalifikacjami w</w:t>
      </w:r>
      <w:r w:rsidR="00C84889" w:rsidRPr="002C19F8">
        <w:rPr>
          <w:rFonts w:asciiTheme="minorHAnsi" w:eastAsia="Times New Roman" w:hAnsiTheme="minorHAnsi" w:cstheme="minorHAnsi"/>
          <w:color w:val="auto"/>
          <w:sz w:val="24"/>
          <w:szCs w:val="24"/>
          <w:lang w:eastAsia="pl-PL"/>
        </w:rPr>
        <w:t xml:space="preserve"> </w:t>
      </w:r>
      <w:r w:rsidR="009714F8" w:rsidRPr="002C19F8">
        <w:rPr>
          <w:rFonts w:asciiTheme="minorHAnsi" w:eastAsia="Times New Roman" w:hAnsiTheme="minorHAnsi" w:cstheme="minorHAnsi"/>
          <w:color w:val="auto"/>
          <w:sz w:val="24"/>
          <w:szCs w:val="24"/>
          <w:lang w:eastAsia="pl-PL"/>
        </w:rPr>
        <w:t xml:space="preserve">zawodzie: </w:t>
      </w:r>
      <w:r w:rsidR="006B7026" w:rsidRPr="002C19F8">
        <w:rPr>
          <w:rFonts w:asciiTheme="minorHAnsi" w:eastAsia="Times New Roman" w:hAnsiTheme="minorHAnsi" w:cstheme="minorHAnsi"/>
          <w:color w:val="auto"/>
          <w:sz w:val="24"/>
          <w:szCs w:val="24"/>
          <w:lang w:eastAsia="pl-PL"/>
        </w:rPr>
        <w:t>EKA.04.</w:t>
      </w:r>
      <w:r w:rsidR="005074E5" w:rsidRPr="002C19F8">
        <w:rPr>
          <w:rFonts w:asciiTheme="minorHAnsi" w:eastAsia="Times New Roman" w:hAnsiTheme="minorHAnsi" w:cstheme="minorHAnsi"/>
          <w:color w:val="auto"/>
          <w:sz w:val="24"/>
          <w:szCs w:val="24"/>
          <w:lang w:eastAsia="pl-PL"/>
        </w:rPr>
        <w:t xml:space="preserve"> </w:t>
      </w:r>
      <w:r w:rsidR="006B7026" w:rsidRPr="002C19F8">
        <w:rPr>
          <w:rFonts w:asciiTheme="minorHAnsi" w:eastAsia="Times New Roman" w:hAnsiTheme="minorHAnsi" w:cstheme="minorHAnsi"/>
          <w:color w:val="auto"/>
          <w:sz w:val="24"/>
          <w:szCs w:val="24"/>
          <w:lang w:eastAsia="pl-PL"/>
        </w:rPr>
        <w:t>Prowadzenie dokumentacji w jednostce organizacyjnej i EKA.05. Prowadzenie spraw kadrowo-płacowych i gospodarki finanso</w:t>
      </w:r>
      <w:r w:rsidR="00C84889" w:rsidRPr="002C19F8">
        <w:rPr>
          <w:rFonts w:asciiTheme="minorHAnsi" w:eastAsia="Times New Roman" w:hAnsiTheme="minorHAnsi" w:cstheme="minorHAnsi"/>
          <w:color w:val="auto"/>
          <w:sz w:val="24"/>
          <w:szCs w:val="24"/>
          <w:lang w:eastAsia="pl-PL"/>
        </w:rPr>
        <w:t>wej jednostek organizacyjnych.</w:t>
      </w:r>
    </w:p>
    <w:p w14:paraId="2657AE43" w14:textId="61DD7DE4" w:rsidR="003C58DC" w:rsidRPr="002C19F8" w:rsidRDefault="003C58DC" w:rsidP="00C84889">
      <w:pPr>
        <w:pStyle w:val="Litera"/>
        <w:numPr>
          <w:ilvl w:val="0"/>
          <w:numId w:val="91"/>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technik rachunkowości</w:t>
      </w:r>
      <w:r w:rsidR="00C84889" w:rsidRPr="002C19F8">
        <w:rPr>
          <w:rFonts w:asciiTheme="minorHAnsi" w:eastAsia="Times New Roman" w:hAnsiTheme="minorHAnsi" w:cstheme="minorHAnsi"/>
          <w:color w:val="auto"/>
          <w:sz w:val="24"/>
          <w:szCs w:val="24"/>
          <w:lang w:eastAsia="pl-PL"/>
        </w:rPr>
        <w:t xml:space="preserve"> </w:t>
      </w:r>
      <w:r w:rsidRPr="002C19F8">
        <w:rPr>
          <w:rFonts w:asciiTheme="minorHAnsi" w:eastAsia="Times New Roman" w:hAnsiTheme="minorHAnsi" w:cstheme="minorHAnsi"/>
          <w:color w:val="auto"/>
          <w:sz w:val="24"/>
          <w:szCs w:val="24"/>
          <w:lang w:eastAsia="pl-PL"/>
        </w:rPr>
        <w:t>- symbol zawodu 431103 z wyodrębnionymi kwalifikacjami w zawodzie: EKA.05. Prowadzenie spraw kadrowo-płacowych i gospodarki finansowej jednostek organizacyjnych i EKA.07. Prowadzenie rachunkowości</w:t>
      </w:r>
    </w:p>
    <w:p w14:paraId="0CC4F9D0" w14:textId="77777777" w:rsidR="003C58DC" w:rsidRPr="002C19F8" w:rsidRDefault="003C58DC" w:rsidP="00C84889">
      <w:pPr>
        <w:pStyle w:val="Litera"/>
        <w:ind w:left="567"/>
        <w:jc w:val="left"/>
        <w:rPr>
          <w:rFonts w:asciiTheme="minorHAnsi" w:eastAsia="Times New Roman" w:hAnsiTheme="minorHAnsi" w:cstheme="minorHAnsi"/>
          <w:color w:val="auto"/>
          <w:sz w:val="24"/>
          <w:szCs w:val="24"/>
          <w:lang w:eastAsia="pl-PL"/>
        </w:rPr>
      </w:pPr>
    </w:p>
    <w:p w14:paraId="7BB06040" w14:textId="77777777" w:rsidR="009714F8" w:rsidRPr="002C19F8" w:rsidRDefault="009714F8" w:rsidP="00D200E6">
      <w:pPr>
        <w:pStyle w:val="Punkt"/>
        <w:numPr>
          <w:ilvl w:val="0"/>
          <w:numId w:val="92"/>
        </w:numPr>
      </w:pPr>
      <w:r w:rsidRPr="002C19F8">
        <w:t xml:space="preserve">w branży </w:t>
      </w:r>
      <w:r w:rsidR="006B7026" w:rsidRPr="002C19F8">
        <w:t>hotel</w:t>
      </w:r>
      <w:r w:rsidR="006629D4" w:rsidRPr="002C19F8">
        <w:t>arsko-gastronomiczno-turystycznej</w:t>
      </w:r>
      <w:r w:rsidR="006B7026" w:rsidRPr="002C19F8">
        <w:t xml:space="preserve"> (HGT) </w:t>
      </w:r>
      <w:r w:rsidRPr="002C19F8">
        <w:t>w zawodach:</w:t>
      </w:r>
    </w:p>
    <w:p w14:paraId="3869603A" w14:textId="43C76738" w:rsidR="009714F8" w:rsidRPr="002C19F8" w:rsidRDefault="009714F8" w:rsidP="00C84889">
      <w:pPr>
        <w:pStyle w:val="Akapitzlist"/>
        <w:numPr>
          <w:ilvl w:val="0"/>
          <w:numId w:val="93"/>
        </w:numPr>
        <w:tabs>
          <w:tab w:val="left" w:pos="426"/>
        </w:tabs>
        <w:spacing w:after="60"/>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lang w:eastAsia="pl-PL"/>
        </w:rPr>
        <w:t xml:space="preserve">technik </w:t>
      </w:r>
      <w:r w:rsidR="006B7026" w:rsidRPr="002C19F8">
        <w:rPr>
          <w:rFonts w:asciiTheme="minorHAnsi" w:eastAsia="Times New Roman" w:hAnsiTheme="minorHAnsi" w:cstheme="minorHAnsi"/>
          <w:sz w:val="24"/>
          <w:szCs w:val="24"/>
          <w:lang w:eastAsia="pl-PL"/>
        </w:rPr>
        <w:t>hotelarstwa – symbol zawodu 422402</w:t>
      </w:r>
      <w:r w:rsidRPr="002C19F8">
        <w:rPr>
          <w:rFonts w:asciiTheme="minorHAnsi" w:eastAsia="Times New Roman" w:hAnsiTheme="minorHAnsi" w:cstheme="minorHAnsi"/>
          <w:sz w:val="24"/>
          <w:szCs w:val="24"/>
          <w:lang w:eastAsia="pl-PL"/>
        </w:rPr>
        <w:t xml:space="preserve"> z wyodrębnionymi kwalifikacjami w</w:t>
      </w:r>
      <w:r w:rsidR="00C84889" w:rsidRPr="002C19F8">
        <w:rPr>
          <w:rFonts w:asciiTheme="minorHAnsi" w:eastAsia="Times New Roman" w:hAnsiTheme="minorHAnsi" w:cstheme="minorHAnsi"/>
          <w:sz w:val="24"/>
          <w:szCs w:val="24"/>
          <w:lang w:eastAsia="pl-PL"/>
        </w:rPr>
        <w:t xml:space="preserve"> </w:t>
      </w:r>
      <w:r w:rsidRPr="002C19F8">
        <w:rPr>
          <w:rFonts w:asciiTheme="minorHAnsi" w:eastAsia="Times New Roman" w:hAnsiTheme="minorHAnsi" w:cstheme="minorHAnsi"/>
          <w:sz w:val="24"/>
          <w:szCs w:val="24"/>
          <w:lang w:eastAsia="pl-PL"/>
        </w:rPr>
        <w:t xml:space="preserve">zawodzie: </w:t>
      </w:r>
      <w:r w:rsidR="005074E5" w:rsidRPr="002C19F8">
        <w:rPr>
          <w:rFonts w:asciiTheme="minorHAnsi" w:eastAsia="Times New Roman" w:hAnsiTheme="minorHAnsi" w:cstheme="minorHAnsi"/>
          <w:sz w:val="24"/>
          <w:szCs w:val="24"/>
          <w:lang w:eastAsia="pl-PL"/>
        </w:rPr>
        <w:t>H</w:t>
      </w:r>
      <w:r w:rsidR="00AD7375" w:rsidRPr="002C19F8">
        <w:rPr>
          <w:rFonts w:asciiTheme="minorHAnsi" w:eastAsia="Times New Roman" w:hAnsiTheme="minorHAnsi" w:cstheme="minorHAnsi"/>
          <w:sz w:val="24"/>
          <w:szCs w:val="24"/>
          <w:lang w:eastAsia="pl-PL"/>
        </w:rPr>
        <w:t>GT.03. Obsługa gości w obiekcie świadczącym usługi hotelarskie i</w:t>
      </w:r>
      <w:r w:rsidR="00C84889" w:rsidRPr="002C19F8">
        <w:rPr>
          <w:rFonts w:asciiTheme="minorHAnsi" w:eastAsia="Times New Roman" w:hAnsiTheme="minorHAnsi" w:cstheme="minorHAnsi"/>
          <w:sz w:val="24"/>
          <w:szCs w:val="24"/>
          <w:lang w:eastAsia="pl-PL"/>
        </w:rPr>
        <w:t xml:space="preserve"> </w:t>
      </w:r>
      <w:r w:rsidR="00AD7375" w:rsidRPr="002C19F8">
        <w:rPr>
          <w:rFonts w:asciiTheme="minorHAnsi" w:eastAsia="Times New Roman" w:hAnsiTheme="minorHAnsi" w:cstheme="minorHAnsi"/>
          <w:sz w:val="24"/>
          <w:szCs w:val="24"/>
          <w:lang w:eastAsia="pl-PL"/>
        </w:rPr>
        <w:t>H</w:t>
      </w:r>
      <w:r w:rsidR="00AD7375" w:rsidRPr="002C19F8">
        <w:rPr>
          <w:rFonts w:asciiTheme="minorHAnsi" w:hAnsiTheme="minorHAnsi" w:cstheme="minorHAnsi"/>
          <w:sz w:val="24"/>
          <w:szCs w:val="24"/>
        </w:rPr>
        <w:t>GT.06. Realizacja usług w recepcji</w:t>
      </w:r>
      <w:r w:rsidR="008B098A" w:rsidRPr="002C19F8">
        <w:rPr>
          <w:rFonts w:asciiTheme="minorHAnsi" w:eastAsia="Times New Roman" w:hAnsiTheme="minorHAnsi" w:cstheme="minorHAnsi"/>
          <w:sz w:val="24"/>
          <w:szCs w:val="24"/>
          <w:lang w:eastAsia="pl-PL"/>
        </w:rPr>
        <w:t>,</w:t>
      </w:r>
    </w:p>
    <w:p w14:paraId="3D9D56FB" w14:textId="19AE1CA5" w:rsidR="008B098A" w:rsidRPr="002C19F8" w:rsidRDefault="008B098A" w:rsidP="00C84889">
      <w:pPr>
        <w:pStyle w:val="Akapitzlist"/>
        <w:numPr>
          <w:ilvl w:val="0"/>
          <w:numId w:val="93"/>
        </w:numPr>
        <w:tabs>
          <w:tab w:val="left" w:pos="426"/>
        </w:tabs>
        <w:spacing w:after="60"/>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lang w:eastAsia="pl-PL"/>
        </w:rPr>
        <w:t xml:space="preserve">technik organizacji turystyki </w:t>
      </w:r>
      <w:r w:rsidRPr="002C19F8">
        <w:rPr>
          <w:rFonts w:asciiTheme="minorHAnsi" w:eastAsia="Times New Roman" w:hAnsiTheme="minorHAnsi" w:cstheme="minorHAnsi"/>
          <w:sz w:val="24"/>
          <w:szCs w:val="24"/>
        </w:rPr>
        <w:t>– symbol zawodu 422104 z</w:t>
      </w:r>
      <w:r w:rsidR="00C84889" w:rsidRPr="002C19F8">
        <w:rPr>
          <w:rFonts w:asciiTheme="minorHAnsi" w:eastAsia="Times New Roman" w:hAnsiTheme="minorHAnsi" w:cstheme="minorHAnsi"/>
          <w:sz w:val="24"/>
          <w:szCs w:val="24"/>
        </w:rPr>
        <w:t xml:space="preserve"> wyodrębnionymi kwalifikacjami </w:t>
      </w:r>
      <w:r w:rsidRPr="002C19F8">
        <w:rPr>
          <w:rFonts w:asciiTheme="minorHAnsi" w:eastAsia="Times New Roman" w:hAnsiTheme="minorHAnsi" w:cstheme="minorHAnsi"/>
          <w:sz w:val="24"/>
          <w:szCs w:val="24"/>
        </w:rPr>
        <w:t>w zawodzie:</w:t>
      </w:r>
      <w:r w:rsidRPr="002C19F8">
        <w:rPr>
          <w:rFonts w:asciiTheme="minorHAnsi" w:eastAsia="Times New Roman" w:hAnsiTheme="minorHAnsi" w:cstheme="minorHAnsi"/>
          <w:sz w:val="24"/>
          <w:szCs w:val="24"/>
          <w:lang w:eastAsia="pl-PL"/>
        </w:rPr>
        <w:t xml:space="preserve"> </w:t>
      </w:r>
      <w:r w:rsidRPr="002C19F8">
        <w:rPr>
          <w:rFonts w:asciiTheme="minorHAnsi" w:eastAsia="Times New Roman" w:hAnsiTheme="minorHAnsi" w:cstheme="minorHAnsi"/>
          <w:sz w:val="24"/>
          <w:szCs w:val="24"/>
        </w:rPr>
        <w:t>HGT.07. Przygotowanie imprez i usług turystycznych i</w:t>
      </w:r>
      <w:r w:rsidR="00BC7D20" w:rsidRPr="002C19F8">
        <w:rPr>
          <w:rFonts w:asciiTheme="minorHAnsi" w:eastAsia="Times New Roman" w:hAnsiTheme="minorHAnsi" w:cstheme="minorHAnsi"/>
          <w:sz w:val="24"/>
          <w:szCs w:val="24"/>
        </w:rPr>
        <w:t> </w:t>
      </w:r>
      <w:r w:rsidRPr="002C19F8">
        <w:rPr>
          <w:rFonts w:asciiTheme="minorHAnsi" w:eastAsia="Times New Roman" w:hAnsiTheme="minorHAnsi" w:cstheme="minorHAnsi"/>
          <w:sz w:val="24"/>
          <w:szCs w:val="24"/>
        </w:rPr>
        <w:t>HGT.08. Obsługa klienta oraz rozliczanie imprez i usług turystycznych,</w:t>
      </w:r>
    </w:p>
    <w:p w14:paraId="581EA0B7" w14:textId="77777777" w:rsidR="005717C8" w:rsidRPr="002C19F8" w:rsidRDefault="005717C8" w:rsidP="005717C8">
      <w:pPr>
        <w:pStyle w:val="Akapitzlist"/>
        <w:tabs>
          <w:tab w:val="left" w:pos="1004"/>
        </w:tabs>
        <w:spacing w:after="60"/>
        <w:ind w:left="1004"/>
        <w:jc w:val="both"/>
        <w:rPr>
          <w:rFonts w:asciiTheme="minorHAnsi" w:eastAsia="Times New Roman" w:hAnsiTheme="minorHAnsi" w:cstheme="minorHAnsi"/>
          <w:sz w:val="24"/>
          <w:szCs w:val="24"/>
        </w:rPr>
      </w:pPr>
    </w:p>
    <w:p w14:paraId="2A087BE7" w14:textId="77777777" w:rsidR="005074E5" w:rsidRPr="002C19F8" w:rsidRDefault="005074E5" w:rsidP="00C84889">
      <w:pPr>
        <w:pStyle w:val="Akapitzlist"/>
        <w:numPr>
          <w:ilvl w:val="0"/>
          <w:numId w:val="92"/>
        </w:numPr>
        <w:tabs>
          <w:tab w:val="left" w:pos="0"/>
        </w:tabs>
        <w:spacing w:after="60"/>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w branży spedycyjno-logistycznej (SPL)</w:t>
      </w:r>
    </w:p>
    <w:p w14:paraId="22860438" w14:textId="77777777" w:rsidR="007E4712" w:rsidRPr="002C19F8" w:rsidRDefault="008B098A" w:rsidP="00C84889">
      <w:pPr>
        <w:pStyle w:val="Akapitzlist"/>
        <w:numPr>
          <w:ilvl w:val="0"/>
          <w:numId w:val="94"/>
        </w:numPr>
        <w:tabs>
          <w:tab w:val="left" w:pos="426"/>
        </w:tabs>
        <w:spacing w:after="60"/>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lang w:eastAsia="pl-PL"/>
        </w:rPr>
        <w:t xml:space="preserve">technik eksploatacji portów i terminali </w:t>
      </w:r>
      <w:r w:rsidRPr="002C19F8">
        <w:rPr>
          <w:rFonts w:asciiTheme="minorHAnsi" w:eastAsia="Times New Roman" w:hAnsiTheme="minorHAnsi" w:cstheme="minorHAnsi"/>
          <w:sz w:val="24"/>
          <w:szCs w:val="24"/>
        </w:rPr>
        <w:t>– symbol zawodu</w:t>
      </w:r>
      <w:r w:rsidR="005074E5" w:rsidRPr="002C19F8">
        <w:rPr>
          <w:rFonts w:asciiTheme="minorHAnsi" w:eastAsia="Times New Roman" w:hAnsiTheme="minorHAnsi" w:cstheme="minorHAnsi"/>
          <w:sz w:val="24"/>
          <w:szCs w:val="24"/>
        </w:rPr>
        <w:t xml:space="preserve"> 333106 z</w:t>
      </w:r>
      <w:r w:rsidR="00BC7D20" w:rsidRPr="002C19F8">
        <w:rPr>
          <w:rFonts w:asciiTheme="minorHAnsi" w:eastAsia="Times New Roman" w:hAnsiTheme="minorHAnsi" w:cstheme="minorHAnsi"/>
          <w:sz w:val="24"/>
          <w:szCs w:val="24"/>
        </w:rPr>
        <w:t> </w:t>
      </w:r>
      <w:r w:rsidR="005074E5" w:rsidRPr="002C19F8">
        <w:rPr>
          <w:rFonts w:asciiTheme="minorHAnsi" w:eastAsia="Times New Roman" w:hAnsiTheme="minorHAnsi" w:cstheme="minorHAnsi"/>
          <w:sz w:val="24"/>
          <w:szCs w:val="24"/>
        </w:rPr>
        <w:t>wyodrębnionymi kwalifikacjami  w zawodzie: SPL.02. Obsługa podróżnych w</w:t>
      </w:r>
      <w:r w:rsidR="00BC7D20" w:rsidRPr="002C19F8">
        <w:rPr>
          <w:rFonts w:asciiTheme="minorHAnsi" w:eastAsia="Times New Roman" w:hAnsiTheme="minorHAnsi" w:cstheme="minorHAnsi"/>
          <w:sz w:val="24"/>
          <w:szCs w:val="24"/>
        </w:rPr>
        <w:t> </w:t>
      </w:r>
      <w:r w:rsidR="005074E5" w:rsidRPr="002C19F8">
        <w:rPr>
          <w:rFonts w:asciiTheme="minorHAnsi" w:eastAsia="Times New Roman" w:hAnsiTheme="minorHAnsi" w:cstheme="minorHAnsi"/>
          <w:sz w:val="24"/>
          <w:szCs w:val="24"/>
        </w:rPr>
        <w:t>portach i terminalach i SPL.03. Obsługa ładunków w portach i terminalach</w:t>
      </w:r>
      <w:r w:rsidR="007E4712" w:rsidRPr="002C19F8">
        <w:rPr>
          <w:rFonts w:asciiTheme="minorHAnsi" w:eastAsia="Times New Roman" w:hAnsiTheme="minorHAnsi" w:cstheme="minorHAnsi"/>
          <w:sz w:val="24"/>
          <w:szCs w:val="24"/>
        </w:rPr>
        <w:t>.</w:t>
      </w:r>
    </w:p>
    <w:p w14:paraId="0A5C8DC5" w14:textId="489C4DA5" w:rsidR="007E4712" w:rsidRPr="002C19F8" w:rsidRDefault="009B2F95" w:rsidP="00C84889">
      <w:pPr>
        <w:pStyle w:val="Ustp"/>
        <w:keepNext w:val="0"/>
        <w:keepLines w:val="0"/>
        <w:numPr>
          <w:ilvl w:val="0"/>
          <w:numId w:val="351"/>
        </w:numPr>
        <w:jc w:val="left"/>
        <w:rPr>
          <w:rFonts w:asciiTheme="minorHAnsi" w:eastAsia="Times New Roman" w:hAnsiTheme="minorHAnsi" w:cstheme="minorHAnsi"/>
          <w:b/>
          <w:color w:val="auto"/>
          <w:sz w:val="24"/>
        </w:rPr>
      </w:pPr>
      <w:r w:rsidRPr="002C19F8">
        <w:rPr>
          <w:rFonts w:asciiTheme="minorHAnsi" w:eastAsia="Times New Roman" w:hAnsiTheme="minorHAnsi" w:cstheme="minorHAnsi"/>
          <w:color w:val="auto"/>
          <w:sz w:val="24"/>
        </w:rPr>
        <w:t xml:space="preserve">Kierunki kształcenia ustala </w:t>
      </w:r>
      <w:r w:rsidR="00C93118" w:rsidRPr="002C19F8">
        <w:rPr>
          <w:rFonts w:asciiTheme="minorHAnsi" w:eastAsia="Times New Roman" w:hAnsiTheme="minorHAnsi" w:cstheme="minorHAnsi"/>
          <w:color w:val="auto"/>
          <w:sz w:val="24"/>
        </w:rPr>
        <w:t>dyrektor</w:t>
      </w:r>
      <w:r w:rsidRPr="002C19F8">
        <w:rPr>
          <w:rFonts w:asciiTheme="minorHAnsi" w:eastAsia="Times New Roman" w:hAnsiTheme="minorHAnsi" w:cstheme="minorHAnsi"/>
          <w:color w:val="auto"/>
          <w:sz w:val="24"/>
        </w:rPr>
        <w:t xml:space="preserve"> szkoły w uzgodnieniu z organem prowadzącym, po zasięgnięciu opinii wojewódzkiej rady zatrudnienia co do zgodności z</w:t>
      </w:r>
      <w:r w:rsidR="00C84889" w:rsidRPr="002C19F8">
        <w:rPr>
          <w:rFonts w:asciiTheme="minorHAnsi" w:eastAsia="Times New Roman" w:hAnsiTheme="minorHAnsi" w:cstheme="minorHAnsi"/>
          <w:color w:val="auto"/>
          <w:sz w:val="24"/>
        </w:rPr>
        <w:t xml:space="preserve"> </w:t>
      </w:r>
      <w:r w:rsidRPr="002C19F8">
        <w:rPr>
          <w:rFonts w:asciiTheme="minorHAnsi" w:eastAsia="Times New Roman" w:hAnsiTheme="minorHAnsi" w:cstheme="minorHAnsi"/>
          <w:color w:val="auto"/>
          <w:sz w:val="24"/>
        </w:rPr>
        <w:t>potrzebami rynku.</w:t>
      </w:r>
    </w:p>
    <w:p w14:paraId="1BB7859A" w14:textId="77777777" w:rsidR="009714F8" w:rsidRPr="002C19F8" w:rsidRDefault="009B2F95" w:rsidP="00C84889">
      <w:pPr>
        <w:pStyle w:val="Akapitzlist"/>
        <w:numPr>
          <w:ilvl w:val="0"/>
          <w:numId w:val="351"/>
        </w:numPr>
        <w:rPr>
          <w:rFonts w:asciiTheme="minorHAnsi" w:eastAsia="Times New Roman" w:hAnsiTheme="minorHAnsi" w:cstheme="minorHAnsi"/>
          <w:b/>
          <w:noProof/>
          <w:sz w:val="24"/>
          <w:szCs w:val="24"/>
        </w:rPr>
      </w:pPr>
      <w:r w:rsidRPr="002C19F8">
        <w:rPr>
          <w:rFonts w:asciiTheme="minorHAnsi" w:eastAsia="Times New Roman" w:hAnsiTheme="minorHAnsi" w:cstheme="minorHAnsi"/>
          <w:sz w:val="24"/>
          <w:szCs w:val="24"/>
        </w:rPr>
        <w:t xml:space="preserve"> </w:t>
      </w:r>
      <w:r w:rsidR="007E4712" w:rsidRPr="002C19F8">
        <w:rPr>
          <w:rFonts w:asciiTheme="minorHAnsi" w:eastAsia="Times New Roman" w:hAnsiTheme="minorHAnsi" w:cstheme="minorHAnsi"/>
          <w:noProof/>
          <w:sz w:val="24"/>
          <w:szCs w:val="24"/>
        </w:rPr>
        <w:t>W szkole prowad</w:t>
      </w:r>
      <w:r w:rsidR="005717C8" w:rsidRPr="002C19F8">
        <w:rPr>
          <w:rFonts w:asciiTheme="minorHAnsi" w:eastAsia="Times New Roman" w:hAnsiTheme="minorHAnsi" w:cstheme="minorHAnsi"/>
          <w:noProof/>
          <w:sz w:val="24"/>
          <w:szCs w:val="24"/>
        </w:rPr>
        <w:t xml:space="preserve">zone jest kształcenie modułowe </w:t>
      </w:r>
      <w:r w:rsidR="007E4712" w:rsidRPr="002C19F8">
        <w:rPr>
          <w:rFonts w:asciiTheme="minorHAnsi" w:eastAsia="Times New Roman" w:hAnsiTheme="minorHAnsi" w:cstheme="minorHAnsi"/>
          <w:noProof/>
          <w:sz w:val="24"/>
          <w:szCs w:val="24"/>
        </w:rPr>
        <w:t>w zawodach: technik e</w:t>
      </w:r>
      <w:r w:rsidR="00B63E18" w:rsidRPr="002C19F8">
        <w:rPr>
          <w:rFonts w:asciiTheme="minorHAnsi" w:eastAsia="Times New Roman" w:hAnsiTheme="minorHAnsi" w:cstheme="minorHAnsi"/>
          <w:noProof/>
          <w:sz w:val="24"/>
          <w:szCs w:val="24"/>
        </w:rPr>
        <w:t xml:space="preserve">konomista, technik rachunkowości, technik hotelarstwa, </w:t>
      </w:r>
      <w:r w:rsidR="007E4712" w:rsidRPr="002C19F8">
        <w:rPr>
          <w:rFonts w:asciiTheme="minorHAnsi" w:eastAsia="Times New Roman" w:hAnsiTheme="minorHAnsi" w:cstheme="minorHAnsi"/>
          <w:noProof/>
          <w:sz w:val="24"/>
          <w:szCs w:val="24"/>
        </w:rPr>
        <w:t>technik organizacji turystyki.</w:t>
      </w:r>
    </w:p>
    <w:p w14:paraId="6A8D1FE9" w14:textId="77777777" w:rsidR="009714F8" w:rsidRPr="002C19F8" w:rsidRDefault="009B2F95" w:rsidP="00C84889">
      <w:pPr>
        <w:pStyle w:val="Ustp"/>
        <w:keepNext w:val="0"/>
        <w:keepLines w:val="0"/>
        <w:numPr>
          <w:ilvl w:val="0"/>
          <w:numId w:val="351"/>
        </w:numPr>
        <w:jc w:val="left"/>
        <w:rPr>
          <w:rFonts w:asciiTheme="minorHAnsi" w:eastAsia="Times New Roman" w:hAnsiTheme="minorHAnsi" w:cstheme="minorHAnsi"/>
          <w:b/>
          <w:color w:val="auto"/>
          <w:sz w:val="24"/>
        </w:rPr>
      </w:pPr>
      <w:r w:rsidRPr="002C19F8">
        <w:rPr>
          <w:rFonts w:asciiTheme="minorHAnsi" w:eastAsia="Times New Roman" w:hAnsiTheme="minorHAnsi" w:cstheme="minorHAnsi"/>
          <w:color w:val="auto"/>
          <w:sz w:val="24"/>
          <w:lang w:eastAsia="pl-PL"/>
        </w:rPr>
        <w:t xml:space="preserve">Uczniowie otrzymują roczne świadectwa promocyjne, a absolwenci – świadectwa ukończenia oraz świadectwa dojrzałości po zdaniu egzaminu maturalnego, a także dyplom potwierdzający kwalifikacje zawodowe po zdaniu egzaminów </w:t>
      </w:r>
      <w:r w:rsidR="001152C0" w:rsidRPr="002C19F8">
        <w:rPr>
          <w:rFonts w:asciiTheme="minorHAnsi" w:eastAsia="Times New Roman" w:hAnsiTheme="minorHAnsi" w:cstheme="minorHAnsi"/>
          <w:color w:val="auto"/>
          <w:sz w:val="24"/>
          <w:lang w:eastAsia="pl-PL"/>
        </w:rPr>
        <w:t>zawodowych.</w:t>
      </w:r>
    </w:p>
    <w:p w14:paraId="430E2BF9" w14:textId="6A171A61" w:rsidR="00D847F7" w:rsidRPr="002C19F8" w:rsidRDefault="00D847F7">
      <w:pPr>
        <w:spacing w:after="160" w:line="259" w:lineRule="auto"/>
        <w:jc w:val="left"/>
        <w:rPr>
          <w:rFonts w:asciiTheme="minorHAnsi" w:eastAsia="Times New Roman" w:hAnsiTheme="minorHAnsi" w:cstheme="minorHAnsi"/>
          <w:b/>
          <w:sz w:val="24"/>
          <w:szCs w:val="24"/>
        </w:rPr>
      </w:pPr>
    </w:p>
    <w:p w14:paraId="20D669FD" w14:textId="4EB51A92" w:rsidR="0094069F" w:rsidRPr="002C19F8" w:rsidRDefault="00285436" w:rsidP="00BF3D45">
      <w:pPr>
        <w:pStyle w:val="Nagwek4-rozdzia"/>
        <w:rPr>
          <w:rFonts w:asciiTheme="minorHAnsi" w:hAnsiTheme="minorHAnsi" w:cstheme="minorHAnsi"/>
        </w:rPr>
      </w:pPr>
      <w:bookmarkStart w:id="10" w:name="_Toc216939607"/>
      <w:r w:rsidRPr="002C19F8">
        <w:rPr>
          <w:rFonts w:asciiTheme="minorHAnsi" w:hAnsiTheme="minorHAnsi" w:cstheme="minorHAnsi"/>
        </w:rPr>
        <w:t>Rozdział 3</w:t>
      </w:r>
      <w:bookmarkStart w:id="11" w:name="_Toc13829879"/>
      <w:bookmarkStart w:id="12" w:name="_Toc157080981"/>
      <w:bookmarkStart w:id="13" w:name="_Toc160703479"/>
      <w:r w:rsidR="00BF3D45" w:rsidRPr="002C19F8">
        <w:rPr>
          <w:rFonts w:asciiTheme="minorHAnsi" w:hAnsiTheme="minorHAnsi" w:cstheme="minorHAnsi"/>
        </w:rPr>
        <w:br/>
      </w:r>
      <w:r w:rsidR="00FF742A" w:rsidRPr="002C19F8">
        <w:rPr>
          <w:rFonts w:asciiTheme="minorHAnsi" w:hAnsiTheme="minorHAnsi" w:cstheme="minorHAnsi"/>
        </w:rPr>
        <w:t xml:space="preserve">Cele </w:t>
      </w:r>
      <w:r w:rsidR="0094069F" w:rsidRPr="002C19F8">
        <w:rPr>
          <w:rFonts w:asciiTheme="minorHAnsi" w:hAnsiTheme="minorHAnsi" w:cstheme="minorHAnsi"/>
        </w:rPr>
        <w:t>i zadania szkoły</w:t>
      </w:r>
      <w:bookmarkEnd w:id="10"/>
      <w:bookmarkEnd w:id="11"/>
      <w:bookmarkEnd w:id="12"/>
      <w:bookmarkEnd w:id="13"/>
    </w:p>
    <w:p w14:paraId="5CACD3C5" w14:textId="3F38312C" w:rsidR="0094069F" w:rsidRPr="002C19F8" w:rsidRDefault="00886909" w:rsidP="00BF3D45">
      <w:pPr>
        <w:pStyle w:val="Paragraf"/>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4. </w:t>
      </w:r>
      <w:r w:rsidR="0094069F" w:rsidRPr="002C19F8">
        <w:rPr>
          <w:rFonts w:asciiTheme="minorHAnsi" w:eastAsia="Times New Roman" w:hAnsiTheme="minorHAnsi" w:cstheme="minorHAnsi"/>
          <w:b/>
          <w:bCs/>
          <w:sz w:val="24"/>
          <w:szCs w:val="24"/>
          <w:lang w:eastAsia="pl-PL"/>
        </w:rPr>
        <w:t>1.</w:t>
      </w:r>
      <w:r w:rsidR="0094069F" w:rsidRPr="002C19F8">
        <w:rPr>
          <w:rFonts w:asciiTheme="minorHAnsi" w:eastAsia="Times New Roman" w:hAnsiTheme="minorHAnsi" w:cstheme="minorHAnsi"/>
          <w:sz w:val="24"/>
          <w:szCs w:val="24"/>
          <w:lang w:eastAsia="pl-PL"/>
        </w:rPr>
        <w:t xml:space="preserve"> Szkoła realizuje</w:t>
      </w:r>
      <w:r w:rsidR="0094069F" w:rsidRPr="002C19F8">
        <w:rPr>
          <w:rFonts w:asciiTheme="minorHAnsi" w:hAnsiTheme="minorHAnsi" w:cstheme="minorHAnsi"/>
          <w:sz w:val="24"/>
          <w:szCs w:val="24"/>
        </w:rPr>
        <w:t xml:space="preserve"> cele i zadania określone w ustawie - Prawo oświatowe i</w:t>
      </w:r>
      <w:r w:rsidR="00BC7D20" w:rsidRPr="002C19F8">
        <w:rPr>
          <w:rFonts w:asciiTheme="minorHAnsi" w:hAnsiTheme="minorHAnsi" w:cstheme="minorHAnsi"/>
          <w:sz w:val="24"/>
          <w:szCs w:val="24"/>
        </w:rPr>
        <w:t> </w:t>
      </w:r>
      <w:r w:rsidR="0094069F" w:rsidRPr="002C19F8">
        <w:rPr>
          <w:rFonts w:asciiTheme="minorHAnsi" w:hAnsiTheme="minorHAnsi" w:cstheme="minorHAnsi"/>
          <w:sz w:val="24"/>
          <w:szCs w:val="24"/>
        </w:rPr>
        <w:t>w przepisach wykonawczy</w:t>
      </w:r>
      <w:r w:rsidR="00BF3D45" w:rsidRPr="002C19F8">
        <w:rPr>
          <w:rFonts w:asciiTheme="minorHAnsi" w:hAnsiTheme="minorHAnsi" w:cstheme="minorHAnsi"/>
          <w:sz w:val="24"/>
          <w:szCs w:val="24"/>
        </w:rPr>
        <w:t xml:space="preserve">ch wydanych na jej podstawie, a </w:t>
      </w:r>
      <w:r w:rsidR="0094069F" w:rsidRPr="002C19F8">
        <w:rPr>
          <w:rFonts w:asciiTheme="minorHAnsi" w:hAnsiTheme="minorHAnsi" w:cstheme="minorHAnsi"/>
          <w:sz w:val="24"/>
          <w:szCs w:val="24"/>
        </w:rPr>
        <w:t>także zawarte w Programie wychowawczo-profilaktycznym dostosowanym do potrzeb rozwojowych uczniów oraz potrzeb danego</w:t>
      </w:r>
      <w:r w:rsidR="00FF742A"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środowiska.</w:t>
      </w:r>
    </w:p>
    <w:p w14:paraId="6D4503A1" w14:textId="77777777" w:rsidR="0094069F" w:rsidRPr="002C19F8" w:rsidRDefault="0094069F" w:rsidP="00BF3D45">
      <w:pPr>
        <w:pStyle w:val="Ustp"/>
        <w:numPr>
          <w:ilvl w:val="0"/>
          <w:numId w:val="96"/>
        </w:numPr>
        <w:jc w:val="left"/>
        <w:rPr>
          <w:rFonts w:asciiTheme="minorHAnsi" w:hAnsiTheme="minorHAnsi" w:cstheme="minorHAnsi"/>
          <w:b/>
          <w:color w:val="auto"/>
          <w:sz w:val="24"/>
        </w:rPr>
      </w:pPr>
      <w:r w:rsidRPr="002C19F8">
        <w:rPr>
          <w:rFonts w:asciiTheme="minorHAnsi" w:hAnsiTheme="minorHAnsi" w:cstheme="minorHAnsi"/>
          <w:color w:val="auto"/>
          <w:sz w:val="24"/>
        </w:rPr>
        <w:t>Głównymi celami szkoły jest:</w:t>
      </w:r>
    </w:p>
    <w:p w14:paraId="0BA93A3E" w14:textId="77777777" w:rsidR="009714F8" w:rsidRPr="002C19F8" w:rsidRDefault="009714F8" w:rsidP="00D200E6">
      <w:pPr>
        <w:pStyle w:val="Punkt"/>
        <w:numPr>
          <w:ilvl w:val="0"/>
          <w:numId w:val="95"/>
        </w:numPr>
      </w:pPr>
      <w:r w:rsidRPr="002C19F8">
        <w:t>zapewnienie każdemu uczniowi warunków niezbędnych do jego rozwoju;</w:t>
      </w:r>
    </w:p>
    <w:p w14:paraId="762C0EA6" w14:textId="77777777" w:rsidR="009714F8" w:rsidRPr="002C19F8" w:rsidRDefault="009714F8" w:rsidP="00D200E6">
      <w:pPr>
        <w:pStyle w:val="Punkt"/>
        <w:numPr>
          <w:ilvl w:val="0"/>
          <w:numId w:val="95"/>
        </w:numPr>
      </w:pPr>
      <w:r w:rsidRPr="002C19F8">
        <w:t>dbałość o wszechstronny rozwój każdego ucznia;</w:t>
      </w:r>
    </w:p>
    <w:p w14:paraId="133AE401" w14:textId="77777777" w:rsidR="009714F8" w:rsidRPr="002C19F8" w:rsidRDefault="009714F8" w:rsidP="00D200E6">
      <w:pPr>
        <w:pStyle w:val="Punkt"/>
        <w:numPr>
          <w:ilvl w:val="0"/>
          <w:numId w:val="95"/>
        </w:numPr>
      </w:pPr>
      <w:r w:rsidRPr="002C19F8">
        <w:t>przygotowanie ucznia do aktywnego uczestnictwa we wspólnocie;</w:t>
      </w:r>
    </w:p>
    <w:p w14:paraId="5549AAD7" w14:textId="77777777" w:rsidR="009714F8" w:rsidRPr="002C19F8" w:rsidRDefault="009714F8" w:rsidP="00D200E6">
      <w:pPr>
        <w:pStyle w:val="Punkt"/>
        <w:numPr>
          <w:ilvl w:val="0"/>
          <w:numId w:val="95"/>
        </w:numPr>
      </w:pPr>
      <w:r w:rsidRPr="002C19F8">
        <w:t>kształtowanie postawy obywatelskiej, poszanowanie tradycji i kultury własnego n</w:t>
      </w:r>
      <w:r w:rsidR="00410D0C" w:rsidRPr="002C19F8">
        <w:t xml:space="preserve">arodu, </w:t>
      </w:r>
      <w:r w:rsidRPr="002C19F8">
        <w:t>a także poszanowania dla innych kultur i tradycji;</w:t>
      </w:r>
    </w:p>
    <w:p w14:paraId="062BE7F4" w14:textId="77777777" w:rsidR="009714F8" w:rsidRPr="002C19F8" w:rsidRDefault="009714F8" w:rsidP="00D200E6">
      <w:pPr>
        <w:pStyle w:val="Punkt"/>
        <w:numPr>
          <w:ilvl w:val="0"/>
          <w:numId w:val="95"/>
        </w:numPr>
      </w:pPr>
      <w:r w:rsidRPr="002C19F8">
        <w:t>rozwijanie postaw patriotycznych i społecznych uczniów;</w:t>
      </w:r>
    </w:p>
    <w:p w14:paraId="5D6E3A0E" w14:textId="77777777" w:rsidR="009714F8" w:rsidRPr="002C19F8" w:rsidRDefault="009714F8" w:rsidP="00D200E6">
      <w:pPr>
        <w:pStyle w:val="Punkt"/>
        <w:numPr>
          <w:ilvl w:val="0"/>
          <w:numId w:val="95"/>
        </w:numPr>
      </w:pPr>
      <w:r w:rsidRPr="002C19F8">
        <w:t>wzmacnianie poczucia tożsamości narodowej, etnicznej i regionalnej;</w:t>
      </w:r>
    </w:p>
    <w:p w14:paraId="68B610B0" w14:textId="77777777" w:rsidR="009714F8" w:rsidRPr="002C19F8" w:rsidRDefault="009714F8" w:rsidP="00D200E6">
      <w:pPr>
        <w:pStyle w:val="Punkt"/>
        <w:numPr>
          <w:ilvl w:val="0"/>
          <w:numId w:val="95"/>
        </w:numPr>
      </w:pPr>
      <w:r w:rsidRPr="002C19F8">
        <w:t>sprzyjanie rozwojowi cech osobowości koniecznych do akty</w:t>
      </w:r>
      <w:r w:rsidR="008F6D29" w:rsidRPr="002C19F8">
        <w:t xml:space="preserve">wnego i etycznego uczestnictwa </w:t>
      </w:r>
      <w:r w:rsidRPr="002C19F8">
        <w:t>w życiu społecznym;</w:t>
      </w:r>
    </w:p>
    <w:p w14:paraId="2BAB1578" w14:textId="77777777" w:rsidR="009714F8" w:rsidRPr="002C19F8" w:rsidRDefault="009714F8" w:rsidP="00D200E6">
      <w:pPr>
        <w:pStyle w:val="Punkt"/>
        <w:numPr>
          <w:ilvl w:val="0"/>
          <w:numId w:val="95"/>
        </w:numPr>
      </w:pPr>
      <w:r w:rsidRPr="002C19F8">
        <w:t>rozwijanie kompetencji językowej i kompetencji komunikacyjnej jako narzędzi poznawczych we wszystkich dyscyplinach wiedzy;</w:t>
      </w:r>
    </w:p>
    <w:p w14:paraId="5D6354CA" w14:textId="77777777" w:rsidR="009714F8" w:rsidRPr="002C19F8" w:rsidRDefault="009714F8" w:rsidP="00D200E6">
      <w:pPr>
        <w:pStyle w:val="Punkt"/>
        <w:numPr>
          <w:ilvl w:val="0"/>
          <w:numId w:val="95"/>
        </w:numPr>
      </w:pPr>
      <w:r w:rsidRPr="002C19F8">
        <w:t>przygotowanie ucznia do życia w społeczeństwie informatycznym;</w:t>
      </w:r>
    </w:p>
    <w:p w14:paraId="46B8AC10" w14:textId="77777777" w:rsidR="009714F8" w:rsidRPr="002C19F8" w:rsidRDefault="009714F8" w:rsidP="00D200E6">
      <w:pPr>
        <w:pStyle w:val="Punkt"/>
        <w:numPr>
          <w:ilvl w:val="0"/>
          <w:numId w:val="95"/>
        </w:numPr>
      </w:pPr>
      <w:r w:rsidRPr="002C19F8">
        <w:t>rozwijanie narzędzi myślowych umożliwiających uczniom obcowanie z kulturą i jej rozumienie;</w:t>
      </w:r>
    </w:p>
    <w:p w14:paraId="35ADC41F" w14:textId="77777777" w:rsidR="009714F8" w:rsidRPr="002C19F8" w:rsidRDefault="009714F8" w:rsidP="00D200E6">
      <w:pPr>
        <w:pStyle w:val="Punkt"/>
        <w:numPr>
          <w:ilvl w:val="0"/>
          <w:numId w:val="95"/>
        </w:numPr>
      </w:pPr>
      <w:r w:rsidRPr="002C19F8">
        <w:t>doskonalenie umięjętności;</w:t>
      </w:r>
    </w:p>
    <w:p w14:paraId="664998B9" w14:textId="02674412" w:rsidR="009714F8" w:rsidRPr="002C19F8" w:rsidRDefault="009714F8" w:rsidP="00D200E6">
      <w:pPr>
        <w:pStyle w:val="Punkt"/>
        <w:numPr>
          <w:ilvl w:val="0"/>
          <w:numId w:val="95"/>
        </w:numPr>
      </w:pPr>
      <w:r w:rsidRPr="002C19F8">
        <w:t>prowadzenie edukacji medialnej przygotowującej uczniów do właściwego odbioru i wykorzystywania mediów;</w:t>
      </w:r>
    </w:p>
    <w:p w14:paraId="3074EBA4" w14:textId="77777777" w:rsidR="009714F8" w:rsidRPr="002C19F8" w:rsidRDefault="009714F8" w:rsidP="00D200E6">
      <w:pPr>
        <w:pStyle w:val="Punkt"/>
        <w:numPr>
          <w:ilvl w:val="0"/>
          <w:numId w:val="95"/>
        </w:numPr>
      </w:pPr>
      <w:r w:rsidRPr="002C19F8">
        <w:t>rozwijanie osobistych zainteresowań ucznia i integrowanie wiedzy przedmiotowej z</w:t>
      </w:r>
      <w:r w:rsidR="00BC7D20" w:rsidRPr="002C19F8">
        <w:t> </w:t>
      </w:r>
      <w:r w:rsidRPr="002C19F8">
        <w:t>różnych dyscyplin;</w:t>
      </w:r>
    </w:p>
    <w:p w14:paraId="1080C4C7" w14:textId="77777777" w:rsidR="009714F8" w:rsidRPr="002C19F8" w:rsidRDefault="009714F8" w:rsidP="00D200E6">
      <w:pPr>
        <w:pStyle w:val="Punkt"/>
        <w:numPr>
          <w:ilvl w:val="0"/>
          <w:numId w:val="95"/>
        </w:numPr>
      </w:pPr>
      <w:r w:rsidRPr="002C19F8">
        <w:t>rozwijanie wrażliwości społecznej, moralnej i estetycznej;</w:t>
      </w:r>
    </w:p>
    <w:p w14:paraId="3709C3BC" w14:textId="77777777" w:rsidR="009714F8" w:rsidRPr="002C19F8" w:rsidRDefault="009714F8" w:rsidP="00D200E6">
      <w:pPr>
        <w:pStyle w:val="Punkt"/>
        <w:numPr>
          <w:ilvl w:val="0"/>
          <w:numId w:val="95"/>
        </w:numPr>
      </w:pPr>
      <w:r w:rsidRPr="002C19F8">
        <w:t>rozwijanie u uczniów szacunku dla wiedzy, wyrabianie pasji poznawania świata i</w:t>
      </w:r>
      <w:r w:rsidR="00BC7D20" w:rsidRPr="002C19F8">
        <w:t> </w:t>
      </w:r>
      <w:r w:rsidRPr="002C19F8">
        <w:t>zachęcanie do praktycznego zastosowania zdobytych wiadomości;</w:t>
      </w:r>
    </w:p>
    <w:p w14:paraId="0CA6DB0B" w14:textId="77777777" w:rsidR="009714F8" w:rsidRPr="002C19F8" w:rsidRDefault="009714F8" w:rsidP="00D200E6">
      <w:pPr>
        <w:pStyle w:val="Punkt"/>
        <w:numPr>
          <w:ilvl w:val="0"/>
          <w:numId w:val="95"/>
        </w:numPr>
      </w:pPr>
      <w:r w:rsidRPr="002C19F8">
        <w:t>przygotowanie uczniów do podejmowania działań na rzecz środowiska szkolnego i</w:t>
      </w:r>
      <w:r w:rsidR="00BC7D20" w:rsidRPr="002C19F8">
        <w:t> </w:t>
      </w:r>
      <w:r w:rsidRPr="002C19F8">
        <w:t>lokalnego, w tym do angażowania się w wolontariat;</w:t>
      </w:r>
    </w:p>
    <w:p w14:paraId="782DDD01" w14:textId="77777777" w:rsidR="009714F8" w:rsidRPr="002C19F8" w:rsidRDefault="009714F8" w:rsidP="00D200E6">
      <w:pPr>
        <w:pStyle w:val="Punkt"/>
        <w:numPr>
          <w:ilvl w:val="0"/>
          <w:numId w:val="95"/>
        </w:numPr>
      </w:pPr>
      <w:r w:rsidRPr="002C19F8">
        <w:t>prowadzenie edukacji zdrowotnej w celu rozwijania u uczniów dbałości o zd</w:t>
      </w:r>
      <w:r w:rsidR="00AC4E7A" w:rsidRPr="002C19F8">
        <w:t>rowie własne</w:t>
      </w:r>
      <w:r w:rsidRPr="002C19F8">
        <w:t xml:space="preserve"> i innych ludzi oraz kształcenia umiejętności tworzenia środowiska sprzyjającego zdrowiu;</w:t>
      </w:r>
    </w:p>
    <w:p w14:paraId="12846F6B" w14:textId="77777777" w:rsidR="009714F8" w:rsidRPr="002C19F8" w:rsidRDefault="009714F8" w:rsidP="00D200E6">
      <w:pPr>
        <w:pStyle w:val="Punkt"/>
        <w:numPr>
          <w:ilvl w:val="0"/>
          <w:numId w:val="95"/>
        </w:numPr>
      </w:pPr>
      <w:r w:rsidRPr="002C19F8">
        <w:t>rozwijanie u uczniów szacunku dla wiedzy, wyrabianie pasji poznawania świata i</w:t>
      </w:r>
      <w:r w:rsidR="00BC7D20" w:rsidRPr="002C19F8">
        <w:t> </w:t>
      </w:r>
      <w:r w:rsidRPr="002C19F8">
        <w:t>zachęcanie do praktycznego zastosowania zdobytych wiadomości.</w:t>
      </w:r>
    </w:p>
    <w:p w14:paraId="7DB31FAE" w14:textId="77777777" w:rsidR="003447B7" w:rsidRPr="002C19F8" w:rsidRDefault="00097764" w:rsidP="00BF3D45">
      <w:pPr>
        <w:spacing w:line="360" w:lineRule="auto"/>
        <w:ind w:firstLine="284"/>
        <w:jc w:val="left"/>
        <w:outlineLvl w:val="3"/>
        <w:rPr>
          <w:rFonts w:asciiTheme="minorHAnsi" w:eastAsia="Times New Roman" w:hAnsiTheme="minorHAnsi" w:cstheme="minorHAnsi"/>
          <w:bCs/>
          <w:iCs/>
          <w:sz w:val="24"/>
          <w:szCs w:val="24"/>
          <w:lang w:eastAsia="pl-PL"/>
        </w:rPr>
      </w:pPr>
      <w:r w:rsidRPr="002C19F8">
        <w:rPr>
          <w:rFonts w:asciiTheme="minorHAnsi" w:hAnsiTheme="minorHAnsi" w:cstheme="minorHAnsi"/>
          <w:b/>
          <w:sz w:val="24"/>
          <w:szCs w:val="24"/>
        </w:rPr>
        <w:t>2a</w:t>
      </w:r>
      <w:r w:rsidRPr="002C19F8">
        <w:rPr>
          <w:rFonts w:asciiTheme="minorHAnsi" w:hAnsiTheme="minorHAnsi" w:cstheme="minorHAnsi"/>
          <w:sz w:val="24"/>
          <w:szCs w:val="24"/>
        </w:rPr>
        <w:t>.</w:t>
      </w:r>
      <w:r w:rsidR="003447B7" w:rsidRPr="002C19F8">
        <w:rPr>
          <w:rFonts w:asciiTheme="minorHAnsi" w:hAnsiTheme="minorHAnsi" w:cstheme="minorHAnsi"/>
          <w:sz w:val="24"/>
          <w:szCs w:val="24"/>
        </w:rPr>
        <w:t xml:space="preserve"> W przypadku, gdy do szkoły </w:t>
      </w:r>
      <w:r w:rsidR="003447B7" w:rsidRPr="002C19F8">
        <w:rPr>
          <w:rFonts w:asciiTheme="minorHAnsi" w:eastAsia="Times New Roman" w:hAnsiTheme="minorHAnsi" w:cstheme="minorHAnsi"/>
          <w:bCs/>
          <w:iCs/>
          <w:sz w:val="24"/>
          <w:szCs w:val="24"/>
          <w:lang w:eastAsia="pl-PL"/>
        </w:rPr>
        <w:t>uczęszczają uczniowie cudzoziemscy, dodatkowo do zadań szkoły należy:</w:t>
      </w:r>
    </w:p>
    <w:p w14:paraId="5BD33ECF" w14:textId="77777777" w:rsidR="003447B7" w:rsidRPr="002C19F8" w:rsidRDefault="003447B7" w:rsidP="00BF3D45">
      <w:pPr>
        <w:pStyle w:val="Akapitzlist"/>
        <w:numPr>
          <w:ilvl w:val="0"/>
          <w:numId w:val="97"/>
        </w:numPr>
        <w:spacing w:line="360" w:lineRule="auto"/>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wspieranie ucznia cudzoziemskiego w aklimatyzowaniu się w nowych warunkach;</w:t>
      </w:r>
    </w:p>
    <w:p w14:paraId="521D7AEB" w14:textId="77777777" w:rsidR="003447B7" w:rsidRPr="002C19F8" w:rsidRDefault="003447B7" w:rsidP="00BF3D45">
      <w:pPr>
        <w:pStyle w:val="Akapitzlist"/>
        <w:numPr>
          <w:ilvl w:val="0"/>
          <w:numId w:val="97"/>
        </w:numPr>
        <w:spacing w:line="360" w:lineRule="auto"/>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budowanie przyjaznego środowiska uczniowi cudzoziemskiemu;</w:t>
      </w:r>
    </w:p>
    <w:p w14:paraId="50015C8A" w14:textId="77777777" w:rsidR="003447B7" w:rsidRPr="002C19F8" w:rsidRDefault="003447B7" w:rsidP="00BF3D45">
      <w:pPr>
        <w:pStyle w:val="Akapitzlist"/>
        <w:numPr>
          <w:ilvl w:val="0"/>
          <w:numId w:val="97"/>
        </w:numPr>
        <w:spacing w:line="360" w:lineRule="auto"/>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dostosowanie procesu dydaktycznego oraz wyma</w:t>
      </w:r>
      <w:r w:rsidR="00A3214B" w:rsidRPr="002C19F8">
        <w:rPr>
          <w:rFonts w:asciiTheme="minorHAnsi" w:eastAsia="Times New Roman" w:hAnsiTheme="minorHAnsi" w:cstheme="minorHAnsi"/>
          <w:bCs/>
          <w:iCs/>
          <w:sz w:val="24"/>
          <w:szCs w:val="24"/>
          <w:lang w:eastAsia="pl-PL"/>
        </w:rPr>
        <w:t xml:space="preserve">gań edukacyjnych do potrzeb </w:t>
      </w:r>
      <w:r w:rsidRPr="002C19F8">
        <w:rPr>
          <w:rFonts w:asciiTheme="minorHAnsi" w:eastAsia="Times New Roman" w:hAnsiTheme="minorHAnsi" w:cstheme="minorHAnsi"/>
          <w:bCs/>
          <w:iCs/>
          <w:sz w:val="24"/>
          <w:szCs w:val="24"/>
          <w:lang w:eastAsia="pl-PL"/>
        </w:rPr>
        <w:t>i</w:t>
      </w:r>
      <w:r w:rsidR="00A3214B" w:rsidRPr="002C19F8">
        <w:rPr>
          <w:rFonts w:asciiTheme="minorHAnsi" w:eastAsia="Times New Roman" w:hAnsiTheme="minorHAnsi" w:cstheme="minorHAnsi"/>
          <w:bCs/>
          <w:iCs/>
          <w:sz w:val="24"/>
          <w:szCs w:val="24"/>
          <w:lang w:eastAsia="pl-PL"/>
        </w:rPr>
        <w:t> </w:t>
      </w:r>
      <w:r w:rsidRPr="002C19F8">
        <w:rPr>
          <w:rFonts w:asciiTheme="minorHAnsi" w:eastAsia="Times New Roman" w:hAnsiTheme="minorHAnsi" w:cstheme="minorHAnsi"/>
          <w:bCs/>
          <w:iCs/>
          <w:sz w:val="24"/>
          <w:szCs w:val="24"/>
          <w:lang w:eastAsia="pl-PL"/>
        </w:rPr>
        <w:t>możliwości ucznia cudzoziemskiego;</w:t>
      </w:r>
    </w:p>
    <w:p w14:paraId="5F480BCC" w14:textId="77777777" w:rsidR="003447B7" w:rsidRPr="002C19F8" w:rsidRDefault="003447B7" w:rsidP="00BF3D45">
      <w:pPr>
        <w:pStyle w:val="Akapitzlist"/>
        <w:numPr>
          <w:ilvl w:val="0"/>
          <w:numId w:val="97"/>
        </w:numPr>
        <w:spacing w:line="360" w:lineRule="auto"/>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identyfikowanie potrzeb uczniów cudzoziemskich, stosownie ich do wyników diagnoz oraz organizowanie pomocy psychologiczno-pedagogicznej;</w:t>
      </w:r>
    </w:p>
    <w:p w14:paraId="69F98000" w14:textId="77777777" w:rsidR="003447B7" w:rsidRPr="002C19F8" w:rsidRDefault="003447B7" w:rsidP="00BF3D45">
      <w:pPr>
        <w:pStyle w:val="Akapitzlist"/>
        <w:numPr>
          <w:ilvl w:val="0"/>
          <w:numId w:val="97"/>
        </w:numPr>
        <w:spacing w:line="360" w:lineRule="auto"/>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włączanie uczniów cudzoziemskich do aktywnego udziału w życie szkoły;</w:t>
      </w:r>
    </w:p>
    <w:p w14:paraId="23B0799C" w14:textId="77777777" w:rsidR="003447B7" w:rsidRPr="002C19F8" w:rsidRDefault="003447B7" w:rsidP="00BF3D45">
      <w:pPr>
        <w:pStyle w:val="Akapitzlist"/>
        <w:numPr>
          <w:ilvl w:val="0"/>
          <w:numId w:val="97"/>
        </w:numPr>
        <w:spacing w:line="360" w:lineRule="auto"/>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organizacja i prowadzenie dodatkowych lekcji języka polskiego;</w:t>
      </w:r>
    </w:p>
    <w:p w14:paraId="443627F1" w14:textId="77777777" w:rsidR="003447B7" w:rsidRPr="002C19F8" w:rsidRDefault="003447B7" w:rsidP="00BF3D45">
      <w:pPr>
        <w:pStyle w:val="Akapitzlist"/>
        <w:numPr>
          <w:ilvl w:val="0"/>
          <w:numId w:val="97"/>
        </w:numPr>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organizacja i realizacja zajęć wyrównawczych w przypadku wystąpienia różnic programowych wynikających z nauki w odmiennych systemach oświatowych.</w:t>
      </w:r>
    </w:p>
    <w:p w14:paraId="6CA73352" w14:textId="4F600410" w:rsidR="0094069F" w:rsidRPr="002C19F8" w:rsidRDefault="0094069F" w:rsidP="00BF3D45">
      <w:pPr>
        <w:pStyle w:val="Ustp"/>
        <w:numPr>
          <w:ilvl w:val="0"/>
          <w:numId w:val="96"/>
        </w:numPr>
        <w:ind w:left="641" w:hanging="357"/>
        <w:jc w:val="left"/>
        <w:rPr>
          <w:rFonts w:asciiTheme="minorHAnsi" w:hAnsiTheme="minorHAnsi" w:cstheme="minorHAnsi"/>
          <w:b/>
          <w:color w:val="auto"/>
          <w:sz w:val="24"/>
        </w:rPr>
      </w:pPr>
      <w:r w:rsidRPr="002C19F8">
        <w:rPr>
          <w:rFonts w:asciiTheme="minorHAnsi" w:hAnsiTheme="minorHAnsi" w:cstheme="minorHAnsi"/>
          <w:color w:val="auto"/>
          <w:sz w:val="24"/>
        </w:rPr>
        <w:t xml:space="preserve">Szkoła w zakresie nauczania </w:t>
      </w:r>
      <w:r w:rsidR="00BA6308" w:rsidRPr="002C19F8">
        <w:rPr>
          <w:rFonts w:asciiTheme="minorHAnsi" w:hAnsiTheme="minorHAnsi" w:cstheme="minorHAnsi"/>
          <w:color w:val="auto"/>
          <w:sz w:val="24"/>
        </w:rPr>
        <w:t xml:space="preserve">ogólnokształcącego </w:t>
      </w:r>
      <w:r w:rsidRPr="002C19F8">
        <w:rPr>
          <w:rFonts w:asciiTheme="minorHAnsi" w:hAnsiTheme="minorHAnsi" w:cstheme="minorHAnsi"/>
          <w:color w:val="auto"/>
          <w:sz w:val="24"/>
        </w:rPr>
        <w:t>zapewnia uczniom w</w:t>
      </w:r>
      <w:r w:rsidR="00BF3D45"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szczególności kształcenie i nabywanie umiejętności:</w:t>
      </w:r>
    </w:p>
    <w:p w14:paraId="6568CAC5" w14:textId="02D75CF8" w:rsidR="009714F8" w:rsidRPr="002C19F8" w:rsidRDefault="009714F8" w:rsidP="00D200E6">
      <w:pPr>
        <w:pStyle w:val="Punkt"/>
        <w:numPr>
          <w:ilvl w:val="0"/>
          <w:numId w:val="99"/>
        </w:numPr>
      </w:pPr>
      <w:r w:rsidRPr="002C19F8">
        <w:t>myślenia, rozumianego jako złożony proces polegający na tworzeniu nowych reprezentacji za pomocą transformacji dostępnych informacji, w tym myślenia analitycznego, syntetycznego, logicznego, komputacyjn</w:t>
      </w:r>
      <w:r w:rsidR="00BF3D45" w:rsidRPr="002C19F8">
        <w:t>ego, przyczynowo</w:t>
      </w:r>
      <w:r w:rsidRPr="002C19F8">
        <w:t>-skutkowego, kreatywnego i abstrakcyjnego;</w:t>
      </w:r>
    </w:p>
    <w:p w14:paraId="0037DCAF" w14:textId="77777777" w:rsidR="009714F8" w:rsidRPr="002C19F8" w:rsidRDefault="009714F8" w:rsidP="00D200E6">
      <w:pPr>
        <w:pStyle w:val="Punkt"/>
        <w:numPr>
          <w:ilvl w:val="0"/>
          <w:numId w:val="99"/>
        </w:numPr>
      </w:pPr>
      <w:r w:rsidRPr="002C19F8">
        <w:t>czytania ze zrozumieniem sensów oraz znaczeń symbolicznych;</w:t>
      </w:r>
    </w:p>
    <w:p w14:paraId="7A19D560" w14:textId="77777777" w:rsidR="009714F8" w:rsidRPr="002C19F8" w:rsidRDefault="009714F8" w:rsidP="00D200E6">
      <w:pPr>
        <w:pStyle w:val="Punkt"/>
        <w:numPr>
          <w:ilvl w:val="0"/>
          <w:numId w:val="99"/>
        </w:numPr>
      </w:pPr>
      <w:r w:rsidRPr="002C19F8">
        <w:t>komunikowania się w języku ojczystym i w językach obcych, zarówno w mowie, jak i</w:t>
      </w:r>
      <w:r w:rsidR="00BC7D20" w:rsidRPr="002C19F8">
        <w:t> </w:t>
      </w:r>
      <w:r w:rsidRPr="002C19F8">
        <w:t xml:space="preserve">w piśmie, w tym znajomość podstaw norm językowych oraz tworzenie podstaw porozumienia się w różnych sytuacjach komunikacyjnych; </w:t>
      </w:r>
    </w:p>
    <w:p w14:paraId="4C1BBFBC" w14:textId="77777777" w:rsidR="009714F8" w:rsidRPr="002C19F8" w:rsidRDefault="009714F8" w:rsidP="00D200E6">
      <w:pPr>
        <w:pStyle w:val="Punkt"/>
        <w:numPr>
          <w:ilvl w:val="0"/>
          <w:numId w:val="99"/>
        </w:numPr>
      </w:pPr>
      <w:r w:rsidRPr="002C19F8">
        <w:t>umiejętność samodzielnego docierania do informacji, dokonywania ich selekcji, syntezy oraz wartościowania, rzetelnego korzystania ze źródeł;</w:t>
      </w:r>
    </w:p>
    <w:p w14:paraId="5F975AE6" w14:textId="77777777" w:rsidR="009714F8" w:rsidRPr="002C19F8" w:rsidRDefault="009714F8" w:rsidP="00D200E6">
      <w:pPr>
        <w:pStyle w:val="Punkt"/>
        <w:numPr>
          <w:ilvl w:val="0"/>
          <w:numId w:val="99"/>
        </w:numPr>
      </w:pPr>
      <w:r w:rsidRPr="002C19F8">
        <w:t>kreatywnego rozwiązywania problemów z różnych dziedzin, ze świadomym wykorzy-stywaniem metod i narzędzi wywodzących się z informatyki, w tym programowanie;</w:t>
      </w:r>
    </w:p>
    <w:p w14:paraId="4C870DF5" w14:textId="77777777" w:rsidR="009714F8" w:rsidRPr="002C19F8" w:rsidRDefault="009714F8" w:rsidP="00D200E6">
      <w:pPr>
        <w:pStyle w:val="Punkt"/>
        <w:numPr>
          <w:ilvl w:val="0"/>
          <w:numId w:val="99"/>
        </w:numPr>
      </w:pPr>
      <w:r w:rsidRPr="002C19F8">
        <w:t xml:space="preserve">sprawnego posługiwania się nowoczesnymi technologiami </w:t>
      </w:r>
      <w:r w:rsidR="004E25FC" w:rsidRPr="002C19F8">
        <w:t xml:space="preserve">informacyjno – komunikacyjnymi </w:t>
      </w:r>
      <w:r w:rsidRPr="002C19F8">
        <w:t>z zachowaniem dbałości o poszanowanie praw autorskich i</w:t>
      </w:r>
      <w:r w:rsidR="00BC7D20" w:rsidRPr="002C19F8">
        <w:t> </w:t>
      </w:r>
      <w:r w:rsidRPr="002C19F8">
        <w:t>bezpiecznego poruszania się w cyberprzestrzeni;</w:t>
      </w:r>
    </w:p>
    <w:p w14:paraId="742F5920" w14:textId="77777777" w:rsidR="009714F8" w:rsidRPr="002C19F8" w:rsidRDefault="009714F8" w:rsidP="00D200E6">
      <w:pPr>
        <w:pStyle w:val="Punkt"/>
        <w:numPr>
          <w:ilvl w:val="0"/>
          <w:numId w:val="99"/>
        </w:numPr>
      </w:pPr>
      <w:r w:rsidRPr="002C19F8">
        <w:t>nabywanie nawyków systematycznego uczenia się;</w:t>
      </w:r>
    </w:p>
    <w:p w14:paraId="577B1AC2" w14:textId="77777777" w:rsidR="009714F8" w:rsidRPr="002C19F8" w:rsidRDefault="009714F8" w:rsidP="00D200E6">
      <w:pPr>
        <w:pStyle w:val="Punkt"/>
        <w:numPr>
          <w:ilvl w:val="0"/>
          <w:numId w:val="99"/>
        </w:numPr>
      </w:pPr>
      <w:r w:rsidRPr="002C19F8">
        <w:t>współpracy w grupie i podejmowanie działań indywidualnie.</w:t>
      </w:r>
    </w:p>
    <w:p w14:paraId="28BE6151" w14:textId="77777777" w:rsidR="00855F6D" w:rsidRPr="002C19F8" w:rsidRDefault="00855F6D" w:rsidP="00BF3D45">
      <w:pPr>
        <w:pStyle w:val="Ustp"/>
        <w:numPr>
          <w:ilvl w:val="0"/>
          <w:numId w:val="96"/>
        </w:numPr>
        <w:jc w:val="left"/>
        <w:rPr>
          <w:rFonts w:asciiTheme="minorHAnsi" w:hAnsiTheme="minorHAnsi" w:cstheme="minorHAnsi"/>
          <w:b/>
          <w:color w:val="auto"/>
          <w:sz w:val="24"/>
        </w:rPr>
      </w:pPr>
      <w:r w:rsidRPr="002C19F8">
        <w:rPr>
          <w:rFonts w:asciiTheme="minorHAnsi" w:hAnsiTheme="minorHAnsi" w:cstheme="minorHAnsi"/>
          <w:color w:val="auto"/>
          <w:sz w:val="24"/>
        </w:rPr>
        <w:t>Celem kształcenia zawodowego jest przygotowanie uczniów do:</w:t>
      </w:r>
    </w:p>
    <w:p w14:paraId="2AA815ED" w14:textId="77777777" w:rsidR="009714F8" w:rsidRPr="002C19F8" w:rsidRDefault="009714F8" w:rsidP="00D200E6">
      <w:pPr>
        <w:pStyle w:val="Punkt"/>
        <w:numPr>
          <w:ilvl w:val="0"/>
          <w:numId w:val="98"/>
        </w:numPr>
      </w:pPr>
      <w:r w:rsidRPr="002C19F8">
        <w:t>wykonywania pracy zawodowej;</w:t>
      </w:r>
    </w:p>
    <w:p w14:paraId="0D5DF31A" w14:textId="77777777" w:rsidR="009714F8" w:rsidRPr="002C19F8" w:rsidRDefault="009714F8" w:rsidP="00D200E6">
      <w:pPr>
        <w:pStyle w:val="Punkt"/>
        <w:numPr>
          <w:ilvl w:val="0"/>
          <w:numId w:val="98"/>
        </w:numPr>
      </w:pPr>
      <w:r w:rsidRPr="002C19F8">
        <w:t>aktywnego funkcjonowania na zmieniającym się rynku pracy;</w:t>
      </w:r>
    </w:p>
    <w:p w14:paraId="6843E34A" w14:textId="77777777" w:rsidR="009714F8" w:rsidRPr="002C19F8" w:rsidRDefault="009714F8" w:rsidP="00D200E6">
      <w:pPr>
        <w:pStyle w:val="Punkt"/>
        <w:numPr>
          <w:ilvl w:val="0"/>
          <w:numId w:val="98"/>
        </w:numPr>
      </w:pPr>
      <w:r w:rsidRPr="002C19F8">
        <w:t>uzyskania dodatkowych umiejętności zawodowych, uprawnień zawodowych lub kwalifikacji rynkowych funkcjonujących w Zintegrowanym Systemie Kwalifikacji;</w:t>
      </w:r>
    </w:p>
    <w:p w14:paraId="0F738C97" w14:textId="3A8083AB" w:rsidR="0094069F" w:rsidRPr="002C19F8" w:rsidRDefault="000B338F" w:rsidP="00BF3D45">
      <w:pPr>
        <w:pStyle w:val="Paragraf"/>
        <w:numPr>
          <w:ilvl w:val="0"/>
          <w:numId w:val="0"/>
        </w:numPr>
        <w:spacing w:before="0" w:after="120"/>
        <w:ind w:left="709"/>
        <w:jc w:val="left"/>
        <w:rPr>
          <w:rFonts w:asciiTheme="minorHAnsi" w:hAnsiTheme="minorHAnsi" w:cstheme="minorHAnsi"/>
          <w:sz w:val="24"/>
        </w:rPr>
      </w:pPr>
      <w:r w:rsidRPr="002C19F8">
        <w:rPr>
          <w:rFonts w:asciiTheme="minorHAnsi" w:hAnsiTheme="minorHAnsi" w:cstheme="minorHAnsi"/>
          <w:b/>
          <w:sz w:val="24"/>
        </w:rPr>
        <w:t>§ 5.</w:t>
      </w:r>
      <w:r w:rsidRPr="002C19F8">
        <w:rPr>
          <w:rFonts w:asciiTheme="minorHAnsi" w:hAnsiTheme="minorHAnsi" w:cstheme="minorHAnsi"/>
          <w:sz w:val="24"/>
        </w:rPr>
        <w:t xml:space="preserve"> </w:t>
      </w:r>
      <w:r w:rsidR="0094069F" w:rsidRPr="002C19F8">
        <w:rPr>
          <w:rFonts w:asciiTheme="minorHAnsi" w:hAnsiTheme="minorHAnsi" w:cstheme="minorHAnsi"/>
          <w:sz w:val="24"/>
        </w:rPr>
        <w:t>Do zadań szkoły należy:</w:t>
      </w:r>
    </w:p>
    <w:p w14:paraId="5EE53640" w14:textId="77777777" w:rsidR="0094069F" w:rsidRPr="002C19F8" w:rsidRDefault="0094069F" w:rsidP="00D200E6">
      <w:pPr>
        <w:pStyle w:val="Punkt"/>
        <w:numPr>
          <w:ilvl w:val="0"/>
          <w:numId w:val="100"/>
        </w:numPr>
      </w:pPr>
      <w:r w:rsidRPr="002C19F8">
        <w:t>realizacja prawa do nauki obywateli zagwarantowana w art. 70 Konstytucji RP, na zasadach określonych w statucie i stosownie do formy organizacyjnej szkoły oraz prawa młodzieży do wychowania i opieki odpowiednich do wieku i osiągniętego rozwoju;</w:t>
      </w:r>
    </w:p>
    <w:p w14:paraId="1A5F1456" w14:textId="77777777" w:rsidR="0094069F" w:rsidRPr="002C19F8" w:rsidRDefault="0094069F" w:rsidP="00D200E6">
      <w:pPr>
        <w:pStyle w:val="Punkt"/>
        <w:numPr>
          <w:ilvl w:val="0"/>
          <w:numId w:val="100"/>
        </w:numPr>
      </w:pPr>
      <w:r w:rsidRPr="002C19F8">
        <w:t>zapewnianie bezpiecznych i higienicznych warunków pobytu uczniów w szkole oraz zapewnianie bezpieczeństwa na zajęciach organizowanych przez szkołę;</w:t>
      </w:r>
    </w:p>
    <w:p w14:paraId="4C9BEDF9" w14:textId="77777777" w:rsidR="0094069F" w:rsidRPr="002C19F8" w:rsidRDefault="0094069F" w:rsidP="00D200E6">
      <w:pPr>
        <w:pStyle w:val="Punkt"/>
        <w:numPr>
          <w:ilvl w:val="0"/>
          <w:numId w:val="100"/>
        </w:numPr>
      </w:pPr>
      <w:r w:rsidRPr="002C19F8">
        <w:t>zorganizowanie systemu opiekuńczo-wychowawczego odpowiednio do istniejących potrzeb;</w:t>
      </w:r>
    </w:p>
    <w:p w14:paraId="15055548" w14:textId="77777777" w:rsidR="0094069F" w:rsidRPr="002C19F8" w:rsidRDefault="0094069F" w:rsidP="00D200E6">
      <w:pPr>
        <w:pStyle w:val="Punkt"/>
        <w:numPr>
          <w:ilvl w:val="0"/>
          <w:numId w:val="100"/>
        </w:numPr>
      </w:pPr>
      <w:r w:rsidRPr="002C19F8">
        <w:t>kształtowanie środowiska wychowawczego, umożliwiającego pełny rozwój umysłowy, emocjonalny i fizyczny uczniów w warunkach poszanowania ich godności osobistej oraz wolności światopoglądowej i wyznaniowej;</w:t>
      </w:r>
    </w:p>
    <w:p w14:paraId="08A56D3F" w14:textId="77777777" w:rsidR="0094069F" w:rsidRPr="002C19F8" w:rsidRDefault="0094069F" w:rsidP="00D200E6">
      <w:pPr>
        <w:pStyle w:val="Punkt"/>
        <w:numPr>
          <w:ilvl w:val="0"/>
          <w:numId w:val="100"/>
        </w:numPr>
      </w:pPr>
      <w:r w:rsidRPr="002C19F8">
        <w:t xml:space="preserve">realizacja programów nauczania, które zawierają podstawę programową kształcenia ogólnego </w:t>
      </w:r>
      <w:r w:rsidR="00961197" w:rsidRPr="002C19F8">
        <w:t xml:space="preserve">i zawodowego </w:t>
      </w:r>
      <w:r w:rsidRPr="002C19F8">
        <w:t>dla przedmiotów objętych ramowym planem nauczania;</w:t>
      </w:r>
    </w:p>
    <w:p w14:paraId="4D5CC54E" w14:textId="77777777" w:rsidR="0094069F" w:rsidRPr="002C19F8" w:rsidRDefault="0094069F" w:rsidP="00D200E6">
      <w:pPr>
        <w:pStyle w:val="Punkt"/>
        <w:numPr>
          <w:ilvl w:val="0"/>
          <w:numId w:val="100"/>
        </w:numPr>
      </w:pPr>
      <w:r w:rsidRPr="002C19F8">
        <w:t>rozpoznawanie możliwości psychofizycznych oraz indywidu</w:t>
      </w:r>
      <w:r w:rsidR="00117D40" w:rsidRPr="002C19F8">
        <w:t xml:space="preserve">alnych potrzeb rozwojowych </w:t>
      </w:r>
      <w:r w:rsidRPr="002C19F8">
        <w:t>i edukacyjnych uczniów i wykorzystywanie wyników diagnoz w</w:t>
      </w:r>
      <w:r w:rsidR="00BC7D20" w:rsidRPr="002C19F8">
        <w:t> </w:t>
      </w:r>
      <w:r w:rsidRPr="002C19F8">
        <w:t>procesie uczenia i nauczania;</w:t>
      </w:r>
    </w:p>
    <w:p w14:paraId="7B0A1CBF" w14:textId="77777777" w:rsidR="0094069F" w:rsidRPr="002C19F8" w:rsidRDefault="0094069F" w:rsidP="00D200E6">
      <w:pPr>
        <w:pStyle w:val="Punkt"/>
        <w:numPr>
          <w:ilvl w:val="0"/>
          <w:numId w:val="100"/>
        </w:numPr>
      </w:pPr>
      <w:r w:rsidRPr="002C19F8">
        <w:t>organizowanie pomocy psychologiczno-pedagogicznej uczniom, rodzicom i</w:t>
      </w:r>
      <w:r w:rsidR="00BC7D20" w:rsidRPr="002C19F8">
        <w:t> </w:t>
      </w:r>
      <w:r w:rsidRPr="002C19F8">
        <w:t>nauczycielom stosownie do potrzeb i zgodnie z odrębnymi przepisami;</w:t>
      </w:r>
    </w:p>
    <w:p w14:paraId="4DFDBC4E" w14:textId="77777777" w:rsidR="0094069F" w:rsidRPr="002C19F8" w:rsidRDefault="0094069F" w:rsidP="00D200E6">
      <w:pPr>
        <w:pStyle w:val="Punkt"/>
        <w:numPr>
          <w:ilvl w:val="0"/>
          <w:numId w:val="100"/>
        </w:numPr>
      </w:pPr>
      <w:r w:rsidRPr="002C19F8">
        <w:t>organizowanie obowiązkowych i nadobowiązkowych zajęć dydaktycznych z</w:t>
      </w:r>
      <w:r w:rsidR="00BC7D20" w:rsidRPr="002C19F8">
        <w:t> </w:t>
      </w:r>
      <w:r w:rsidRPr="002C19F8">
        <w:t>zachowaniem zasad higieny psychicznej;</w:t>
      </w:r>
    </w:p>
    <w:p w14:paraId="1A2DCBFD" w14:textId="77777777" w:rsidR="0094069F" w:rsidRPr="002C19F8" w:rsidRDefault="0094069F" w:rsidP="00D200E6">
      <w:pPr>
        <w:pStyle w:val="Punkt"/>
        <w:numPr>
          <w:ilvl w:val="0"/>
          <w:numId w:val="100"/>
        </w:numPr>
      </w:pPr>
      <w:r w:rsidRPr="002C19F8">
        <w:t>dostosowywanie treści, metod i organizacji nauczania do możliwości psychofizycznych uczniów lub poszczególnego ucznia;</w:t>
      </w:r>
    </w:p>
    <w:p w14:paraId="69F75F9B" w14:textId="77777777" w:rsidR="0094069F" w:rsidRPr="002C19F8" w:rsidRDefault="0094069F" w:rsidP="00D200E6">
      <w:pPr>
        <w:pStyle w:val="Punkt"/>
        <w:numPr>
          <w:ilvl w:val="0"/>
          <w:numId w:val="100"/>
        </w:numPr>
      </w:pPr>
      <w:r w:rsidRPr="002C19F8">
        <w:t>wyposażenie szkoły w pomoce dydaktyczne i sprzęt umożliwiający realizację zadań dydaktycznych, wychowawczych i opiekuńczych oraz zadań statutowych szkoły;</w:t>
      </w:r>
    </w:p>
    <w:p w14:paraId="521BAE13" w14:textId="77777777" w:rsidR="0094069F" w:rsidRPr="002C19F8" w:rsidRDefault="0094069F" w:rsidP="00D200E6">
      <w:pPr>
        <w:pStyle w:val="Punkt"/>
        <w:numPr>
          <w:ilvl w:val="0"/>
          <w:numId w:val="100"/>
        </w:numPr>
      </w:pPr>
      <w:r w:rsidRPr="002C19F8">
        <w:t>organizacja kształcenia, wychowania i opieki dla uczniów niepełnosprawnych oraz niedostosowanych społecznie w formach i na zasadach określonych w odrębnych przepisach;</w:t>
      </w:r>
    </w:p>
    <w:p w14:paraId="0AF1F6E8" w14:textId="77777777" w:rsidR="0094069F" w:rsidRPr="002C19F8" w:rsidRDefault="0094069F" w:rsidP="00D200E6">
      <w:pPr>
        <w:pStyle w:val="Punkt"/>
        <w:numPr>
          <w:ilvl w:val="0"/>
          <w:numId w:val="100"/>
        </w:numPr>
      </w:pPr>
      <w:r w:rsidRPr="002C19F8">
        <w:t>wspomaganie wychowawczej roli rodziców;</w:t>
      </w:r>
    </w:p>
    <w:p w14:paraId="7F99DA40" w14:textId="77777777" w:rsidR="0094069F" w:rsidRPr="002C19F8" w:rsidRDefault="0094069F" w:rsidP="00D200E6">
      <w:pPr>
        <w:pStyle w:val="Punkt"/>
        <w:numPr>
          <w:ilvl w:val="0"/>
          <w:numId w:val="100"/>
        </w:numPr>
      </w:pPr>
      <w:r w:rsidRPr="002C19F8">
        <w:t>umożliwianie uczniom podtrzymywania poczucia tożsamości narodowej, etnicznej, językowej i religijnej;</w:t>
      </w:r>
    </w:p>
    <w:p w14:paraId="4C56BD63" w14:textId="77777777" w:rsidR="0094069F" w:rsidRPr="002C19F8" w:rsidRDefault="0094069F" w:rsidP="00D200E6">
      <w:pPr>
        <w:pStyle w:val="Punkt"/>
        <w:numPr>
          <w:ilvl w:val="0"/>
          <w:numId w:val="100"/>
        </w:numPr>
      </w:pPr>
      <w:r w:rsidRPr="002C19F8">
        <w:t>zapewnienie, w miarę posiadanych środków, opieki i pomocy materialnej uczniom pozostający</w:t>
      </w:r>
      <w:r w:rsidR="00DB493F" w:rsidRPr="002C19F8">
        <w:t>m</w:t>
      </w:r>
      <w:r w:rsidRPr="002C19F8">
        <w:t xml:space="preserve"> w trudnej sytuacji materialnej i życiowej;</w:t>
      </w:r>
    </w:p>
    <w:p w14:paraId="36AC6DC9" w14:textId="77777777" w:rsidR="0094069F" w:rsidRPr="002C19F8" w:rsidRDefault="0094069F" w:rsidP="00D200E6">
      <w:pPr>
        <w:pStyle w:val="Punkt"/>
        <w:numPr>
          <w:ilvl w:val="0"/>
          <w:numId w:val="100"/>
        </w:numPr>
      </w:pPr>
      <w:r w:rsidRPr="002C19F8">
        <w:t>sprawowanie opieki nad uczniami szczególnie uzdolnionymi poprzez umożliwianie realizowania indywidualnych programów nauczania oraz ukończenia szkoły w</w:t>
      </w:r>
      <w:r w:rsidR="00BC7D20" w:rsidRPr="002C19F8">
        <w:t> </w:t>
      </w:r>
      <w:r w:rsidRPr="002C19F8">
        <w:t>skróconym czasie;</w:t>
      </w:r>
    </w:p>
    <w:p w14:paraId="0FFC844D" w14:textId="77777777" w:rsidR="0094069F" w:rsidRPr="002C19F8" w:rsidRDefault="0094069F" w:rsidP="00D200E6">
      <w:pPr>
        <w:pStyle w:val="Punkt"/>
        <w:numPr>
          <w:ilvl w:val="0"/>
          <w:numId w:val="100"/>
        </w:numPr>
      </w:pPr>
      <w:r w:rsidRPr="002C19F8">
        <w:t>skuteczne nauczanie języków obcych poprzez dostosowywanie ich nauczania do poziomu przygotowania uczniów;</w:t>
      </w:r>
    </w:p>
    <w:p w14:paraId="656C2E00" w14:textId="7969AF22" w:rsidR="0094069F" w:rsidRPr="002C19F8" w:rsidRDefault="0094069F" w:rsidP="00D200E6">
      <w:pPr>
        <w:pStyle w:val="Punkt"/>
        <w:numPr>
          <w:ilvl w:val="0"/>
          <w:numId w:val="100"/>
        </w:numPr>
      </w:pPr>
      <w:r w:rsidRPr="002C19F8">
        <w:t>zapewnienie opieki z</w:t>
      </w:r>
      <w:r w:rsidR="00877500" w:rsidRPr="002C19F8">
        <w:t>drowotnej przez służbę zdrowia;</w:t>
      </w:r>
    </w:p>
    <w:p w14:paraId="022DA067" w14:textId="77777777" w:rsidR="0094069F" w:rsidRPr="002C19F8" w:rsidRDefault="0094069F" w:rsidP="00D200E6">
      <w:pPr>
        <w:pStyle w:val="Punkt"/>
        <w:numPr>
          <w:ilvl w:val="0"/>
          <w:numId w:val="100"/>
        </w:numPr>
      </w:pPr>
      <w:r w:rsidRPr="002C19F8">
        <w:t>upowszechnianie wśród uczniów wiedzy o bezpieczeństwie oraz organizowanie zajęć pozalekcyjnych i pozaszkolnych, dostosowanych do potrzeb i zainteresowań młodzieży oraz wykorzystywanie różnych form organizacyjnych nauczania;</w:t>
      </w:r>
    </w:p>
    <w:p w14:paraId="2B6F4033" w14:textId="77777777" w:rsidR="0094069F" w:rsidRPr="002C19F8" w:rsidRDefault="0094069F" w:rsidP="00D200E6">
      <w:pPr>
        <w:pStyle w:val="Punkt"/>
        <w:numPr>
          <w:ilvl w:val="0"/>
          <w:numId w:val="100"/>
        </w:numPr>
      </w:pPr>
      <w:r w:rsidRPr="002C19F8">
        <w:t>przygotowanie uczniów do podejmowania przemyślanych decyzji, poprzez umożliwienie im samodzielnego wyboru części zajęć edukacyjnych;</w:t>
      </w:r>
    </w:p>
    <w:p w14:paraId="65FEA185" w14:textId="77777777" w:rsidR="0094069F" w:rsidRPr="002C19F8" w:rsidRDefault="0094069F" w:rsidP="00D200E6">
      <w:pPr>
        <w:pStyle w:val="Punkt"/>
        <w:numPr>
          <w:ilvl w:val="0"/>
          <w:numId w:val="100"/>
        </w:numPr>
      </w:pPr>
      <w:r w:rsidRPr="002C19F8">
        <w:t>prowadzenie doradztwa zawodowego ułatwiającego wybór kierunków dalszej nauki lub zawod</w:t>
      </w:r>
      <w:r w:rsidR="00111CF4" w:rsidRPr="002C19F8">
        <w:t>u adekwatnego do zainteresowań i możliwości;</w:t>
      </w:r>
    </w:p>
    <w:p w14:paraId="7487569C" w14:textId="77777777" w:rsidR="0094069F" w:rsidRPr="002C19F8" w:rsidRDefault="0094069F" w:rsidP="00D200E6">
      <w:pPr>
        <w:pStyle w:val="Punkt"/>
        <w:numPr>
          <w:ilvl w:val="0"/>
          <w:numId w:val="100"/>
        </w:numPr>
      </w:pPr>
      <w:r w:rsidRPr="002C19F8">
        <w:t>kształtowanie aktywności społecznej i umiejętności spędzania wolnego czasu;</w:t>
      </w:r>
    </w:p>
    <w:p w14:paraId="0712A313" w14:textId="77777777" w:rsidR="0094069F" w:rsidRPr="002C19F8" w:rsidRDefault="0094069F" w:rsidP="00D200E6">
      <w:pPr>
        <w:pStyle w:val="Punkt"/>
        <w:numPr>
          <w:ilvl w:val="0"/>
          <w:numId w:val="100"/>
        </w:numPr>
      </w:pPr>
      <w:r w:rsidRPr="002C19F8">
        <w:t>rozwijanie u uczniów dbałości o zdrowie własne i innych ludzi oraz umiejętności tworzenia środowiska sprzyjającego zdrowiu;</w:t>
      </w:r>
    </w:p>
    <w:p w14:paraId="7106C1E0" w14:textId="77777777" w:rsidR="0094069F" w:rsidRPr="002C19F8" w:rsidRDefault="0094069F" w:rsidP="00D200E6">
      <w:pPr>
        <w:pStyle w:val="Punkt"/>
        <w:numPr>
          <w:ilvl w:val="0"/>
          <w:numId w:val="100"/>
        </w:numPr>
      </w:pPr>
      <w:r w:rsidRPr="002C19F8">
        <w:t>współdziałanie ze środowiskiem zewnętrznym m.in. policją, stowarzyszeniami, parafią, rodzicami w celu kształtowania środowiska wychowawczego w szkole;</w:t>
      </w:r>
    </w:p>
    <w:p w14:paraId="2B48B480" w14:textId="5EE1C0E2" w:rsidR="0094069F" w:rsidRPr="002C19F8" w:rsidRDefault="0094069F" w:rsidP="00D200E6">
      <w:pPr>
        <w:pStyle w:val="Punkt"/>
        <w:numPr>
          <w:ilvl w:val="0"/>
          <w:numId w:val="100"/>
        </w:numPr>
      </w:pPr>
      <w:r w:rsidRPr="002C19F8">
        <w:t>kształtowanie i rozwijanie u uczniów postaw sprzyjających ich dalszemu rozwojowi indywidualnemu i społecznemu, takic</w:t>
      </w:r>
      <w:r w:rsidR="001D004F" w:rsidRPr="002C19F8">
        <w:t xml:space="preserve">h, jak uczciwość, wiarygodność, </w:t>
      </w:r>
      <w:r w:rsidRPr="002C19F8">
        <w:t>odpowiedzialność, wytrwałość, poczucie własnej wartości, szacunek dla innych ludzi, kultura osobista, kreatywność, przedsiębiorczość, gotowość do uczestnictwa w</w:t>
      </w:r>
      <w:r w:rsidR="00BC7D20" w:rsidRPr="002C19F8">
        <w:t> </w:t>
      </w:r>
      <w:r w:rsidRPr="002C19F8">
        <w:t>kulturze, podejmowanie inicjatyw i pracy zespołowej;</w:t>
      </w:r>
    </w:p>
    <w:p w14:paraId="1F414B5F" w14:textId="77777777" w:rsidR="0094069F" w:rsidRPr="002C19F8" w:rsidRDefault="0094069F" w:rsidP="00D200E6">
      <w:pPr>
        <w:pStyle w:val="Punkt"/>
        <w:numPr>
          <w:ilvl w:val="0"/>
          <w:numId w:val="100"/>
        </w:numPr>
      </w:pPr>
      <w:r w:rsidRPr="002C19F8">
        <w:t>zapobieganie wszelkiej dyskryminacji;</w:t>
      </w:r>
    </w:p>
    <w:p w14:paraId="26F5502F" w14:textId="77777777" w:rsidR="0094069F" w:rsidRPr="002C19F8" w:rsidRDefault="0094069F" w:rsidP="00D200E6">
      <w:pPr>
        <w:pStyle w:val="Punkt"/>
        <w:numPr>
          <w:ilvl w:val="0"/>
          <w:numId w:val="100"/>
        </w:numPr>
      </w:pPr>
      <w:r w:rsidRPr="002C19F8">
        <w:t>ochrona uczniów przed treściami, które mogą stanowić zagrożenie dla ich prawidłowego rozwoju, a w szczególności instalowanie programów filtrujących i</w:t>
      </w:r>
      <w:r w:rsidR="00BC7D20" w:rsidRPr="002C19F8">
        <w:t> </w:t>
      </w:r>
      <w:r w:rsidRPr="002C19F8">
        <w:t>ograniczających dostęp do zasobów sieciowych w Internecie;</w:t>
      </w:r>
    </w:p>
    <w:p w14:paraId="2C11D84B" w14:textId="77777777" w:rsidR="0094069F" w:rsidRPr="002C19F8" w:rsidRDefault="0094069F" w:rsidP="00D200E6">
      <w:pPr>
        <w:pStyle w:val="Punkt"/>
        <w:numPr>
          <w:ilvl w:val="0"/>
          <w:numId w:val="100"/>
        </w:numPr>
      </w:pPr>
      <w:r w:rsidRPr="002C19F8">
        <w:t>egzekwowanie obowiązku nauki w trybie przepisów o postępowaniu egzekucyjnym w administracji;</w:t>
      </w:r>
    </w:p>
    <w:p w14:paraId="43A37815" w14:textId="77777777" w:rsidR="0094069F" w:rsidRPr="002C19F8" w:rsidRDefault="0094069F" w:rsidP="00D200E6">
      <w:pPr>
        <w:pStyle w:val="Punkt"/>
        <w:numPr>
          <w:ilvl w:val="0"/>
          <w:numId w:val="100"/>
        </w:numPr>
      </w:pPr>
      <w:r w:rsidRPr="002C19F8">
        <w:t>dokumentowanie procesu dydaktycznego, opiekuńczego i wychowawczego zgodnie z zasadami określonymi w przepisach o dokumentacji szkolnej i</w:t>
      </w:r>
      <w:r w:rsidR="00903A0B" w:rsidRPr="002C19F8">
        <w:t> </w:t>
      </w:r>
      <w:r w:rsidRPr="002C19F8">
        <w:t>archiwizacji.</w:t>
      </w:r>
    </w:p>
    <w:p w14:paraId="7142985D" w14:textId="77777777" w:rsidR="0094069F" w:rsidRPr="002C19F8" w:rsidRDefault="009E2B61" w:rsidP="001D004F">
      <w:pPr>
        <w:pStyle w:val="Paragraf"/>
        <w:numPr>
          <w:ilvl w:val="1"/>
          <w:numId w:val="62"/>
        </w:numPr>
        <w:ind w:firstLine="567"/>
        <w:jc w:val="left"/>
        <w:rPr>
          <w:rFonts w:asciiTheme="minorHAnsi" w:hAnsiTheme="minorHAnsi" w:cstheme="minorHAnsi"/>
          <w:sz w:val="24"/>
          <w:szCs w:val="24"/>
        </w:rPr>
      </w:pPr>
      <w:r w:rsidRPr="002C19F8">
        <w:rPr>
          <w:rFonts w:asciiTheme="minorHAnsi" w:hAnsiTheme="minorHAnsi" w:cstheme="minorHAnsi"/>
          <w:sz w:val="24"/>
          <w:szCs w:val="24"/>
        </w:rPr>
        <w:t>S</w:t>
      </w:r>
      <w:r w:rsidR="0094069F" w:rsidRPr="002C19F8">
        <w:rPr>
          <w:rFonts w:asciiTheme="minorHAnsi" w:hAnsiTheme="minorHAnsi" w:cstheme="minorHAnsi"/>
          <w:sz w:val="24"/>
          <w:szCs w:val="24"/>
        </w:rPr>
        <w:t>zkoła kładzie bardzo duży nacisk na współpracę ze środowiskiem, systematycznie diagnozuje oczekiwania wobec szkoły, stwarza mechanizmy zapewniające możliwość realizacji tych oczekiwań.</w:t>
      </w:r>
    </w:p>
    <w:p w14:paraId="22DC26B7" w14:textId="62B4E97C" w:rsidR="0094069F" w:rsidRPr="002C19F8" w:rsidRDefault="0011564B" w:rsidP="001D004F">
      <w:pPr>
        <w:pStyle w:val="Paragraf"/>
        <w:numPr>
          <w:ilvl w:val="1"/>
          <w:numId w:val="62"/>
        </w:numPr>
        <w:ind w:firstLine="567"/>
        <w:jc w:val="left"/>
        <w:rPr>
          <w:rFonts w:asciiTheme="minorHAnsi" w:hAnsiTheme="minorHAnsi" w:cstheme="minorHAnsi"/>
          <w:sz w:val="24"/>
          <w:szCs w:val="24"/>
        </w:rPr>
      </w:pPr>
      <w:r w:rsidRPr="002C19F8">
        <w:rPr>
          <w:rFonts w:asciiTheme="minorHAnsi" w:hAnsiTheme="minorHAnsi" w:cstheme="minorHAnsi"/>
          <w:sz w:val="24"/>
          <w:szCs w:val="24"/>
        </w:rPr>
        <w:t xml:space="preserve">Szkoła </w:t>
      </w:r>
      <w:r w:rsidR="0094069F" w:rsidRPr="002C19F8">
        <w:rPr>
          <w:rFonts w:asciiTheme="minorHAnsi" w:hAnsiTheme="minorHAnsi" w:cstheme="minorHAnsi"/>
          <w:sz w:val="24"/>
          <w:szCs w:val="24"/>
        </w:rPr>
        <w:t>diagnozuje osiągnięcia uczniów, stopień zadowolenia uczniów i</w:t>
      </w:r>
      <w:r w:rsidR="00BC7D20" w:rsidRPr="002C19F8">
        <w:rPr>
          <w:rFonts w:asciiTheme="minorHAnsi" w:hAnsiTheme="minorHAnsi" w:cstheme="minorHAnsi"/>
          <w:sz w:val="24"/>
          <w:szCs w:val="24"/>
        </w:rPr>
        <w:t> </w:t>
      </w:r>
      <w:r w:rsidR="0094069F" w:rsidRPr="002C19F8">
        <w:rPr>
          <w:rFonts w:asciiTheme="minorHAnsi" w:hAnsiTheme="minorHAnsi" w:cstheme="minorHAnsi"/>
          <w:sz w:val="24"/>
          <w:szCs w:val="24"/>
        </w:rPr>
        <w:t>rodziców, wyciąga wnioski z realizacji celów i zadań Szkoły w celu doskonalenia procesów w niej zachodzących</w:t>
      </w:r>
      <w:r w:rsidR="00EE47F0" w:rsidRPr="002C19F8">
        <w:rPr>
          <w:rFonts w:asciiTheme="minorHAnsi" w:hAnsiTheme="minorHAnsi" w:cstheme="minorHAnsi"/>
          <w:sz w:val="24"/>
          <w:szCs w:val="24"/>
        </w:rPr>
        <w:t>.</w:t>
      </w:r>
    </w:p>
    <w:p w14:paraId="72C608ED" w14:textId="77777777" w:rsidR="0094069F" w:rsidRPr="002C19F8" w:rsidRDefault="0094069F" w:rsidP="001D004F">
      <w:pPr>
        <w:pStyle w:val="Paragraf"/>
        <w:keepNext w:val="0"/>
        <w:keepLines w:val="0"/>
        <w:numPr>
          <w:ilvl w:val="1"/>
          <w:numId w:val="62"/>
        </w:numPr>
        <w:ind w:firstLine="567"/>
        <w:jc w:val="left"/>
        <w:rPr>
          <w:rFonts w:asciiTheme="minorHAnsi" w:hAnsiTheme="minorHAnsi" w:cstheme="minorHAnsi"/>
          <w:b/>
          <w:bCs/>
          <w:sz w:val="24"/>
          <w:szCs w:val="24"/>
        </w:rPr>
      </w:pPr>
      <w:r w:rsidRPr="002C19F8">
        <w:rPr>
          <w:rFonts w:asciiTheme="minorHAnsi" w:hAnsiTheme="minorHAnsi" w:cstheme="minorHAnsi"/>
          <w:sz w:val="24"/>
          <w:szCs w:val="24"/>
        </w:rPr>
        <w:t>Statutowe cel</w:t>
      </w:r>
      <w:r w:rsidR="00D47739" w:rsidRPr="002C19F8">
        <w:rPr>
          <w:rFonts w:asciiTheme="minorHAnsi" w:hAnsiTheme="minorHAnsi" w:cstheme="minorHAnsi"/>
          <w:sz w:val="24"/>
          <w:szCs w:val="24"/>
        </w:rPr>
        <w:t xml:space="preserve">e i zadania realizuje </w:t>
      </w:r>
      <w:r w:rsidR="00111CF4" w:rsidRPr="002C19F8">
        <w:rPr>
          <w:rFonts w:asciiTheme="minorHAnsi" w:hAnsiTheme="minorHAnsi" w:cstheme="minorHAnsi"/>
          <w:sz w:val="24"/>
          <w:szCs w:val="24"/>
        </w:rPr>
        <w:t>D</w:t>
      </w:r>
      <w:r w:rsidR="00C93118" w:rsidRPr="002C19F8">
        <w:rPr>
          <w:rFonts w:asciiTheme="minorHAnsi" w:hAnsiTheme="minorHAnsi" w:cstheme="minorHAnsi"/>
          <w:sz w:val="24"/>
          <w:szCs w:val="24"/>
        </w:rPr>
        <w:t>yrektor</w:t>
      </w:r>
      <w:r w:rsidR="00D47739" w:rsidRPr="002C19F8">
        <w:rPr>
          <w:rFonts w:asciiTheme="minorHAnsi" w:hAnsiTheme="minorHAnsi" w:cstheme="minorHAnsi"/>
          <w:sz w:val="24"/>
          <w:szCs w:val="24"/>
        </w:rPr>
        <w:t xml:space="preserve"> s</w:t>
      </w:r>
      <w:r w:rsidRPr="002C19F8">
        <w:rPr>
          <w:rFonts w:asciiTheme="minorHAnsi" w:hAnsiTheme="minorHAnsi" w:cstheme="minorHAnsi"/>
          <w:sz w:val="24"/>
          <w:szCs w:val="24"/>
        </w:rPr>
        <w:t>zkoły, nauczyciele i zatrudnieni pracownicy administracyjno-obsługowi we współpracy z uczniami, rodzicami, poradnią pedagogiczno-psychologiczną, z organizacjami i instytucjami gospodarczymi, społecznymi i kulturalnymi oraz w porozumieniu z organem prowadzącym placówkę.</w:t>
      </w:r>
    </w:p>
    <w:p w14:paraId="7637D21F" w14:textId="56085C5A" w:rsidR="00155FB5" w:rsidRPr="002C19F8" w:rsidRDefault="0094069F" w:rsidP="001D004F">
      <w:pPr>
        <w:pStyle w:val="Paragraf"/>
        <w:keepNext w:val="0"/>
        <w:keepLines w:val="0"/>
        <w:numPr>
          <w:ilvl w:val="1"/>
          <w:numId w:val="62"/>
        </w:numPr>
        <w:ind w:firstLine="567"/>
        <w:jc w:val="left"/>
        <w:rPr>
          <w:rFonts w:asciiTheme="minorHAnsi" w:hAnsiTheme="minorHAnsi" w:cstheme="minorHAnsi"/>
          <w:sz w:val="24"/>
          <w:szCs w:val="24"/>
        </w:rPr>
      </w:pPr>
      <w:r w:rsidRPr="002C19F8">
        <w:rPr>
          <w:rFonts w:asciiTheme="minorHAnsi" w:hAnsiTheme="minorHAnsi" w:cstheme="minorHAnsi"/>
          <w:sz w:val="24"/>
          <w:szCs w:val="24"/>
        </w:rPr>
        <w:t>Cele i zadania szkoły realizują nauczyciele wraz z uczniami na zajęciach klasowo-lekcyjnych, sport</w:t>
      </w:r>
      <w:r w:rsidR="00111CF4" w:rsidRPr="002C19F8">
        <w:rPr>
          <w:rFonts w:asciiTheme="minorHAnsi" w:hAnsiTheme="minorHAnsi" w:cstheme="minorHAnsi"/>
          <w:sz w:val="24"/>
          <w:szCs w:val="24"/>
        </w:rPr>
        <w:t xml:space="preserve">owych, zajęciach pozalekcyjnych </w:t>
      </w:r>
      <w:r w:rsidRPr="002C19F8">
        <w:rPr>
          <w:rFonts w:asciiTheme="minorHAnsi" w:hAnsiTheme="minorHAnsi" w:cstheme="minorHAnsi"/>
          <w:sz w:val="24"/>
          <w:szCs w:val="24"/>
        </w:rPr>
        <w:t>i w działalności pozaszkolnej.</w:t>
      </w:r>
    </w:p>
    <w:p w14:paraId="5684D77C" w14:textId="77777777" w:rsidR="00D11035" w:rsidRPr="002C19F8" w:rsidRDefault="00A54D99" w:rsidP="001D004F">
      <w:pPr>
        <w:pStyle w:val="Paragraf"/>
        <w:keepNext w:val="0"/>
        <w:keepLines w:val="0"/>
        <w:numPr>
          <w:ilvl w:val="1"/>
          <w:numId w:val="62"/>
        </w:numPr>
        <w:spacing w:after="120"/>
        <w:ind w:firstLine="567"/>
        <w:jc w:val="left"/>
        <w:rPr>
          <w:rFonts w:asciiTheme="minorHAnsi" w:hAnsiTheme="minorHAnsi" w:cstheme="minorHAnsi"/>
          <w:sz w:val="24"/>
          <w:szCs w:val="24"/>
        </w:rPr>
      </w:pPr>
      <w:r w:rsidRPr="002C19F8">
        <w:rPr>
          <w:rFonts w:asciiTheme="minorHAnsi" w:hAnsiTheme="minorHAnsi" w:cstheme="minorHAnsi"/>
          <w:b/>
          <w:bCs/>
          <w:sz w:val="24"/>
          <w:szCs w:val="24"/>
        </w:rPr>
        <w:t>1.</w:t>
      </w:r>
      <w:r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Działalność edukacyjna szkoły jest określona przez</w:t>
      </w:r>
      <w:r w:rsidR="009714F8" w:rsidRPr="002C19F8">
        <w:rPr>
          <w:rFonts w:asciiTheme="minorHAnsi" w:hAnsiTheme="minorHAnsi" w:cstheme="minorHAnsi"/>
          <w:sz w:val="24"/>
          <w:szCs w:val="24"/>
        </w:rPr>
        <w:t>:</w:t>
      </w:r>
    </w:p>
    <w:p w14:paraId="414BA35D" w14:textId="392AC46C" w:rsidR="0094069F" w:rsidRPr="002C19F8" w:rsidRDefault="009E2B61" w:rsidP="00D200E6">
      <w:pPr>
        <w:pStyle w:val="Punkt"/>
        <w:numPr>
          <w:ilvl w:val="0"/>
          <w:numId w:val="259"/>
        </w:numPr>
      </w:pPr>
      <w:r w:rsidRPr="002C19F8">
        <w:t>S</w:t>
      </w:r>
      <w:r w:rsidR="0094069F" w:rsidRPr="002C19F8">
        <w:t xml:space="preserve">zkolny zestaw programów nauczania, który uwzględniając wymiar wychowawczy, obejmuje całą działalność szkoły </w:t>
      </w:r>
      <w:r w:rsidR="00DD44FA" w:rsidRPr="002C19F8">
        <w:t>z punktu widzenia dydaktycznego.</w:t>
      </w:r>
    </w:p>
    <w:p w14:paraId="0DC6EF2B" w14:textId="77777777" w:rsidR="00E15697" w:rsidRPr="002C19F8" w:rsidRDefault="0094069F" w:rsidP="00D200E6">
      <w:pPr>
        <w:pStyle w:val="Punkt"/>
        <w:numPr>
          <w:ilvl w:val="0"/>
          <w:numId w:val="259"/>
        </w:numPr>
      </w:pPr>
      <w:r w:rsidRPr="002C19F8">
        <w:t>Program wychowawczo-profilaktyczny szkoły obejmujący wszystkie treści i</w:t>
      </w:r>
      <w:r w:rsidR="00BC7D20" w:rsidRPr="002C19F8">
        <w:t> </w:t>
      </w:r>
      <w:r w:rsidRPr="002C19F8">
        <w:t>działania o charakterz</w:t>
      </w:r>
      <w:r w:rsidR="009C7DF5" w:rsidRPr="002C19F8">
        <w:t>e wychowawczym i uwzględniający</w:t>
      </w:r>
      <w:r w:rsidRPr="002C19F8">
        <w:t xml:space="preserve"> zagadnienia z zakresu prolilaktyki, stosownie do</w:t>
      </w:r>
      <w:r w:rsidR="00EE47F0" w:rsidRPr="002C19F8">
        <w:t xml:space="preserve"> </w:t>
      </w:r>
      <w:r w:rsidRPr="002C19F8">
        <w:t>zdiagnozowanych zagrożeń i ryzyk wystąpienia poszczególnych zagrożeń w szkole, w środowisku przebywania uczniów</w:t>
      </w:r>
      <w:r w:rsidR="00A54D99" w:rsidRPr="002C19F8">
        <w:t>.</w:t>
      </w:r>
    </w:p>
    <w:p w14:paraId="23D209EF" w14:textId="44A453E7" w:rsidR="00E15697" w:rsidRPr="002C19F8" w:rsidRDefault="00EF6412" w:rsidP="00D200E6">
      <w:pPr>
        <w:pStyle w:val="Punkt"/>
        <w:numPr>
          <w:ilvl w:val="0"/>
          <w:numId w:val="259"/>
        </w:numPr>
      </w:pPr>
      <w:r w:rsidRPr="002C19F8">
        <w:t>Działalność edukacyjna szkoły w zakresie kształcenia w danym zawodzie szkolnictwa branżowego jest określona w programie nauczania tego zawodu, dopuszczonym do użytku w szkole. Program nauczania zawodu realizowany w</w:t>
      </w:r>
      <w:r w:rsidR="009A11C1" w:rsidRPr="002C19F8">
        <w:t> </w:t>
      </w:r>
      <w:r w:rsidRPr="002C19F8">
        <w:t>szkole uwzględnia wszystkie elementy podstawy programowej kształcenia w</w:t>
      </w:r>
      <w:r w:rsidR="009A11C1" w:rsidRPr="002C19F8">
        <w:t> </w:t>
      </w:r>
      <w:r w:rsidRPr="002C19F8">
        <w:t>zawodzie szkolnictwa branżowego, przy czym treści nauczania wynikające z</w:t>
      </w:r>
      <w:r w:rsidR="009A11C1" w:rsidRPr="002C19F8">
        <w:t> </w:t>
      </w:r>
      <w:r w:rsidRPr="002C19F8">
        <w:t>efektów kształcenia realizowanych w pierwszej kwalifikacji wyodrębnionej w</w:t>
      </w:r>
      <w:r w:rsidR="009A11C1" w:rsidRPr="002C19F8">
        <w:t> </w:t>
      </w:r>
      <w:r w:rsidRPr="002C19F8">
        <w:t>danym zawodzie, które są tożsame z treściami nauczania wynikającymi z</w:t>
      </w:r>
      <w:r w:rsidR="009A11C1" w:rsidRPr="002C19F8">
        <w:t> </w:t>
      </w:r>
      <w:r w:rsidRPr="002C19F8">
        <w:t>efektów kształcenia realizowanych w</w:t>
      </w:r>
      <w:r w:rsidR="001D004F" w:rsidRPr="002C19F8">
        <w:t xml:space="preserve"> </w:t>
      </w:r>
      <w:r w:rsidRPr="002C19F8">
        <w:t>drugiej kwalifikacji wyodrębnionej w tym samym zawodzie, nie są powtarzane, z</w:t>
      </w:r>
      <w:r w:rsidR="001D004F" w:rsidRPr="002C19F8">
        <w:t xml:space="preserve"> </w:t>
      </w:r>
      <w:r w:rsidRPr="002C19F8">
        <w:t>wyjątkiem efektów kształcenia dotyczących języka obcego zawodowego oraz kompetencji personalnych i</w:t>
      </w:r>
      <w:r w:rsidR="009A11C1" w:rsidRPr="002C19F8">
        <w:t> </w:t>
      </w:r>
      <w:r w:rsidRPr="002C19F8">
        <w:t>społecznych, które są dostosowane do zakresu drugiej kwalifikacji wyodrębnionej w zawodzie</w:t>
      </w:r>
      <w:r w:rsidR="00FA5C1A" w:rsidRPr="002C19F8">
        <w:t>.</w:t>
      </w:r>
    </w:p>
    <w:p w14:paraId="4BD3C9F9" w14:textId="77777777" w:rsidR="00E15697" w:rsidRPr="002C19F8" w:rsidRDefault="0094069F" w:rsidP="00D200E6">
      <w:pPr>
        <w:pStyle w:val="Punkt"/>
        <w:numPr>
          <w:ilvl w:val="0"/>
          <w:numId w:val="259"/>
        </w:numPr>
      </w:pPr>
      <w:r w:rsidRPr="002C19F8">
        <w:t>Szkolny zestaw programów nauczania oraz program wychowawczo-profilaktyczny szkoły tworzą spójną całość i uwzględniają wszystkie wymagania opisane w</w:t>
      </w:r>
      <w:r w:rsidR="00BC7D20" w:rsidRPr="002C19F8">
        <w:t> </w:t>
      </w:r>
      <w:r w:rsidRPr="002C19F8">
        <w:t>podstawie programowej.</w:t>
      </w:r>
    </w:p>
    <w:p w14:paraId="16F83F7C" w14:textId="77777777" w:rsidR="00064B97" w:rsidRPr="002C19F8" w:rsidRDefault="0094069F" w:rsidP="00D200E6">
      <w:pPr>
        <w:pStyle w:val="Punkt"/>
        <w:numPr>
          <w:ilvl w:val="0"/>
          <w:numId w:val="259"/>
        </w:numPr>
      </w:pPr>
      <w:r w:rsidRPr="002C19F8">
        <w:t>Szkoła i nauczyciele realizują cele i zadania określone w podstawach kształcenie ogólnego</w:t>
      </w:r>
      <w:r w:rsidR="00FA5C1A" w:rsidRPr="002C19F8">
        <w:t xml:space="preserve"> i branżowego</w:t>
      </w:r>
      <w:r w:rsidRPr="002C19F8">
        <w:t xml:space="preserve"> zgodnie z warunkami i zaleceniami wskazanymi dla poszczególnych edukacji przedmiotowych.</w:t>
      </w:r>
    </w:p>
    <w:p w14:paraId="4CA82C59" w14:textId="77777777" w:rsidR="00064B97" w:rsidRPr="002C19F8" w:rsidRDefault="00064B97" w:rsidP="00064B97">
      <w:pPr>
        <w:pStyle w:val="Nagwek4-rozdzia"/>
        <w:rPr>
          <w:rFonts w:asciiTheme="minorHAnsi" w:hAnsiTheme="minorHAnsi" w:cstheme="minorHAnsi"/>
        </w:rPr>
      </w:pPr>
    </w:p>
    <w:p w14:paraId="6ABA23ED" w14:textId="77777777" w:rsidR="00064B97" w:rsidRPr="002C19F8" w:rsidRDefault="00064B97" w:rsidP="00064B97">
      <w:pPr>
        <w:pStyle w:val="Nagwek4-rozdzia"/>
        <w:rPr>
          <w:rFonts w:asciiTheme="minorHAnsi" w:hAnsiTheme="minorHAnsi" w:cstheme="minorHAnsi"/>
        </w:rPr>
      </w:pPr>
      <w:bookmarkStart w:id="14" w:name="_Toc216939608"/>
      <w:r w:rsidRPr="002C19F8">
        <w:rPr>
          <w:rFonts w:asciiTheme="minorHAnsi" w:hAnsiTheme="minorHAnsi" w:cstheme="minorHAnsi"/>
        </w:rPr>
        <w:t>Rozdział 4</w:t>
      </w:r>
      <w:r w:rsidRPr="002C19F8">
        <w:rPr>
          <w:rFonts w:asciiTheme="minorHAnsi" w:hAnsiTheme="minorHAnsi" w:cstheme="minorHAnsi"/>
        </w:rPr>
        <w:br/>
        <w:t>Misja i wizja szkoły</w:t>
      </w:r>
      <w:bookmarkEnd w:id="14"/>
    </w:p>
    <w:p w14:paraId="020133E3" w14:textId="77777777" w:rsidR="00F65E6D" w:rsidRPr="002C19F8" w:rsidRDefault="00F65E6D" w:rsidP="001D004F">
      <w:pPr>
        <w:pStyle w:val="Paragraf"/>
        <w:numPr>
          <w:ilvl w:val="1"/>
          <w:numId w:val="62"/>
        </w:numPr>
        <w:ind w:firstLine="567"/>
        <w:jc w:val="left"/>
        <w:rPr>
          <w:rFonts w:asciiTheme="minorHAnsi" w:hAnsiTheme="minorHAnsi" w:cstheme="minorHAnsi"/>
          <w:sz w:val="24"/>
          <w:szCs w:val="24"/>
        </w:rPr>
      </w:pPr>
      <w:r w:rsidRPr="002C19F8">
        <w:rPr>
          <w:rFonts w:asciiTheme="minorHAnsi" w:hAnsiTheme="minorHAnsi" w:cstheme="minorHAnsi"/>
          <w:b/>
          <w:bCs/>
          <w:sz w:val="24"/>
          <w:szCs w:val="24"/>
        </w:rPr>
        <w:t>1.</w:t>
      </w:r>
      <w:r w:rsidRPr="002C19F8">
        <w:rPr>
          <w:rFonts w:asciiTheme="minorHAnsi" w:hAnsiTheme="minorHAnsi" w:cstheme="minorHAnsi"/>
          <w:sz w:val="24"/>
          <w:szCs w:val="24"/>
        </w:rPr>
        <w:t xml:space="preserve"> Szkoła opracowała Misję i Wizję Szkoły oraz Model Absolwenta. Stanowią one integralną część oferty edukacyjnej, a osiągnięcie zawartych w nich założeń jest jednym z głównych celów szkoły.</w:t>
      </w:r>
    </w:p>
    <w:p w14:paraId="03303774" w14:textId="77777777" w:rsidR="00F65E6D" w:rsidRPr="002C19F8" w:rsidRDefault="00F65E6D" w:rsidP="001D004F">
      <w:pPr>
        <w:pStyle w:val="Ustp"/>
        <w:numPr>
          <w:ilvl w:val="2"/>
          <w:numId w:val="45"/>
        </w:numPr>
        <w:ind w:left="284"/>
        <w:jc w:val="left"/>
        <w:rPr>
          <w:rFonts w:asciiTheme="minorHAnsi" w:hAnsiTheme="minorHAnsi" w:cstheme="minorHAnsi"/>
          <w:sz w:val="24"/>
        </w:rPr>
      </w:pPr>
      <w:r w:rsidRPr="002C19F8">
        <w:rPr>
          <w:rFonts w:asciiTheme="minorHAnsi" w:hAnsiTheme="minorHAnsi" w:cstheme="minorHAnsi"/>
          <w:sz w:val="24"/>
        </w:rPr>
        <w:t>Misja szkoły:</w:t>
      </w:r>
      <w:r w:rsidR="008378AB" w:rsidRPr="002C19F8">
        <w:rPr>
          <w:rFonts w:asciiTheme="minorHAnsi" w:hAnsiTheme="minorHAnsi" w:cstheme="minorHAnsi"/>
          <w:sz w:val="24"/>
        </w:rPr>
        <w:t xml:space="preserve"> Kształcimy </w:t>
      </w:r>
      <w:r w:rsidR="008378AB" w:rsidRPr="002C19F8">
        <w:rPr>
          <w:rFonts w:asciiTheme="minorHAnsi" w:hAnsiTheme="minorHAnsi" w:cstheme="minorHAnsi"/>
          <w:bCs/>
          <w:sz w:val="24"/>
        </w:rPr>
        <w:t xml:space="preserve">specjalistów poszukiwanych na rynku pracy zgodnie z obowiązującymi standardami, </w:t>
      </w:r>
      <w:r w:rsidR="008378AB" w:rsidRPr="002C19F8">
        <w:rPr>
          <w:rFonts w:asciiTheme="minorHAnsi" w:hAnsiTheme="minorHAnsi" w:cstheme="minorHAnsi"/>
          <w:sz w:val="24"/>
        </w:rPr>
        <w:t>w bezpiecznej i przyjaznej szkole, we współpracy z</w:t>
      </w:r>
      <w:r w:rsidR="00BC7D20" w:rsidRPr="002C19F8">
        <w:rPr>
          <w:rFonts w:asciiTheme="minorHAnsi" w:hAnsiTheme="minorHAnsi" w:cstheme="minorHAnsi"/>
          <w:sz w:val="24"/>
        </w:rPr>
        <w:t> </w:t>
      </w:r>
      <w:r w:rsidR="008378AB" w:rsidRPr="002C19F8">
        <w:rPr>
          <w:rFonts w:asciiTheme="minorHAnsi" w:hAnsiTheme="minorHAnsi" w:cstheme="minorHAnsi"/>
          <w:sz w:val="24"/>
        </w:rPr>
        <w:t>pracodawcami</w:t>
      </w:r>
      <w:r w:rsidRPr="002C19F8">
        <w:rPr>
          <w:rFonts w:asciiTheme="minorHAnsi" w:hAnsiTheme="minorHAnsi" w:cstheme="minorHAnsi"/>
          <w:sz w:val="24"/>
        </w:rPr>
        <w:t>.</w:t>
      </w:r>
    </w:p>
    <w:p w14:paraId="6BCC0228" w14:textId="77777777" w:rsidR="008378AB" w:rsidRPr="002C19F8" w:rsidRDefault="008378AB" w:rsidP="001D004F">
      <w:pPr>
        <w:pStyle w:val="Ustp"/>
        <w:numPr>
          <w:ilvl w:val="2"/>
          <w:numId w:val="45"/>
        </w:numPr>
        <w:ind w:left="284"/>
        <w:jc w:val="left"/>
        <w:rPr>
          <w:rFonts w:asciiTheme="minorHAnsi" w:hAnsiTheme="minorHAnsi" w:cstheme="minorHAnsi"/>
          <w:sz w:val="24"/>
        </w:rPr>
      </w:pPr>
      <w:r w:rsidRPr="002C19F8">
        <w:rPr>
          <w:rFonts w:asciiTheme="minorHAnsi" w:hAnsiTheme="minorHAnsi" w:cstheme="minorHAnsi"/>
          <w:sz w:val="24"/>
        </w:rPr>
        <w:t>Wizja szkoły:</w:t>
      </w:r>
      <w:r w:rsidRPr="002C19F8">
        <w:rPr>
          <w:rFonts w:asciiTheme="minorHAnsi" w:hAnsiTheme="minorHAnsi" w:cstheme="minorHAnsi"/>
          <w:bCs/>
          <w:sz w:val="24"/>
        </w:rPr>
        <w:t xml:space="preserve"> ZSETH najlepszą szkołą zawodową w regionie o randze szkoły europejskiej, przygotowującą poszukiwanych na rynku pracy specjalistów do aktywnego funkcjonowania w gospodarce opartej na wiedzy</w:t>
      </w:r>
      <w:r w:rsidR="008C6B6E" w:rsidRPr="002C19F8">
        <w:rPr>
          <w:rFonts w:asciiTheme="minorHAnsi" w:hAnsiTheme="minorHAnsi" w:cstheme="minorHAnsi"/>
          <w:bCs/>
          <w:sz w:val="24"/>
        </w:rPr>
        <w:t>.</w:t>
      </w:r>
    </w:p>
    <w:p w14:paraId="0C7B9F08" w14:textId="77777777" w:rsidR="008378AB" w:rsidRPr="002C19F8" w:rsidRDefault="008C6B6E" w:rsidP="001D004F">
      <w:pPr>
        <w:pStyle w:val="Ustp"/>
        <w:numPr>
          <w:ilvl w:val="2"/>
          <w:numId w:val="45"/>
        </w:numPr>
        <w:ind w:left="284"/>
        <w:jc w:val="left"/>
        <w:rPr>
          <w:rFonts w:asciiTheme="minorHAnsi" w:hAnsiTheme="minorHAnsi" w:cstheme="minorHAnsi"/>
          <w:sz w:val="24"/>
        </w:rPr>
      </w:pPr>
      <w:r w:rsidRPr="002C19F8">
        <w:rPr>
          <w:rFonts w:asciiTheme="minorHAnsi" w:hAnsiTheme="minorHAnsi" w:cstheme="minorHAnsi"/>
          <w:sz w:val="24"/>
        </w:rPr>
        <w:t>Model A</w:t>
      </w:r>
      <w:r w:rsidR="00F65E6D" w:rsidRPr="002C19F8">
        <w:rPr>
          <w:rFonts w:asciiTheme="minorHAnsi" w:hAnsiTheme="minorHAnsi" w:cstheme="minorHAnsi"/>
          <w:sz w:val="24"/>
        </w:rPr>
        <w:t>bsolwenta</w:t>
      </w:r>
      <w:r w:rsidRPr="002C19F8">
        <w:rPr>
          <w:rFonts w:asciiTheme="minorHAnsi" w:hAnsiTheme="minorHAnsi" w:cstheme="minorHAnsi"/>
          <w:sz w:val="24"/>
        </w:rPr>
        <w:t>.</w:t>
      </w:r>
    </w:p>
    <w:p w14:paraId="7D90B478" w14:textId="77777777" w:rsidR="009A11C1" w:rsidRPr="002C19F8" w:rsidRDefault="009A11C1" w:rsidP="007E2784">
      <w:pPr>
        <w:jc w:val="both"/>
        <w:rPr>
          <w:rFonts w:asciiTheme="minorHAnsi" w:hAnsiTheme="minorHAnsi" w:cstheme="minorHAnsi"/>
          <w:sz w:val="24"/>
          <w:szCs w:val="24"/>
        </w:rPr>
      </w:pPr>
    </w:p>
    <w:p w14:paraId="444A1CCA" w14:textId="77777777" w:rsidR="008378AB" w:rsidRPr="002C19F8" w:rsidRDefault="008378AB" w:rsidP="001D004F">
      <w:pPr>
        <w:spacing w:after="120"/>
        <w:ind w:left="425"/>
        <w:jc w:val="left"/>
        <w:rPr>
          <w:rFonts w:asciiTheme="minorHAnsi" w:hAnsiTheme="minorHAnsi" w:cstheme="minorHAnsi"/>
          <w:strike/>
          <w:sz w:val="24"/>
          <w:szCs w:val="24"/>
        </w:rPr>
      </w:pPr>
      <w:r w:rsidRPr="002C19F8">
        <w:rPr>
          <w:rFonts w:asciiTheme="minorHAnsi" w:hAnsiTheme="minorHAnsi" w:cstheme="minorHAnsi"/>
          <w:sz w:val="24"/>
          <w:szCs w:val="24"/>
        </w:rPr>
        <w:t>Absolwent szkoły</w:t>
      </w:r>
      <w:r w:rsidR="008C6B6E" w:rsidRPr="002C19F8">
        <w:rPr>
          <w:rFonts w:asciiTheme="minorHAnsi" w:hAnsiTheme="minorHAnsi" w:cstheme="minorHAnsi"/>
          <w:sz w:val="24"/>
          <w:szCs w:val="24"/>
        </w:rPr>
        <w:t>:</w:t>
      </w:r>
    </w:p>
    <w:p w14:paraId="6A3F3843"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jest aktywny, to znaczy: rozumie wpływ własnego działania na jakość szeroko pojętego środowiska, nie pozostaje biernym odbiorcą działania innych, poszukuje nowych wyzwań na rynku pracy;</w:t>
      </w:r>
    </w:p>
    <w:p w14:paraId="165E5C1A"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jest ciekawy świata, to znaczy: poszerza wiedzę ogólną i specjalistyczną, śledzi informacje z kraju i ze świata, orientuje się w zjawiskach społeczno-kulturowych;</w:t>
      </w:r>
    </w:p>
    <w:p w14:paraId="3D000B4A"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jest otwarty, to znaczy: lubi ludzi, umie współpracować, szuka prawdy, a nie udowodnienia, że racja zawsze jest po jego stronie;</w:t>
      </w:r>
    </w:p>
    <w:p w14:paraId="45BDF86A"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jest odpowiedzialny, to znaczy: sumiennie wykonuje powierzone zadania, można na niego liczyć, dotrzymuje słowa, jest gotowy ponosić konsekwencje podejmowanych decyzji;</w:t>
      </w:r>
    </w:p>
    <w:p w14:paraId="23EFCEE1"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jest prawy, to znaczy: postępuje uczciwie, posiada odwagę cywilną, jest lojalny, dyskretny, nie szkaluje niczyjego dobrego imienia, przestrzega zasad współżycia społecznego;</w:t>
      </w:r>
    </w:p>
    <w:p w14:paraId="41E05572"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jest punktualny, to znaczy: szanuje czas własny i innych, przestrzega czasu pracy określonego w zakładzie pracy;</w:t>
      </w:r>
    </w:p>
    <w:p w14:paraId="563AC9BC"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 xml:space="preserve">jest patriotą, to znaczy: jest dumny z bycia Polakiem, nie ma kompleksu niższości związanego z przynależnością narodową, swoją postawą dba o wizerunek własnego kraju, aktywnie uczestniczy w działaniach na rzecz swojego środowiska; </w:t>
      </w:r>
    </w:p>
    <w:p w14:paraId="285A0A8A"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jest twórczy, to znaczy: dostrzega możliwość ulepszenia działania w każdym obszarze, stara się dzielić innowacyjnymi pomysłami, cechuje go przedsiębiorczość;</w:t>
      </w:r>
    </w:p>
    <w:p w14:paraId="2153106C"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jest rozważny, to znaczy: zanim podejmie działanie, dokonuje oceny korzyści i</w:t>
      </w:r>
      <w:r w:rsidR="00BC7D20" w:rsidRPr="002C19F8">
        <w:rPr>
          <w:rFonts w:asciiTheme="minorHAnsi" w:hAnsiTheme="minorHAnsi" w:cstheme="minorHAnsi"/>
          <w:sz w:val="24"/>
          <w:szCs w:val="24"/>
        </w:rPr>
        <w:t> </w:t>
      </w:r>
      <w:r w:rsidRPr="002C19F8">
        <w:rPr>
          <w:rFonts w:asciiTheme="minorHAnsi" w:hAnsiTheme="minorHAnsi" w:cstheme="minorHAnsi"/>
          <w:sz w:val="24"/>
          <w:szCs w:val="24"/>
        </w:rPr>
        <w:t>ryzyka związanych z jego realizacją;</w:t>
      </w:r>
    </w:p>
    <w:p w14:paraId="0AA9D33C"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 xml:space="preserve"> jest tolerancyjny, to znaczy: szanuje ludzi bez względu na różnice, co nie znaczy, że nie posiada i nie potrafi bronić własnych przekonań;</w:t>
      </w:r>
    </w:p>
    <w:p w14:paraId="301949AA" w14:textId="77777777" w:rsidR="008378AB" w:rsidRPr="002C19F8" w:rsidRDefault="00BD2399"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 xml:space="preserve"> </w:t>
      </w:r>
      <w:r w:rsidR="008378AB" w:rsidRPr="002C19F8">
        <w:rPr>
          <w:rFonts w:asciiTheme="minorHAnsi" w:hAnsiTheme="minorHAnsi" w:cstheme="minorHAnsi"/>
          <w:sz w:val="24"/>
          <w:szCs w:val="24"/>
        </w:rPr>
        <w:t>jest kulturalny, to znaczy: szacunek i uprzejmość wobec innych są jego naturalną cechą,  stosuje zasady savoir-vivre’u, szanuje środowisko naturalne;</w:t>
      </w:r>
    </w:p>
    <w:p w14:paraId="552BC052" w14:textId="77777777" w:rsidR="008378AB" w:rsidRPr="002C19F8" w:rsidRDefault="00BD2399"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 xml:space="preserve"> </w:t>
      </w:r>
      <w:r w:rsidR="008378AB" w:rsidRPr="002C19F8">
        <w:rPr>
          <w:rFonts w:asciiTheme="minorHAnsi" w:hAnsiTheme="minorHAnsi" w:cstheme="minorHAnsi"/>
          <w:sz w:val="24"/>
          <w:szCs w:val="24"/>
        </w:rPr>
        <w:t>jest dobrze przygotowany do pełnienia różnych funkcji społecznych: rodzinnych, pracowniczych, obywatelskich;</w:t>
      </w:r>
    </w:p>
    <w:p w14:paraId="0A7DE129" w14:textId="77777777" w:rsidR="008378AB" w:rsidRPr="002C19F8" w:rsidRDefault="00BD2399"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 xml:space="preserve"> </w:t>
      </w:r>
      <w:r w:rsidR="008378AB" w:rsidRPr="002C19F8">
        <w:rPr>
          <w:rFonts w:asciiTheme="minorHAnsi" w:hAnsiTheme="minorHAnsi" w:cstheme="minorHAnsi"/>
          <w:sz w:val="24"/>
          <w:szCs w:val="24"/>
        </w:rPr>
        <w:t>jest specjalistą, posiada wiadomości i umiejętności właściwe dla wyuczonego zawodu.</w:t>
      </w:r>
    </w:p>
    <w:p w14:paraId="1A338D6E" w14:textId="77777777" w:rsidR="008643DA" w:rsidRPr="002C19F8" w:rsidRDefault="008643DA">
      <w:pPr>
        <w:spacing w:after="160" w:line="259" w:lineRule="auto"/>
        <w:jc w:val="left"/>
        <w:rPr>
          <w:rFonts w:asciiTheme="minorHAnsi" w:hAnsiTheme="minorHAnsi" w:cstheme="minorHAnsi"/>
          <w:sz w:val="24"/>
          <w:szCs w:val="24"/>
        </w:rPr>
      </w:pPr>
      <w:r w:rsidRPr="002C19F8">
        <w:rPr>
          <w:rFonts w:asciiTheme="minorHAnsi" w:hAnsiTheme="minorHAnsi" w:cstheme="minorHAnsi"/>
          <w:sz w:val="24"/>
          <w:szCs w:val="24"/>
        </w:rPr>
        <w:br w:type="page"/>
      </w:r>
    </w:p>
    <w:p w14:paraId="3D8B6942" w14:textId="01BF468F" w:rsidR="00A86E78" w:rsidRPr="002C19F8" w:rsidRDefault="00A86E78" w:rsidP="00A86E78">
      <w:pPr>
        <w:pStyle w:val="Nagwek3-dzia"/>
        <w:rPr>
          <w:rFonts w:asciiTheme="minorHAnsi" w:hAnsiTheme="minorHAnsi" w:cstheme="minorHAnsi"/>
        </w:rPr>
      </w:pPr>
      <w:bookmarkStart w:id="15" w:name="_Toc216939609"/>
      <w:bookmarkStart w:id="16" w:name="_Hlk13601298"/>
      <w:r w:rsidRPr="002C19F8">
        <w:rPr>
          <w:rFonts w:asciiTheme="minorHAnsi" w:hAnsiTheme="minorHAnsi" w:cstheme="minorHAnsi"/>
        </w:rPr>
        <w:t>Dział II</w:t>
      </w:r>
      <w:bookmarkEnd w:id="15"/>
    </w:p>
    <w:p w14:paraId="22028BAE" w14:textId="349DE7E3" w:rsidR="00A86E78" w:rsidRPr="002C19F8" w:rsidRDefault="00A86E78" w:rsidP="00A86E78">
      <w:pPr>
        <w:pStyle w:val="Nagwek3-dzia"/>
        <w:rPr>
          <w:rFonts w:asciiTheme="minorHAnsi" w:hAnsiTheme="minorHAnsi" w:cstheme="minorHAnsi"/>
        </w:rPr>
      </w:pPr>
      <w:bookmarkStart w:id="17" w:name="_Toc216939610"/>
      <w:r w:rsidRPr="002C19F8">
        <w:rPr>
          <w:rFonts w:asciiTheme="minorHAnsi" w:hAnsiTheme="minorHAnsi" w:cstheme="minorHAnsi"/>
        </w:rPr>
        <w:t>Sposoby realizacji zdań szkoły</w:t>
      </w:r>
      <w:bookmarkEnd w:id="17"/>
    </w:p>
    <w:p w14:paraId="28D5ACC2" w14:textId="77777777" w:rsidR="00A86E78" w:rsidRPr="002C19F8" w:rsidRDefault="00A86E78" w:rsidP="00A86E78">
      <w:pPr>
        <w:pStyle w:val="Nagwek3-dzia"/>
        <w:rPr>
          <w:rFonts w:asciiTheme="minorHAnsi" w:hAnsiTheme="minorHAnsi" w:cstheme="minorHAnsi"/>
        </w:rPr>
      </w:pPr>
    </w:p>
    <w:bookmarkEnd w:id="16"/>
    <w:p w14:paraId="21551F0E" w14:textId="77777777" w:rsidR="0094069F" w:rsidRPr="002C19F8" w:rsidRDefault="0094069F" w:rsidP="001D004F">
      <w:pPr>
        <w:pStyle w:val="Paragraf"/>
        <w:numPr>
          <w:ilvl w:val="1"/>
          <w:numId w:val="62"/>
        </w:numPr>
        <w:ind w:firstLine="567"/>
        <w:jc w:val="left"/>
        <w:rPr>
          <w:rFonts w:asciiTheme="minorHAnsi" w:hAnsiTheme="minorHAnsi" w:cstheme="minorHAnsi"/>
          <w:sz w:val="24"/>
          <w:szCs w:val="24"/>
        </w:rPr>
      </w:pPr>
      <w:r w:rsidRPr="002C19F8">
        <w:rPr>
          <w:rFonts w:asciiTheme="minorHAnsi" w:hAnsiTheme="minorHAnsi" w:cstheme="minorHAnsi"/>
          <w:sz w:val="24"/>
          <w:szCs w:val="24"/>
        </w:rPr>
        <w:t>W realizacji zadań szkoła respektuje zobowiąz</w:t>
      </w:r>
      <w:r w:rsidR="00BD2399" w:rsidRPr="002C19F8">
        <w:rPr>
          <w:rFonts w:asciiTheme="minorHAnsi" w:hAnsiTheme="minorHAnsi" w:cstheme="minorHAnsi"/>
          <w:sz w:val="24"/>
          <w:szCs w:val="24"/>
        </w:rPr>
        <w:t xml:space="preserve">ania wynikające w szczególności </w:t>
      </w:r>
      <w:r w:rsidRPr="002C19F8">
        <w:rPr>
          <w:rFonts w:asciiTheme="minorHAnsi" w:hAnsiTheme="minorHAnsi" w:cstheme="minorHAnsi"/>
          <w:sz w:val="24"/>
          <w:szCs w:val="24"/>
        </w:rPr>
        <w:t>z: Powszechnej Deklaracji Praw Człowieka ONZ, Deklaracji Praw Dziecka ONZ, Konwencji o Prawach Dziecka.</w:t>
      </w:r>
    </w:p>
    <w:p w14:paraId="599528F6" w14:textId="77777777" w:rsidR="0094069F" w:rsidRPr="002C19F8" w:rsidRDefault="00A65301" w:rsidP="00A65301">
      <w:pPr>
        <w:pStyle w:val="Nagwek4-rozdzia"/>
        <w:rPr>
          <w:rFonts w:asciiTheme="minorHAnsi" w:hAnsiTheme="minorHAnsi" w:cstheme="minorHAnsi"/>
        </w:rPr>
      </w:pPr>
      <w:bookmarkStart w:id="18" w:name="_Toc216939611"/>
      <w:r w:rsidRPr="002C19F8">
        <w:rPr>
          <w:rFonts w:asciiTheme="minorHAnsi" w:hAnsiTheme="minorHAnsi" w:cstheme="minorHAnsi"/>
        </w:rPr>
        <w:t>Rozdział 1</w:t>
      </w:r>
      <w:r w:rsidR="00FF742A" w:rsidRPr="002C19F8">
        <w:rPr>
          <w:rFonts w:asciiTheme="minorHAnsi" w:hAnsiTheme="minorHAnsi" w:cstheme="minorHAnsi"/>
        </w:rPr>
        <w:br/>
      </w:r>
      <w:bookmarkStart w:id="19" w:name="_Toc13829880"/>
      <w:r w:rsidR="0094069F" w:rsidRPr="002C19F8">
        <w:rPr>
          <w:rFonts w:asciiTheme="minorHAnsi" w:hAnsiTheme="minorHAnsi" w:cstheme="minorHAnsi"/>
        </w:rPr>
        <w:t>Programy nauczania, podrę</w:t>
      </w:r>
      <w:r w:rsidR="00D77324" w:rsidRPr="002C19F8">
        <w:rPr>
          <w:rFonts w:asciiTheme="minorHAnsi" w:hAnsiTheme="minorHAnsi" w:cstheme="minorHAnsi"/>
        </w:rPr>
        <w:t xml:space="preserve">czniki i </w:t>
      </w:r>
      <w:r w:rsidR="0094069F" w:rsidRPr="002C19F8">
        <w:rPr>
          <w:rFonts w:asciiTheme="minorHAnsi" w:hAnsiTheme="minorHAnsi" w:cstheme="minorHAnsi"/>
        </w:rPr>
        <w:t>zasady ich dopuszczenia</w:t>
      </w:r>
      <w:bookmarkEnd w:id="18"/>
      <w:bookmarkEnd w:id="19"/>
    </w:p>
    <w:p w14:paraId="4A514D24" w14:textId="77777777" w:rsidR="0094069F" w:rsidRPr="002C19F8" w:rsidRDefault="0094069F" w:rsidP="00665434">
      <w:pPr>
        <w:jc w:val="both"/>
        <w:rPr>
          <w:rFonts w:asciiTheme="minorHAnsi" w:hAnsiTheme="minorHAnsi" w:cstheme="minorHAnsi"/>
          <w:sz w:val="24"/>
          <w:szCs w:val="24"/>
        </w:rPr>
      </w:pPr>
    </w:p>
    <w:p w14:paraId="2C094DDF" w14:textId="77777777" w:rsidR="0094069F" w:rsidRPr="002C19F8" w:rsidRDefault="00BD2399" w:rsidP="001D004F">
      <w:pPr>
        <w:pStyle w:val="Paragraf"/>
        <w:keepNext w:val="0"/>
        <w:keepLines w:val="0"/>
        <w:numPr>
          <w:ilvl w:val="1"/>
          <w:numId w:val="62"/>
        </w:numPr>
        <w:spacing w:before="0"/>
        <w:ind w:firstLine="568"/>
        <w:jc w:val="left"/>
        <w:rPr>
          <w:rFonts w:asciiTheme="minorHAnsi" w:hAnsiTheme="minorHAnsi" w:cstheme="minorHAnsi"/>
          <w:sz w:val="24"/>
          <w:szCs w:val="24"/>
        </w:rPr>
      </w:pPr>
      <w:r w:rsidRPr="002C19F8">
        <w:rPr>
          <w:rFonts w:asciiTheme="minorHAnsi" w:hAnsiTheme="minorHAnsi" w:cstheme="minorHAnsi"/>
          <w:b/>
          <w:sz w:val="24"/>
          <w:szCs w:val="24"/>
        </w:rPr>
        <w:t>1</w:t>
      </w:r>
      <w:r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Programy nauczania – wymagania, zasady dopuszczania do użytku w</w:t>
      </w:r>
      <w:r w:rsidR="00BC7D20" w:rsidRPr="002C19F8">
        <w:rPr>
          <w:rFonts w:asciiTheme="minorHAnsi" w:hAnsiTheme="minorHAnsi" w:cstheme="minorHAnsi"/>
          <w:sz w:val="24"/>
          <w:szCs w:val="24"/>
        </w:rPr>
        <w:t> </w:t>
      </w:r>
      <w:r w:rsidR="0094069F" w:rsidRPr="002C19F8">
        <w:rPr>
          <w:rFonts w:asciiTheme="minorHAnsi" w:hAnsiTheme="minorHAnsi" w:cstheme="minorHAnsi"/>
          <w:sz w:val="24"/>
          <w:szCs w:val="24"/>
        </w:rPr>
        <w:t>szkole.</w:t>
      </w:r>
    </w:p>
    <w:p w14:paraId="7BFD3E26" w14:textId="77777777" w:rsidR="0094069F" w:rsidRPr="002C19F8" w:rsidRDefault="0094069F" w:rsidP="001D004F">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 Praca wychowawczo-dydaktyczna w szkole prowadzona jest w oparciu o</w:t>
      </w:r>
      <w:r w:rsidR="00BC7D20" w:rsidRPr="002C19F8">
        <w:rPr>
          <w:rFonts w:asciiTheme="minorHAnsi" w:hAnsiTheme="minorHAnsi" w:cstheme="minorHAnsi"/>
          <w:color w:val="auto"/>
          <w:sz w:val="24"/>
        </w:rPr>
        <w:t> </w:t>
      </w:r>
      <w:r w:rsidRPr="002C19F8">
        <w:rPr>
          <w:rFonts w:asciiTheme="minorHAnsi" w:hAnsiTheme="minorHAnsi" w:cstheme="minorHAnsi"/>
          <w:color w:val="auto"/>
          <w:sz w:val="24"/>
        </w:rPr>
        <w:t>obowiązującą podstawę programową kształcenia ogólnego</w:t>
      </w:r>
      <w:r w:rsidR="00FA5C1A" w:rsidRPr="002C19F8">
        <w:rPr>
          <w:rFonts w:asciiTheme="minorHAnsi" w:hAnsiTheme="minorHAnsi" w:cstheme="minorHAnsi"/>
          <w:color w:val="auto"/>
          <w:sz w:val="24"/>
        </w:rPr>
        <w:t xml:space="preserve"> i branżowego</w:t>
      </w:r>
      <w:r w:rsidRPr="002C19F8">
        <w:rPr>
          <w:rFonts w:asciiTheme="minorHAnsi" w:hAnsiTheme="minorHAnsi" w:cstheme="minorHAnsi"/>
          <w:color w:val="auto"/>
          <w:sz w:val="24"/>
        </w:rPr>
        <w:t xml:space="preserve"> zgodnie z</w:t>
      </w:r>
      <w:r w:rsidR="00BC7D20" w:rsidRPr="002C19F8">
        <w:rPr>
          <w:rFonts w:asciiTheme="minorHAnsi" w:hAnsiTheme="minorHAnsi" w:cstheme="minorHAnsi"/>
          <w:color w:val="auto"/>
          <w:sz w:val="24"/>
        </w:rPr>
        <w:t> </w:t>
      </w:r>
      <w:r w:rsidRPr="002C19F8">
        <w:rPr>
          <w:rFonts w:asciiTheme="minorHAnsi" w:hAnsiTheme="minorHAnsi" w:cstheme="minorHAnsi"/>
          <w:color w:val="auto"/>
          <w:sz w:val="24"/>
        </w:rPr>
        <w:t>przyjętymi programami nauczania dla poszczególnych edukacji przedmiotowych.</w:t>
      </w:r>
    </w:p>
    <w:p w14:paraId="3D46255A" w14:textId="77777777" w:rsidR="0094069F" w:rsidRPr="002C19F8" w:rsidRDefault="0094069F" w:rsidP="001D004F">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Program nauczania obejmuje treści nauczania ustalone dla danych zajęć edukacyjnych w podstawie programowej ułożone chronologicznie, z</w:t>
      </w:r>
      <w:r w:rsidR="00CE065F" w:rsidRPr="002C19F8">
        <w:rPr>
          <w:rFonts w:asciiTheme="minorHAnsi" w:hAnsiTheme="minorHAnsi" w:cstheme="minorHAnsi"/>
          <w:color w:val="auto"/>
          <w:sz w:val="24"/>
        </w:rPr>
        <w:t xml:space="preserve">e wskazaniem celów kształcenia </w:t>
      </w:r>
      <w:r w:rsidRPr="002C19F8">
        <w:rPr>
          <w:rFonts w:asciiTheme="minorHAnsi" w:hAnsiTheme="minorHAnsi" w:cstheme="minorHAnsi"/>
          <w:color w:val="auto"/>
          <w:sz w:val="24"/>
        </w:rPr>
        <w:t>i wychowania zawartymi w podstawie programowej kształcenia ogólnego</w:t>
      </w:r>
      <w:r w:rsidR="00AF3190" w:rsidRPr="002C19F8">
        <w:rPr>
          <w:rFonts w:asciiTheme="minorHAnsi" w:hAnsiTheme="minorHAnsi" w:cstheme="minorHAnsi"/>
          <w:color w:val="auto"/>
          <w:sz w:val="24"/>
        </w:rPr>
        <w:t xml:space="preserve"> i</w:t>
      </w:r>
      <w:r w:rsidR="00BC7D20" w:rsidRPr="002C19F8">
        <w:rPr>
          <w:rFonts w:asciiTheme="minorHAnsi" w:hAnsiTheme="minorHAnsi" w:cstheme="minorHAnsi"/>
          <w:color w:val="auto"/>
          <w:sz w:val="24"/>
        </w:rPr>
        <w:t> </w:t>
      </w:r>
      <w:r w:rsidR="00AF3190" w:rsidRPr="002C19F8">
        <w:rPr>
          <w:rFonts w:asciiTheme="minorHAnsi" w:hAnsiTheme="minorHAnsi" w:cstheme="minorHAnsi"/>
          <w:color w:val="auto"/>
          <w:sz w:val="24"/>
        </w:rPr>
        <w:t xml:space="preserve">branżowego. </w:t>
      </w:r>
      <w:r w:rsidRPr="002C19F8">
        <w:rPr>
          <w:rFonts w:asciiTheme="minorHAnsi" w:hAnsiTheme="minorHAnsi" w:cstheme="minorHAnsi"/>
          <w:color w:val="auto"/>
          <w:sz w:val="24"/>
        </w:rPr>
        <w:t>Program nauczania może zawierać treści wykraczające poza zakres treści</w:t>
      </w:r>
      <w:r w:rsidR="00CE065F"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kształcenia ustalone w podstawie program</w:t>
      </w:r>
      <w:r w:rsidR="00FF742A" w:rsidRPr="002C19F8">
        <w:rPr>
          <w:rFonts w:asciiTheme="minorHAnsi" w:hAnsiTheme="minorHAnsi" w:cstheme="minorHAnsi"/>
          <w:color w:val="auto"/>
          <w:sz w:val="24"/>
        </w:rPr>
        <w:t>o</w:t>
      </w:r>
      <w:r w:rsidRPr="002C19F8">
        <w:rPr>
          <w:rFonts w:asciiTheme="minorHAnsi" w:hAnsiTheme="minorHAnsi" w:cstheme="minorHAnsi"/>
          <w:color w:val="auto"/>
          <w:sz w:val="24"/>
        </w:rPr>
        <w:t>wej, pod warunkiem, że treści wykraczające poza podstawę programową:</w:t>
      </w:r>
    </w:p>
    <w:p w14:paraId="4713B6C0" w14:textId="77777777" w:rsidR="0094069F" w:rsidRPr="002C19F8" w:rsidRDefault="0094069F" w:rsidP="00D200E6">
      <w:pPr>
        <w:pStyle w:val="Punkt"/>
        <w:numPr>
          <w:ilvl w:val="0"/>
          <w:numId w:val="101"/>
        </w:numPr>
      </w:pPr>
      <w:r w:rsidRPr="002C19F8">
        <w:t>uwzględniają aktualny stan wiedzy naukowej, w tym, metodycznej;</w:t>
      </w:r>
    </w:p>
    <w:p w14:paraId="5A56C169" w14:textId="77777777" w:rsidR="0094069F" w:rsidRPr="002C19F8" w:rsidRDefault="0094069F" w:rsidP="00D200E6">
      <w:pPr>
        <w:pStyle w:val="Punkt"/>
        <w:numPr>
          <w:ilvl w:val="0"/>
          <w:numId w:val="101"/>
        </w:numPr>
      </w:pPr>
      <w:r w:rsidRPr="002C19F8">
        <w:t>są przystosowane do danego poziomu kształcenia pod względem stopnia trudności, formy przekazu, właściwego doboru pojęć, nazw, terminów i sposobu ich wyjaśniania;</w:t>
      </w:r>
    </w:p>
    <w:p w14:paraId="4D46B4EE" w14:textId="77777777" w:rsidR="0094069F" w:rsidRPr="002C19F8" w:rsidRDefault="0094069F" w:rsidP="00D200E6">
      <w:pPr>
        <w:pStyle w:val="Punkt"/>
        <w:numPr>
          <w:ilvl w:val="0"/>
          <w:numId w:val="101"/>
        </w:numPr>
      </w:pPr>
      <w:r w:rsidRPr="002C19F8">
        <w:t>wraz z treściami zawartymi w podstawie programowej stanowią logiczną całość.</w:t>
      </w:r>
    </w:p>
    <w:p w14:paraId="2C97FBDC" w14:textId="77777777" w:rsidR="0094069F" w:rsidRPr="002C19F8" w:rsidRDefault="0094069F" w:rsidP="005A3DB2">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Program nauczania zaproponowany przez nauczyciela musi być dostosowany do potrzeb i możliwości uczniów, dla których jest przeznaczony i powinien uwzględniać warunki dydaktyczne i lokalowe szkoły, zainteresowania uczniów, lokalizację szkoły, warunki środowiskowe i społeczne uczniów.</w:t>
      </w:r>
    </w:p>
    <w:p w14:paraId="5DA5E1E4" w14:textId="1162E00A" w:rsidR="0094069F" w:rsidRPr="002C19F8" w:rsidRDefault="0094069F" w:rsidP="005A3DB2">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Program nau</w:t>
      </w:r>
      <w:r w:rsidR="00DD44FA" w:rsidRPr="002C19F8">
        <w:rPr>
          <w:rFonts w:asciiTheme="minorHAnsi" w:hAnsiTheme="minorHAnsi" w:cstheme="minorHAnsi"/>
          <w:color w:val="auto"/>
          <w:sz w:val="24"/>
        </w:rPr>
        <w:t xml:space="preserve">czania na cały etap edukacyjny </w:t>
      </w:r>
      <w:r w:rsidRPr="002C19F8">
        <w:rPr>
          <w:rFonts w:asciiTheme="minorHAnsi" w:hAnsiTheme="minorHAnsi" w:cstheme="minorHAnsi"/>
          <w:color w:val="auto"/>
          <w:sz w:val="24"/>
        </w:rPr>
        <w:t>opracowuje nauczyciel lub zespół nauczycieli.</w:t>
      </w:r>
    </w:p>
    <w:p w14:paraId="3FD7BFCB" w14:textId="77777777" w:rsidR="00111CF4" w:rsidRPr="002C19F8" w:rsidRDefault="0094069F" w:rsidP="005A3DB2">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przez siebie modyfikacjami. </w:t>
      </w:r>
    </w:p>
    <w:p w14:paraId="52E5B206" w14:textId="2A9F23B9" w:rsidR="0094069F" w:rsidRPr="002C19F8" w:rsidRDefault="0094069F" w:rsidP="005A3DB2">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Program nauczania dla zajęć edukacyjnych z zakresu kształcenia ogólnego</w:t>
      </w:r>
      <w:r w:rsidR="0077674C" w:rsidRPr="002C19F8">
        <w:rPr>
          <w:rFonts w:asciiTheme="minorHAnsi" w:hAnsiTheme="minorHAnsi" w:cstheme="minorHAnsi"/>
          <w:color w:val="auto"/>
          <w:sz w:val="24"/>
        </w:rPr>
        <w:t xml:space="preserve"> lub branżowego</w:t>
      </w:r>
      <w:r w:rsidRPr="002C19F8">
        <w:rPr>
          <w:rFonts w:asciiTheme="minorHAnsi" w:hAnsiTheme="minorHAnsi" w:cstheme="minorHAnsi"/>
          <w:color w:val="auto"/>
          <w:sz w:val="24"/>
        </w:rPr>
        <w:t>, z</w:t>
      </w:r>
      <w:r w:rsidR="00DD44FA" w:rsidRPr="002C19F8">
        <w:rPr>
          <w:rFonts w:asciiTheme="minorHAnsi" w:hAnsiTheme="minorHAnsi" w:cstheme="minorHAnsi"/>
          <w:color w:val="auto"/>
          <w:sz w:val="24"/>
        </w:rPr>
        <w:t>wany dalej „programem nauczania</w:t>
      </w:r>
      <w:r w:rsidRPr="002C19F8">
        <w:rPr>
          <w:rFonts w:asciiTheme="minorHAnsi" w:hAnsiTheme="minorHAnsi" w:cstheme="minorHAnsi"/>
          <w:color w:val="auto"/>
          <w:sz w:val="24"/>
        </w:rPr>
        <w:t xml:space="preserve">", dopuszcza do użytku w danej szkole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na wniosek nauczyciela lub nauczycieli, po zasięgnięciu opinii rady pedagogicznej</w:t>
      </w:r>
      <w:r w:rsidR="00EE47F0" w:rsidRPr="002C19F8">
        <w:rPr>
          <w:rFonts w:asciiTheme="minorHAnsi" w:hAnsiTheme="minorHAnsi" w:cstheme="minorHAnsi"/>
          <w:color w:val="auto"/>
          <w:sz w:val="24"/>
        </w:rPr>
        <w:t>.</w:t>
      </w:r>
    </w:p>
    <w:p w14:paraId="50EB83DE" w14:textId="26E2F639" w:rsidR="0094069F" w:rsidRPr="002C19F8" w:rsidRDefault="0094069F" w:rsidP="005A3DB2">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Program nauczania </w:t>
      </w:r>
      <w:r w:rsidR="005F3817" w:rsidRPr="002C19F8">
        <w:rPr>
          <w:rFonts w:asciiTheme="minorHAnsi" w:hAnsiTheme="minorHAnsi" w:cstheme="minorHAnsi"/>
          <w:color w:val="auto"/>
          <w:sz w:val="24"/>
        </w:rPr>
        <w:t xml:space="preserve">ogólnokształcącego </w:t>
      </w:r>
      <w:r w:rsidR="005A3DB2" w:rsidRPr="002C19F8">
        <w:rPr>
          <w:rFonts w:asciiTheme="minorHAnsi" w:hAnsiTheme="minorHAnsi" w:cstheme="minorHAnsi"/>
          <w:color w:val="auto"/>
          <w:sz w:val="24"/>
        </w:rPr>
        <w:t>zawiera</w:t>
      </w:r>
      <w:r w:rsidRPr="002C19F8">
        <w:rPr>
          <w:rFonts w:asciiTheme="minorHAnsi" w:hAnsiTheme="minorHAnsi" w:cstheme="minorHAnsi"/>
          <w:color w:val="auto"/>
          <w:sz w:val="24"/>
        </w:rPr>
        <w:t>:</w:t>
      </w:r>
    </w:p>
    <w:p w14:paraId="762EC6DE" w14:textId="77777777" w:rsidR="0094069F" w:rsidRPr="002C19F8" w:rsidRDefault="0094069F" w:rsidP="00D200E6">
      <w:pPr>
        <w:pStyle w:val="Punkt"/>
        <w:numPr>
          <w:ilvl w:val="0"/>
          <w:numId w:val="102"/>
        </w:numPr>
      </w:pPr>
      <w:r w:rsidRPr="002C19F8">
        <w:t>szczegółowe cele kształcenia i wychowania;</w:t>
      </w:r>
    </w:p>
    <w:p w14:paraId="7B903013" w14:textId="77777777" w:rsidR="0094069F" w:rsidRPr="002C19F8" w:rsidRDefault="0094069F" w:rsidP="00D200E6">
      <w:pPr>
        <w:pStyle w:val="Punkt"/>
        <w:numPr>
          <w:ilvl w:val="0"/>
          <w:numId w:val="102"/>
        </w:numPr>
      </w:pPr>
      <w:r w:rsidRPr="002C19F8">
        <w:t>treści zgodne z treściami nauczania zawartymi w podstawie programowej kształcenia ogólnego;</w:t>
      </w:r>
    </w:p>
    <w:p w14:paraId="65914BCD" w14:textId="303D2CCE" w:rsidR="0094069F" w:rsidRPr="002C19F8" w:rsidRDefault="0094069F" w:rsidP="00D200E6">
      <w:pPr>
        <w:pStyle w:val="Punkt"/>
        <w:numPr>
          <w:ilvl w:val="0"/>
          <w:numId w:val="102"/>
        </w:numPr>
      </w:pPr>
      <w:r w:rsidRPr="002C19F8">
        <w:t>sposoby osiągania celów kształcenia i wychowania, z uwzględnieniem możliwości indywidualizacji pracy w zależności od potrzeb i mo</w:t>
      </w:r>
      <w:r w:rsidR="005A3DB2" w:rsidRPr="002C19F8">
        <w:t>żliwości uczniów oraz warunków,</w:t>
      </w:r>
      <w:r w:rsidRPr="002C19F8">
        <w:t xml:space="preserve"> w jakich program będzie realizowany;</w:t>
      </w:r>
    </w:p>
    <w:p w14:paraId="1215DDE7" w14:textId="77777777" w:rsidR="0094069F" w:rsidRPr="002C19F8" w:rsidRDefault="0094069F" w:rsidP="00D200E6">
      <w:pPr>
        <w:pStyle w:val="Punkt"/>
        <w:numPr>
          <w:ilvl w:val="0"/>
          <w:numId w:val="102"/>
        </w:numPr>
      </w:pPr>
      <w:r w:rsidRPr="002C19F8">
        <w:t>opis założonych osiągnięć ucznia;</w:t>
      </w:r>
    </w:p>
    <w:p w14:paraId="6BEEA601" w14:textId="77777777" w:rsidR="0094069F" w:rsidRPr="002C19F8" w:rsidRDefault="0094069F" w:rsidP="00D200E6">
      <w:pPr>
        <w:pStyle w:val="Punkt"/>
        <w:numPr>
          <w:ilvl w:val="0"/>
          <w:numId w:val="102"/>
        </w:numPr>
      </w:pPr>
      <w:r w:rsidRPr="002C19F8">
        <w:t>propozycje kryteriów oceny i metod sprawdzania osiągnięć ucznia.</w:t>
      </w:r>
    </w:p>
    <w:p w14:paraId="3D637251" w14:textId="1019A8D8" w:rsidR="005F3817" w:rsidRPr="002C19F8" w:rsidRDefault="005F3817" w:rsidP="005A3DB2">
      <w:pPr>
        <w:pStyle w:val="Ustp"/>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Program nauczania w zawodach szkolnictwa branżowego może być dopuszczony do</w:t>
      </w:r>
      <w:r w:rsidR="00DD44FA" w:rsidRPr="002C19F8">
        <w:rPr>
          <w:rFonts w:asciiTheme="minorHAnsi" w:hAnsiTheme="minorHAnsi" w:cstheme="minorHAnsi"/>
          <w:color w:val="auto"/>
          <w:sz w:val="24"/>
        </w:rPr>
        <w:t xml:space="preserve"> użytku w danej szkole, jeżeli:</w:t>
      </w:r>
    </w:p>
    <w:p w14:paraId="2B25744E" w14:textId="77777777" w:rsidR="005F3817" w:rsidRPr="002C19F8" w:rsidRDefault="005F3817" w:rsidP="00D200E6">
      <w:pPr>
        <w:pStyle w:val="Punkt"/>
        <w:numPr>
          <w:ilvl w:val="0"/>
          <w:numId w:val="103"/>
        </w:numPr>
        <w:rPr>
          <w:u w:val="single"/>
        </w:rPr>
      </w:pPr>
      <w:r w:rsidRPr="002C19F8">
        <w:t>stanowi opis sposobu realizacji celów kształcenia i treści nauczania ustalonych w</w:t>
      </w:r>
      <w:r w:rsidR="00BC7D20" w:rsidRPr="002C19F8">
        <w:t> </w:t>
      </w:r>
      <w:r w:rsidRPr="002C19F8">
        <w:t>podstawie programowej kształcenia w zawodach, w formie efektów kształcenia;</w:t>
      </w:r>
    </w:p>
    <w:p w14:paraId="56EB96DF" w14:textId="77777777" w:rsidR="00A359FD" w:rsidRPr="002C19F8" w:rsidRDefault="005F3817" w:rsidP="00D200E6">
      <w:pPr>
        <w:pStyle w:val="Punkt"/>
        <w:numPr>
          <w:ilvl w:val="0"/>
          <w:numId w:val="103"/>
        </w:numPr>
      </w:pPr>
      <w:r w:rsidRPr="002C19F8">
        <w:t>zawiera programy nauczania poszczególnych obowiązkowych zajęć edukacyjnych z</w:t>
      </w:r>
      <w:r w:rsidR="00BC7D20" w:rsidRPr="002C19F8">
        <w:t> </w:t>
      </w:r>
      <w:r w:rsidRPr="002C19F8">
        <w:t xml:space="preserve">zakresu kształcenia zawodowego ustalonych przez </w:t>
      </w:r>
      <w:r w:rsidR="003908BE" w:rsidRPr="002C19F8">
        <w:t>Dyrektora</w:t>
      </w:r>
      <w:r w:rsidRPr="002C19F8">
        <w:t xml:space="preserve"> szkoły w szkolnym planie nauczania: przedmiotów, modułów lub innych układów treści, obejmujące:</w:t>
      </w:r>
    </w:p>
    <w:p w14:paraId="2707CE3E" w14:textId="77777777" w:rsidR="00A359FD" w:rsidRPr="002C19F8" w:rsidRDefault="005F3817" w:rsidP="00D200E6">
      <w:pPr>
        <w:pStyle w:val="Punkt"/>
        <w:numPr>
          <w:ilvl w:val="0"/>
          <w:numId w:val="104"/>
        </w:numPr>
      </w:pPr>
      <w:r w:rsidRPr="002C19F8">
        <w:t>uszczegółowione efekty kształcenia, o których mowa w ust. 1, które powinny być osiągnięte przez ucznia w procesie kształcenia, oraz propozycje kryteriów oceny i</w:t>
      </w:r>
      <w:r w:rsidR="00BC7D20" w:rsidRPr="002C19F8">
        <w:t> </w:t>
      </w:r>
      <w:r w:rsidRPr="002C19F8">
        <w:t>metod sprawdzania tych osiągnięć,</w:t>
      </w:r>
    </w:p>
    <w:p w14:paraId="717FE335" w14:textId="28082570" w:rsidR="00A359FD" w:rsidRPr="002C19F8" w:rsidRDefault="00A359FD" w:rsidP="00D200E6">
      <w:pPr>
        <w:pStyle w:val="Punkt"/>
        <w:numPr>
          <w:ilvl w:val="0"/>
          <w:numId w:val="104"/>
        </w:numPr>
      </w:pPr>
      <w:r w:rsidRPr="002C19F8">
        <w:t>opis sposobu osiągnięcia uszczegółowionych efektów kształcenia, o których mowa w ust. 1, z uwzględnieniem możliwości indywidualizacji pracy w zależnośc</w:t>
      </w:r>
      <w:r w:rsidR="00BD2399" w:rsidRPr="002C19F8">
        <w:t xml:space="preserve">i od potrzeb </w:t>
      </w:r>
      <w:r w:rsidRPr="002C19F8">
        <w:t>i możliwości ucznió</w:t>
      </w:r>
      <w:r w:rsidR="00BD2399" w:rsidRPr="002C19F8">
        <w:t>w,</w:t>
      </w:r>
    </w:p>
    <w:p w14:paraId="523C5B6B" w14:textId="77777777" w:rsidR="005F3817" w:rsidRPr="002C19F8" w:rsidRDefault="00A359FD" w:rsidP="00D200E6">
      <w:pPr>
        <w:pStyle w:val="Punkt"/>
        <w:numPr>
          <w:ilvl w:val="0"/>
          <w:numId w:val="104"/>
        </w:numPr>
      </w:pPr>
      <w:r w:rsidRPr="002C19F8">
        <w:t>opis warunków, w jakich program będzie realizowany, z uwzględnieniem warunków realizacji kształcenia w danym zawodzie, ustalonych w podstawie programowej kształcenia w zawodach, określonej w rozporządzeniu, o którym mowa w ust. 1</w:t>
      </w:r>
      <w:r w:rsidR="00BD2399" w:rsidRPr="002C19F8">
        <w:t>,</w:t>
      </w:r>
    </w:p>
    <w:p w14:paraId="708BF8C0" w14:textId="77777777" w:rsidR="005F3817" w:rsidRPr="002C19F8" w:rsidRDefault="005F3817" w:rsidP="00D200E6">
      <w:pPr>
        <w:pStyle w:val="Punkt"/>
        <w:numPr>
          <w:ilvl w:val="0"/>
          <w:numId w:val="103"/>
        </w:numPr>
      </w:pPr>
      <w:r w:rsidRPr="002C19F8">
        <w:t>uwzględnia wyodrębnienie kwalifikacji w zawodzie zgodnie z klasyfikacją zawodów szkolnictwa zawodowego;</w:t>
      </w:r>
    </w:p>
    <w:p w14:paraId="44D2D8A2" w14:textId="77777777" w:rsidR="005F3817" w:rsidRPr="002C19F8" w:rsidRDefault="005F3817" w:rsidP="00D200E6">
      <w:pPr>
        <w:pStyle w:val="Punkt"/>
        <w:numPr>
          <w:ilvl w:val="0"/>
          <w:numId w:val="103"/>
        </w:numPr>
      </w:pPr>
      <w:r w:rsidRPr="002C19F8">
        <w:t>jest poprawny pod względem merytorycznym i dydaktycznym.</w:t>
      </w:r>
    </w:p>
    <w:p w14:paraId="67CD947E" w14:textId="77777777" w:rsidR="00B666B5" w:rsidRPr="002C19F8" w:rsidRDefault="0094069F" w:rsidP="005A3DB2">
      <w:pPr>
        <w:pStyle w:val="Ustp"/>
        <w:keepNext w:val="0"/>
        <w:keepLines w:val="0"/>
        <w:numPr>
          <w:ilvl w:val="2"/>
          <w:numId w:val="62"/>
        </w:numPr>
        <w:jc w:val="left"/>
        <w:rPr>
          <w:rFonts w:asciiTheme="minorHAnsi" w:hAnsiTheme="minorHAnsi" w:cstheme="minorHAnsi"/>
          <w:b/>
          <w:color w:val="auto"/>
          <w:sz w:val="24"/>
        </w:rPr>
      </w:pPr>
      <w:r w:rsidRPr="002C19F8">
        <w:rPr>
          <w:rFonts w:asciiTheme="minorHAnsi" w:hAnsiTheme="minorHAnsi" w:cstheme="minorHAnsi"/>
          <w:color w:val="auto"/>
          <w:sz w:val="24"/>
        </w:rPr>
        <w:t>Propozycje programów, które będą obowiązywały w kolejnym roku szkolnym nauczyciel lub nauczyciele skł</w:t>
      </w:r>
      <w:r w:rsidR="00162DF3" w:rsidRPr="002C19F8">
        <w:rPr>
          <w:rFonts w:asciiTheme="minorHAnsi" w:hAnsiTheme="minorHAnsi" w:cstheme="minorHAnsi"/>
          <w:color w:val="auto"/>
          <w:sz w:val="24"/>
        </w:rPr>
        <w:t xml:space="preserve">adają w formie pisemnej do dnia </w:t>
      </w:r>
      <w:r w:rsidRPr="002C19F8">
        <w:rPr>
          <w:rFonts w:asciiTheme="minorHAnsi" w:hAnsiTheme="minorHAnsi" w:cstheme="minorHAnsi"/>
          <w:color w:val="auto"/>
          <w:sz w:val="24"/>
        </w:rPr>
        <w:t xml:space="preserve">zakończenia zajęć </w:t>
      </w:r>
      <w:r w:rsidR="00B666B5" w:rsidRPr="002C19F8">
        <w:rPr>
          <w:rFonts w:asciiTheme="minorHAnsi" w:hAnsiTheme="minorHAnsi" w:cstheme="minorHAnsi"/>
          <w:color w:val="auto"/>
          <w:sz w:val="24"/>
        </w:rPr>
        <w:t>w</w:t>
      </w:r>
      <w:r w:rsidR="00BC7D20" w:rsidRPr="002C19F8">
        <w:rPr>
          <w:rFonts w:asciiTheme="minorHAnsi" w:hAnsiTheme="minorHAnsi" w:cstheme="minorHAnsi"/>
          <w:color w:val="auto"/>
          <w:sz w:val="24"/>
        </w:rPr>
        <w:t> </w:t>
      </w:r>
      <w:r w:rsidRPr="002C19F8">
        <w:rPr>
          <w:rFonts w:asciiTheme="minorHAnsi" w:hAnsiTheme="minorHAnsi" w:cstheme="minorHAnsi"/>
          <w:color w:val="auto"/>
          <w:sz w:val="24"/>
        </w:rPr>
        <w:t>poprzednim roku szkolnym.</w:t>
      </w:r>
    </w:p>
    <w:p w14:paraId="54C69737" w14:textId="052EFE56" w:rsidR="0094069F" w:rsidRPr="002C19F8" w:rsidRDefault="00C93118" w:rsidP="005A3DB2">
      <w:pPr>
        <w:pStyle w:val="Ustp"/>
        <w:keepNext w:val="0"/>
        <w:keepLines w:val="0"/>
        <w:numPr>
          <w:ilvl w:val="2"/>
          <w:numId w:val="62"/>
        </w:numPr>
        <w:jc w:val="left"/>
        <w:rPr>
          <w:rFonts w:asciiTheme="minorHAnsi" w:hAnsiTheme="minorHAnsi" w:cstheme="minorHAnsi"/>
          <w:b/>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lub upoważniona przez niego osoba, wykonująca zadania z</w:t>
      </w:r>
      <w:r w:rsidR="00BC7D20" w:rsidRPr="002C19F8">
        <w:rPr>
          <w:rFonts w:asciiTheme="minorHAnsi" w:hAnsiTheme="minorHAnsi" w:cstheme="minorHAnsi"/>
          <w:color w:val="auto"/>
          <w:sz w:val="24"/>
        </w:rPr>
        <w:t> </w:t>
      </w:r>
      <w:r w:rsidR="0094069F" w:rsidRPr="002C19F8">
        <w:rPr>
          <w:rFonts w:asciiTheme="minorHAnsi" w:hAnsiTheme="minorHAnsi" w:cstheme="minorHAnsi"/>
          <w:color w:val="auto"/>
          <w:sz w:val="24"/>
        </w:rPr>
        <w:t>zakresu nadzoru pedagogicznego dokonuje analizy formalnej programu nauczania zaproponowanego przez nauczyciela/nauczycieli programu. W przypadku wątpliwości, czy przedstawiony program spe</w:t>
      </w:r>
      <w:r w:rsidR="005A3DB2" w:rsidRPr="002C19F8">
        <w:rPr>
          <w:rFonts w:asciiTheme="minorHAnsi" w:hAnsiTheme="minorHAnsi" w:cstheme="minorHAnsi"/>
          <w:color w:val="auto"/>
          <w:sz w:val="24"/>
        </w:rPr>
        <w:t xml:space="preserve">łnia wszystkie warunki opisane </w:t>
      </w: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może zasięgnąć opinii o programie innego nauczyciela mianowanego lub dyplomowanego, posi</w:t>
      </w:r>
      <w:r w:rsidR="00A359FD" w:rsidRPr="002C19F8">
        <w:rPr>
          <w:rFonts w:asciiTheme="minorHAnsi" w:hAnsiTheme="minorHAnsi" w:cstheme="minorHAnsi"/>
          <w:color w:val="auto"/>
          <w:sz w:val="24"/>
        </w:rPr>
        <w:t xml:space="preserve">adającego wykształcenie wyższe </w:t>
      </w:r>
      <w:r w:rsidR="0094069F" w:rsidRPr="002C19F8">
        <w:rPr>
          <w:rFonts w:asciiTheme="minorHAnsi" w:hAnsiTheme="minorHAnsi" w:cstheme="minorHAnsi"/>
          <w:color w:val="auto"/>
          <w:sz w:val="24"/>
        </w:rPr>
        <w:t>i kwalifikacje wymagane do prowadzenia zajęć edukacyjnych, dla których program jest przeznaczony, doradcy metodycznego lub zespołu przedmiotowego funkcjonującego w szkole.</w:t>
      </w:r>
    </w:p>
    <w:p w14:paraId="61A3F2F8" w14:textId="44BEC9F4" w:rsidR="0094069F" w:rsidRPr="002C19F8" w:rsidRDefault="0094069F" w:rsidP="005A3DB2">
      <w:pPr>
        <w:pStyle w:val="Ustp"/>
        <w:keepNext w:val="0"/>
        <w:keepLines w:val="0"/>
        <w:numPr>
          <w:ilvl w:val="2"/>
          <w:numId w:val="62"/>
        </w:numPr>
        <w:jc w:val="left"/>
        <w:rPr>
          <w:rFonts w:asciiTheme="minorHAnsi" w:hAnsiTheme="minorHAnsi" w:cstheme="minorHAnsi"/>
          <w:b/>
          <w:color w:val="auto"/>
          <w:sz w:val="24"/>
        </w:rPr>
      </w:pPr>
      <w:r w:rsidRPr="002C19F8">
        <w:rPr>
          <w:rFonts w:asciiTheme="minorHAnsi" w:hAnsiTheme="minorHAnsi" w:cstheme="minorHAnsi"/>
          <w:color w:val="auto"/>
          <w:sz w:val="24"/>
        </w:rPr>
        <w:t xml:space="preserve">Opinia, o której mowa w ust. </w:t>
      </w:r>
      <w:r w:rsidR="00ED16DD" w:rsidRPr="002C19F8">
        <w:rPr>
          <w:rFonts w:asciiTheme="minorHAnsi" w:hAnsiTheme="minorHAnsi" w:cstheme="minorHAnsi"/>
          <w:color w:val="auto"/>
          <w:sz w:val="24"/>
        </w:rPr>
        <w:t>10</w:t>
      </w:r>
      <w:r w:rsidRPr="002C19F8">
        <w:rPr>
          <w:rFonts w:asciiTheme="minorHAnsi" w:hAnsiTheme="minorHAnsi" w:cstheme="minorHAnsi"/>
          <w:color w:val="auto"/>
          <w:sz w:val="24"/>
        </w:rPr>
        <w:t xml:space="preserve"> zawiera w szczególności ocenę zgodności programu z podstawą programową kształcenia ogólnego i dostosowania programu do potrzeb edukacyjnych uczniów.</w:t>
      </w:r>
    </w:p>
    <w:p w14:paraId="69ACF3B3" w14:textId="77777777" w:rsidR="0094069F" w:rsidRPr="002C19F8" w:rsidRDefault="0094069F" w:rsidP="005A3DB2">
      <w:pPr>
        <w:pStyle w:val="Ustp"/>
        <w:keepNext w:val="0"/>
        <w:keepLines w:val="0"/>
        <w:numPr>
          <w:ilvl w:val="2"/>
          <w:numId w:val="62"/>
        </w:numPr>
        <w:jc w:val="left"/>
        <w:rPr>
          <w:rFonts w:asciiTheme="minorHAnsi" w:hAnsiTheme="minorHAnsi" w:cstheme="minorHAnsi"/>
          <w:b/>
          <w:color w:val="auto"/>
          <w:sz w:val="24"/>
        </w:rPr>
      </w:pPr>
      <w:r w:rsidRPr="002C19F8">
        <w:rPr>
          <w:rFonts w:asciiTheme="minorHAnsi" w:hAnsiTheme="minorHAnsi" w:cstheme="minorHAnsi"/>
          <w:color w:val="auto"/>
          <w:sz w:val="24"/>
        </w:rPr>
        <w:t>P</w:t>
      </w:r>
      <w:r w:rsidR="00FF742A" w:rsidRPr="002C19F8">
        <w:rPr>
          <w:rFonts w:asciiTheme="minorHAnsi" w:hAnsiTheme="minorHAnsi" w:cstheme="minorHAnsi"/>
          <w:color w:val="auto"/>
          <w:sz w:val="24"/>
        </w:rPr>
        <w:t>r</w:t>
      </w:r>
      <w:r w:rsidRPr="002C19F8">
        <w:rPr>
          <w:rFonts w:asciiTheme="minorHAnsi" w:hAnsiTheme="minorHAnsi" w:cstheme="minorHAnsi"/>
          <w:color w:val="auto"/>
          <w:sz w:val="24"/>
        </w:rPr>
        <w:t xml:space="preserve">ogram nauczania do użytku wewnętrznego w szkole dopuszcza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w:t>
      </w:r>
      <w:r w:rsidR="00FF742A" w:rsidRPr="002C19F8">
        <w:rPr>
          <w:rFonts w:asciiTheme="minorHAnsi" w:hAnsiTheme="minorHAnsi" w:cstheme="minorHAnsi"/>
          <w:color w:val="auto"/>
          <w:sz w:val="24"/>
        </w:rPr>
        <w:t>z</w:t>
      </w:r>
      <w:r w:rsidRPr="002C19F8">
        <w:rPr>
          <w:rFonts w:asciiTheme="minorHAnsi" w:hAnsiTheme="minorHAnsi" w:cstheme="minorHAnsi"/>
          <w:color w:val="auto"/>
          <w:sz w:val="24"/>
        </w:rPr>
        <w:t xml:space="preserve"> zastrzeżeniem w terminie do 31 sierpnia każdego roku szkolnego. Dopuszczone programy nauczania stanowią Szkolny Zestaw Programów Nauczania. Numeracja programów wynika z rejestru programów w szkole i zawiera numer kolejny, pod którym został zarejestrowany program w zestawie, symboliczne oznaczenie szkoły i rok dopuszczenia do użytku.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ogłasza Szkolny zestaw programów nauczania w formie decyzji kierowniczej do dnia 1 września każdego roku.</w:t>
      </w:r>
    </w:p>
    <w:p w14:paraId="2B0E118A" w14:textId="77777777" w:rsidR="0094069F" w:rsidRPr="002C19F8" w:rsidRDefault="00C93118" w:rsidP="005A3DB2">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jest odpowiedzialny za uwzględnienie w zestawie programów całości podstawy programowej.</w:t>
      </w:r>
    </w:p>
    <w:p w14:paraId="55C3AA1B" w14:textId="4D60570F" w:rsidR="0094069F" w:rsidRPr="002C19F8" w:rsidRDefault="0094069F" w:rsidP="005A3DB2">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Indywidualne programy edukacyjno-terapeutyczne</w:t>
      </w:r>
      <w:r w:rsidR="00BD2399" w:rsidRPr="002C19F8">
        <w:rPr>
          <w:rFonts w:asciiTheme="minorHAnsi" w:hAnsiTheme="minorHAnsi" w:cstheme="minorHAnsi"/>
          <w:color w:val="auto"/>
          <w:sz w:val="24"/>
        </w:rPr>
        <w:t xml:space="preserve"> opracowane na potrzeby ucznia </w:t>
      </w:r>
      <w:r w:rsidRPr="002C19F8">
        <w:rPr>
          <w:rFonts w:asciiTheme="minorHAnsi" w:hAnsiTheme="minorHAnsi" w:cstheme="minorHAnsi"/>
          <w:color w:val="auto"/>
          <w:sz w:val="24"/>
        </w:rPr>
        <w:t>z orzeczeniem o niepełnosprawności, programy zajęć rewalidacyjno-wychowawczych dla uczniów zagrożonych niedostosowanie</w:t>
      </w:r>
      <w:r w:rsidR="00AA7F9E" w:rsidRPr="002C19F8">
        <w:rPr>
          <w:rFonts w:asciiTheme="minorHAnsi" w:hAnsiTheme="minorHAnsi" w:cstheme="minorHAnsi"/>
          <w:color w:val="auto"/>
          <w:sz w:val="24"/>
        </w:rPr>
        <w:t>m</w:t>
      </w:r>
      <w:r w:rsidR="005A3DB2"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społecznym lub zagrożonych nie</w:t>
      </w:r>
      <w:r w:rsidR="00111CF4" w:rsidRPr="002C19F8">
        <w:rPr>
          <w:rFonts w:asciiTheme="minorHAnsi" w:hAnsiTheme="minorHAnsi" w:cstheme="minorHAnsi"/>
          <w:color w:val="auto"/>
          <w:sz w:val="24"/>
        </w:rPr>
        <w:t>dostosowaniem, plany pracy kół</w:t>
      </w:r>
      <w:r w:rsidRPr="002C19F8">
        <w:rPr>
          <w:rFonts w:asciiTheme="minorHAnsi" w:hAnsiTheme="minorHAnsi" w:cstheme="minorHAnsi"/>
          <w:color w:val="auto"/>
          <w:sz w:val="24"/>
        </w:rPr>
        <w:t xml:space="preserve"> zainteresowań dopuszcza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w:t>
      </w:r>
    </w:p>
    <w:p w14:paraId="4E61B8E1" w14:textId="73EA4E67" w:rsidR="00162DF3" w:rsidRPr="002C19F8" w:rsidRDefault="0094069F" w:rsidP="005A3DB2">
      <w:pPr>
        <w:pStyle w:val="Ustp"/>
        <w:keepNext w:val="0"/>
        <w:keepLines w:val="0"/>
        <w:numPr>
          <w:ilvl w:val="2"/>
          <w:numId w:val="62"/>
        </w:numPr>
        <w:jc w:val="left"/>
        <w:rPr>
          <w:rFonts w:asciiTheme="minorHAnsi" w:hAnsiTheme="minorHAnsi" w:cstheme="minorHAnsi"/>
          <w:b/>
          <w:color w:val="auto"/>
          <w:sz w:val="24"/>
        </w:rPr>
      </w:pPr>
      <w:r w:rsidRPr="002C19F8">
        <w:rPr>
          <w:rFonts w:asciiTheme="minorHAnsi" w:hAnsiTheme="minorHAnsi" w:cstheme="minorHAnsi"/>
          <w:color w:val="auto"/>
          <w:sz w:val="24"/>
        </w:rPr>
        <w:t>Dopuszczone programy nauczania podlegają ewaluacji po każdym roku pracy. Ewaluacji dokonują autorzy programu lub nauczyciele wykorzystujący go w procesie dydaktycznym. Wnioski przedstawiane są na posiedzeniach zespołów przedmiotowych</w:t>
      </w:r>
      <w:r w:rsidR="00162DF3" w:rsidRPr="002C19F8">
        <w:rPr>
          <w:rFonts w:asciiTheme="minorHAnsi" w:hAnsiTheme="minorHAnsi" w:cstheme="minorHAnsi"/>
          <w:color w:val="auto"/>
          <w:sz w:val="24"/>
        </w:rPr>
        <w:t>.</w:t>
      </w:r>
    </w:p>
    <w:p w14:paraId="15FE7F3C" w14:textId="77777777" w:rsidR="0094069F" w:rsidRPr="002C19F8" w:rsidRDefault="0094069F" w:rsidP="005A3DB2">
      <w:pPr>
        <w:pStyle w:val="Ustp"/>
        <w:keepNext w:val="0"/>
        <w:keepLines w:val="0"/>
        <w:numPr>
          <w:ilvl w:val="2"/>
          <w:numId w:val="62"/>
        </w:numPr>
        <w:jc w:val="left"/>
        <w:rPr>
          <w:rFonts w:asciiTheme="minorHAnsi" w:hAnsiTheme="minorHAnsi" w:cstheme="minorHAnsi"/>
          <w:b/>
          <w:color w:val="auto"/>
          <w:sz w:val="24"/>
        </w:rPr>
      </w:pPr>
      <w:r w:rsidRPr="002C19F8">
        <w:rPr>
          <w:rFonts w:asciiTheme="minorHAnsi" w:hAnsiTheme="minorHAnsi" w:cstheme="minorHAnsi"/>
          <w:color w:val="auto"/>
          <w:sz w:val="24"/>
        </w:rPr>
        <w:t>Nauczyciel może zdecydować o realizacji programu nauczania</w:t>
      </w:r>
      <w:r w:rsidR="00CC58E7" w:rsidRPr="002C19F8">
        <w:rPr>
          <w:rFonts w:asciiTheme="minorHAnsi" w:hAnsiTheme="minorHAnsi" w:cstheme="minorHAnsi"/>
          <w:color w:val="auto"/>
          <w:sz w:val="24"/>
        </w:rPr>
        <w:t xml:space="preserve"> </w:t>
      </w:r>
      <w:r w:rsidRPr="002C19F8">
        <w:rPr>
          <w:rFonts w:asciiTheme="minorHAnsi" w:hAnsiTheme="minorHAnsi" w:cstheme="minorHAnsi"/>
          <w:sz w:val="24"/>
        </w:rPr>
        <w:t>z zastosowaniem podręcznika, materiału edukacyjnego lub materiału ćwiczeniowego lub</w:t>
      </w:r>
      <w:r w:rsidR="00CC58E7" w:rsidRPr="002C19F8">
        <w:rPr>
          <w:rFonts w:asciiTheme="minorHAnsi" w:hAnsiTheme="minorHAnsi" w:cstheme="minorHAnsi"/>
          <w:sz w:val="24"/>
        </w:rPr>
        <w:t xml:space="preserve"> </w:t>
      </w:r>
      <w:r w:rsidRPr="002C19F8">
        <w:rPr>
          <w:rFonts w:asciiTheme="minorHAnsi" w:hAnsiTheme="minorHAnsi" w:cstheme="minorHAnsi"/>
          <w:sz w:val="24"/>
        </w:rPr>
        <w:t>bez zastosowania podręcznika lub ma</w:t>
      </w:r>
      <w:r w:rsidR="00162DF3" w:rsidRPr="002C19F8">
        <w:rPr>
          <w:rFonts w:asciiTheme="minorHAnsi" w:hAnsiTheme="minorHAnsi" w:cstheme="minorHAnsi"/>
          <w:sz w:val="24"/>
        </w:rPr>
        <w:t>teriałów.</w:t>
      </w:r>
    </w:p>
    <w:p w14:paraId="5F63DF10" w14:textId="77777777" w:rsidR="0094069F" w:rsidRPr="002C19F8" w:rsidRDefault="00BD2399" w:rsidP="005A3DB2">
      <w:pPr>
        <w:pStyle w:val="Paragraf"/>
        <w:keepNext w:val="0"/>
        <w:keepLines w:val="0"/>
        <w:numPr>
          <w:ilvl w:val="1"/>
          <w:numId w:val="62"/>
        </w:numPr>
        <w:ind w:firstLine="567"/>
        <w:jc w:val="left"/>
        <w:rPr>
          <w:rFonts w:asciiTheme="minorHAnsi" w:hAnsiTheme="minorHAnsi" w:cstheme="minorHAnsi"/>
          <w:sz w:val="24"/>
          <w:szCs w:val="24"/>
        </w:rPr>
      </w:pPr>
      <w:r w:rsidRPr="002C19F8">
        <w:rPr>
          <w:rFonts w:asciiTheme="minorHAnsi" w:hAnsiTheme="minorHAnsi" w:cstheme="minorHAnsi"/>
          <w:b/>
          <w:sz w:val="24"/>
          <w:szCs w:val="24"/>
        </w:rPr>
        <w:t>1</w:t>
      </w:r>
      <w:r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Podręczniki, materiały edukacyjne – zasady dopuszczania do użytku w</w:t>
      </w:r>
      <w:r w:rsidR="00BC7D20" w:rsidRPr="002C19F8">
        <w:rPr>
          <w:rFonts w:asciiTheme="minorHAnsi" w:hAnsiTheme="minorHAnsi" w:cstheme="minorHAnsi"/>
          <w:sz w:val="24"/>
          <w:szCs w:val="24"/>
        </w:rPr>
        <w:t> </w:t>
      </w:r>
      <w:r w:rsidR="0094069F" w:rsidRPr="002C19F8">
        <w:rPr>
          <w:rFonts w:asciiTheme="minorHAnsi" w:hAnsiTheme="minorHAnsi" w:cstheme="minorHAnsi"/>
          <w:sz w:val="24"/>
          <w:szCs w:val="24"/>
        </w:rPr>
        <w:t>szkole.</w:t>
      </w:r>
    </w:p>
    <w:p w14:paraId="1571407B" w14:textId="77777777" w:rsidR="0094069F" w:rsidRPr="002C19F8" w:rsidRDefault="0094069F" w:rsidP="005A3DB2">
      <w:pPr>
        <w:pStyle w:val="Ustp"/>
        <w:keepNext w:val="0"/>
        <w:keepLines w:val="0"/>
        <w:numPr>
          <w:ilvl w:val="2"/>
          <w:numId w:val="72"/>
        </w:numPr>
        <w:jc w:val="left"/>
        <w:rPr>
          <w:rFonts w:asciiTheme="minorHAnsi" w:hAnsiTheme="minorHAnsi" w:cstheme="minorHAnsi"/>
          <w:color w:val="auto"/>
          <w:sz w:val="24"/>
        </w:rPr>
      </w:pPr>
      <w:r w:rsidRPr="002C19F8">
        <w:rPr>
          <w:rFonts w:asciiTheme="minorHAnsi" w:hAnsiTheme="minorHAnsi" w:cstheme="minorHAnsi"/>
          <w:color w:val="auto"/>
          <w:sz w:val="24"/>
        </w:rPr>
        <w:t>Decyzję o wykorzystywaniu podręcznika i innych materiałów dydaktycznych w</w:t>
      </w:r>
      <w:r w:rsidR="00BC7D20" w:rsidRPr="002C19F8">
        <w:rPr>
          <w:rFonts w:asciiTheme="minorHAnsi" w:hAnsiTheme="minorHAnsi" w:cstheme="minorHAnsi"/>
          <w:color w:val="auto"/>
          <w:sz w:val="24"/>
        </w:rPr>
        <w:t> </w:t>
      </w:r>
      <w:r w:rsidRPr="002C19F8">
        <w:rPr>
          <w:rFonts w:asciiTheme="minorHAnsi" w:hAnsiTheme="minorHAnsi" w:cstheme="minorHAnsi"/>
          <w:color w:val="auto"/>
          <w:sz w:val="24"/>
        </w:rPr>
        <w:t>procesie kształcenia podejmuje zespół nauczycieli prowadzący określoną edukację w</w:t>
      </w:r>
      <w:r w:rsidR="00BC7D20" w:rsidRPr="002C19F8">
        <w:rPr>
          <w:rFonts w:asciiTheme="minorHAnsi" w:hAnsiTheme="minorHAnsi" w:cstheme="minorHAnsi"/>
          <w:color w:val="auto"/>
          <w:sz w:val="24"/>
        </w:rPr>
        <w:t> </w:t>
      </w:r>
      <w:r w:rsidRPr="002C19F8">
        <w:rPr>
          <w:rFonts w:asciiTheme="minorHAnsi" w:hAnsiTheme="minorHAnsi" w:cstheme="minorHAnsi"/>
          <w:color w:val="auto"/>
          <w:sz w:val="24"/>
        </w:rPr>
        <w:t>szkole.</w:t>
      </w:r>
    </w:p>
    <w:p w14:paraId="34C37617" w14:textId="0DF4BEA2" w:rsidR="0094069F" w:rsidRPr="002C19F8" w:rsidRDefault="00C93118" w:rsidP="005A3DB2">
      <w:pPr>
        <w:pStyle w:val="Ustp"/>
        <w:keepNext w:val="0"/>
        <w:keepLines w:val="0"/>
        <w:numPr>
          <w:ilvl w:val="2"/>
          <w:numId w:val="72"/>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na podstawie propozycji zespołów nauczycielskich, uczących </w:t>
      </w:r>
      <w:r w:rsidR="00CE065F" w:rsidRPr="002C19F8">
        <w:rPr>
          <w:rFonts w:asciiTheme="minorHAnsi" w:hAnsiTheme="minorHAnsi" w:cstheme="minorHAnsi"/>
          <w:color w:val="auto"/>
          <w:sz w:val="24"/>
        </w:rPr>
        <w:t>w </w:t>
      </w:r>
      <w:r w:rsidR="005A3DB2" w:rsidRPr="002C19F8">
        <w:rPr>
          <w:rFonts w:asciiTheme="minorHAnsi" w:hAnsiTheme="minorHAnsi" w:cstheme="minorHAnsi"/>
          <w:color w:val="auto"/>
          <w:sz w:val="24"/>
        </w:rPr>
        <w:t xml:space="preserve">poszczególnych klasach, </w:t>
      </w:r>
      <w:r w:rsidR="0094069F" w:rsidRPr="002C19F8">
        <w:rPr>
          <w:rFonts w:asciiTheme="minorHAnsi" w:hAnsiTheme="minorHAnsi" w:cstheme="minorHAnsi"/>
          <w:color w:val="auto"/>
          <w:sz w:val="24"/>
        </w:rPr>
        <w:t>a także w przypadku braku zgody w zespole nauczycieli w</w:t>
      </w:r>
      <w:r w:rsidR="00BC7D20" w:rsidRPr="002C19F8">
        <w:rPr>
          <w:rFonts w:asciiTheme="minorHAnsi" w:hAnsiTheme="minorHAnsi" w:cstheme="minorHAnsi"/>
          <w:color w:val="auto"/>
          <w:sz w:val="24"/>
        </w:rPr>
        <w:t> </w:t>
      </w:r>
      <w:r w:rsidR="0094069F" w:rsidRPr="002C19F8">
        <w:rPr>
          <w:rFonts w:asciiTheme="minorHAnsi" w:hAnsiTheme="minorHAnsi" w:cstheme="minorHAnsi"/>
          <w:color w:val="auto"/>
          <w:sz w:val="24"/>
        </w:rPr>
        <w:t>sprawie podręcznika lub materiałów dydaktycznych ustala po zasięgni</w:t>
      </w:r>
      <w:r w:rsidR="00A359FD" w:rsidRPr="002C19F8">
        <w:rPr>
          <w:rFonts w:asciiTheme="minorHAnsi" w:hAnsiTheme="minorHAnsi" w:cstheme="minorHAnsi"/>
          <w:color w:val="auto"/>
          <w:sz w:val="24"/>
        </w:rPr>
        <w:t xml:space="preserve">ęciu opinii Rady Pedagogicznej </w:t>
      </w:r>
      <w:r w:rsidR="0094069F" w:rsidRPr="002C19F8">
        <w:rPr>
          <w:rFonts w:asciiTheme="minorHAnsi" w:hAnsiTheme="minorHAnsi" w:cstheme="minorHAnsi"/>
          <w:color w:val="auto"/>
          <w:sz w:val="24"/>
        </w:rPr>
        <w:t>i Rady Rodziców zestaw podręczników lub materiałów edukacyjnych obowiązujący we</w:t>
      </w:r>
      <w:r w:rsidR="00E36F5A" w:rsidRPr="002C19F8">
        <w:rPr>
          <w:rFonts w:asciiTheme="minorHAnsi" w:hAnsiTheme="minorHAnsi" w:cstheme="minorHAnsi"/>
          <w:color w:val="auto"/>
          <w:sz w:val="24"/>
        </w:rPr>
        <w:t xml:space="preserve"> </w:t>
      </w:r>
      <w:r w:rsidR="0094069F" w:rsidRPr="002C19F8">
        <w:rPr>
          <w:rFonts w:asciiTheme="minorHAnsi" w:hAnsiTheme="minorHAnsi" w:cstheme="minorHAnsi"/>
          <w:color w:val="auto"/>
          <w:sz w:val="24"/>
        </w:rPr>
        <w:t>wszystkich oddziałach danej klasy.</w:t>
      </w:r>
    </w:p>
    <w:p w14:paraId="49962E2A" w14:textId="77777777" w:rsidR="0094069F" w:rsidRPr="002C19F8" w:rsidRDefault="00C93118" w:rsidP="005A3DB2">
      <w:pPr>
        <w:pStyle w:val="Ustp"/>
        <w:keepNext w:val="0"/>
        <w:keepLines w:val="0"/>
        <w:numPr>
          <w:ilvl w:val="2"/>
          <w:numId w:val="72"/>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na wniosek nauczycieli uczących w poszczególnych klasach może dokonać zmiany w zestawie podręczników lub materiałach edukacyjnych, jeżeli nie ma</w:t>
      </w:r>
      <w:r w:rsidR="00E36F5A" w:rsidRPr="002C19F8">
        <w:rPr>
          <w:rFonts w:asciiTheme="minorHAnsi" w:hAnsiTheme="minorHAnsi" w:cstheme="minorHAnsi"/>
          <w:color w:val="auto"/>
          <w:sz w:val="24"/>
        </w:rPr>
        <w:t xml:space="preserve"> </w:t>
      </w:r>
      <w:r w:rsidR="0094069F" w:rsidRPr="002C19F8">
        <w:rPr>
          <w:rFonts w:asciiTheme="minorHAnsi" w:hAnsiTheme="minorHAnsi" w:cstheme="minorHAnsi"/>
          <w:color w:val="auto"/>
          <w:sz w:val="24"/>
        </w:rPr>
        <w:t>możliwości zakupu danego podręcznika lub materiału edukacyjnego.</w:t>
      </w:r>
    </w:p>
    <w:p w14:paraId="2175EAFC" w14:textId="5C811E42" w:rsidR="0094069F" w:rsidRPr="002C19F8" w:rsidRDefault="00C93118" w:rsidP="005A3DB2">
      <w:pPr>
        <w:pStyle w:val="Ustp"/>
        <w:keepNext w:val="0"/>
        <w:keepLines w:val="0"/>
        <w:numPr>
          <w:ilvl w:val="2"/>
          <w:numId w:val="72"/>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na wniosek zespołów nauczycielskich w poszczeg</w:t>
      </w:r>
      <w:r w:rsidR="005A3DB2" w:rsidRPr="002C19F8">
        <w:rPr>
          <w:rFonts w:asciiTheme="minorHAnsi" w:hAnsiTheme="minorHAnsi" w:cstheme="minorHAnsi"/>
          <w:color w:val="auto"/>
          <w:sz w:val="24"/>
        </w:rPr>
        <w:t xml:space="preserve">ólnych klasach może uzupełnić </w:t>
      </w:r>
      <w:r w:rsidR="0094069F" w:rsidRPr="002C19F8">
        <w:rPr>
          <w:rFonts w:asciiTheme="minorHAnsi" w:hAnsiTheme="minorHAnsi" w:cstheme="minorHAnsi"/>
          <w:color w:val="auto"/>
          <w:sz w:val="24"/>
        </w:rPr>
        <w:t>szkolny zestaw podręczników lub materiałów edukacyjnych, a na wniosek zespołu nauczycieli uczących w oddziale wp</w:t>
      </w:r>
      <w:r w:rsidR="00DD44FA" w:rsidRPr="002C19F8">
        <w:rPr>
          <w:rFonts w:asciiTheme="minorHAnsi" w:hAnsiTheme="minorHAnsi" w:cstheme="minorHAnsi"/>
          <w:color w:val="auto"/>
          <w:sz w:val="24"/>
        </w:rPr>
        <w:t>rowadzić zmiany.</w:t>
      </w:r>
    </w:p>
    <w:p w14:paraId="43C48456" w14:textId="4E1854B6" w:rsidR="0094069F" w:rsidRPr="002C19F8" w:rsidRDefault="0094069F" w:rsidP="005A3DB2">
      <w:pPr>
        <w:pStyle w:val="Ustp"/>
        <w:keepNext w:val="0"/>
        <w:keepLines w:val="0"/>
        <w:numPr>
          <w:ilvl w:val="2"/>
          <w:numId w:val="72"/>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Zespoły, o których mowa w ust. 1 przedstawiają </w:t>
      </w:r>
      <w:r w:rsidR="00C93118" w:rsidRPr="002C19F8">
        <w:rPr>
          <w:rFonts w:asciiTheme="minorHAnsi" w:hAnsiTheme="minorHAnsi" w:cstheme="minorHAnsi"/>
          <w:color w:val="auto"/>
          <w:sz w:val="24"/>
        </w:rPr>
        <w:t>dyrektor</w:t>
      </w:r>
      <w:r w:rsidR="0004679F" w:rsidRPr="002C19F8">
        <w:rPr>
          <w:rFonts w:asciiTheme="minorHAnsi" w:hAnsiTheme="minorHAnsi" w:cstheme="minorHAnsi"/>
          <w:color w:val="auto"/>
          <w:sz w:val="24"/>
        </w:rPr>
        <w:t>owi szkoły propozycję</w:t>
      </w:r>
      <w:r w:rsidR="001C471F" w:rsidRPr="002C19F8">
        <w:rPr>
          <w:rFonts w:asciiTheme="minorHAnsi" w:hAnsiTheme="minorHAnsi" w:cstheme="minorHAnsi"/>
          <w:color w:val="auto"/>
          <w:sz w:val="24"/>
        </w:rPr>
        <w:t xml:space="preserve"> </w:t>
      </w:r>
      <w:r w:rsidRPr="002C19F8">
        <w:rPr>
          <w:rFonts w:asciiTheme="minorHAnsi" w:hAnsiTheme="minorHAnsi" w:cstheme="minorHAnsi"/>
          <w:sz w:val="24"/>
        </w:rPr>
        <w:t>jednego podręcznika lub materiału edukacyjnego do danych zajęć edukacyjnych</w:t>
      </w:r>
      <w:r w:rsidR="0004679F" w:rsidRPr="002C19F8">
        <w:rPr>
          <w:rFonts w:asciiTheme="minorHAnsi" w:hAnsiTheme="minorHAnsi" w:cstheme="minorHAnsi"/>
          <w:sz w:val="24"/>
        </w:rPr>
        <w:t xml:space="preserve"> </w:t>
      </w:r>
      <w:r w:rsidR="005A3DB2" w:rsidRPr="002C19F8">
        <w:rPr>
          <w:rFonts w:asciiTheme="minorHAnsi" w:hAnsiTheme="minorHAnsi" w:cstheme="minorHAnsi"/>
          <w:sz w:val="24"/>
        </w:rPr>
        <w:t>oraz</w:t>
      </w:r>
      <w:r w:rsidRPr="002C19F8">
        <w:rPr>
          <w:rFonts w:asciiTheme="minorHAnsi" w:hAnsiTheme="minorHAnsi" w:cstheme="minorHAnsi"/>
          <w:sz w:val="24"/>
        </w:rPr>
        <w:t xml:space="preserve"> jednego lub więcej podręczników lub materiałów edukacyjnych do nauczania obcego języka nowożytnego, biorąc pod uwagę poziomy nauczania języka obcego w klasach, w</w:t>
      </w:r>
      <w:r w:rsidR="00BC7D20" w:rsidRPr="002C19F8">
        <w:rPr>
          <w:rFonts w:asciiTheme="minorHAnsi" w:hAnsiTheme="minorHAnsi" w:cstheme="minorHAnsi"/>
          <w:sz w:val="24"/>
        </w:rPr>
        <w:t> </w:t>
      </w:r>
      <w:r w:rsidRPr="002C19F8">
        <w:rPr>
          <w:rFonts w:asciiTheme="minorHAnsi" w:hAnsiTheme="minorHAnsi" w:cstheme="minorHAnsi"/>
          <w:sz w:val="24"/>
        </w:rPr>
        <w:t>grupach oddziałowych, międzyoddziałowych lub międzyklasowych</w:t>
      </w:r>
      <w:r w:rsidR="001C471F" w:rsidRPr="002C19F8">
        <w:rPr>
          <w:rFonts w:asciiTheme="minorHAnsi" w:hAnsiTheme="minorHAnsi" w:cstheme="minorHAnsi"/>
          <w:sz w:val="24"/>
        </w:rPr>
        <w:t>.</w:t>
      </w:r>
    </w:p>
    <w:p w14:paraId="6515B952" w14:textId="31962BE4" w:rsidR="0094069F" w:rsidRPr="002C19F8" w:rsidRDefault="00C93118" w:rsidP="005A3DB2">
      <w:pPr>
        <w:pStyle w:val="Ustp"/>
        <w:keepNext w:val="0"/>
        <w:keepLines w:val="0"/>
        <w:numPr>
          <w:ilvl w:val="2"/>
          <w:numId w:val="72"/>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podaje corocznie do publicznej wiadomości w terminie do dnia zakończenia zajęć dydaktycznych zestaw podręczników lub materiałów edukacyjnych obowiązujących w danym roku szkolnym</w:t>
      </w:r>
      <w:r w:rsidR="008D51C7" w:rsidRPr="002C19F8">
        <w:rPr>
          <w:rFonts w:asciiTheme="minorHAnsi" w:hAnsiTheme="minorHAnsi" w:cstheme="minorHAnsi"/>
          <w:color w:val="auto"/>
          <w:sz w:val="24"/>
        </w:rPr>
        <w:t>.</w:t>
      </w:r>
    </w:p>
    <w:p w14:paraId="0D737614" w14:textId="77777777" w:rsidR="0094069F" w:rsidRPr="002C19F8" w:rsidRDefault="00A65301" w:rsidP="00A65301">
      <w:pPr>
        <w:pStyle w:val="Nagwek4-rozdzia"/>
        <w:rPr>
          <w:rFonts w:asciiTheme="minorHAnsi" w:hAnsiTheme="minorHAnsi" w:cstheme="minorHAnsi"/>
        </w:rPr>
      </w:pPr>
      <w:bookmarkStart w:id="20" w:name="_Toc216939612"/>
      <w:r w:rsidRPr="002C19F8">
        <w:rPr>
          <w:rFonts w:asciiTheme="minorHAnsi" w:hAnsiTheme="minorHAnsi" w:cstheme="minorHAnsi"/>
        </w:rPr>
        <w:t>Rozdział 2</w:t>
      </w:r>
      <w:r w:rsidR="00665434" w:rsidRPr="002C19F8">
        <w:rPr>
          <w:rFonts w:asciiTheme="minorHAnsi" w:hAnsiTheme="minorHAnsi" w:cstheme="minorHAnsi"/>
        </w:rPr>
        <w:br/>
      </w:r>
      <w:bookmarkStart w:id="21" w:name="_Toc13829881"/>
      <w:r w:rsidR="00665434" w:rsidRPr="002C19F8">
        <w:rPr>
          <w:rFonts w:asciiTheme="minorHAnsi" w:hAnsiTheme="minorHAnsi" w:cstheme="minorHAnsi"/>
        </w:rPr>
        <w:t>O</w:t>
      </w:r>
      <w:r w:rsidR="0094069F" w:rsidRPr="002C19F8">
        <w:rPr>
          <w:rFonts w:asciiTheme="minorHAnsi" w:hAnsiTheme="minorHAnsi" w:cstheme="minorHAnsi"/>
        </w:rPr>
        <w:t>rganizacja procesu wychowawczo-opiekuńczego w szkole</w:t>
      </w:r>
      <w:bookmarkEnd w:id="20"/>
      <w:bookmarkEnd w:id="21"/>
    </w:p>
    <w:p w14:paraId="21859756" w14:textId="6C2E1ABA" w:rsidR="0094069F" w:rsidRPr="002C19F8" w:rsidRDefault="0094069F" w:rsidP="005A3DB2">
      <w:pPr>
        <w:pStyle w:val="Paragraf"/>
        <w:keepNext w:val="0"/>
        <w:keepLines w:val="0"/>
        <w:numPr>
          <w:ilvl w:val="1"/>
          <w:numId w:val="72"/>
        </w:numPr>
        <w:spacing w:after="120"/>
        <w:ind w:firstLine="567"/>
        <w:jc w:val="left"/>
        <w:rPr>
          <w:rFonts w:asciiTheme="minorHAnsi" w:hAnsiTheme="minorHAnsi" w:cstheme="minorHAnsi"/>
          <w:sz w:val="24"/>
          <w:szCs w:val="24"/>
        </w:rPr>
      </w:pPr>
      <w:r w:rsidRPr="002C19F8">
        <w:rPr>
          <w:rFonts w:asciiTheme="minorHAnsi" w:hAnsiTheme="minorHAnsi" w:cstheme="minorHAnsi"/>
          <w:b/>
          <w:bCs/>
          <w:sz w:val="24"/>
          <w:szCs w:val="24"/>
        </w:rPr>
        <w:t>1.</w:t>
      </w:r>
      <w:r w:rsidR="005A3DB2" w:rsidRPr="002C19F8">
        <w:rPr>
          <w:rFonts w:asciiTheme="minorHAnsi" w:hAnsiTheme="minorHAnsi" w:cstheme="minorHAnsi"/>
          <w:sz w:val="24"/>
          <w:szCs w:val="24"/>
        </w:rPr>
        <w:t xml:space="preserve"> </w:t>
      </w:r>
      <w:r w:rsidRPr="002C19F8">
        <w:rPr>
          <w:rFonts w:asciiTheme="minorHAnsi" w:hAnsiTheme="minorHAnsi" w:cstheme="minorHAnsi"/>
          <w:sz w:val="24"/>
          <w:szCs w:val="24"/>
        </w:rPr>
        <w:t>Proces wychowawczy prowadzony jest w szkole zgodnie z Programem wychowawczo-profilaktycznym, który obejmuje:</w:t>
      </w:r>
    </w:p>
    <w:p w14:paraId="1D0B8F51" w14:textId="77777777" w:rsidR="004112F4" w:rsidRPr="002C19F8" w:rsidRDefault="0094069F" w:rsidP="00D200E6">
      <w:pPr>
        <w:pStyle w:val="Punkt"/>
        <w:numPr>
          <w:ilvl w:val="3"/>
          <w:numId w:val="5"/>
        </w:numPr>
      </w:pPr>
      <w:r w:rsidRPr="002C19F8">
        <w:t>treści i działania o charakterze wychowawczym skierowane do uczniów oraz</w:t>
      </w:r>
    </w:p>
    <w:p w14:paraId="5F85DE6E" w14:textId="77777777" w:rsidR="0094069F" w:rsidRPr="002C19F8" w:rsidRDefault="0094069F" w:rsidP="00D200E6">
      <w:pPr>
        <w:pStyle w:val="Punkt"/>
        <w:numPr>
          <w:ilvl w:val="3"/>
          <w:numId w:val="5"/>
        </w:numPr>
      </w:pPr>
      <w:r w:rsidRPr="002C19F8">
        <w:t>treści i</w:t>
      </w:r>
      <w:r w:rsidR="00BC7D20" w:rsidRPr="002C19F8">
        <w:t> </w:t>
      </w:r>
      <w:r w:rsidRPr="002C19F8">
        <w:t>działania o charakterze profilaktycznym skierowane do uczniów, nauczycieli i rodziców.</w:t>
      </w:r>
    </w:p>
    <w:p w14:paraId="2DB31128" w14:textId="77777777" w:rsidR="0094069F" w:rsidRPr="002C19F8" w:rsidRDefault="0094069F" w:rsidP="005A3DB2">
      <w:pPr>
        <w:pStyle w:val="Ustp"/>
        <w:keepNext w:val="0"/>
        <w:keepLines w:val="0"/>
        <w:numPr>
          <w:ilvl w:val="2"/>
          <w:numId w:val="5"/>
        </w:numPr>
        <w:jc w:val="left"/>
        <w:rPr>
          <w:rFonts w:asciiTheme="minorHAnsi" w:hAnsiTheme="minorHAnsi" w:cstheme="minorHAnsi"/>
          <w:color w:val="auto"/>
          <w:sz w:val="24"/>
        </w:rPr>
      </w:pPr>
      <w:r w:rsidRPr="002C19F8">
        <w:rPr>
          <w:rFonts w:asciiTheme="minorHAnsi" w:hAnsiTheme="minorHAnsi" w:cstheme="minorHAnsi"/>
          <w:bCs/>
          <w:color w:val="auto"/>
          <w:sz w:val="24"/>
        </w:rPr>
        <w:t>Program wychowawczo-profilaktyczny</w:t>
      </w:r>
      <w:r w:rsidRPr="002C19F8">
        <w:rPr>
          <w:rFonts w:asciiTheme="minorHAnsi" w:hAnsiTheme="minorHAnsi" w:cstheme="minorHAnsi"/>
          <w:color w:val="auto"/>
          <w:sz w:val="24"/>
        </w:rPr>
        <w:t xml:space="preserve"> opracowuje zespół składający się z</w:t>
      </w:r>
      <w:r w:rsidR="00BC7D20" w:rsidRPr="002C19F8">
        <w:rPr>
          <w:rFonts w:asciiTheme="minorHAnsi" w:hAnsiTheme="minorHAnsi" w:cstheme="minorHAnsi"/>
          <w:color w:val="auto"/>
          <w:sz w:val="24"/>
        </w:rPr>
        <w:t> </w:t>
      </w:r>
      <w:r w:rsidRPr="002C19F8">
        <w:rPr>
          <w:rFonts w:asciiTheme="minorHAnsi" w:hAnsiTheme="minorHAnsi" w:cstheme="minorHAnsi"/>
          <w:color w:val="auto"/>
          <w:sz w:val="24"/>
        </w:rPr>
        <w:t xml:space="preserve">nauczycieli wskazanych przez </w:t>
      </w:r>
      <w:r w:rsidR="003908BE" w:rsidRPr="002C19F8">
        <w:rPr>
          <w:rFonts w:asciiTheme="minorHAnsi" w:hAnsiTheme="minorHAnsi" w:cstheme="minorHAnsi"/>
          <w:color w:val="auto"/>
          <w:sz w:val="24"/>
        </w:rPr>
        <w:t>Dyrektora</w:t>
      </w:r>
      <w:r w:rsidRPr="002C19F8">
        <w:rPr>
          <w:rFonts w:asciiTheme="minorHAnsi" w:hAnsiTheme="minorHAnsi" w:cstheme="minorHAnsi"/>
          <w:color w:val="auto"/>
          <w:sz w:val="24"/>
        </w:rPr>
        <w:t xml:space="preserve"> szkoły, pedagoga szkolnego</w:t>
      </w:r>
      <w:r w:rsidR="00B3371E"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i delegowanych przez Radę Rodziców jej przedstawicieli.</w:t>
      </w:r>
    </w:p>
    <w:p w14:paraId="49A5F449" w14:textId="77777777" w:rsidR="0094069F" w:rsidRPr="002C19F8" w:rsidRDefault="0094069F" w:rsidP="005A3DB2">
      <w:pPr>
        <w:pStyle w:val="Ustp"/>
        <w:keepNext w:val="0"/>
        <w:keepLines w:val="0"/>
        <w:numPr>
          <w:ilvl w:val="2"/>
          <w:numId w:val="71"/>
        </w:numPr>
        <w:jc w:val="left"/>
        <w:rPr>
          <w:rFonts w:asciiTheme="minorHAnsi" w:hAnsiTheme="minorHAnsi" w:cstheme="minorHAnsi"/>
          <w:color w:val="auto"/>
          <w:sz w:val="24"/>
        </w:rPr>
      </w:pPr>
      <w:r w:rsidRPr="002C19F8">
        <w:rPr>
          <w:rFonts w:asciiTheme="minorHAnsi" w:hAnsiTheme="minorHAnsi" w:cstheme="minorHAnsi"/>
          <w:color w:val="auto"/>
          <w:sz w:val="24"/>
        </w:rPr>
        <w:t>Program wychowawczo</w:t>
      </w:r>
      <w:r w:rsidR="00E159BD"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 profilaktyczny opracowuje się na podstawie wyników corocznej diagnozy w zakresie występujących w środowisku szkolnym potrzeb rozwojowych uczniów, w tym czynników ryzyka i czynników chroniących, ze szczególnym uwzględnieniem zagrożeń związanych z używaniem substancji psychotropowych, środków zastępczych oraz nowych substancji psychoaktywnych.</w:t>
      </w:r>
    </w:p>
    <w:p w14:paraId="7E997CAB" w14:textId="2E12F952" w:rsidR="0094069F" w:rsidRPr="002C19F8" w:rsidRDefault="0094069F" w:rsidP="005A3DB2">
      <w:pPr>
        <w:pStyle w:val="Ustp"/>
        <w:jc w:val="left"/>
        <w:rPr>
          <w:rFonts w:asciiTheme="minorHAnsi" w:hAnsiTheme="minorHAnsi" w:cstheme="minorHAnsi"/>
          <w:sz w:val="24"/>
        </w:rPr>
      </w:pPr>
      <w:r w:rsidRPr="002C19F8">
        <w:rPr>
          <w:rFonts w:asciiTheme="minorHAnsi" w:hAnsiTheme="minorHAnsi" w:cstheme="minorHAnsi"/>
          <w:sz w:val="24"/>
        </w:rPr>
        <w:t>Program, o którym mowa w § 1</w:t>
      </w:r>
      <w:r w:rsidR="00CA7A21" w:rsidRPr="002C19F8">
        <w:rPr>
          <w:rFonts w:asciiTheme="minorHAnsi" w:hAnsiTheme="minorHAnsi" w:cstheme="minorHAnsi"/>
          <w:sz w:val="24"/>
        </w:rPr>
        <w:t>2</w:t>
      </w:r>
      <w:r w:rsidRPr="002C19F8">
        <w:rPr>
          <w:rFonts w:asciiTheme="minorHAnsi" w:hAnsiTheme="minorHAnsi" w:cstheme="minorHAnsi"/>
          <w:sz w:val="24"/>
        </w:rPr>
        <w:t xml:space="preserve"> ust. </w:t>
      </w:r>
      <w:r w:rsidR="00CA7A21" w:rsidRPr="002C19F8">
        <w:rPr>
          <w:rFonts w:asciiTheme="minorHAnsi" w:hAnsiTheme="minorHAnsi" w:cstheme="minorHAnsi"/>
          <w:sz w:val="24"/>
        </w:rPr>
        <w:t>2</w:t>
      </w:r>
      <w:r w:rsidRPr="002C19F8">
        <w:rPr>
          <w:rFonts w:asciiTheme="minorHAnsi" w:hAnsiTheme="minorHAnsi" w:cstheme="minorHAnsi"/>
          <w:sz w:val="24"/>
        </w:rPr>
        <w:t xml:space="preserve"> Rada Rodziców uchwala w terminie 30 dni od rozpoczęcia roku szkolnego, po wcześniejszym uzyskaniu porozumienia z Radą Pedagogiczną. Przez porozumienie rozumie się pozytywne opinie o Programie wychowawczo-profilaktycznym wyrażone przez Rad</w:t>
      </w:r>
      <w:r w:rsidR="005A3DB2" w:rsidRPr="002C19F8">
        <w:rPr>
          <w:rFonts w:asciiTheme="minorHAnsi" w:hAnsiTheme="minorHAnsi" w:cstheme="minorHAnsi"/>
          <w:sz w:val="24"/>
        </w:rPr>
        <w:t>ę Pedagogiczną i Radę Rodziców.</w:t>
      </w:r>
    </w:p>
    <w:p w14:paraId="61509864" w14:textId="77777777" w:rsidR="0094069F" w:rsidRPr="002C19F8" w:rsidRDefault="0094069F" w:rsidP="005A3DB2">
      <w:pPr>
        <w:pStyle w:val="Ustp"/>
        <w:keepNext w:val="0"/>
        <w:keepLines w:val="0"/>
        <w:jc w:val="left"/>
        <w:rPr>
          <w:rFonts w:asciiTheme="minorHAnsi" w:hAnsiTheme="minorHAnsi" w:cstheme="minorHAnsi"/>
          <w:color w:val="auto"/>
          <w:sz w:val="24"/>
        </w:rPr>
      </w:pPr>
      <w:r w:rsidRPr="002C19F8">
        <w:rPr>
          <w:rFonts w:asciiTheme="minorHAnsi" w:hAnsiTheme="minorHAnsi" w:cstheme="minorHAnsi"/>
          <w:color w:val="auto"/>
          <w:sz w:val="24"/>
        </w:rPr>
        <w:t>W przypadku, gdy w terminie 30 dni od rozpoczęcia roku szkolnego Rada Rodziców nie uzyska porozumienia z Radą Pedagogiczną w sprawie Programu wychowawczo-profilaktycznego, rozumianego jak</w:t>
      </w:r>
      <w:r w:rsidR="00D47739" w:rsidRPr="002C19F8">
        <w:rPr>
          <w:rFonts w:asciiTheme="minorHAnsi" w:hAnsiTheme="minorHAnsi" w:cstheme="minorHAnsi"/>
          <w:color w:val="auto"/>
          <w:sz w:val="24"/>
        </w:rPr>
        <w:t xml:space="preserve"> w ust. 4,  program ten ustala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w uzgodnieniu z organem sprawującym nadzór pedago</w:t>
      </w:r>
      <w:r w:rsidR="00D47739" w:rsidRPr="002C19F8">
        <w:rPr>
          <w:rFonts w:asciiTheme="minorHAnsi" w:hAnsiTheme="minorHAnsi" w:cstheme="minorHAnsi"/>
          <w:color w:val="auto"/>
          <w:sz w:val="24"/>
        </w:rPr>
        <w:t xml:space="preserve">giczny. Program ustalony przez </w:t>
      </w:r>
      <w:r w:rsidR="003908BE" w:rsidRPr="002C19F8">
        <w:rPr>
          <w:rFonts w:asciiTheme="minorHAnsi" w:hAnsiTheme="minorHAnsi" w:cstheme="minorHAnsi"/>
          <w:color w:val="auto"/>
          <w:sz w:val="24"/>
        </w:rPr>
        <w:t>Dyrektora</w:t>
      </w:r>
      <w:r w:rsidRPr="002C19F8">
        <w:rPr>
          <w:rFonts w:asciiTheme="minorHAnsi" w:hAnsiTheme="minorHAnsi" w:cstheme="minorHAnsi"/>
          <w:color w:val="auto"/>
          <w:sz w:val="24"/>
        </w:rPr>
        <w:t xml:space="preserve"> szkoły obowiązuje do czasu uchwalenia programu przez Radę Rodziców w porozumieniu z Radą Pedagogiczną.</w:t>
      </w:r>
    </w:p>
    <w:p w14:paraId="6BF3204C" w14:textId="4167441E" w:rsidR="00B3371E" w:rsidRPr="002C19F8" w:rsidRDefault="0094069F" w:rsidP="00B04551">
      <w:pPr>
        <w:pStyle w:val="Ustp"/>
        <w:keepNext w:val="0"/>
        <w:keepLines w:val="0"/>
        <w:jc w:val="left"/>
        <w:rPr>
          <w:rFonts w:asciiTheme="minorHAnsi" w:hAnsiTheme="minorHAnsi" w:cstheme="minorHAnsi"/>
          <w:color w:val="auto"/>
          <w:sz w:val="24"/>
        </w:rPr>
      </w:pPr>
      <w:r w:rsidRPr="002C19F8">
        <w:rPr>
          <w:rFonts w:asciiTheme="minorHAnsi" w:hAnsiTheme="minorHAnsi" w:cstheme="minorHAnsi"/>
          <w:color w:val="auto"/>
          <w:sz w:val="24"/>
        </w:rPr>
        <w:t>Wychowawcy klas na każdy rok szkolny opracowują plany pracy wychowawczo-profilaktycznej z uwzględnieniem treści Programu wychowawczo-profilaktycznego i</w:t>
      </w:r>
      <w:r w:rsidR="00487931"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przedstawiają je do zaopin</w:t>
      </w:r>
      <w:r w:rsidR="005A3DB2" w:rsidRPr="002C19F8">
        <w:rPr>
          <w:rFonts w:asciiTheme="minorHAnsi" w:hAnsiTheme="minorHAnsi" w:cstheme="minorHAnsi"/>
          <w:color w:val="auto"/>
          <w:sz w:val="24"/>
        </w:rPr>
        <w:t>iowania na zebraniach rodziców.</w:t>
      </w:r>
    </w:p>
    <w:p w14:paraId="692AF9FE" w14:textId="14197EA1" w:rsidR="0094069F" w:rsidRPr="002C19F8" w:rsidRDefault="0094069F" w:rsidP="005A3DB2">
      <w:pPr>
        <w:pStyle w:val="Ustp"/>
        <w:keepNext w:val="0"/>
        <w:keepLines w:val="0"/>
        <w:jc w:val="left"/>
        <w:rPr>
          <w:rFonts w:asciiTheme="minorHAnsi" w:hAnsiTheme="minorHAnsi" w:cstheme="minorHAnsi"/>
          <w:color w:val="auto"/>
          <w:sz w:val="24"/>
        </w:rPr>
      </w:pPr>
      <w:r w:rsidRPr="002C19F8">
        <w:rPr>
          <w:rFonts w:asciiTheme="minorHAnsi" w:eastAsia="Times New Roman" w:hAnsiTheme="minorHAnsi" w:cstheme="minorHAnsi"/>
          <w:color w:val="auto"/>
          <w:sz w:val="24"/>
          <w:lang w:eastAsia="pl-PL"/>
        </w:rPr>
        <w:t xml:space="preserve">Działania wychowawcze Szkoły mają charakter systemowy i podejmują je wszyscy nauczyciele zatrudnieni w Szkole wspomagani przez dyrekcję oraz </w:t>
      </w:r>
      <w:r w:rsidR="00B04551" w:rsidRPr="002C19F8">
        <w:rPr>
          <w:rFonts w:asciiTheme="minorHAnsi" w:eastAsia="Times New Roman" w:hAnsiTheme="minorHAnsi" w:cstheme="minorHAnsi"/>
          <w:color w:val="auto"/>
          <w:sz w:val="24"/>
          <w:lang w:eastAsia="pl-PL"/>
        </w:rPr>
        <w:t>pozostałych pracowników Szkoły.</w:t>
      </w:r>
    </w:p>
    <w:p w14:paraId="30C5852D" w14:textId="6CD65A90" w:rsidR="0094069F" w:rsidRPr="002C19F8" w:rsidRDefault="0094069F" w:rsidP="005A3DB2">
      <w:pPr>
        <w:pStyle w:val="Ustp"/>
        <w:keepNext w:val="0"/>
        <w:keepLines w:val="0"/>
        <w:jc w:val="left"/>
        <w:rPr>
          <w:rFonts w:asciiTheme="minorHAnsi" w:hAnsiTheme="minorHAnsi" w:cstheme="minorHAnsi"/>
          <w:color w:val="auto"/>
          <w:sz w:val="24"/>
        </w:rPr>
      </w:pPr>
      <w:r w:rsidRPr="002C19F8">
        <w:rPr>
          <w:rFonts w:asciiTheme="minorHAnsi" w:eastAsia="Times New Roman" w:hAnsiTheme="minorHAnsi" w:cstheme="minorHAnsi"/>
          <w:color w:val="auto"/>
          <w:sz w:val="24"/>
          <w:lang w:eastAsia="pl-PL"/>
        </w:rPr>
        <w:t>Podjęte działania wychowawcze w bezpiecznym i przyjaznym środowisku szkolnym mają</w:t>
      </w:r>
      <w:r w:rsidR="005A3DB2" w:rsidRPr="002C19F8">
        <w:rPr>
          <w:rFonts w:asciiTheme="minorHAnsi" w:eastAsia="Times New Roman" w:hAnsiTheme="minorHAnsi" w:cstheme="minorHAnsi"/>
          <w:color w:val="auto"/>
          <w:sz w:val="24"/>
          <w:lang w:eastAsia="pl-PL"/>
        </w:rPr>
        <w:t xml:space="preserve"> na celu przygotować ucznia do:</w:t>
      </w:r>
    </w:p>
    <w:p w14:paraId="2492EB83" w14:textId="77777777" w:rsidR="0094069F" w:rsidRPr="002C19F8" w:rsidRDefault="0094069F" w:rsidP="00D200E6">
      <w:pPr>
        <w:pStyle w:val="Punkt"/>
        <w:numPr>
          <w:ilvl w:val="0"/>
          <w:numId w:val="105"/>
        </w:numPr>
      </w:pPr>
      <w:r w:rsidRPr="002C19F8">
        <w:t>pracy nad sobą;</w:t>
      </w:r>
    </w:p>
    <w:p w14:paraId="3361C41A" w14:textId="10A31002" w:rsidR="0094069F" w:rsidRPr="002C19F8" w:rsidRDefault="0094069F" w:rsidP="00D200E6">
      <w:pPr>
        <w:pStyle w:val="Punkt"/>
        <w:numPr>
          <w:ilvl w:val="0"/>
          <w:numId w:val="105"/>
        </w:numPr>
      </w:pPr>
      <w:r w:rsidRPr="002C19F8">
        <w:t>bycia użyt</w:t>
      </w:r>
      <w:r w:rsidR="005A3DB2" w:rsidRPr="002C19F8">
        <w:t>ecznym członkiem społeczeństwa;</w:t>
      </w:r>
    </w:p>
    <w:p w14:paraId="48ACE62C" w14:textId="2A81BCAF" w:rsidR="0094069F" w:rsidRPr="002C19F8" w:rsidRDefault="0094069F" w:rsidP="00D200E6">
      <w:pPr>
        <w:pStyle w:val="Punkt"/>
        <w:numPr>
          <w:ilvl w:val="0"/>
          <w:numId w:val="105"/>
        </w:numPr>
      </w:pPr>
      <w:r w:rsidRPr="002C19F8">
        <w:t>bycia osobą wyróżniającą się takimi cechami, jak: odpowiedzialność, samodzielność, odwaga, kultura osobista, uczciwość, dobroć, patriotyzm, pracowitość, poszanowanie godności i innych, wrażliwość na krzywdę ludzką, szac</w:t>
      </w:r>
      <w:r w:rsidR="005A3DB2" w:rsidRPr="002C19F8">
        <w:t>unek dla starszych, tolerancja;</w:t>
      </w:r>
    </w:p>
    <w:p w14:paraId="2C06FFD3" w14:textId="1B97EFE0" w:rsidR="0094069F" w:rsidRPr="002C19F8" w:rsidRDefault="0094069F" w:rsidP="00D200E6">
      <w:pPr>
        <w:pStyle w:val="Punkt"/>
        <w:numPr>
          <w:ilvl w:val="0"/>
          <w:numId w:val="105"/>
        </w:numPr>
      </w:pPr>
      <w:r w:rsidRPr="002C19F8">
        <w:t>rozwoju s</w:t>
      </w:r>
      <w:r w:rsidR="005A3DB2" w:rsidRPr="002C19F8">
        <w:t>amorządności;</w:t>
      </w:r>
    </w:p>
    <w:p w14:paraId="23911354" w14:textId="2B1992D8" w:rsidR="0094069F" w:rsidRPr="002C19F8" w:rsidRDefault="0094069F" w:rsidP="00D200E6">
      <w:pPr>
        <w:pStyle w:val="Punkt"/>
        <w:numPr>
          <w:ilvl w:val="0"/>
          <w:numId w:val="105"/>
        </w:numPr>
      </w:pPr>
      <w:r w:rsidRPr="002C19F8">
        <w:t>dbałości o wypracowane tradyc</w:t>
      </w:r>
      <w:r w:rsidR="005A3DB2" w:rsidRPr="002C19F8">
        <w:t>je: klasy, szkoły i środowiska;</w:t>
      </w:r>
    </w:p>
    <w:p w14:paraId="0F9F308C" w14:textId="027E1556" w:rsidR="0094069F" w:rsidRPr="002C19F8" w:rsidRDefault="0094069F" w:rsidP="00D200E6">
      <w:pPr>
        <w:pStyle w:val="Punkt"/>
        <w:numPr>
          <w:ilvl w:val="0"/>
          <w:numId w:val="105"/>
        </w:numPr>
      </w:pPr>
      <w:r w:rsidRPr="002C19F8">
        <w:t>budowania poczucia pr</w:t>
      </w:r>
      <w:r w:rsidR="005A3DB2" w:rsidRPr="002C19F8">
        <w:t>zynależności i więzi ze Szkołą;</w:t>
      </w:r>
    </w:p>
    <w:p w14:paraId="691612B8" w14:textId="1B9B2700" w:rsidR="0094069F" w:rsidRPr="002C19F8" w:rsidRDefault="0094069F" w:rsidP="00D200E6">
      <w:pPr>
        <w:pStyle w:val="Punkt"/>
        <w:numPr>
          <w:ilvl w:val="0"/>
          <w:numId w:val="105"/>
        </w:numPr>
      </w:pPr>
      <w:r w:rsidRPr="002C19F8">
        <w:t>tworzenia środowiska szkolnego, w którym obowiązują jasne i jednozn</w:t>
      </w:r>
      <w:r w:rsidR="005A3DB2" w:rsidRPr="002C19F8">
        <w:t xml:space="preserve">aczne reguły gry akceptowane i </w:t>
      </w:r>
      <w:r w:rsidRPr="002C19F8">
        <w:t>respektowane przez wszystkich członków społeczności szkolnej</w:t>
      </w:r>
      <w:r w:rsidR="005A3DB2" w:rsidRPr="002C19F8">
        <w:t>.</w:t>
      </w:r>
    </w:p>
    <w:p w14:paraId="0ED90EF6" w14:textId="77777777" w:rsidR="0094069F" w:rsidRPr="002C19F8" w:rsidRDefault="0094069F" w:rsidP="00146D2D">
      <w:pPr>
        <w:pStyle w:val="Ustp"/>
        <w:keepNext w:val="0"/>
        <w:keepLines w:val="0"/>
        <w:jc w:val="left"/>
        <w:rPr>
          <w:rFonts w:asciiTheme="minorHAnsi" w:eastAsia="Times New Roman" w:hAnsiTheme="minorHAnsi" w:cstheme="minorHAnsi"/>
          <w:b/>
          <w:bCs/>
          <w:color w:val="auto"/>
          <w:sz w:val="24"/>
          <w:lang w:eastAsia="pl-PL"/>
        </w:rPr>
      </w:pPr>
      <w:r w:rsidRPr="002C19F8">
        <w:rPr>
          <w:rFonts w:asciiTheme="minorHAnsi" w:eastAsia="Times New Roman" w:hAnsiTheme="minorHAnsi" w:cstheme="minorHAnsi"/>
          <w:color w:val="auto"/>
          <w:sz w:val="24"/>
          <w:lang w:eastAsia="pl-PL"/>
        </w:rPr>
        <w:t>Uczeń jest podstawowym podmiotem w systemie wychowawczym Szkoły. Preferuje się następujące postawy będące kanonem zachowań ucznia. Uczeń:</w:t>
      </w:r>
    </w:p>
    <w:p w14:paraId="381FBF58" w14:textId="77777777" w:rsidR="0094069F" w:rsidRPr="002C19F8" w:rsidRDefault="0094069F" w:rsidP="00D200E6">
      <w:pPr>
        <w:pStyle w:val="Punkt"/>
        <w:numPr>
          <w:ilvl w:val="0"/>
          <w:numId w:val="106"/>
        </w:numPr>
      </w:pPr>
      <w:r w:rsidRPr="002C19F8">
        <w:t>zna i akceptuje działania wychowawcze szkoły;</w:t>
      </w:r>
    </w:p>
    <w:p w14:paraId="34FC73DA" w14:textId="77777777" w:rsidR="0094069F" w:rsidRPr="002C19F8" w:rsidRDefault="0094069F" w:rsidP="00D200E6">
      <w:pPr>
        <w:pStyle w:val="Punkt"/>
        <w:numPr>
          <w:ilvl w:val="0"/>
          <w:numId w:val="106"/>
        </w:numPr>
      </w:pPr>
      <w:r w:rsidRPr="002C19F8">
        <w:t>szanuje oraz akceptuje siebie i innych;</w:t>
      </w:r>
    </w:p>
    <w:p w14:paraId="53F546B7" w14:textId="4F321A2F" w:rsidR="0094069F" w:rsidRPr="002C19F8" w:rsidRDefault="0094069F" w:rsidP="00D200E6">
      <w:pPr>
        <w:pStyle w:val="Punkt"/>
        <w:numPr>
          <w:ilvl w:val="0"/>
          <w:numId w:val="106"/>
        </w:numPr>
      </w:pPr>
      <w:r w:rsidRPr="002C19F8">
        <w:t>umie prawidłowo funkcjonować w rodzinie, klasie, społeczności szko</w:t>
      </w:r>
      <w:r w:rsidR="00CE065F" w:rsidRPr="002C19F8">
        <w:t xml:space="preserve">lnej, lokalnej, demokratycznym </w:t>
      </w:r>
      <w:r w:rsidR="00146D2D" w:rsidRPr="002C19F8">
        <w:t xml:space="preserve">państwie oraz </w:t>
      </w:r>
      <w:r w:rsidRPr="002C19F8">
        <w:t>świecie;</w:t>
      </w:r>
    </w:p>
    <w:p w14:paraId="03A6B021" w14:textId="77777777" w:rsidR="0094069F" w:rsidRPr="002C19F8" w:rsidRDefault="0094069F" w:rsidP="00D200E6">
      <w:pPr>
        <w:pStyle w:val="Punkt"/>
        <w:numPr>
          <w:ilvl w:val="0"/>
          <w:numId w:val="106"/>
        </w:numPr>
      </w:pPr>
      <w:r w:rsidRPr="002C19F8">
        <w:t>zna i respektuje obowiązki wynikające z tytułu bycia: uczniem, dzieckiem, kolegą, członkiem społeczeństwa, Polakiem i europejczykiem;</w:t>
      </w:r>
    </w:p>
    <w:p w14:paraId="2CBF86B4" w14:textId="77777777" w:rsidR="0094069F" w:rsidRPr="002C19F8" w:rsidRDefault="0094069F" w:rsidP="00D200E6">
      <w:pPr>
        <w:pStyle w:val="Punkt"/>
        <w:numPr>
          <w:ilvl w:val="0"/>
          <w:numId w:val="106"/>
        </w:numPr>
      </w:pPr>
      <w:r w:rsidRPr="002C19F8">
        <w:t>posiada wiedzę i umiejętności potrzebne dla samodzielnego poszukiwania ważnych dla siebie wartości, określania celów i dokonywania wyborów;</w:t>
      </w:r>
    </w:p>
    <w:p w14:paraId="4A9F8161" w14:textId="42F4F46E" w:rsidR="0094069F" w:rsidRPr="002C19F8" w:rsidRDefault="0094069F" w:rsidP="00D200E6">
      <w:pPr>
        <w:pStyle w:val="Punkt"/>
        <w:numPr>
          <w:ilvl w:val="0"/>
          <w:numId w:val="106"/>
        </w:numPr>
      </w:pPr>
      <w:r w:rsidRPr="002C19F8">
        <w:t>jest zdolny do autorefleksji</w:t>
      </w:r>
      <w:r w:rsidR="00146D2D" w:rsidRPr="002C19F8">
        <w:t>, nieustannie nad sobą pracuje;</w:t>
      </w:r>
    </w:p>
    <w:p w14:paraId="643345D8" w14:textId="0EE76C6A" w:rsidR="0094069F" w:rsidRPr="002C19F8" w:rsidRDefault="00146D2D" w:rsidP="00D200E6">
      <w:pPr>
        <w:pStyle w:val="Punkt"/>
        <w:numPr>
          <w:ilvl w:val="0"/>
          <w:numId w:val="106"/>
        </w:numPr>
      </w:pPr>
      <w:r w:rsidRPr="002C19F8">
        <w:t>rozumie i realizuje w życiu:</w:t>
      </w:r>
    </w:p>
    <w:p w14:paraId="1E0B66FB" w14:textId="77777777" w:rsidR="0094069F" w:rsidRPr="002C19F8" w:rsidRDefault="0094069F" w:rsidP="00146D2D">
      <w:pPr>
        <w:pStyle w:val="Litera"/>
        <w:keepNext w:val="0"/>
        <w:keepLines w:val="0"/>
        <w:numPr>
          <w:ilvl w:val="4"/>
          <w:numId w:val="107"/>
        </w:numPr>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zasady kultury bycia,</w:t>
      </w:r>
    </w:p>
    <w:p w14:paraId="367A7A29" w14:textId="77777777" w:rsidR="0094069F" w:rsidRPr="002C19F8" w:rsidRDefault="0094069F" w:rsidP="00146D2D">
      <w:pPr>
        <w:pStyle w:val="Litera"/>
        <w:keepNext w:val="0"/>
        <w:keepLines w:val="0"/>
        <w:numPr>
          <w:ilvl w:val="4"/>
          <w:numId w:val="107"/>
        </w:numPr>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zasady skutecznego komunikowania się,</w:t>
      </w:r>
    </w:p>
    <w:p w14:paraId="13AD3B9B" w14:textId="77777777" w:rsidR="0094069F" w:rsidRPr="002C19F8" w:rsidRDefault="0094069F" w:rsidP="00146D2D">
      <w:pPr>
        <w:pStyle w:val="Litera"/>
        <w:keepNext w:val="0"/>
        <w:keepLines w:val="0"/>
        <w:numPr>
          <w:ilvl w:val="4"/>
          <w:numId w:val="107"/>
        </w:numPr>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zasady bezpieczeństwa oraz higieny życia i pracy,</w:t>
      </w:r>
    </w:p>
    <w:p w14:paraId="77D4726F" w14:textId="77777777" w:rsidR="0094069F" w:rsidRPr="002C19F8" w:rsidRDefault="0094069F" w:rsidP="00146D2D">
      <w:pPr>
        <w:pStyle w:val="Litera"/>
        <w:keepNext w:val="0"/>
        <w:keepLines w:val="0"/>
        <w:numPr>
          <w:ilvl w:val="4"/>
          <w:numId w:val="107"/>
        </w:numPr>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akcepto</w:t>
      </w:r>
      <w:r w:rsidR="00223451" w:rsidRPr="002C19F8">
        <w:rPr>
          <w:rFonts w:asciiTheme="minorHAnsi" w:eastAsia="Times New Roman" w:hAnsiTheme="minorHAnsi" w:cstheme="minorHAnsi"/>
          <w:color w:val="auto"/>
          <w:sz w:val="24"/>
          <w:szCs w:val="24"/>
          <w:lang w:eastAsia="pl-PL"/>
        </w:rPr>
        <w:t>wany społecznie system wartości.</w:t>
      </w:r>
    </w:p>
    <w:p w14:paraId="2C371751" w14:textId="77777777" w:rsidR="007A0022" w:rsidRPr="002C19F8" w:rsidRDefault="007A0022" w:rsidP="007A0022">
      <w:pPr>
        <w:pStyle w:val="Litera"/>
        <w:keepNext w:val="0"/>
        <w:keepLines w:val="0"/>
        <w:spacing w:before="0"/>
        <w:ind w:left="567" w:hanging="283"/>
        <w:rPr>
          <w:rFonts w:asciiTheme="minorHAnsi" w:eastAsia="Times New Roman" w:hAnsiTheme="minorHAnsi" w:cstheme="minorHAnsi"/>
          <w:color w:val="auto"/>
          <w:sz w:val="24"/>
          <w:szCs w:val="24"/>
          <w:lang w:eastAsia="pl-PL"/>
        </w:rPr>
      </w:pPr>
    </w:p>
    <w:p w14:paraId="5886562A" w14:textId="77777777" w:rsidR="0094069F" w:rsidRPr="002C19F8" w:rsidRDefault="0094069F" w:rsidP="00D200E6">
      <w:pPr>
        <w:pStyle w:val="Punkt"/>
        <w:numPr>
          <w:ilvl w:val="0"/>
          <w:numId w:val="106"/>
        </w:numPr>
      </w:pPr>
      <w:r w:rsidRPr="002C19F8">
        <w:t>chce i umie dążyć do realizacji własnych zamierzeń:</w:t>
      </w:r>
    </w:p>
    <w:p w14:paraId="18836864" w14:textId="47B84CB0" w:rsidR="008D6ADA" w:rsidRPr="002C19F8" w:rsidRDefault="0094069F" w:rsidP="00D200E6">
      <w:pPr>
        <w:pStyle w:val="Punkt"/>
        <w:numPr>
          <w:ilvl w:val="0"/>
          <w:numId w:val="106"/>
        </w:numPr>
      </w:pPr>
      <w:r w:rsidRPr="002C19F8">
        <w:t>umie diagnozować zagrożenia w realizacji celów życiowych;</w:t>
      </w:r>
    </w:p>
    <w:p w14:paraId="25827954" w14:textId="1CAD9812" w:rsidR="0094069F" w:rsidRPr="002C19F8" w:rsidRDefault="0094069F" w:rsidP="00D200E6">
      <w:pPr>
        <w:pStyle w:val="Punkt"/>
        <w:numPr>
          <w:ilvl w:val="0"/>
          <w:numId w:val="106"/>
        </w:numPr>
      </w:pPr>
      <w:r w:rsidRPr="002C19F8">
        <w:t xml:space="preserve">jest otwarty na </w:t>
      </w:r>
      <w:r w:rsidR="00146D2D" w:rsidRPr="002C19F8">
        <w:t>zdobywanie wiedzy.</w:t>
      </w:r>
    </w:p>
    <w:p w14:paraId="19754F41" w14:textId="1564DECE" w:rsidR="0094069F" w:rsidRPr="002C19F8" w:rsidRDefault="0094069F" w:rsidP="00146D2D">
      <w:pPr>
        <w:pStyle w:val="Ustp"/>
        <w:keepNext w:val="0"/>
        <w:keepLines w:val="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W oparciu o Program </w:t>
      </w:r>
      <w:r w:rsidR="00B858CA" w:rsidRPr="002C19F8">
        <w:rPr>
          <w:rFonts w:asciiTheme="minorHAnsi" w:eastAsia="Times New Roman" w:hAnsiTheme="minorHAnsi" w:cstheme="minorHAnsi"/>
          <w:color w:val="auto"/>
          <w:sz w:val="24"/>
          <w:lang w:eastAsia="pl-PL"/>
        </w:rPr>
        <w:t>w</w:t>
      </w:r>
      <w:r w:rsidRPr="002C19F8">
        <w:rPr>
          <w:rFonts w:asciiTheme="minorHAnsi" w:eastAsia="Times New Roman" w:hAnsiTheme="minorHAnsi" w:cstheme="minorHAnsi"/>
          <w:color w:val="auto"/>
          <w:sz w:val="24"/>
          <w:lang w:eastAsia="pl-PL"/>
        </w:rPr>
        <w:t xml:space="preserve">ychowawczo-profilaktyczny </w:t>
      </w:r>
      <w:r w:rsidR="00B858CA" w:rsidRPr="002C19F8">
        <w:rPr>
          <w:rFonts w:asciiTheme="minorHAnsi" w:eastAsia="Times New Roman" w:hAnsiTheme="minorHAnsi" w:cstheme="minorHAnsi"/>
          <w:color w:val="auto"/>
          <w:sz w:val="24"/>
          <w:lang w:eastAsia="pl-PL"/>
        </w:rPr>
        <w:t>s</w:t>
      </w:r>
      <w:r w:rsidRPr="002C19F8">
        <w:rPr>
          <w:rFonts w:asciiTheme="minorHAnsi" w:eastAsia="Times New Roman" w:hAnsiTheme="minorHAnsi" w:cstheme="minorHAnsi"/>
          <w:color w:val="auto"/>
          <w:sz w:val="24"/>
          <w:lang w:eastAsia="pl-PL"/>
        </w:rPr>
        <w:t xml:space="preserve">zkoły </w:t>
      </w:r>
      <w:r w:rsidRPr="002C19F8">
        <w:rPr>
          <w:rFonts w:asciiTheme="minorHAnsi" w:eastAsia="Times New Roman" w:hAnsiTheme="minorHAnsi" w:cstheme="minorHAnsi"/>
          <w:iCs/>
          <w:color w:val="auto"/>
          <w:sz w:val="24"/>
          <w:lang w:eastAsia="pl-PL"/>
        </w:rPr>
        <w:t>wychowawcy klas</w:t>
      </w:r>
      <w:r w:rsidR="00223451" w:rsidRPr="002C19F8">
        <w:rPr>
          <w:rFonts w:asciiTheme="minorHAnsi" w:eastAsia="Times New Roman" w:hAnsiTheme="minorHAnsi" w:cstheme="minorHAnsi"/>
          <w:i/>
          <w:iCs/>
          <w:color w:val="auto"/>
          <w:sz w:val="24"/>
          <w:lang w:eastAsia="pl-PL"/>
        </w:rPr>
        <w:t xml:space="preserve"> </w:t>
      </w:r>
      <w:r w:rsidRPr="002C19F8">
        <w:rPr>
          <w:rFonts w:asciiTheme="minorHAnsi" w:eastAsia="Times New Roman" w:hAnsiTheme="minorHAnsi" w:cstheme="minorHAnsi"/>
          <w:color w:val="auto"/>
          <w:sz w:val="24"/>
          <w:lang w:eastAsia="pl-PL"/>
        </w:rPr>
        <w:t>opracowują klasowe programy wychowawczo-profilaktyczne na dany rok szkolny. Program powinien uwzgl</w:t>
      </w:r>
      <w:r w:rsidR="00146D2D" w:rsidRPr="002C19F8">
        <w:rPr>
          <w:rFonts w:asciiTheme="minorHAnsi" w:eastAsia="Times New Roman" w:hAnsiTheme="minorHAnsi" w:cstheme="minorHAnsi"/>
          <w:color w:val="auto"/>
          <w:sz w:val="24"/>
          <w:lang w:eastAsia="pl-PL"/>
        </w:rPr>
        <w:t>ędniać następujące zagadnienia:</w:t>
      </w:r>
    </w:p>
    <w:p w14:paraId="446E2BE2" w14:textId="77777777" w:rsidR="0094069F" w:rsidRPr="002C19F8" w:rsidRDefault="0094069F" w:rsidP="00D200E6">
      <w:pPr>
        <w:pStyle w:val="Punkt"/>
        <w:numPr>
          <w:ilvl w:val="0"/>
          <w:numId w:val="108"/>
        </w:numPr>
      </w:pPr>
      <w:r w:rsidRPr="002C19F8">
        <w:t>poznanie ucznia, jego potrzeb i możliwości;</w:t>
      </w:r>
    </w:p>
    <w:p w14:paraId="51964A94" w14:textId="4FA91267" w:rsidR="0094069F" w:rsidRPr="002C19F8" w:rsidRDefault="0094069F" w:rsidP="00D200E6">
      <w:pPr>
        <w:pStyle w:val="Punkt"/>
        <w:numPr>
          <w:ilvl w:val="0"/>
          <w:numId w:val="108"/>
        </w:numPr>
      </w:pPr>
      <w:r w:rsidRPr="002C19F8">
        <w:t>przygotowanie uc</w:t>
      </w:r>
      <w:r w:rsidR="00146D2D" w:rsidRPr="002C19F8">
        <w:t>znia do poznania własnej osoby;</w:t>
      </w:r>
    </w:p>
    <w:p w14:paraId="0DB7E291" w14:textId="1E081D93" w:rsidR="0094069F" w:rsidRPr="002C19F8" w:rsidRDefault="0094069F" w:rsidP="00D200E6">
      <w:pPr>
        <w:pStyle w:val="Punkt"/>
        <w:numPr>
          <w:ilvl w:val="0"/>
          <w:numId w:val="108"/>
        </w:numPr>
      </w:pPr>
      <w:r w:rsidRPr="002C19F8">
        <w:t>wdrażanie uczniów</w:t>
      </w:r>
      <w:r w:rsidR="00146D2D" w:rsidRPr="002C19F8">
        <w:t xml:space="preserve"> do pracy nad własnym rozwojem;</w:t>
      </w:r>
    </w:p>
    <w:p w14:paraId="627B7D23" w14:textId="77777777" w:rsidR="0094069F" w:rsidRPr="002C19F8" w:rsidRDefault="0094069F" w:rsidP="00D200E6">
      <w:pPr>
        <w:pStyle w:val="Punkt"/>
        <w:numPr>
          <w:ilvl w:val="0"/>
          <w:numId w:val="108"/>
        </w:numPr>
      </w:pPr>
      <w:r w:rsidRPr="002C19F8">
        <w:t>pomoc w tworzeniu systemu wartości;</w:t>
      </w:r>
    </w:p>
    <w:p w14:paraId="367C84DA" w14:textId="5F1D5541" w:rsidR="0094069F" w:rsidRPr="002C19F8" w:rsidRDefault="0094069F" w:rsidP="00D200E6">
      <w:pPr>
        <w:pStyle w:val="Punkt"/>
        <w:numPr>
          <w:ilvl w:val="0"/>
          <w:numId w:val="108"/>
        </w:numPr>
      </w:pPr>
      <w:r w:rsidRPr="002C19F8">
        <w:t>strategie działań, których celem jest budowanie satysfakcjonujących relacji w</w:t>
      </w:r>
      <w:r w:rsidR="00EE18AD" w:rsidRPr="002C19F8">
        <w:t> </w:t>
      </w:r>
      <w:r w:rsidR="00B04551" w:rsidRPr="002C19F8">
        <w:t>klasie:</w:t>
      </w:r>
    </w:p>
    <w:p w14:paraId="62017091" w14:textId="63214460" w:rsidR="0094069F" w:rsidRPr="002C19F8" w:rsidRDefault="0094069F" w:rsidP="00D200E6">
      <w:pPr>
        <w:pStyle w:val="Punkt"/>
        <w:numPr>
          <w:ilvl w:val="0"/>
          <w:numId w:val="108"/>
        </w:numPr>
      </w:pPr>
      <w:r w:rsidRPr="002C19F8">
        <w:t>budowanie wizerunku klasy</w:t>
      </w:r>
      <w:r w:rsidR="00146D2D" w:rsidRPr="002C19F8">
        <w:t xml:space="preserve"> i więzi pomiędzy wychowankami:</w:t>
      </w:r>
    </w:p>
    <w:p w14:paraId="6C484E8E" w14:textId="77777777" w:rsidR="0094069F" w:rsidRPr="002C19F8" w:rsidRDefault="0094069F" w:rsidP="00D200E6">
      <w:pPr>
        <w:pStyle w:val="Punkt"/>
        <w:numPr>
          <w:ilvl w:val="0"/>
          <w:numId w:val="108"/>
        </w:numPr>
      </w:pPr>
      <w:r w:rsidRPr="002C19F8">
        <w:t>strategie działań, których celem jest wychowanie obywatelskie i patriotyczne;</w:t>
      </w:r>
    </w:p>
    <w:p w14:paraId="2CFA7C4C" w14:textId="24984F68" w:rsidR="00BC7D20" w:rsidRPr="002C19F8" w:rsidRDefault="0094069F" w:rsidP="00D200E6">
      <w:pPr>
        <w:pStyle w:val="Punkt"/>
        <w:numPr>
          <w:ilvl w:val="0"/>
          <w:numId w:val="108"/>
        </w:numPr>
      </w:pPr>
      <w:r w:rsidRPr="002C19F8">
        <w:t>promowanie wartości kulturalnych, obyczajowych, środowiskowych i związanych z ochroną zdrowia;</w:t>
      </w:r>
    </w:p>
    <w:p w14:paraId="207F39DE" w14:textId="77777777" w:rsidR="00251D08" w:rsidRPr="002C19F8" w:rsidRDefault="00251D08" w:rsidP="00D200E6">
      <w:pPr>
        <w:pStyle w:val="Punkt"/>
        <w:numPr>
          <w:ilvl w:val="0"/>
          <w:numId w:val="108"/>
        </w:numPr>
      </w:pPr>
      <w:r w:rsidRPr="002C19F8">
        <w:t>doradztwo zawodowe;</w:t>
      </w:r>
    </w:p>
    <w:p w14:paraId="4BDBAD59" w14:textId="60C1346F" w:rsidR="0094069F" w:rsidRPr="002C19F8" w:rsidRDefault="00251D08" w:rsidP="00D200E6">
      <w:pPr>
        <w:pStyle w:val="Punkt"/>
        <w:numPr>
          <w:ilvl w:val="0"/>
          <w:numId w:val="108"/>
        </w:numPr>
      </w:pPr>
      <w:r w:rsidRPr="002C19F8">
        <w:t>kształtowanie postaw prozdrowotnych uczniów oraz ugruntowującąch wiedzę na temat ochrony klimatu, a także zagadnienia wskazujące korzyści ze znajomości praw</w:t>
      </w:r>
      <w:r w:rsidR="000011D1" w:rsidRPr="002C19F8">
        <w:t xml:space="preserve"> </w:t>
      </w:r>
      <w:r w:rsidRPr="002C19F8">
        <w:t>a w codziennym życiu, gospodarowania posiadanymi środkami finansowymi, w</w:t>
      </w:r>
      <w:r w:rsidR="00A3214B" w:rsidRPr="002C19F8">
        <w:t> </w:t>
      </w:r>
      <w:r w:rsidR="00146D2D" w:rsidRPr="002C19F8">
        <w:t>tym oszczędzania.</w:t>
      </w:r>
    </w:p>
    <w:p w14:paraId="459615E9" w14:textId="77777777" w:rsidR="00CF44C1" w:rsidRPr="002C19F8" w:rsidRDefault="00C93118" w:rsidP="00146D2D">
      <w:pPr>
        <w:pStyle w:val="Ustp"/>
        <w:keepNext w:val="0"/>
        <w:keepLines w:val="0"/>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powierza każdy oddział opiece jednemu nauczycielowi, zwanemu dalej wychowawcą klasy</w:t>
      </w:r>
      <w:r w:rsidR="00B3371E" w:rsidRPr="002C19F8">
        <w:rPr>
          <w:rFonts w:asciiTheme="minorHAnsi" w:hAnsiTheme="minorHAnsi" w:cstheme="minorHAnsi"/>
          <w:color w:val="auto"/>
          <w:sz w:val="24"/>
        </w:rPr>
        <w:t>.</w:t>
      </w:r>
    </w:p>
    <w:p w14:paraId="29D358AC" w14:textId="77777777" w:rsidR="0094069F" w:rsidRPr="002C19F8" w:rsidRDefault="0081288D" w:rsidP="00146D2D">
      <w:pPr>
        <w:pStyle w:val="Ustp"/>
        <w:keepNext w:val="0"/>
        <w:keepLines w:val="0"/>
        <w:jc w:val="left"/>
        <w:rPr>
          <w:rFonts w:asciiTheme="minorHAnsi" w:hAnsiTheme="minorHAnsi" w:cstheme="minorHAnsi"/>
          <w:color w:val="auto"/>
          <w:sz w:val="24"/>
        </w:rPr>
      </w:pPr>
      <w:r w:rsidRPr="002C19F8">
        <w:rPr>
          <w:rFonts w:asciiTheme="minorHAnsi" w:hAnsiTheme="minorHAnsi" w:cstheme="minorHAnsi"/>
          <w:color w:val="auto"/>
          <w:sz w:val="24"/>
        </w:rPr>
        <w:t xml:space="preserve"> </w:t>
      </w:r>
      <w:r w:rsidR="00C93118"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może podjąć decyzję o zmianie wychowawcy w danej klasie na własny wniosek w oparciu o wyniki prowadzonego nadzoru pedagogicznego lub na pisemny uzasadniony wniosek wszystkich</w:t>
      </w:r>
      <w:r w:rsidR="00B3371E" w:rsidRPr="002C19F8">
        <w:rPr>
          <w:rFonts w:asciiTheme="minorHAnsi" w:hAnsiTheme="minorHAnsi" w:cstheme="minorHAnsi"/>
          <w:color w:val="auto"/>
          <w:sz w:val="24"/>
        </w:rPr>
        <w:t xml:space="preserve"> rodziców danej klasy </w:t>
      </w:r>
      <w:r w:rsidR="0094069F" w:rsidRPr="002C19F8">
        <w:rPr>
          <w:rFonts w:asciiTheme="minorHAnsi" w:hAnsiTheme="minorHAnsi" w:cstheme="minorHAnsi"/>
          <w:color w:val="auto"/>
          <w:sz w:val="24"/>
        </w:rPr>
        <w:t>w następujących przypadkach:</w:t>
      </w:r>
    </w:p>
    <w:p w14:paraId="2BFD8DD6" w14:textId="77777777" w:rsidR="0094069F" w:rsidRPr="002C19F8" w:rsidRDefault="0094069F" w:rsidP="00D200E6">
      <w:pPr>
        <w:pStyle w:val="Punkt"/>
        <w:numPr>
          <w:ilvl w:val="0"/>
          <w:numId w:val="260"/>
        </w:numPr>
      </w:pPr>
      <w:r w:rsidRPr="002C19F8">
        <w:t>rażącego zaniedbywania obowiązków wychowawcy;</w:t>
      </w:r>
    </w:p>
    <w:p w14:paraId="39370BEE" w14:textId="77777777" w:rsidR="0094069F" w:rsidRPr="002C19F8" w:rsidRDefault="0094069F" w:rsidP="00D200E6">
      <w:pPr>
        <w:pStyle w:val="Punkt"/>
        <w:numPr>
          <w:ilvl w:val="0"/>
          <w:numId w:val="260"/>
        </w:numPr>
      </w:pPr>
      <w:r w:rsidRPr="002C19F8">
        <w:t>postępowania niezgodnego z zasadami etyki;</w:t>
      </w:r>
    </w:p>
    <w:p w14:paraId="0FD1845A" w14:textId="77777777" w:rsidR="0094069F" w:rsidRPr="002C19F8" w:rsidRDefault="0094069F" w:rsidP="00D200E6">
      <w:pPr>
        <w:pStyle w:val="Punkt"/>
        <w:numPr>
          <w:ilvl w:val="0"/>
          <w:numId w:val="260"/>
        </w:numPr>
      </w:pPr>
      <w:r w:rsidRPr="002C19F8">
        <w:t>utraty zaufania wychowanków;</w:t>
      </w:r>
    </w:p>
    <w:p w14:paraId="73CF30D5" w14:textId="77777777" w:rsidR="0094069F" w:rsidRPr="002C19F8" w:rsidRDefault="0094069F" w:rsidP="00D200E6">
      <w:pPr>
        <w:pStyle w:val="Punkt"/>
        <w:numPr>
          <w:ilvl w:val="0"/>
          <w:numId w:val="260"/>
        </w:numPr>
      </w:pPr>
      <w:r w:rsidRPr="002C19F8">
        <w:t>w innych szczególnych przypadkach.</w:t>
      </w:r>
    </w:p>
    <w:p w14:paraId="6E9147CC" w14:textId="77777777" w:rsidR="0094069F" w:rsidRPr="002C19F8" w:rsidRDefault="00CF44C1" w:rsidP="00146D2D">
      <w:pPr>
        <w:pStyle w:val="Paragraf"/>
        <w:numPr>
          <w:ilvl w:val="1"/>
          <w:numId w:val="63"/>
        </w:numPr>
        <w:ind w:left="0" w:firstLine="567"/>
        <w:jc w:val="left"/>
        <w:rPr>
          <w:rFonts w:asciiTheme="minorHAnsi" w:hAnsiTheme="minorHAnsi" w:cstheme="minorHAnsi"/>
          <w:sz w:val="24"/>
          <w:szCs w:val="24"/>
        </w:rPr>
      </w:pPr>
      <w:r w:rsidRPr="002C19F8">
        <w:rPr>
          <w:rFonts w:asciiTheme="minorHAnsi" w:hAnsiTheme="minorHAnsi" w:cstheme="minorHAnsi"/>
          <w:b/>
          <w:sz w:val="24"/>
          <w:szCs w:val="24"/>
        </w:rPr>
        <w:t>1</w:t>
      </w:r>
      <w:r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Organizacja działalności profilaktycznej w szkole.</w:t>
      </w:r>
    </w:p>
    <w:p w14:paraId="567C5704" w14:textId="2D0934B3" w:rsidR="0094069F" w:rsidRPr="002C19F8" w:rsidRDefault="0094069F" w:rsidP="00146D2D">
      <w:pPr>
        <w:pStyle w:val="Ustp"/>
        <w:numPr>
          <w:ilvl w:val="2"/>
          <w:numId w:val="47"/>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Szkoła prowadzi szeroką działalność </w:t>
      </w:r>
      <w:r w:rsidR="00146D2D" w:rsidRPr="002C19F8">
        <w:rPr>
          <w:rFonts w:asciiTheme="minorHAnsi" w:hAnsiTheme="minorHAnsi" w:cstheme="minorHAnsi"/>
          <w:color w:val="auto"/>
          <w:sz w:val="24"/>
        </w:rPr>
        <w:t>z zakresu profilaktyki poprzez:</w:t>
      </w:r>
    </w:p>
    <w:p w14:paraId="7B2322AB" w14:textId="75E6985F" w:rsidR="0094069F" w:rsidRPr="002C19F8" w:rsidRDefault="0094069F" w:rsidP="00D200E6">
      <w:pPr>
        <w:pStyle w:val="Punkt"/>
        <w:numPr>
          <w:ilvl w:val="0"/>
          <w:numId w:val="109"/>
        </w:numPr>
      </w:pPr>
      <w:r w:rsidRPr="002C19F8">
        <w:t>realizację zagadnień ujętych w Program</w:t>
      </w:r>
      <w:r w:rsidR="00582A0A" w:rsidRPr="002C19F8">
        <w:t>ie wychowawczo-profilaktycznym;</w:t>
      </w:r>
    </w:p>
    <w:p w14:paraId="0DF601BF" w14:textId="77777777" w:rsidR="0094069F" w:rsidRPr="002C19F8" w:rsidRDefault="0094069F" w:rsidP="00D200E6">
      <w:pPr>
        <w:pStyle w:val="Punkt"/>
        <w:numPr>
          <w:ilvl w:val="0"/>
          <w:numId w:val="109"/>
        </w:numPr>
      </w:pPr>
      <w:r w:rsidRPr="002C19F8">
        <w:t>rozpoznawanie i analizowanie indywidualnych potrzeb i problemów uczniów;</w:t>
      </w:r>
    </w:p>
    <w:p w14:paraId="31ADA72C" w14:textId="77777777" w:rsidR="0094069F" w:rsidRPr="002C19F8" w:rsidRDefault="0094069F" w:rsidP="00D200E6">
      <w:pPr>
        <w:pStyle w:val="Punkt"/>
        <w:numPr>
          <w:ilvl w:val="0"/>
          <w:numId w:val="109"/>
        </w:numPr>
      </w:pPr>
      <w:r w:rsidRPr="002C19F8">
        <w:t>realizację określonej tematyki na godzinach do dyspozycji wychowawcy we współpracy z lekarzami, wolontariuszami organizacji działających na rzecz dziecka i</w:t>
      </w:r>
      <w:r w:rsidR="00BC7D20" w:rsidRPr="002C19F8">
        <w:t> </w:t>
      </w:r>
      <w:r w:rsidRPr="002C19F8">
        <w:t>rodziny;</w:t>
      </w:r>
    </w:p>
    <w:p w14:paraId="6DF311F5" w14:textId="77777777" w:rsidR="0094069F" w:rsidRPr="002C19F8" w:rsidRDefault="0094069F" w:rsidP="00D200E6">
      <w:pPr>
        <w:pStyle w:val="Punkt"/>
        <w:numPr>
          <w:ilvl w:val="0"/>
          <w:numId w:val="109"/>
        </w:numPr>
      </w:pPr>
      <w:r w:rsidRPr="002C19F8">
        <w:t>działania opiekuńcze wychowawcy klasy, w tym rozpoznawanie relacji między rówieśnikami;</w:t>
      </w:r>
    </w:p>
    <w:p w14:paraId="2104CF14" w14:textId="77777777" w:rsidR="0094069F" w:rsidRPr="002C19F8" w:rsidRDefault="0094069F" w:rsidP="00D200E6">
      <w:pPr>
        <w:pStyle w:val="Punkt"/>
        <w:numPr>
          <w:ilvl w:val="0"/>
          <w:numId w:val="109"/>
        </w:numPr>
      </w:pPr>
      <w:r w:rsidRPr="002C19F8">
        <w:t>promocję zdrowia, zasad poprawnego żywienia;</w:t>
      </w:r>
    </w:p>
    <w:p w14:paraId="5088FB78" w14:textId="77777777" w:rsidR="0094069F" w:rsidRPr="002C19F8" w:rsidRDefault="0094069F" w:rsidP="00D200E6">
      <w:pPr>
        <w:pStyle w:val="Punkt"/>
        <w:numPr>
          <w:ilvl w:val="0"/>
          <w:numId w:val="109"/>
        </w:numPr>
      </w:pPr>
      <w:r w:rsidRPr="002C19F8">
        <w:t>prowadzenie profilaktyki uzależnień.</w:t>
      </w:r>
    </w:p>
    <w:p w14:paraId="32241631" w14:textId="7164082A" w:rsidR="0094069F" w:rsidRPr="002C19F8" w:rsidRDefault="00D3536B" w:rsidP="00143B0D">
      <w:pPr>
        <w:pStyle w:val="Paragraf"/>
        <w:keepNext w:val="0"/>
        <w:keepLines w:val="0"/>
        <w:numPr>
          <w:ilvl w:val="0"/>
          <w:numId w:val="0"/>
        </w:numPr>
        <w:spacing w:after="120"/>
        <w:ind w:firstLine="567"/>
        <w:jc w:val="left"/>
        <w:rPr>
          <w:rFonts w:asciiTheme="minorHAnsi" w:hAnsiTheme="minorHAnsi" w:cstheme="minorHAnsi"/>
          <w:sz w:val="24"/>
          <w:szCs w:val="24"/>
        </w:rPr>
      </w:pPr>
      <w:r w:rsidRPr="002C19F8">
        <w:rPr>
          <w:rFonts w:asciiTheme="minorHAnsi" w:hAnsiTheme="minorHAnsi" w:cstheme="minorHAnsi"/>
          <w:b/>
          <w:sz w:val="24"/>
          <w:szCs w:val="24"/>
          <w:highlight w:val="lightGray"/>
        </w:rPr>
        <w:t>§</w:t>
      </w:r>
      <w:r w:rsidR="00CF44C1" w:rsidRPr="002C19F8">
        <w:rPr>
          <w:rFonts w:asciiTheme="minorHAnsi" w:hAnsiTheme="minorHAnsi" w:cstheme="minorHAnsi"/>
          <w:b/>
          <w:sz w:val="24"/>
          <w:szCs w:val="24"/>
        </w:rPr>
        <w:t>1</w:t>
      </w:r>
      <w:r w:rsidRPr="002C19F8">
        <w:rPr>
          <w:rFonts w:asciiTheme="minorHAnsi" w:hAnsiTheme="minorHAnsi" w:cstheme="minorHAnsi"/>
          <w:b/>
          <w:sz w:val="24"/>
          <w:szCs w:val="24"/>
        </w:rPr>
        <w:t>7.1</w:t>
      </w:r>
      <w:r w:rsidR="00CF44C1"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Szkoła sprawuje indywidualną opie</w:t>
      </w:r>
      <w:r w:rsidR="00223451" w:rsidRPr="002C19F8">
        <w:rPr>
          <w:rFonts w:asciiTheme="minorHAnsi" w:hAnsiTheme="minorHAnsi" w:cstheme="minorHAnsi"/>
          <w:sz w:val="24"/>
          <w:szCs w:val="24"/>
        </w:rPr>
        <w:t>kę wychowawczą, pedagogiczno</w:t>
      </w:r>
      <w:r w:rsidR="00143B0D" w:rsidRPr="002C19F8">
        <w:rPr>
          <w:rFonts w:asciiTheme="minorHAnsi" w:hAnsiTheme="minorHAnsi" w:cstheme="minorHAnsi"/>
          <w:sz w:val="24"/>
          <w:szCs w:val="24"/>
        </w:rPr>
        <w:t>-</w:t>
      </w:r>
      <w:r w:rsidR="0094069F" w:rsidRPr="002C19F8">
        <w:rPr>
          <w:rFonts w:asciiTheme="minorHAnsi" w:hAnsiTheme="minorHAnsi" w:cstheme="minorHAnsi"/>
          <w:sz w:val="24"/>
          <w:szCs w:val="24"/>
        </w:rPr>
        <w:t>psychologiczną</w:t>
      </w:r>
      <w:r w:rsidR="00143B0D" w:rsidRPr="002C19F8">
        <w:rPr>
          <w:rFonts w:asciiTheme="minorHAnsi" w:hAnsiTheme="minorHAnsi" w:cstheme="minorHAnsi"/>
          <w:sz w:val="24"/>
          <w:szCs w:val="24"/>
        </w:rPr>
        <w:t>:</w:t>
      </w:r>
    </w:p>
    <w:p w14:paraId="2D742959" w14:textId="77777777" w:rsidR="0094069F" w:rsidRPr="002C19F8" w:rsidRDefault="00487931" w:rsidP="00D200E6">
      <w:pPr>
        <w:pStyle w:val="Punkt"/>
        <w:numPr>
          <w:ilvl w:val="2"/>
          <w:numId w:val="107"/>
        </w:numPr>
      </w:pPr>
      <w:r w:rsidRPr="002C19F8">
        <w:rPr>
          <w:bCs/>
        </w:rPr>
        <w:t>n</w:t>
      </w:r>
      <w:r w:rsidR="0094069F" w:rsidRPr="002C19F8">
        <w:rPr>
          <w:bCs/>
        </w:rPr>
        <w:t>a</w:t>
      </w:r>
      <w:r w:rsidR="0094069F" w:rsidRPr="002C19F8">
        <w:t>d uczniami rozpoczynającymi naukę w Szkole poprzez:</w:t>
      </w:r>
    </w:p>
    <w:p w14:paraId="5C63031D" w14:textId="77777777" w:rsidR="0094069F" w:rsidRPr="002C19F8" w:rsidRDefault="0094069F" w:rsidP="00143B0D">
      <w:pPr>
        <w:pStyle w:val="Litera"/>
        <w:keepNext w:val="0"/>
        <w:keepLines w:val="0"/>
        <w:numPr>
          <w:ilvl w:val="0"/>
          <w:numId w:val="346"/>
        </w:numPr>
        <w:spacing w:before="0"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organizowanie spotkań Dyrekcji Szkoły z nowo przyjętymi uczniami i ich rodzicami</w:t>
      </w:r>
      <w:r w:rsidR="00026D9B" w:rsidRPr="002C19F8">
        <w:rPr>
          <w:rFonts w:asciiTheme="minorHAnsi" w:hAnsiTheme="minorHAnsi" w:cstheme="minorHAnsi"/>
          <w:color w:val="auto"/>
          <w:sz w:val="24"/>
          <w:szCs w:val="24"/>
        </w:rPr>
        <w:t>,</w:t>
      </w:r>
    </w:p>
    <w:p w14:paraId="5D7B49D3" w14:textId="42315B49" w:rsidR="0094069F" w:rsidRPr="002C19F8" w:rsidRDefault="0094069F" w:rsidP="00143B0D">
      <w:pPr>
        <w:pStyle w:val="Litera"/>
        <w:keepNext w:val="0"/>
        <w:keepLines w:val="0"/>
        <w:numPr>
          <w:ilvl w:val="0"/>
          <w:numId w:val="346"/>
        </w:numPr>
        <w:spacing w:before="0"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rozmowy indywidualne wychowawcy z uczniam</w:t>
      </w:r>
      <w:r w:rsidR="00143B0D" w:rsidRPr="002C19F8">
        <w:rPr>
          <w:rFonts w:asciiTheme="minorHAnsi" w:hAnsiTheme="minorHAnsi" w:cstheme="minorHAnsi"/>
          <w:color w:val="auto"/>
          <w:sz w:val="24"/>
          <w:szCs w:val="24"/>
        </w:rPr>
        <w:t xml:space="preserve">i i rodzicami na początku roku </w:t>
      </w:r>
      <w:r w:rsidRPr="002C19F8">
        <w:rPr>
          <w:rFonts w:asciiTheme="minorHAnsi" w:hAnsiTheme="minorHAnsi" w:cstheme="minorHAnsi"/>
          <w:color w:val="auto"/>
          <w:sz w:val="24"/>
          <w:szCs w:val="24"/>
        </w:rPr>
        <w:t>szkolnego w celu rozpoznania cech osobowościowych ucznia, stanu jego zdrowia, warunków rodzinnych i materialnych</w:t>
      </w:r>
      <w:r w:rsidR="00026D9B" w:rsidRPr="002C19F8">
        <w:rPr>
          <w:rFonts w:asciiTheme="minorHAnsi" w:hAnsiTheme="minorHAnsi" w:cstheme="minorHAnsi"/>
          <w:color w:val="auto"/>
          <w:sz w:val="24"/>
          <w:szCs w:val="24"/>
        </w:rPr>
        <w:t>,</w:t>
      </w:r>
    </w:p>
    <w:p w14:paraId="5DCBF8C5" w14:textId="77777777" w:rsidR="0094069F" w:rsidRPr="002C19F8" w:rsidRDefault="0094069F" w:rsidP="00143B0D">
      <w:pPr>
        <w:pStyle w:val="Litera"/>
        <w:keepNext w:val="0"/>
        <w:keepLines w:val="0"/>
        <w:numPr>
          <w:ilvl w:val="0"/>
          <w:numId w:val="346"/>
        </w:numPr>
        <w:spacing w:before="0"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organizację wycieczek integracyjnych</w:t>
      </w:r>
      <w:r w:rsidR="00026D9B" w:rsidRPr="002C19F8">
        <w:rPr>
          <w:rFonts w:asciiTheme="minorHAnsi" w:hAnsiTheme="minorHAnsi" w:cstheme="minorHAnsi"/>
          <w:color w:val="auto"/>
          <w:sz w:val="24"/>
          <w:szCs w:val="24"/>
        </w:rPr>
        <w:t>,</w:t>
      </w:r>
    </w:p>
    <w:p w14:paraId="75138497" w14:textId="77777777" w:rsidR="0094069F" w:rsidRPr="002C19F8" w:rsidRDefault="0094069F" w:rsidP="00143B0D">
      <w:pPr>
        <w:pStyle w:val="Litera"/>
        <w:keepNext w:val="0"/>
        <w:keepLines w:val="0"/>
        <w:numPr>
          <w:ilvl w:val="0"/>
          <w:numId w:val="346"/>
        </w:numPr>
        <w:spacing w:before="0"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pomoc w adaptacji ucznia w nowym środowisku organizowana przez pedagoga lub psychologa szkolnego</w:t>
      </w:r>
      <w:r w:rsidR="00026D9B" w:rsidRPr="002C19F8">
        <w:rPr>
          <w:rFonts w:asciiTheme="minorHAnsi" w:hAnsiTheme="minorHAnsi" w:cstheme="minorHAnsi"/>
          <w:color w:val="auto"/>
          <w:sz w:val="24"/>
          <w:szCs w:val="24"/>
        </w:rPr>
        <w:t>,</w:t>
      </w:r>
    </w:p>
    <w:p w14:paraId="08D28BB2" w14:textId="12262A53" w:rsidR="0094069F" w:rsidRPr="002C19F8" w:rsidRDefault="0094069F" w:rsidP="00143B0D">
      <w:pPr>
        <w:pStyle w:val="Litera"/>
        <w:keepNext w:val="0"/>
        <w:keepLines w:val="0"/>
        <w:numPr>
          <w:ilvl w:val="0"/>
          <w:numId w:val="346"/>
        </w:numPr>
        <w:spacing w:before="0"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 xml:space="preserve">udzielanie niezbędnej - doraźnej pomocy przez pielęgniarkę szkolną, </w:t>
      </w:r>
      <w:r w:rsidR="00143B0D" w:rsidRPr="002C19F8">
        <w:rPr>
          <w:rFonts w:asciiTheme="minorHAnsi" w:hAnsiTheme="minorHAnsi" w:cstheme="minorHAnsi"/>
          <w:color w:val="auto"/>
          <w:sz w:val="24"/>
          <w:szCs w:val="24"/>
        </w:rPr>
        <w:t xml:space="preserve">wychowawcę lub przedstawiciela </w:t>
      </w:r>
      <w:r w:rsidRPr="002C19F8">
        <w:rPr>
          <w:rFonts w:asciiTheme="minorHAnsi" w:hAnsiTheme="minorHAnsi" w:cstheme="minorHAnsi"/>
          <w:color w:val="auto"/>
          <w:sz w:val="24"/>
          <w:szCs w:val="24"/>
        </w:rPr>
        <w:t>dyrekcji</w:t>
      </w:r>
      <w:r w:rsidR="00026D9B" w:rsidRPr="002C19F8">
        <w:rPr>
          <w:rFonts w:asciiTheme="minorHAnsi" w:hAnsiTheme="minorHAnsi" w:cstheme="minorHAnsi"/>
          <w:color w:val="auto"/>
          <w:sz w:val="24"/>
          <w:szCs w:val="24"/>
        </w:rPr>
        <w:t>,</w:t>
      </w:r>
    </w:p>
    <w:p w14:paraId="1045E271" w14:textId="77777777" w:rsidR="0094069F" w:rsidRPr="002C19F8" w:rsidRDefault="0094069F" w:rsidP="00143B0D">
      <w:pPr>
        <w:pStyle w:val="Litera"/>
        <w:keepNext w:val="0"/>
        <w:keepLines w:val="0"/>
        <w:numPr>
          <w:ilvl w:val="0"/>
          <w:numId w:val="346"/>
        </w:numPr>
        <w:spacing w:before="0"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współpracę z Poradnią Psychologiczno-</w:t>
      </w:r>
      <w:r w:rsidR="001F5B9C" w:rsidRPr="002C19F8">
        <w:rPr>
          <w:rFonts w:asciiTheme="minorHAnsi" w:hAnsiTheme="minorHAnsi" w:cstheme="minorHAnsi"/>
          <w:color w:val="auto"/>
          <w:sz w:val="24"/>
          <w:szCs w:val="24"/>
        </w:rPr>
        <w:t>P</w:t>
      </w:r>
      <w:r w:rsidRPr="002C19F8">
        <w:rPr>
          <w:rFonts w:asciiTheme="minorHAnsi" w:hAnsiTheme="minorHAnsi" w:cstheme="minorHAnsi"/>
          <w:color w:val="auto"/>
          <w:sz w:val="24"/>
          <w:szCs w:val="24"/>
        </w:rPr>
        <w:t>edagogiczną, w tym specjalistyczną</w:t>
      </w:r>
      <w:r w:rsidR="00026D9B" w:rsidRPr="002C19F8">
        <w:rPr>
          <w:rFonts w:asciiTheme="minorHAnsi" w:hAnsiTheme="minorHAnsi" w:cstheme="minorHAnsi"/>
          <w:color w:val="auto"/>
          <w:sz w:val="24"/>
          <w:szCs w:val="24"/>
        </w:rPr>
        <w:t>,</w:t>
      </w:r>
    </w:p>
    <w:p w14:paraId="640CB40F" w14:textId="77777777" w:rsidR="0094069F" w:rsidRPr="002C19F8" w:rsidRDefault="0094069F" w:rsidP="00143B0D">
      <w:pPr>
        <w:pStyle w:val="Litera"/>
        <w:keepNext w:val="0"/>
        <w:keepLines w:val="0"/>
        <w:numPr>
          <w:ilvl w:val="0"/>
          <w:numId w:val="346"/>
        </w:numPr>
        <w:spacing w:before="0"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respektowanie zaleceń lekarza specjalisty oraz orzeczeń poradni psychologiczno-pedagogicznej</w:t>
      </w:r>
      <w:r w:rsidR="00026D9B" w:rsidRPr="002C19F8">
        <w:rPr>
          <w:rFonts w:asciiTheme="minorHAnsi" w:hAnsiTheme="minorHAnsi" w:cstheme="minorHAnsi"/>
          <w:color w:val="auto"/>
          <w:sz w:val="24"/>
          <w:szCs w:val="24"/>
        </w:rPr>
        <w:t>,</w:t>
      </w:r>
    </w:p>
    <w:p w14:paraId="56648754" w14:textId="550A1A4D" w:rsidR="0094069F" w:rsidRPr="002C19F8" w:rsidRDefault="0094069F" w:rsidP="00143B0D">
      <w:pPr>
        <w:pStyle w:val="Litera"/>
        <w:numPr>
          <w:ilvl w:val="0"/>
          <w:numId w:val="346"/>
        </w:numPr>
        <w:spacing w:before="0"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organizowanie w po</w:t>
      </w:r>
      <w:r w:rsidR="00223451" w:rsidRPr="002C19F8">
        <w:rPr>
          <w:rFonts w:asciiTheme="minorHAnsi" w:hAnsiTheme="minorHAnsi" w:cstheme="minorHAnsi"/>
          <w:color w:val="auto"/>
          <w:sz w:val="24"/>
          <w:szCs w:val="24"/>
        </w:rPr>
        <w:t>rozumieniu z organem prowadzącym</w:t>
      </w:r>
      <w:r w:rsidRPr="002C19F8">
        <w:rPr>
          <w:rFonts w:asciiTheme="minorHAnsi" w:hAnsiTheme="minorHAnsi" w:cstheme="minorHAnsi"/>
          <w:color w:val="auto"/>
          <w:sz w:val="24"/>
          <w:szCs w:val="24"/>
        </w:rPr>
        <w:t xml:space="preserve"> naucza</w:t>
      </w:r>
      <w:r w:rsidR="00143B0D" w:rsidRPr="002C19F8">
        <w:rPr>
          <w:rFonts w:asciiTheme="minorHAnsi" w:hAnsiTheme="minorHAnsi" w:cstheme="minorHAnsi"/>
          <w:color w:val="auto"/>
          <w:sz w:val="24"/>
          <w:szCs w:val="24"/>
        </w:rPr>
        <w:t>nia indywidualnego na podstawie</w:t>
      </w:r>
      <w:r w:rsidRPr="002C19F8">
        <w:rPr>
          <w:rFonts w:asciiTheme="minorHAnsi" w:hAnsiTheme="minorHAnsi" w:cstheme="minorHAnsi"/>
          <w:color w:val="auto"/>
          <w:sz w:val="24"/>
          <w:szCs w:val="24"/>
        </w:rPr>
        <w:t xml:space="preserve"> orzeczenia o </w:t>
      </w:r>
      <w:r w:rsidR="00143B0D" w:rsidRPr="002C19F8">
        <w:rPr>
          <w:rFonts w:asciiTheme="minorHAnsi" w:hAnsiTheme="minorHAnsi" w:cstheme="minorHAnsi"/>
          <w:color w:val="auto"/>
          <w:sz w:val="24"/>
          <w:szCs w:val="24"/>
        </w:rPr>
        <w:t>potrzebie takiej formy edukacji.</w:t>
      </w:r>
    </w:p>
    <w:p w14:paraId="69A88039" w14:textId="40B8720E" w:rsidR="00B3371E" w:rsidRPr="002C19F8" w:rsidRDefault="0094069F" w:rsidP="00D200E6">
      <w:pPr>
        <w:pStyle w:val="Punkt"/>
        <w:numPr>
          <w:ilvl w:val="2"/>
          <w:numId w:val="107"/>
        </w:numPr>
      </w:pPr>
      <w:r w:rsidRPr="002C19F8">
        <w:t>nad uczniami znajdującymi się w trudnej sytuacji materialnej z powodu warunków rodzinnych i losowych</w:t>
      </w:r>
      <w:r w:rsidR="00143B0D" w:rsidRPr="002C19F8">
        <w:t>.</w:t>
      </w:r>
    </w:p>
    <w:p w14:paraId="004BFB54" w14:textId="77777777" w:rsidR="0094069F" w:rsidRPr="002C19F8" w:rsidRDefault="0094069F" w:rsidP="00D200E6">
      <w:pPr>
        <w:pStyle w:val="Punkt"/>
        <w:numPr>
          <w:ilvl w:val="2"/>
          <w:numId w:val="107"/>
        </w:numPr>
      </w:pPr>
      <w:r w:rsidRPr="002C19F8">
        <w:t>nad uczniami szczególnie uzdolnionymi poprzez:</w:t>
      </w:r>
    </w:p>
    <w:p w14:paraId="7DF57936" w14:textId="797DD3D0" w:rsidR="0094069F" w:rsidRPr="002C19F8" w:rsidRDefault="0094069F" w:rsidP="00143B0D">
      <w:pPr>
        <w:pStyle w:val="Litera"/>
        <w:keepNext w:val="0"/>
        <w:keepLines w:val="0"/>
        <w:numPr>
          <w:ilvl w:val="0"/>
          <w:numId w:val="347"/>
        </w:numPr>
        <w:spacing w:before="0"/>
        <w:ind w:left="709"/>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umożliwianie uczniom realizację indywidualnego programu nauki lub toku nauki, zgodnie z odrębnymi przepisami,</w:t>
      </w:r>
    </w:p>
    <w:p w14:paraId="4D38198F" w14:textId="77777777" w:rsidR="0094069F" w:rsidRPr="002C19F8" w:rsidRDefault="0094069F" w:rsidP="00143B0D">
      <w:pPr>
        <w:pStyle w:val="Litera"/>
        <w:keepNext w:val="0"/>
        <w:keepLines w:val="0"/>
        <w:numPr>
          <w:ilvl w:val="0"/>
          <w:numId w:val="347"/>
        </w:numPr>
        <w:spacing w:before="0"/>
        <w:ind w:left="709"/>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objęcie opieką zespołu ds. pomocy psychologiczno-pedagogicznej,</w:t>
      </w:r>
    </w:p>
    <w:p w14:paraId="7C395E6F" w14:textId="77777777" w:rsidR="0094069F" w:rsidRPr="002C19F8" w:rsidRDefault="0094069F" w:rsidP="00143B0D">
      <w:pPr>
        <w:pStyle w:val="Litera"/>
        <w:keepNext w:val="0"/>
        <w:keepLines w:val="0"/>
        <w:numPr>
          <w:ilvl w:val="0"/>
          <w:numId w:val="347"/>
        </w:numPr>
        <w:spacing w:before="0"/>
        <w:ind w:left="709"/>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dostosowanie wymagań edukacyjnych, metod, form pracy i tempa pracy do możliwości i potrzeb ucznia,</w:t>
      </w:r>
    </w:p>
    <w:p w14:paraId="3FE8C036" w14:textId="77777777" w:rsidR="0094069F" w:rsidRPr="002C19F8" w:rsidRDefault="0094069F" w:rsidP="00143B0D">
      <w:pPr>
        <w:pStyle w:val="Litera"/>
        <w:keepNext w:val="0"/>
        <w:keepLines w:val="0"/>
        <w:numPr>
          <w:ilvl w:val="0"/>
          <w:numId w:val="347"/>
        </w:numPr>
        <w:spacing w:before="0"/>
        <w:ind w:left="709"/>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rozwój</w:t>
      </w:r>
      <w:r w:rsidR="00ED35EE" w:rsidRPr="002C19F8">
        <w:rPr>
          <w:rFonts w:asciiTheme="minorHAnsi" w:hAnsiTheme="minorHAnsi" w:cstheme="minorHAnsi"/>
          <w:color w:val="auto"/>
          <w:sz w:val="24"/>
          <w:szCs w:val="24"/>
        </w:rPr>
        <w:t xml:space="preserve"> zdolności ucznia w ramach kół</w:t>
      </w:r>
      <w:r w:rsidRPr="002C19F8">
        <w:rPr>
          <w:rFonts w:asciiTheme="minorHAnsi" w:hAnsiTheme="minorHAnsi" w:cstheme="minorHAnsi"/>
          <w:color w:val="auto"/>
          <w:sz w:val="24"/>
          <w:szCs w:val="24"/>
        </w:rPr>
        <w:t xml:space="preserve"> zainteresowań i innych zajęć pozalekcyjnych,</w:t>
      </w:r>
    </w:p>
    <w:p w14:paraId="5F22A312" w14:textId="77777777" w:rsidR="0094069F" w:rsidRPr="002C19F8" w:rsidRDefault="0094069F" w:rsidP="00143B0D">
      <w:pPr>
        <w:pStyle w:val="Litera"/>
        <w:keepNext w:val="0"/>
        <w:keepLines w:val="0"/>
        <w:numPr>
          <w:ilvl w:val="0"/>
          <w:numId w:val="347"/>
        </w:numPr>
        <w:spacing w:before="0"/>
        <w:ind w:left="709"/>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wspieranie ucznia w przygotowaniach do olimpiad i konkursów,</w:t>
      </w:r>
    </w:p>
    <w:p w14:paraId="4ED6C001" w14:textId="42002765" w:rsidR="00DD5D35" w:rsidRPr="002C19F8" w:rsidRDefault="0094069F" w:rsidP="00143B0D">
      <w:pPr>
        <w:pStyle w:val="Litera"/>
        <w:keepNext w:val="0"/>
        <w:keepLines w:val="0"/>
        <w:numPr>
          <w:ilvl w:val="0"/>
          <w:numId w:val="347"/>
        </w:numPr>
        <w:spacing w:before="0"/>
        <w:ind w:left="709"/>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ind</w:t>
      </w:r>
      <w:r w:rsidR="00143B0D" w:rsidRPr="002C19F8">
        <w:rPr>
          <w:rFonts w:asciiTheme="minorHAnsi" w:hAnsiTheme="minorHAnsi" w:cstheme="minorHAnsi"/>
          <w:color w:val="auto"/>
          <w:sz w:val="24"/>
          <w:szCs w:val="24"/>
        </w:rPr>
        <w:t>ywidualizację procesu nauczania,</w:t>
      </w:r>
    </w:p>
    <w:p w14:paraId="47BEB4D5" w14:textId="293AA325" w:rsidR="008D6ADA" w:rsidRPr="002C19F8" w:rsidRDefault="008D6ADA" w:rsidP="000C543A">
      <w:pPr>
        <w:pStyle w:val="Litera"/>
        <w:keepNext w:val="0"/>
        <w:keepLines w:val="0"/>
        <w:numPr>
          <w:ilvl w:val="0"/>
          <w:numId w:val="347"/>
        </w:numPr>
        <w:spacing w:before="0"/>
        <w:ind w:left="709"/>
        <w:jc w:val="left"/>
        <w:rPr>
          <w:rFonts w:asciiTheme="minorHAnsi" w:hAnsiTheme="minorHAnsi" w:cstheme="minorHAnsi"/>
          <w:color w:val="auto"/>
          <w:sz w:val="24"/>
          <w:szCs w:val="24"/>
        </w:rPr>
      </w:pPr>
      <w:r w:rsidRPr="002C19F8">
        <w:rPr>
          <w:rFonts w:asciiTheme="minorHAnsi" w:hAnsiTheme="minorHAnsi" w:cstheme="minorHAnsi"/>
          <w:sz w:val="24"/>
        </w:rPr>
        <w:t>nad uczniami o specjalnych potrzebach edukacyjnych, zgodnie z zasadami określonymi w Dziale III statutu szkoły.</w:t>
      </w:r>
    </w:p>
    <w:p w14:paraId="1F90D7BB" w14:textId="55FD7D06" w:rsidR="0094069F" w:rsidRPr="002C19F8" w:rsidRDefault="0094069F" w:rsidP="00D200E6">
      <w:pPr>
        <w:pStyle w:val="Punkt"/>
      </w:pPr>
    </w:p>
    <w:p w14:paraId="12B0F3F5" w14:textId="77777777" w:rsidR="0094069F" w:rsidRPr="002C19F8" w:rsidRDefault="001444AD" w:rsidP="00290223">
      <w:pPr>
        <w:pStyle w:val="Paragraf"/>
        <w:numPr>
          <w:ilvl w:val="0"/>
          <w:numId w:val="0"/>
        </w:numPr>
        <w:ind w:left="710"/>
        <w:jc w:val="left"/>
        <w:rPr>
          <w:rFonts w:asciiTheme="minorHAnsi" w:eastAsia="Times New Roman" w:hAnsiTheme="minorHAnsi" w:cstheme="minorHAnsi"/>
          <w:b/>
          <w:bCs/>
          <w:sz w:val="24"/>
          <w:szCs w:val="24"/>
          <w:lang w:eastAsia="pl-PL"/>
        </w:rPr>
      </w:pPr>
      <w:r w:rsidRPr="002C19F8">
        <w:rPr>
          <w:rFonts w:asciiTheme="minorHAnsi" w:eastAsia="Times New Roman" w:hAnsiTheme="minorHAnsi" w:cstheme="minorHAnsi"/>
          <w:b/>
          <w:bCs/>
          <w:sz w:val="24"/>
          <w:szCs w:val="24"/>
          <w:lang w:eastAsia="pl-PL"/>
        </w:rPr>
        <w:t xml:space="preserve">§ 18. </w:t>
      </w:r>
      <w:r w:rsidR="0094069F" w:rsidRPr="002C19F8">
        <w:rPr>
          <w:rFonts w:asciiTheme="minorHAnsi" w:eastAsia="Times New Roman" w:hAnsiTheme="minorHAnsi" w:cstheme="minorHAnsi"/>
          <w:b/>
          <w:bCs/>
          <w:sz w:val="24"/>
          <w:szCs w:val="24"/>
          <w:lang w:eastAsia="pl-PL"/>
        </w:rPr>
        <w:t>Współpraca z rodzicami.</w:t>
      </w:r>
    </w:p>
    <w:p w14:paraId="298BBB5F" w14:textId="77777777" w:rsidR="0094069F" w:rsidRPr="002C19F8" w:rsidRDefault="0094069F" w:rsidP="00290223">
      <w:pPr>
        <w:pStyle w:val="Ustp"/>
        <w:numPr>
          <w:ilvl w:val="2"/>
          <w:numId w:val="110"/>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Szkoła traktuje rodziców jako pełnoprawnych partnerów w procesie edukacyjnym, wychowawczym i profilaktycznym oraz stwarza warunki do aktywizowania rodziców.</w:t>
      </w:r>
    </w:p>
    <w:p w14:paraId="709FFC48" w14:textId="75B460A9" w:rsidR="0094069F" w:rsidRPr="002C19F8" w:rsidRDefault="0094069F" w:rsidP="00290223">
      <w:pPr>
        <w:pStyle w:val="Ustp"/>
        <w:numPr>
          <w:ilvl w:val="2"/>
          <w:numId w:val="110"/>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Aktywizowanie rodziców i uzyskanie wsparc</w:t>
      </w:r>
      <w:r w:rsidR="00290223" w:rsidRPr="002C19F8">
        <w:rPr>
          <w:rFonts w:asciiTheme="minorHAnsi" w:eastAsia="Times New Roman" w:hAnsiTheme="minorHAnsi" w:cstheme="minorHAnsi"/>
          <w:color w:val="auto"/>
          <w:sz w:val="24"/>
          <w:lang w:eastAsia="pl-PL"/>
        </w:rPr>
        <w:t xml:space="preserve">ia w realizowaniu zadań szkoły </w:t>
      </w:r>
      <w:r w:rsidRPr="002C19F8">
        <w:rPr>
          <w:rFonts w:asciiTheme="minorHAnsi" w:eastAsia="Times New Roman" w:hAnsiTheme="minorHAnsi" w:cstheme="minorHAnsi"/>
          <w:color w:val="auto"/>
          <w:sz w:val="24"/>
          <w:lang w:eastAsia="pl-PL"/>
        </w:rPr>
        <w:t>realizowane jest poprzez:</w:t>
      </w:r>
    </w:p>
    <w:p w14:paraId="449E4F04" w14:textId="77777777" w:rsidR="0094069F" w:rsidRPr="002C19F8" w:rsidRDefault="0094069F" w:rsidP="00D200E6">
      <w:pPr>
        <w:pStyle w:val="Punkt"/>
        <w:numPr>
          <w:ilvl w:val="0"/>
          <w:numId w:val="112"/>
        </w:numPr>
      </w:pPr>
      <w:r w:rsidRPr="002C19F8">
        <w:t>pomoc rodzicom w dobrym wywiązywaniu się z zadań opiekuńczych i</w:t>
      </w:r>
      <w:r w:rsidR="00BC7D20" w:rsidRPr="002C19F8">
        <w:t> </w:t>
      </w:r>
      <w:r w:rsidRPr="002C19F8">
        <w:t>wychowawczych przez:</w:t>
      </w:r>
    </w:p>
    <w:p w14:paraId="084A25D9" w14:textId="77777777" w:rsidR="0094069F" w:rsidRPr="002C19F8" w:rsidRDefault="0094069F" w:rsidP="00290223">
      <w:pPr>
        <w:pStyle w:val="Litera"/>
        <w:keepNext w:val="0"/>
        <w:keepLines w:val="0"/>
        <w:numPr>
          <w:ilvl w:val="4"/>
          <w:numId w:val="111"/>
        </w:numPr>
        <w:spacing w:before="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 xml:space="preserve">organizowanie </w:t>
      </w:r>
      <w:r w:rsidR="00B3371E" w:rsidRPr="002C19F8">
        <w:rPr>
          <w:rFonts w:asciiTheme="minorHAnsi" w:hAnsiTheme="minorHAnsi" w:cstheme="minorHAnsi"/>
          <w:color w:val="auto"/>
          <w:sz w:val="24"/>
          <w:szCs w:val="24"/>
        </w:rPr>
        <w:t>spotkań</w:t>
      </w:r>
      <w:r w:rsidRPr="002C19F8">
        <w:rPr>
          <w:rFonts w:asciiTheme="minorHAnsi" w:hAnsiTheme="minorHAnsi" w:cstheme="minorHAnsi"/>
          <w:color w:val="auto"/>
          <w:sz w:val="24"/>
          <w:szCs w:val="24"/>
        </w:rPr>
        <w:t xml:space="preserve"> rozwijających umiejętności rodzicielskie,</w:t>
      </w:r>
    </w:p>
    <w:p w14:paraId="09A0816C" w14:textId="17A1B536" w:rsidR="00EC3782" w:rsidRPr="002C19F8" w:rsidRDefault="0094069F" w:rsidP="00D200E6">
      <w:pPr>
        <w:pStyle w:val="Litera"/>
        <w:keepNext w:val="0"/>
        <w:keepLines w:val="0"/>
        <w:numPr>
          <w:ilvl w:val="4"/>
          <w:numId w:val="111"/>
        </w:numPr>
        <w:spacing w:before="0" w:after="120"/>
        <w:ind w:left="851" w:hanging="284"/>
        <w:jc w:val="left"/>
        <w:rPr>
          <w:rFonts w:asciiTheme="minorHAnsi" w:eastAsia="Times New Roman" w:hAnsiTheme="minorHAnsi" w:cstheme="minorHAnsi"/>
          <w:color w:val="auto"/>
          <w:sz w:val="24"/>
          <w:szCs w:val="24"/>
          <w:lang w:eastAsia="pl-PL"/>
        </w:rPr>
      </w:pPr>
      <w:r w:rsidRPr="002C19F8">
        <w:rPr>
          <w:rFonts w:asciiTheme="minorHAnsi" w:hAnsiTheme="minorHAnsi" w:cstheme="minorHAnsi"/>
          <w:color w:val="auto"/>
          <w:sz w:val="24"/>
          <w:szCs w:val="24"/>
        </w:rPr>
        <w:t>zapewnienie poradnictwa i konsultacji w rozwiązywaniu trudności związanych z wychowaniem dziecka</w:t>
      </w:r>
      <w:r w:rsidRPr="002C19F8">
        <w:rPr>
          <w:rFonts w:asciiTheme="minorHAnsi" w:eastAsia="Times New Roman" w:hAnsiTheme="minorHAnsi" w:cstheme="minorHAnsi"/>
          <w:color w:val="auto"/>
          <w:sz w:val="24"/>
          <w:szCs w:val="24"/>
          <w:lang w:eastAsia="pl-PL"/>
        </w:rPr>
        <w:t>;</w:t>
      </w:r>
    </w:p>
    <w:p w14:paraId="6D91B1D9" w14:textId="77777777" w:rsidR="0094069F" w:rsidRPr="002C19F8" w:rsidRDefault="0094069F" w:rsidP="00D200E6">
      <w:pPr>
        <w:pStyle w:val="Punkt"/>
        <w:numPr>
          <w:ilvl w:val="0"/>
          <w:numId w:val="112"/>
        </w:numPr>
      </w:pPr>
      <w:r w:rsidRPr="002C19F8">
        <w:t>doskonalenie form komunikacji pomiędzy szkołą a rodzinami uczniów poprzez:</w:t>
      </w:r>
    </w:p>
    <w:p w14:paraId="0960B2B8" w14:textId="77777777" w:rsidR="0094069F" w:rsidRPr="002C19F8" w:rsidRDefault="0094069F" w:rsidP="00290223">
      <w:pPr>
        <w:pStyle w:val="Litera"/>
        <w:keepNext w:val="0"/>
        <w:keepLines w:val="0"/>
        <w:numPr>
          <w:ilvl w:val="4"/>
          <w:numId w:val="110"/>
        </w:numPr>
        <w:spacing w:before="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organizowanie spotkań grupowych i indywidualnych z rodzicami,</w:t>
      </w:r>
    </w:p>
    <w:p w14:paraId="5DB4EB13" w14:textId="77777777" w:rsidR="00DD5D35" w:rsidRPr="002C19F8" w:rsidRDefault="0094069F" w:rsidP="00290223">
      <w:pPr>
        <w:pStyle w:val="Litera"/>
        <w:keepNext w:val="0"/>
        <w:keepLines w:val="0"/>
        <w:numPr>
          <w:ilvl w:val="4"/>
          <w:numId w:val="110"/>
        </w:numPr>
        <w:spacing w:before="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przekazywanie informacji przez korespondencję, e-maile, telefonicznie, stronę www, inne materiały informacyjne;</w:t>
      </w:r>
    </w:p>
    <w:p w14:paraId="00AB1485" w14:textId="77777777" w:rsidR="00EC3782" w:rsidRPr="002C19F8" w:rsidRDefault="00EC3782" w:rsidP="00EC3782">
      <w:pPr>
        <w:pStyle w:val="Litera"/>
        <w:keepNext w:val="0"/>
        <w:keepLines w:val="0"/>
        <w:spacing w:before="0"/>
        <w:ind w:left="851"/>
        <w:rPr>
          <w:rFonts w:asciiTheme="minorHAnsi" w:hAnsiTheme="minorHAnsi" w:cstheme="minorHAnsi"/>
          <w:color w:val="auto"/>
          <w:sz w:val="24"/>
          <w:szCs w:val="24"/>
        </w:rPr>
      </w:pPr>
    </w:p>
    <w:p w14:paraId="3E3ED2E9" w14:textId="61098AB3" w:rsidR="0094069F" w:rsidRPr="002C19F8" w:rsidRDefault="0094069F" w:rsidP="00D200E6">
      <w:pPr>
        <w:pStyle w:val="Punkt"/>
        <w:numPr>
          <w:ilvl w:val="0"/>
          <w:numId w:val="112"/>
        </w:numPr>
      </w:pPr>
      <w:r w:rsidRPr="002C19F8">
        <w:t>pozyskiwanie i rozwijanie pomocy rodziców w realizacji zadań szkoły przez:</w:t>
      </w:r>
    </w:p>
    <w:p w14:paraId="0B2E0F03" w14:textId="77777777" w:rsidR="0094069F" w:rsidRPr="002C19F8" w:rsidRDefault="0094069F" w:rsidP="00290223">
      <w:pPr>
        <w:pStyle w:val="Litera"/>
        <w:keepNext w:val="0"/>
        <w:keepLines w:val="0"/>
        <w:numPr>
          <w:ilvl w:val="4"/>
          <w:numId w:val="113"/>
        </w:numPr>
        <w:spacing w:before="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zachęcanie do działań w formie wolontariatu,</w:t>
      </w:r>
    </w:p>
    <w:p w14:paraId="0102A748" w14:textId="77777777" w:rsidR="0094069F" w:rsidRPr="002C19F8" w:rsidRDefault="0094069F" w:rsidP="00290223">
      <w:pPr>
        <w:pStyle w:val="Litera"/>
        <w:keepNext w:val="0"/>
        <w:keepLines w:val="0"/>
        <w:numPr>
          <w:ilvl w:val="4"/>
          <w:numId w:val="113"/>
        </w:numPr>
        <w:spacing w:before="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inspirowanie rodziców do działania,</w:t>
      </w:r>
    </w:p>
    <w:p w14:paraId="5DD829AE" w14:textId="77777777" w:rsidR="0094069F" w:rsidRPr="002C19F8" w:rsidRDefault="0094069F" w:rsidP="00290223">
      <w:pPr>
        <w:pStyle w:val="Litera"/>
        <w:keepNext w:val="0"/>
        <w:keepLines w:val="0"/>
        <w:numPr>
          <w:ilvl w:val="4"/>
          <w:numId w:val="113"/>
        </w:numPr>
        <w:spacing w:before="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wspieranie inicjatyw rodziców,</w:t>
      </w:r>
    </w:p>
    <w:p w14:paraId="48C3DEB7" w14:textId="77777777" w:rsidR="0094069F" w:rsidRPr="002C19F8" w:rsidRDefault="0094069F" w:rsidP="00290223">
      <w:pPr>
        <w:pStyle w:val="Litera"/>
        <w:keepNext w:val="0"/>
        <w:keepLines w:val="0"/>
        <w:numPr>
          <w:ilvl w:val="4"/>
          <w:numId w:val="113"/>
        </w:numPr>
        <w:spacing w:before="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wskazywanie obszarów działania,</w:t>
      </w:r>
    </w:p>
    <w:p w14:paraId="1D43E401" w14:textId="77777777" w:rsidR="0094069F" w:rsidRPr="002C19F8" w:rsidRDefault="0094069F" w:rsidP="00290223">
      <w:pPr>
        <w:pStyle w:val="Litera"/>
        <w:keepNext w:val="0"/>
        <w:keepLines w:val="0"/>
        <w:numPr>
          <w:ilvl w:val="4"/>
          <w:numId w:val="113"/>
        </w:numPr>
        <w:spacing w:before="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upowszechnianie i nagradzanie dokonań rodziców;</w:t>
      </w:r>
    </w:p>
    <w:p w14:paraId="508EC5D1" w14:textId="77777777" w:rsidR="00DD5D35" w:rsidRPr="002C19F8" w:rsidRDefault="00DD5D35" w:rsidP="00010184">
      <w:pPr>
        <w:pStyle w:val="Litera"/>
        <w:keepNext w:val="0"/>
        <w:keepLines w:val="0"/>
        <w:ind w:left="567"/>
        <w:rPr>
          <w:rFonts w:asciiTheme="minorHAnsi" w:eastAsia="Times New Roman" w:hAnsiTheme="minorHAnsi" w:cstheme="minorHAnsi"/>
          <w:color w:val="auto"/>
          <w:sz w:val="24"/>
          <w:szCs w:val="24"/>
          <w:lang w:eastAsia="pl-PL"/>
        </w:rPr>
      </w:pPr>
    </w:p>
    <w:p w14:paraId="1047B965" w14:textId="28CFA469" w:rsidR="0094069F" w:rsidRPr="002C19F8" w:rsidRDefault="0094069F" w:rsidP="004C6E90">
      <w:pPr>
        <w:pStyle w:val="Punkt"/>
        <w:numPr>
          <w:ilvl w:val="0"/>
          <w:numId w:val="112"/>
        </w:numPr>
      </w:pPr>
      <w:r w:rsidRPr="002C19F8">
        <w:t>włączanie rodziców w zarządzanie szkołą, poprzez angażowanie do prac Rady Rodziców, zespołów, które biorą udział w podejmowaniu ważnych dla szkoły decyzji.</w:t>
      </w:r>
    </w:p>
    <w:p w14:paraId="2AA022B2" w14:textId="77777777" w:rsidR="0094069F" w:rsidRPr="002C19F8" w:rsidRDefault="0094069F" w:rsidP="00290223">
      <w:pPr>
        <w:pStyle w:val="Ustp"/>
        <w:keepNext w:val="0"/>
        <w:keepLines w:val="0"/>
        <w:numPr>
          <w:ilvl w:val="2"/>
          <w:numId w:val="110"/>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Szkoła zapewnia rodzicom prawo do:</w:t>
      </w:r>
    </w:p>
    <w:p w14:paraId="5C5FD9AF" w14:textId="77777777" w:rsidR="0094069F" w:rsidRPr="002C19F8" w:rsidRDefault="0094069F" w:rsidP="00D200E6">
      <w:pPr>
        <w:pStyle w:val="Punkt"/>
        <w:numPr>
          <w:ilvl w:val="0"/>
          <w:numId w:val="114"/>
        </w:numPr>
      </w:pPr>
      <w:r w:rsidRPr="002C19F8">
        <w:t>znajomości programu wychowawczo</w:t>
      </w:r>
      <w:r w:rsidR="00026D9B" w:rsidRPr="002C19F8">
        <w:t xml:space="preserve"> </w:t>
      </w:r>
      <w:r w:rsidRPr="002C19F8">
        <w:t>- profilaktycznego szkoły;</w:t>
      </w:r>
    </w:p>
    <w:p w14:paraId="642EF24D" w14:textId="77777777" w:rsidR="0094069F" w:rsidRPr="002C19F8" w:rsidRDefault="0094069F" w:rsidP="00D200E6">
      <w:pPr>
        <w:pStyle w:val="Punkt"/>
        <w:numPr>
          <w:ilvl w:val="0"/>
          <w:numId w:val="114"/>
        </w:numPr>
      </w:pPr>
      <w:r w:rsidRPr="002C19F8">
        <w:t>znajomości przepisów dotyczących oceniania, klasyfikowania i promowania uczniów oraz przeprowadzania sprawdzianów i egzaminów;</w:t>
      </w:r>
    </w:p>
    <w:p w14:paraId="78126B1B" w14:textId="77777777" w:rsidR="0094069F" w:rsidRPr="002C19F8" w:rsidRDefault="0094069F" w:rsidP="00D200E6">
      <w:pPr>
        <w:pStyle w:val="Punkt"/>
        <w:numPr>
          <w:ilvl w:val="0"/>
          <w:numId w:val="114"/>
        </w:numPr>
      </w:pPr>
      <w:r w:rsidRPr="002C19F8">
        <w:t>uzyskiwania w ustalonym czasie rzetelnej informacji na temat swego dziecka, jego zachowania i postępów bądź trudności w nauce;</w:t>
      </w:r>
    </w:p>
    <w:p w14:paraId="75A3E3AA" w14:textId="77777777" w:rsidR="0094069F" w:rsidRPr="002C19F8" w:rsidRDefault="0094069F" w:rsidP="00D200E6">
      <w:pPr>
        <w:pStyle w:val="Punkt"/>
        <w:numPr>
          <w:ilvl w:val="0"/>
          <w:numId w:val="114"/>
        </w:numPr>
      </w:pPr>
      <w:r w:rsidRPr="002C19F8">
        <w:t>uzyskiwania informacji i porad w zakresie wychowania i dalszego kształcenia;</w:t>
      </w:r>
    </w:p>
    <w:p w14:paraId="2B61F083" w14:textId="77777777" w:rsidR="0094069F" w:rsidRPr="002C19F8" w:rsidRDefault="0094069F" w:rsidP="00D200E6">
      <w:pPr>
        <w:pStyle w:val="Punkt"/>
        <w:numPr>
          <w:ilvl w:val="0"/>
          <w:numId w:val="114"/>
        </w:numPr>
      </w:pPr>
      <w:r w:rsidRPr="002C19F8">
        <w:t>uzyskania informacji i porad w sprawach wychowania i dalszego kształcenia lub wyboru drogi życiowej przez uczniów;</w:t>
      </w:r>
    </w:p>
    <w:p w14:paraId="67549FE3" w14:textId="77777777" w:rsidR="0094069F" w:rsidRPr="002C19F8" w:rsidRDefault="0094069F" w:rsidP="00D200E6">
      <w:pPr>
        <w:pStyle w:val="Punkt"/>
        <w:numPr>
          <w:ilvl w:val="0"/>
          <w:numId w:val="114"/>
        </w:numPr>
      </w:pPr>
      <w:r w:rsidRPr="002C19F8">
        <w:t xml:space="preserve">udziału w spotkaniach z psychologiem, </w:t>
      </w:r>
      <w:r w:rsidR="00794852" w:rsidRPr="002C19F8">
        <w:t xml:space="preserve">pedagogiem </w:t>
      </w:r>
      <w:r w:rsidRPr="002C19F8">
        <w:t>oraz członkami zespołu ds. doradztwa zawodowego.</w:t>
      </w:r>
    </w:p>
    <w:p w14:paraId="3486C08D" w14:textId="24C25644" w:rsidR="0094069F" w:rsidRPr="002C19F8" w:rsidRDefault="0094069F" w:rsidP="004C6E90">
      <w:pPr>
        <w:pStyle w:val="Ustp"/>
        <w:keepNext w:val="0"/>
        <w:keepLines w:val="0"/>
        <w:numPr>
          <w:ilvl w:val="2"/>
          <w:numId w:val="110"/>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 celu wymiany informacji oraz dyskusji na tematy wychowawcze ustala się częstotliwość organizowania stałych spotkań wychowawców z rodzicami co najmniej dwa razy w roku, a w szczególnych przypadkach - w miarę potrzeb.</w:t>
      </w:r>
    </w:p>
    <w:p w14:paraId="3095A915" w14:textId="77777777" w:rsidR="0094069F" w:rsidRPr="002C19F8" w:rsidRDefault="0094069F" w:rsidP="00BA7FF9">
      <w:pPr>
        <w:pStyle w:val="Ustp"/>
        <w:keepNext w:val="0"/>
        <w:keepLines w:val="0"/>
        <w:numPr>
          <w:ilvl w:val="2"/>
          <w:numId w:val="110"/>
        </w:numPr>
        <w:jc w:val="left"/>
        <w:rPr>
          <w:rFonts w:asciiTheme="minorHAnsi" w:eastAsia="Times New Roman" w:hAnsiTheme="minorHAnsi" w:cstheme="minorHAnsi"/>
          <w:b/>
          <w:color w:val="auto"/>
          <w:sz w:val="24"/>
          <w:lang w:eastAsia="pl-PL"/>
        </w:rPr>
      </w:pPr>
      <w:r w:rsidRPr="002C19F8">
        <w:rPr>
          <w:rFonts w:asciiTheme="minorHAnsi" w:eastAsia="Times New Roman" w:hAnsiTheme="minorHAnsi" w:cstheme="minorHAnsi"/>
          <w:color w:val="auto"/>
          <w:sz w:val="24"/>
          <w:lang w:eastAsia="pl-PL"/>
        </w:rPr>
        <w:t>Ustala się w szk</w:t>
      </w:r>
      <w:r w:rsidR="006E0ED4" w:rsidRPr="002C19F8">
        <w:rPr>
          <w:rFonts w:asciiTheme="minorHAnsi" w:eastAsia="Times New Roman" w:hAnsiTheme="minorHAnsi" w:cstheme="minorHAnsi"/>
          <w:color w:val="auto"/>
          <w:sz w:val="24"/>
          <w:lang w:eastAsia="pl-PL"/>
        </w:rPr>
        <w:t>ole</w:t>
      </w:r>
      <w:r w:rsidRPr="002C19F8">
        <w:rPr>
          <w:rFonts w:asciiTheme="minorHAnsi" w:eastAsia="Times New Roman" w:hAnsiTheme="minorHAnsi" w:cstheme="minorHAnsi"/>
          <w:color w:val="auto"/>
          <w:sz w:val="24"/>
          <w:lang w:eastAsia="pl-PL"/>
        </w:rPr>
        <w:t xml:space="preserve"> następujący sposób informowania rodziców (prawnych opiekunów) o postępach uczniów:</w:t>
      </w:r>
    </w:p>
    <w:p w14:paraId="78844585" w14:textId="77777777" w:rsidR="0094069F" w:rsidRPr="002C19F8" w:rsidRDefault="0094069F" w:rsidP="00D200E6">
      <w:pPr>
        <w:pStyle w:val="Punkt"/>
        <w:numPr>
          <w:ilvl w:val="0"/>
          <w:numId w:val="115"/>
        </w:numPr>
      </w:pPr>
      <w:r w:rsidRPr="002C19F8">
        <w:t>oceny są upubliczniane dla poszczególnych uczniów i rodziców (prawnych opiekunów) za pośrednictwem dziennika elektronicznego. W przypadku problemów z dostępem do dziennika elektronicznego, uczeń lub rodzic może zwrócić się do wychowawcy z prośbą o wydruk wykazu ocen;</w:t>
      </w:r>
    </w:p>
    <w:p w14:paraId="056BF6AE" w14:textId="77777777" w:rsidR="0094069F" w:rsidRPr="002C19F8" w:rsidRDefault="0094069F" w:rsidP="00D200E6">
      <w:pPr>
        <w:pStyle w:val="Punkt"/>
        <w:numPr>
          <w:ilvl w:val="0"/>
          <w:numId w:val="115"/>
        </w:numPr>
      </w:pPr>
      <w:r w:rsidRPr="002C19F8">
        <w:t>ustalonej ocenie śródrocznej informuje się na zebraniu rodziców po I okresie oraz poprzez dziennik elektroniczny;</w:t>
      </w:r>
    </w:p>
    <w:p w14:paraId="19E33254" w14:textId="77777777" w:rsidR="0094069F" w:rsidRPr="002C19F8" w:rsidRDefault="0094069F" w:rsidP="00D200E6">
      <w:pPr>
        <w:pStyle w:val="Punkt"/>
        <w:numPr>
          <w:ilvl w:val="0"/>
          <w:numId w:val="115"/>
        </w:numPr>
      </w:pPr>
      <w:r w:rsidRPr="002C19F8">
        <w:t>aktualnych postępach ucznia powiadamia się na zebraniu śródrocznym oraz poprzez dziennik elektroniczny;</w:t>
      </w:r>
    </w:p>
    <w:p w14:paraId="3C0E6E13" w14:textId="77777777" w:rsidR="0094069F" w:rsidRPr="002C19F8" w:rsidRDefault="0094069F" w:rsidP="00D200E6">
      <w:pPr>
        <w:pStyle w:val="Punkt"/>
        <w:numPr>
          <w:ilvl w:val="0"/>
          <w:numId w:val="115"/>
        </w:numPr>
      </w:pPr>
      <w:r w:rsidRPr="002C19F8">
        <w:t>zainteresowani rodzice (prawni opiekunowie) mogą uzyskać informację o postępach dziecka w czasie konsultacji indywidualnych na podstawie wcześniejszych uzgodnień.</w:t>
      </w:r>
    </w:p>
    <w:p w14:paraId="10A1932A" w14:textId="77777777" w:rsidR="0094069F" w:rsidRPr="002C19F8" w:rsidRDefault="0094069F" w:rsidP="00BA7FF9">
      <w:pPr>
        <w:pStyle w:val="Ustp"/>
        <w:numPr>
          <w:ilvl w:val="2"/>
          <w:numId w:val="110"/>
        </w:numPr>
        <w:jc w:val="left"/>
        <w:rPr>
          <w:rFonts w:asciiTheme="minorHAnsi" w:hAnsiTheme="minorHAnsi" w:cstheme="minorHAnsi"/>
          <w:color w:val="auto"/>
          <w:sz w:val="24"/>
        </w:rPr>
      </w:pPr>
      <w:r w:rsidRPr="002C19F8">
        <w:rPr>
          <w:rFonts w:asciiTheme="minorHAnsi" w:hAnsiTheme="minorHAnsi" w:cstheme="minorHAnsi"/>
          <w:color w:val="auto"/>
          <w:sz w:val="24"/>
        </w:rPr>
        <w:t>W przy</w:t>
      </w:r>
      <w:r w:rsidR="00B63E18" w:rsidRPr="002C19F8">
        <w:rPr>
          <w:rFonts w:asciiTheme="minorHAnsi" w:hAnsiTheme="minorHAnsi" w:cstheme="minorHAnsi"/>
          <w:color w:val="auto"/>
          <w:sz w:val="24"/>
        </w:rPr>
        <w:t xml:space="preserve">padku dłuższej (powyżej </w:t>
      </w:r>
      <w:r w:rsidR="003C58DC" w:rsidRPr="002C19F8">
        <w:rPr>
          <w:rFonts w:asciiTheme="minorHAnsi" w:hAnsiTheme="minorHAnsi" w:cstheme="minorHAnsi"/>
          <w:color w:val="auto"/>
          <w:sz w:val="24"/>
        </w:rPr>
        <w:t>dwóch tygodni</w:t>
      </w:r>
      <w:r w:rsidRPr="002C19F8">
        <w:rPr>
          <w:rFonts w:asciiTheme="minorHAnsi" w:hAnsiTheme="minorHAnsi" w:cstheme="minorHAnsi"/>
          <w:color w:val="auto"/>
          <w:sz w:val="24"/>
        </w:rPr>
        <w:t>) nieobecności ucznia w szkole wychowawca powiadamia o tym rodziców – telefonicznie lub pisemnie, w celu wyjaśnienia przyczyn nieobecności;</w:t>
      </w:r>
    </w:p>
    <w:p w14:paraId="219777F1" w14:textId="77777777" w:rsidR="0094069F" w:rsidRPr="002C19F8" w:rsidRDefault="0094069F" w:rsidP="00D200E6">
      <w:pPr>
        <w:pStyle w:val="Punkt"/>
        <w:numPr>
          <w:ilvl w:val="0"/>
          <w:numId w:val="116"/>
        </w:numPr>
      </w:pPr>
      <w:r w:rsidRPr="002C19F8">
        <w:t>w przypadku wezwania i niezgłoszenia się rodzica na pierwsze pisemne wezwanie, wychowawca wysyła kolejne za potwierdzeniem odbioru;</w:t>
      </w:r>
    </w:p>
    <w:p w14:paraId="4AE12F8B" w14:textId="243A2EE9" w:rsidR="0094069F" w:rsidRPr="002C19F8" w:rsidRDefault="0094069F" w:rsidP="00D200E6">
      <w:pPr>
        <w:pStyle w:val="Punkt"/>
        <w:numPr>
          <w:ilvl w:val="0"/>
          <w:numId w:val="116"/>
        </w:numPr>
      </w:pPr>
      <w:r w:rsidRPr="002C19F8">
        <w:t xml:space="preserve">jeżeli wszystkie zastosowane środki w stosunku do ucznia niepełnoletniego nie przyniosą oczekiwanego rezultatu, pedagog szkolny kieruje do </w:t>
      </w:r>
      <w:r w:rsidR="003908BE" w:rsidRPr="002C19F8">
        <w:t>Dyrektora</w:t>
      </w:r>
      <w:r w:rsidRPr="002C19F8">
        <w:t xml:space="preserve"> szkoły sprawę </w:t>
      </w:r>
      <w:r w:rsidR="00487931" w:rsidRPr="002C19F8">
        <w:t>o</w:t>
      </w:r>
      <w:r w:rsidRPr="002C19F8">
        <w:t xml:space="preserve"> nierealizowaniu przez ucznia obowiązku nauki, a </w:t>
      </w:r>
      <w:r w:rsidR="00C93118" w:rsidRPr="002C19F8">
        <w:t>dyrektor</w:t>
      </w:r>
      <w:r w:rsidRPr="002C19F8">
        <w:t xml:space="preserve"> nadaje jej odpowiedni bieg;</w:t>
      </w:r>
    </w:p>
    <w:p w14:paraId="3BE9BCEA" w14:textId="57551839" w:rsidR="0094069F" w:rsidRPr="002C19F8" w:rsidRDefault="0094069F" w:rsidP="00D200E6">
      <w:pPr>
        <w:pStyle w:val="Punkt"/>
        <w:numPr>
          <w:ilvl w:val="0"/>
          <w:numId w:val="116"/>
        </w:numPr>
      </w:pPr>
      <w:r w:rsidRPr="002C19F8">
        <w:t>jeżeli wszystkie zastosowane środki w stosunku do ucznia pełnoletniego nie przyniosą oczekiwanego rezultatu, rozpoczyna się procedurę skreślenia ucznia z listy uczniów.</w:t>
      </w:r>
    </w:p>
    <w:p w14:paraId="768F19D8" w14:textId="77777777" w:rsidR="00D36F30" w:rsidRPr="002C19F8" w:rsidRDefault="00D36F30" w:rsidP="00D200E6">
      <w:pPr>
        <w:pStyle w:val="Punkt"/>
      </w:pPr>
    </w:p>
    <w:p w14:paraId="1101398C" w14:textId="77777777" w:rsidR="0094069F" w:rsidRPr="002C19F8" w:rsidRDefault="00800C22" w:rsidP="00BA7FF9">
      <w:pPr>
        <w:pStyle w:val="Paragraf"/>
        <w:keepNext w:val="0"/>
        <w:keepLines w:val="0"/>
        <w:numPr>
          <w:ilvl w:val="0"/>
          <w:numId w:val="0"/>
        </w:numPr>
        <w:ind w:left="710"/>
        <w:jc w:val="left"/>
        <w:rPr>
          <w:rFonts w:asciiTheme="minorHAnsi" w:hAnsiTheme="minorHAnsi" w:cstheme="minorHAnsi"/>
          <w:b/>
          <w:bCs/>
          <w:sz w:val="24"/>
          <w:szCs w:val="24"/>
        </w:rPr>
      </w:pPr>
      <w:r w:rsidRPr="002C19F8">
        <w:rPr>
          <w:rFonts w:asciiTheme="minorHAnsi" w:eastAsia="Times New Roman" w:hAnsiTheme="minorHAnsi" w:cstheme="minorHAnsi"/>
          <w:b/>
          <w:bCs/>
          <w:sz w:val="24"/>
          <w:szCs w:val="24"/>
          <w:lang w:eastAsia="pl-PL"/>
        </w:rPr>
        <w:t xml:space="preserve">§ 19. </w:t>
      </w:r>
      <w:r w:rsidR="00CF44C1" w:rsidRPr="002C19F8">
        <w:rPr>
          <w:rFonts w:asciiTheme="minorHAnsi" w:hAnsiTheme="minorHAnsi" w:cstheme="minorHAnsi"/>
          <w:b/>
          <w:bCs/>
          <w:sz w:val="24"/>
          <w:szCs w:val="24"/>
        </w:rPr>
        <w:t xml:space="preserve">1. </w:t>
      </w:r>
      <w:r w:rsidR="0094069F" w:rsidRPr="002C19F8">
        <w:rPr>
          <w:rFonts w:asciiTheme="minorHAnsi" w:hAnsiTheme="minorHAnsi" w:cstheme="minorHAnsi"/>
          <w:b/>
          <w:bCs/>
          <w:sz w:val="24"/>
          <w:szCs w:val="24"/>
        </w:rPr>
        <w:t>Współpraca z poradnią psychologiczno-pedagogiczną</w:t>
      </w:r>
      <w:r w:rsidR="001F5B9C" w:rsidRPr="002C19F8">
        <w:rPr>
          <w:rFonts w:asciiTheme="minorHAnsi" w:hAnsiTheme="minorHAnsi" w:cstheme="minorHAnsi"/>
          <w:b/>
          <w:bCs/>
          <w:sz w:val="24"/>
          <w:szCs w:val="24"/>
        </w:rPr>
        <w:t>.</w:t>
      </w:r>
    </w:p>
    <w:p w14:paraId="77096FD8" w14:textId="77777777" w:rsidR="0094069F" w:rsidRPr="002C19F8" w:rsidRDefault="0094069F" w:rsidP="00BA7FF9">
      <w:pPr>
        <w:pStyle w:val="Ustp"/>
        <w:keepNext w:val="0"/>
        <w:keepLines w:val="0"/>
        <w:numPr>
          <w:ilvl w:val="2"/>
          <w:numId w:val="73"/>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Szkoła współpracuje z </w:t>
      </w:r>
      <w:r w:rsidR="00BD18F5" w:rsidRPr="002C19F8">
        <w:rPr>
          <w:rFonts w:asciiTheme="minorHAnsi" w:hAnsiTheme="minorHAnsi" w:cstheme="minorHAnsi"/>
          <w:color w:val="auto"/>
          <w:sz w:val="24"/>
        </w:rPr>
        <w:t>P</w:t>
      </w:r>
      <w:r w:rsidRPr="002C19F8">
        <w:rPr>
          <w:rFonts w:asciiTheme="minorHAnsi" w:hAnsiTheme="minorHAnsi" w:cstheme="minorHAnsi"/>
          <w:color w:val="auto"/>
          <w:sz w:val="24"/>
        </w:rPr>
        <w:t>oradnią psychologiczno-pedagogiczną w zakresie realizacji zadań dydaktycznych, wychowawczych i opiekuńczych.</w:t>
      </w:r>
    </w:p>
    <w:p w14:paraId="4014B651" w14:textId="77777777" w:rsidR="0094069F" w:rsidRPr="002C19F8" w:rsidRDefault="00800C22" w:rsidP="00BA7FF9">
      <w:pPr>
        <w:pStyle w:val="Ustp"/>
        <w:keepNext w:val="0"/>
        <w:keepLines w:val="0"/>
        <w:numPr>
          <w:ilvl w:val="2"/>
          <w:numId w:val="73"/>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 </w:t>
      </w:r>
      <w:r w:rsidR="0094069F" w:rsidRPr="002C19F8">
        <w:rPr>
          <w:rFonts w:asciiTheme="minorHAnsi" w:hAnsiTheme="minorHAnsi" w:cstheme="minorHAnsi"/>
          <w:color w:val="auto"/>
          <w:sz w:val="24"/>
        </w:rPr>
        <w:t>Współpraca szkoły z poradnią polega na:</w:t>
      </w:r>
    </w:p>
    <w:p w14:paraId="75A31D36" w14:textId="77777777" w:rsidR="0094069F" w:rsidRPr="002C19F8" w:rsidRDefault="0094069F" w:rsidP="00D200E6">
      <w:pPr>
        <w:pStyle w:val="Punkt"/>
        <w:numPr>
          <w:ilvl w:val="0"/>
          <w:numId w:val="117"/>
        </w:numPr>
      </w:pPr>
      <w:r w:rsidRPr="002C19F8">
        <w:t>opiniowaniu przez radę pedagogiczną wniosku do poradni psychologiczno–pedagogicznej o zdiagnozowanie przyczyn trudności w nauce</w:t>
      </w:r>
      <w:r w:rsidR="002940F2" w:rsidRPr="002C19F8">
        <w:t>;</w:t>
      </w:r>
    </w:p>
    <w:p w14:paraId="0DA48E04" w14:textId="77777777" w:rsidR="0094069F" w:rsidRPr="002C19F8" w:rsidRDefault="0094069F" w:rsidP="00D200E6">
      <w:pPr>
        <w:pStyle w:val="Punkt"/>
        <w:numPr>
          <w:ilvl w:val="0"/>
          <w:numId w:val="117"/>
        </w:numPr>
      </w:pPr>
      <w:r w:rsidRPr="002C19F8">
        <w:t>rozpoznawaniu indywidualnych potrzeb rozwojowych i edukacyjnych oraz możliwości psychofizycznych dzieci i młodzieży;</w:t>
      </w:r>
    </w:p>
    <w:p w14:paraId="7CE8EA6B" w14:textId="77777777" w:rsidR="0094069F" w:rsidRPr="002C19F8" w:rsidRDefault="0094069F" w:rsidP="00D200E6">
      <w:pPr>
        <w:pStyle w:val="Punkt"/>
        <w:numPr>
          <w:ilvl w:val="0"/>
          <w:numId w:val="117"/>
        </w:numPr>
      </w:pPr>
      <w:r w:rsidRPr="002C19F8">
        <w:t>uwzględnianiu przez nauczycieli, wychowawców i specjalistów pracujących z</w:t>
      </w:r>
      <w:r w:rsidR="002147E7" w:rsidRPr="002C19F8">
        <w:t> </w:t>
      </w:r>
      <w:r w:rsidRPr="002C19F8">
        <w:t>uczniem zaleceń poradni zawartych w opiniach i orzeczeniach;</w:t>
      </w:r>
    </w:p>
    <w:p w14:paraId="0E760934" w14:textId="77777777" w:rsidR="0094069F" w:rsidRPr="002C19F8" w:rsidRDefault="0094069F" w:rsidP="00D200E6">
      <w:pPr>
        <w:pStyle w:val="Punkt"/>
        <w:numPr>
          <w:ilvl w:val="0"/>
          <w:numId w:val="117"/>
        </w:numPr>
      </w:pPr>
      <w:r w:rsidRPr="002C19F8">
        <w:t>pomocy poradni w udzielaniu i organizowaniu pomocy psychologiczno-pedagogicznej oraz opracowywaniu i realizowaniu indywidualnych programów edukacyjno-terapeutycznych;</w:t>
      </w:r>
    </w:p>
    <w:p w14:paraId="614BCCF5" w14:textId="77777777" w:rsidR="0094069F" w:rsidRPr="002C19F8" w:rsidRDefault="0094069F" w:rsidP="00D200E6">
      <w:pPr>
        <w:pStyle w:val="Punkt"/>
        <w:numPr>
          <w:ilvl w:val="0"/>
          <w:numId w:val="117"/>
        </w:numPr>
      </w:pPr>
      <w:r w:rsidRPr="002C19F8">
        <w:t>realizowaniu przez poradnię zadań profilaktycznych oraz wspierających wyc</w:t>
      </w:r>
      <w:r w:rsidR="000A75D5" w:rsidRPr="002C19F8">
        <w:t>howawczą</w:t>
      </w:r>
      <w:r w:rsidRPr="002C19F8">
        <w:t xml:space="preserve"> i edukacyjną funkcję szkoły, w tym wspieraniu nauczycieli wrozwiązywaniu problemów dydaktycznych i wychowawczych.</w:t>
      </w:r>
    </w:p>
    <w:p w14:paraId="3402AE45" w14:textId="77777777" w:rsidR="00414665" w:rsidRPr="002C19F8" w:rsidRDefault="00414665" w:rsidP="00BA7FF9">
      <w:pPr>
        <w:pStyle w:val="Ustp"/>
        <w:keepNext w:val="0"/>
        <w:keepLines w:val="0"/>
        <w:numPr>
          <w:ilvl w:val="2"/>
          <w:numId w:val="73"/>
        </w:numPr>
        <w:jc w:val="left"/>
        <w:rPr>
          <w:rFonts w:asciiTheme="minorHAnsi" w:hAnsiTheme="minorHAnsi" w:cstheme="minorHAnsi"/>
          <w:color w:val="auto"/>
          <w:sz w:val="24"/>
        </w:rPr>
      </w:pPr>
      <w:r w:rsidRPr="002C19F8">
        <w:rPr>
          <w:rFonts w:asciiTheme="minorHAnsi" w:hAnsiTheme="minorHAnsi" w:cstheme="minorHAnsi"/>
          <w:color w:val="auto"/>
          <w:sz w:val="24"/>
        </w:rPr>
        <w:t>W przypadku czasowego ograniczenia funkcjonowania szkoły pomoc psychologiczno-pedagogiczna jest realizowana w formach dostosowanych do możliwości jej sprawowania w formie zdalnej lub na wniosek rodziców może być prowadzona w</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szkole.</w:t>
      </w:r>
    </w:p>
    <w:p w14:paraId="45F54FAC" w14:textId="05FB9008" w:rsidR="0094069F" w:rsidRPr="002C19F8" w:rsidRDefault="00A65301" w:rsidP="00BA7FF9">
      <w:pPr>
        <w:pStyle w:val="Nagwek4-rozdzia"/>
        <w:rPr>
          <w:rFonts w:asciiTheme="minorHAnsi" w:hAnsiTheme="minorHAnsi" w:cstheme="minorHAnsi"/>
        </w:rPr>
      </w:pPr>
      <w:bookmarkStart w:id="22" w:name="_Toc216939613"/>
      <w:r w:rsidRPr="002C19F8">
        <w:rPr>
          <w:rFonts w:asciiTheme="minorHAnsi" w:hAnsiTheme="minorHAnsi" w:cstheme="minorHAnsi"/>
        </w:rPr>
        <w:t>Rozdział 3</w:t>
      </w:r>
      <w:bookmarkStart w:id="23" w:name="_Toc13829882"/>
      <w:bookmarkStart w:id="24" w:name="_Toc157080987"/>
      <w:bookmarkStart w:id="25" w:name="_Toc160703486"/>
      <w:r w:rsidR="00BA7FF9" w:rsidRPr="002C19F8">
        <w:rPr>
          <w:rFonts w:asciiTheme="minorHAnsi" w:hAnsiTheme="minorHAnsi" w:cstheme="minorHAnsi"/>
        </w:rPr>
        <w:br/>
      </w:r>
      <w:r w:rsidR="00F4272C" w:rsidRPr="002C19F8">
        <w:rPr>
          <w:rFonts w:asciiTheme="minorHAnsi" w:hAnsiTheme="minorHAnsi" w:cstheme="minorHAnsi"/>
        </w:rPr>
        <w:t>O</w:t>
      </w:r>
      <w:r w:rsidR="0094069F" w:rsidRPr="002C19F8">
        <w:rPr>
          <w:rFonts w:asciiTheme="minorHAnsi" w:hAnsiTheme="minorHAnsi" w:cstheme="minorHAnsi"/>
        </w:rPr>
        <w:t xml:space="preserve">rganizacja opieki zdrowotnej </w:t>
      </w:r>
      <w:r w:rsidR="0015659A" w:rsidRPr="002C19F8">
        <w:rPr>
          <w:rFonts w:asciiTheme="minorHAnsi" w:hAnsiTheme="minorHAnsi" w:cstheme="minorHAnsi"/>
        </w:rPr>
        <w:t xml:space="preserve">i stomatologicznej </w:t>
      </w:r>
      <w:r w:rsidR="0094069F" w:rsidRPr="002C19F8">
        <w:rPr>
          <w:rFonts w:asciiTheme="minorHAnsi" w:hAnsiTheme="minorHAnsi" w:cstheme="minorHAnsi"/>
        </w:rPr>
        <w:t>nad uczniami</w:t>
      </w:r>
      <w:bookmarkEnd w:id="22"/>
      <w:bookmarkEnd w:id="23"/>
      <w:bookmarkEnd w:id="24"/>
      <w:bookmarkEnd w:id="25"/>
    </w:p>
    <w:p w14:paraId="6EFE4F0D" w14:textId="77777777" w:rsidR="0094069F" w:rsidRPr="002C19F8" w:rsidRDefault="0094069F" w:rsidP="00B9198E">
      <w:pPr>
        <w:autoSpaceDE w:val="0"/>
        <w:autoSpaceDN w:val="0"/>
        <w:adjustRightInd w:val="0"/>
        <w:ind w:left="720"/>
        <w:jc w:val="both"/>
        <w:rPr>
          <w:rFonts w:asciiTheme="minorHAnsi" w:hAnsiTheme="minorHAnsi" w:cstheme="minorHAnsi"/>
        </w:rPr>
      </w:pPr>
    </w:p>
    <w:p w14:paraId="2D2BA733" w14:textId="77777777" w:rsidR="0094069F" w:rsidRPr="002C19F8" w:rsidRDefault="00F4272C" w:rsidP="00BA7FF9">
      <w:pPr>
        <w:pStyle w:val="Paragraf"/>
        <w:keepNext w:val="0"/>
        <w:keepLines w:val="0"/>
        <w:numPr>
          <w:ilvl w:val="0"/>
          <w:numId w:val="0"/>
        </w:numPr>
        <w:spacing w:before="0"/>
        <w:ind w:left="710"/>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20. </w:t>
      </w:r>
      <w:r w:rsidR="00CF44C1" w:rsidRPr="002C19F8">
        <w:rPr>
          <w:rFonts w:asciiTheme="minorHAnsi" w:hAnsiTheme="minorHAnsi" w:cstheme="minorHAnsi"/>
          <w:b/>
          <w:sz w:val="24"/>
          <w:szCs w:val="24"/>
        </w:rPr>
        <w:t>1</w:t>
      </w:r>
      <w:r w:rsidR="00CF44C1"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Organizacja profilaktycznej opieki zdrowotnej i stomatologicznej w szkole.</w:t>
      </w:r>
    </w:p>
    <w:p w14:paraId="7EBA2491" w14:textId="77777777" w:rsidR="0094069F" w:rsidRPr="002C19F8" w:rsidRDefault="0094069F" w:rsidP="00BA7FF9">
      <w:pPr>
        <w:pStyle w:val="Ustp"/>
        <w:keepNext w:val="0"/>
        <w:keepLines w:val="0"/>
        <w:numPr>
          <w:ilvl w:val="2"/>
          <w:numId w:val="74"/>
        </w:numPr>
        <w:jc w:val="left"/>
        <w:rPr>
          <w:rFonts w:asciiTheme="minorHAnsi" w:hAnsiTheme="minorHAnsi" w:cstheme="minorHAnsi"/>
          <w:b/>
          <w:color w:val="auto"/>
          <w:sz w:val="24"/>
        </w:rPr>
      </w:pPr>
      <w:r w:rsidRPr="002C19F8">
        <w:rPr>
          <w:rFonts w:asciiTheme="minorHAnsi" w:eastAsia="Times New Roman" w:hAnsiTheme="minorHAnsi" w:cstheme="minorHAnsi"/>
          <w:color w:val="auto"/>
          <w:sz w:val="24"/>
          <w:lang w:eastAsia="pl-PL"/>
        </w:rPr>
        <w:t>Profilaktyczna opieka zdrowotna nad uczniami jest sprawowana do ukończenia przez uczniów 19</w:t>
      </w:r>
      <w:r w:rsidR="002940F2" w:rsidRPr="002C19F8">
        <w:rPr>
          <w:rFonts w:asciiTheme="minorHAnsi" w:eastAsia="Times New Roman" w:hAnsiTheme="minorHAnsi" w:cstheme="minorHAnsi"/>
          <w:color w:val="auto"/>
          <w:sz w:val="24"/>
          <w:lang w:eastAsia="pl-PL"/>
        </w:rPr>
        <w:t>.</w:t>
      </w:r>
      <w:r w:rsidRPr="002C19F8">
        <w:rPr>
          <w:rFonts w:asciiTheme="minorHAnsi" w:eastAsia="Times New Roman" w:hAnsiTheme="minorHAnsi" w:cstheme="minorHAnsi"/>
          <w:color w:val="auto"/>
          <w:sz w:val="24"/>
          <w:lang w:eastAsia="pl-PL"/>
        </w:rPr>
        <w:t xml:space="preserve"> roku życia, a w przypadku uczniów posiadających orzeczenie o</w:t>
      </w:r>
      <w:r w:rsidR="002147E7"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potrzebie kształcenia specjalnego – do ukończenia szkoły ponadpodstawowej, a opieka stomatologiczna - do ukończenia przez uczniów 19. roku życia.</w:t>
      </w:r>
    </w:p>
    <w:p w14:paraId="4619D519" w14:textId="77777777" w:rsidR="0094069F" w:rsidRPr="002C19F8" w:rsidRDefault="0094069F"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Celem profilaktycznej opieki zdrowotnej jest zapewnienie uczniom równego dostępu do opieki zdrowotnej w szkole oraz zagwarantowanie dostępu młodzieży do gabinetów stomatologicznych.</w:t>
      </w:r>
    </w:p>
    <w:p w14:paraId="6810F4D3" w14:textId="77777777" w:rsidR="0094069F" w:rsidRPr="002C19F8" w:rsidRDefault="0094069F"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Opiekę nad uczniami </w:t>
      </w:r>
      <w:r w:rsidR="00753F3C" w:rsidRPr="002C19F8">
        <w:rPr>
          <w:rFonts w:asciiTheme="minorHAnsi" w:eastAsia="Times New Roman" w:hAnsiTheme="minorHAnsi" w:cstheme="minorHAnsi"/>
          <w:color w:val="auto"/>
          <w:sz w:val="24"/>
          <w:lang w:eastAsia="pl-PL"/>
        </w:rPr>
        <w:t>szkoły</w:t>
      </w:r>
      <w:r w:rsidR="00A71273" w:rsidRPr="002C19F8">
        <w:rPr>
          <w:rFonts w:asciiTheme="minorHAnsi" w:eastAsia="Times New Roman" w:hAnsiTheme="minorHAnsi" w:cstheme="minorHAnsi"/>
          <w:color w:val="auto"/>
          <w:sz w:val="24"/>
          <w:lang w:eastAsia="pl-PL"/>
        </w:rPr>
        <w:t xml:space="preserve"> </w:t>
      </w:r>
      <w:r w:rsidRPr="002C19F8">
        <w:rPr>
          <w:rFonts w:asciiTheme="minorHAnsi" w:eastAsia="Times New Roman" w:hAnsiTheme="minorHAnsi" w:cstheme="minorHAnsi"/>
          <w:color w:val="auto"/>
          <w:sz w:val="24"/>
          <w:lang w:eastAsia="pl-PL"/>
        </w:rPr>
        <w:t>sprawują odpowiednio:</w:t>
      </w:r>
    </w:p>
    <w:p w14:paraId="6D8D2D33" w14:textId="77777777" w:rsidR="00A71273" w:rsidRPr="002C19F8" w:rsidRDefault="008C3979" w:rsidP="00D200E6">
      <w:pPr>
        <w:pStyle w:val="Punkt"/>
        <w:numPr>
          <w:ilvl w:val="0"/>
          <w:numId w:val="119"/>
        </w:numPr>
      </w:pPr>
      <w:r w:rsidRPr="002C19F8">
        <w:t>pielęgniarka środowiskowa</w:t>
      </w:r>
      <w:r w:rsidR="0094069F" w:rsidRPr="002C19F8">
        <w:t xml:space="preserve"> </w:t>
      </w:r>
      <w:r w:rsidR="00A71273" w:rsidRPr="002C19F8">
        <w:t>w</w:t>
      </w:r>
      <w:r w:rsidR="0094069F" w:rsidRPr="002C19F8">
        <w:t xml:space="preserve"> gabinecie profilaktyki zdrowotnej zlokalizowanym w</w:t>
      </w:r>
      <w:r w:rsidR="002147E7" w:rsidRPr="002C19F8">
        <w:t> </w:t>
      </w:r>
      <w:r w:rsidR="0094069F" w:rsidRPr="002C19F8">
        <w:t>szkole</w:t>
      </w:r>
      <w:r w:rsidR="00A71273" w:rsidRPr="002C19F8">
        <w:t>,</w:t>
      </w:r>
    </w:p>
    <w:p w14:paraId="5C0BE29B" w14:textId="6A932843" w:rsidR="00A71273" w:rsidRPr="002C19F8" w:rsidRDefault="00B04551" w:rsidP="00D200E6">
      <w:pPr>
        <w:pStyle w:val="Punkt"/>
        <w:numPr>
          <w:ilvl w:val="0"/>
          <w:numId w:val="119"/>
        </w:numPr>
      </w:pPr>
      <w:r w:rsidRPr="002C19F8">
        <w:t xml:space="preserve">lekarz dentysta </w:t>
      </w:r>
      <w:r w:rsidR="0094069F" w:rsidRPr="002C19F8">
        <w:t>w gabinecie stomatologicznym poza szkołą</w:t>
      </w:r>
      <w:r w:rsidR="00A71273" w:rsidRPr="002C19F8">
        <w:t>.</w:t>
      </w:r>
    </w:p>
    <w:p w14:paraId="4F012F7F" w14:textId="77777777" w:rsidR="0094069F" w:rsidRPr="002C19F8" w:rsidRDefault="0094069F"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Rodzice mają prawo wyboru innego miejsca udzielania świadczeń stomatologicznych.</w:t>
      </w:r>
    </w:p>
    <w:p w14:paraId="7B87F725" w14:textId="5F91850D" w:rsidR="00A71273" w:rsidRPr="002C19F8" w:rsidRDefault="0094069F"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Wychowawcy klas na pierwszym zebraniu rodziców informują rodziców lub pełnoletnich uczniów o zakresie opieki zdrowotnej oraz</w:t>
      </w:r>
      <w:r w:rsidR="00BA7FF9" w:rsidRPr="002C19F8">
        <w:rPr>
          <w:rFonts w:asciiTheme="minorHAnsi" w:eastAsia="Times New Roman" w:hAnsiTheme="minorHAnsi" w:cstheme="minorHAnsi"/>
          <w:color w:val="auto"/>
          <w:sz w:val="24"/>
          <w:lang w:eastAsia="pl-PL"/>
        </w:rPr>
        <w:t xml:space="preserve"> prawie do wyrażenia sprzeciwu.</w:t>
      </w:r>
    </w:p>
    <w:p w14:paraId="2A2148BE" w14:textId="77777777" w:rsidR="0094069F" w:rsidRPr="002C19F8" w:rsidRDefault="0094069F"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Profilaktyczna opieka zdrowotna oraz opieka stomatologiczna w zakresie profilaktycznych świadczeń stomatologicznych dla młodzieży do ukończenia 19</w:t>
      </w:r>
      <w:r w:rsidR="00033498" w:rsidRPr="002C19F8">
        <w:rPr>
          <w:rFonts w:asciiTheme="minorHAnsi" w:eastAsia="Times New Roman" w:hAnsiTheme="minorHAnsi" w:cstheme="minorHAnsi"/>
          <w:color w:val="auto"/>
          <w:sz w:val="24"/>
          <w:lang w:eastAsia="pl-PL"/>
        </w:rPr>
        <w:t>.</w:t>
      </w:r>
      <w:r w:rsidR="00A71273" w:rsidRPr="002C19F8">
        <w:rPr>
          <w:rFonts w:asciiTheme="minorHAnsi" w:eastAsia="Times New Roman" w:hAnsiTheme="minorHAnsi" w:cstheme="minorHAnsi"/>
          <w:color w:val="auto"/>
          <w:sz w:val="24"/>
          <w:lang w:eastAsia="pl-PL"/>
        </w:rPr>
        <w:t xml:space="preserve"> roku życia</w:t>
      </w:r>
      <w:r w:rsidRPr="002C19F8">
        <w:rPr>
          <w:rFonts w:asciiTheme="minorHAnsi" w:eastAsia="Times New Roman" w:hAnsiTheme="minorHAnsi" w:cstheme="minorHAnsi"/>
          <w:color w:val="auto"/>
          <w:sz w:val="24"/>
          <w:lang w:eastAsia="pl-PL"/>
        </w:rPr>
        <w:t xml:space="preserve"> jest sprawowana w przypadku braku sprzeciwu rodziców lub pełnoletnich uczniów.</w:t>
      </w:r>
    </w:p>
    <w:p w14:paraId="59F07611" w14:textId="77777777" w:rsidR="0094069F" w:rsidRPr="002C19F8" w:rsidRDefault="008C3979"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Pielęgniarka środowiskowa</w:t>
      </w:r>
      <w:r w:rsidR="0094069F" w:rsidRPr="002C19F8">
        <w:rPr>
          <w:rFonts w:asciiTheme="minorHAnsi" w:eastAsia="Times New Roman" w:hAnsiTheme="minorHAnsi" w:cstheme="minorHAnsi"/>
          <w:color w:val="auto"/>
          <w:sz w:val="24"/>
          <w:lang w:eastAsia="pl-PL"/>
        </w:rPr>
        <w:t xml:space="preserve"> wspó</w:t>
      </w:r>
      <w:r w:rsidR="009B4842" w:rsidRPr="002C19F8">
        <w:rPr>
          <w:rFonts w:asciiTheme="minorHAnsi" w:eastAsia="Times New Roman" w:hAnsiTheme="minorHAnsi" w:cstheme="minorHAnsi"/>
          <w:color w:val="auto"/>
          <w:sz w:val="24"/>
          <w:lang w:eastAsia="pl-PL"/>
        </w:rPr>
        <w:t>ł</w:t>
      </w:r>
      <w:r w:rsidR="0094069F" w:rsidRPr="002C19F8">
        <w:rPr>
          <w:rFonts w:asciiTheme="minorHAnsi" w:eastAsia="Times New Roman" w:hAnsiTheme="minorHAnsi" w:cstheme="minorHAnsi"/>
          <w:color w:val="auto"/>
          <w:sz w:val="24"/>
          <w:lang w:eastAsia="pl-PL"/>
        </w:rPr>
        <w:t>pracuje z rodzicami albo pełnoletnimi uczniami. Współpraca polega na:</w:t>
      </w:r>
    </w:p>
    <w:p w14:paraId="78EE4A3B" w14:textId="77777777" w:rsidR="0094069F" w:rsidRPr="002C19F8" w:rsidRDefault="0094069F" w:rsidP="00D200E6">
      <w:pPr>
        <w:pStyle w:val="Punkt"/>
        <w:numPr>
          <w:ilvl w:val="0"/>
          <w:numId w:val="120"/>
        </w:numPr>
      </w:pPr>
      <w:r w:rsidRPr="002C19F8">
        <w:t>przeka</w:t>
      </w:r>
      <w:r w:rsidR="00006DC3" w:rsidRPr="002C19F8">
        <w:t>z</w:t>
      </w:r>
      <w:r w:rsidRPr="002C19F8">
        <w:t>ywaniu informacji o:</w:t>
      </w:r>
    </w:p>
    <w:p w14:paraId="68A2B464" w14:textId="77777777" w:rsidR="0094069F" w:rsidRPr="002C19F8" w:rsidRDefault="0094069F" w:rsidP="00BA7FF9">
      <w:pPr>
        <w:pStyle w:val="Litera"/>
        <w:numPr>
          <w:ilvl w:val="0"/>
          <w:numId w:val="118"/>
        </w:numPr>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stanie zdrowia i rozwoju psychofizycznym ucznia,</w:t>
      </w:r>
    </w:p>
    <w:p w14:paraId="44EF3D04" w14:textId="77777777" w:rsidR="0094069F" w:rsidRPr="002C19F8" w:rsidRDefault="0094069F" w:rsidP="00BA7FF9">
      <w:pPr>
        <w:pStyle w:val="Litera"/>
        <w:numPr>
          <w:ilvl w:val="0"/>
          <w:numId w:val="118"/>
        </w:numPr>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terminach i zakresie udzielania świadczeń profilaktycznej opieki zdrowotnej nad uczniami,</w:t>
      </w:r>
    </w:p>
    <w:p w14:paraId="29049061" w14:textId="77777777" w:rsidR="0094069F" w:rsidRPr="002C19F8" w:rsidRDefault="0094069F" w:rsidP="00BA7FF9">
      <w:pPr>
        <w:pStyle w:val="Litera"/>
        <w:keepNext w:val="0"/>
        <w:keepLines w:val="0"/>
        <w:numPr>
          <w:ilvl w:val="0"/>
          <w:numId w:val="118"/>
        </w:numPr>
        <w:spacing w:after="12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możliwościach i sposobie kontaktowania się z osobami sprawującymi profilaktyczną opiekę zdrowotną nad uczniami;</w:t>
      </w:r>
    </w:p>
    <w:p w14:paraId="2F23AF7B" w14:textId="72068599" w:rsidR="0094069F" w:rsidRPr="002C19F8" w:rsidRDefault="0094069F" w:rsidP="00D200E6">
      <w:pPr>
        <w:pStyle w:val="Punkt"/>
        <w:numPr>
          <w:ilvl w:val="0"/>
          <w:numId w:val="120"/>
        </w:numPr>
      </w:pPr>
      <w:r w:rsidRPr="002C19F8">
        <w:t>informowaniu i wspieraniu rodzi</w:t>
      </w:r>
      <w:r w:rsidR="00B04551" w:rsidRPr="002C19F8">
        <w:t>ców lub pełnoletnich uczniów w:</w:t>
      </w:r>
    </w:p>
    <w:p w14:paraId="070FDE26" w14:textId="77777777" w:rsidR="0094069F" w:rsidRPr="002C19F8" w:rsidRDefault="0094069F" w:rsidP="00BA7FF9">
      <w:pPr>
        <w:pStyle w:val="Litera"/>
        <w:keepNext w:val="0"/>
        <w:keepLines w:val="0"/>
        <w:numPr>
          <w:ilvl w:val="0"/>
          <w:numId w:val="121"/>
        </w:numPr>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organizacji korzystania ze świadczeń profilaktycznej opieki zdrowotnej oraz opieki stomatologicznej nad uczniami, w tym profilaktycznych badań lekarskich, badań przesiewowych, przeglądów stomatologicznych oraz szczepień ochronnych,</w:t>
      </w:r>
    </w:p>
    <w:p w14:paraId="06CA10D4" w14:textId="77777777" w:rsidR="00545AD3" w:rsidRPr="002C19F8" w:rsidRDefault="0094069F" w:rsidP="00BA7FF9">
      <w:pPr>
        <w:pStyle w:val="Litera"/>
        <w:keepNext w:val="0"/>
        <w:keepLines w:val="0"/>
        <w:numPr>
          <w:ilvl w:val="0"/>
          <w:numId w:val="121"/>
        </w:numPr>
        <w:spacing w:after="12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realizacji zaleceń lekarza podstawowej opieki zdrowotnej oraz lekarza dentysty;</w:t>
      </w:r>
    </w:p>
    <w:p w14:paraId="10F45143" w14:textId="77777777" w:rsidR="0094069F" w:rsidRPr="002C19F8" w:rsidRDefault="0094069F" w:rsidP="00D200E6">
      <w:pPr>
        <w:pStyle w:val="Punkt"/>
        <w:numPr>
          <w:ilvl w:val="0"/>
          <w:numId w:val="120"/>
        </w:numPr>
      </w:pPr>
      <w:r w:rsidRPr="002C19F8">
        <w:t>uczestniczeniu w zebraniach z rodzicami albo zebraniach rady rodziców, w celu omówienia zagadnień z zakresu edukacji zdrowotnej i promocji zdrowia uczniów zachowując tajemnicę o stanie zdrowia uczniów.</w:t>
      </w:r>
    </w:p>
    <w:p w14:paraId="07DE2C51" w14:textId="6341B19C" w:rsidR="0094069F" w:rsidRPr="002C19F8" w:rsidRDefault="0094069F"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Pielęgniarka śro</w:t>
      </w:r>
      <w:r w:rsidR="00151325" w:rsidRPr="002C19F8">
        <w:rPr>
          <w:rFonts w:asciiTheme="minorHAnsi" w:eastAsia="Times New Roman" w:hAnsiTheme="minorHAnsi" w:cstheme="minorHAnsi"/>
          <w:color w:val="auto"/>
          <w:sz w:val="24"/>
          <w:lang w:eastAsia="pl-PL"/>
        </w:rPr>
        <w:t>dowiskowa</w:t>
      </w:r>
      <w:r w:rsidR="00A71273" w:rsidRPr="002C19F8">
        <w:rPr>
          <w:rFonts w:asciiTheme="minorHAnsi" w:eastAsia="Times New Roman" w:hAnsiTheme="minorHAnsi" w:cstheme="minorHAnsi"/>
          <w:color w:val="auto"/>
          <w:sz w:val="24"/>
          <w:lang w:eastAsia="pl-PL"/>
        </w:rPr>
        <w:t xml:space="preserve"> </w:t>
      </w:r>
      <w:r w:rsidRPr="002C19F8">
        <w:rPr>
          <w:rFonts w:asciiTheme="minorHAnsi" w:eastAsia="Times New Roman" w:hAnsiTheme="minorHAnsi" w:cstheme="minorHAnsi"/>
          <w:color w:val="auto"/>
          <w:sz w:val="24"/>
          <w:lang w:eastAsia="pl-PL"/>
        </w:rPr>
        <w:t xml:space="preserve">współpracuje z </w:t>
      </w:r>
      <w:r w:rsidR="00C93118"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em szkoły, nauczycielami i</w:t>
      </w:r>
      <w:r w:rsidR="002147E7" w:rsidRPr="002C19F8">
        <w:rPr>
          <w:rFonts w:asciiTheme="minorHAnsi" w:eastAsia="Times New Roman" w:hAnsiTheme="minorHAnsi" w:cstheme="minorHAnsi"/>
          <w:color w:val="auto"/>
          <w:sz w:val="24"/>
          <w:lang w:eastAsia="pl-PL"/>
        </w:rPr>
        <w:t> </w:t>
      </w:r>
      <w:r w:rsidR="00BA7FF9" w:rsidRPr="002C19F8">
        <w:rPr>
          <w:rFonts w:asciiTheme="minorHAnsi" w:eastAsia="Times New Roman" w:hAnsiTheme="minorHAnsi" w:cstheme="minorHAnsi"/>
          <w:color w:val="auto"/>
          <w:sz w:val="24"/>
          <w:lang w:eastAsia="pl-PL"/>
        </w:rPr>
        <w:t>pedagogiem szkolnym.</w:t>
      </w:r>
    </w:p>
    <w:p w14:paraId="7156E302" w14:textId="346F78FC" w:rsidR="00A71273" w:rsidRPr="002C19F8" w:rsidRDefault="00A71273"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Współpraca </w:t>
      </w:r>
      <w:r w:rsidR="0094069F" w:rsidRPr="002C19F8">
        <w:rPr>
          <w:rFonts w:asciiTheme="minorHAnsi" w:eastAsia="Times New Roman" w:hAnsiTheme="minorHAnsi" w:cstheme="minorHAnsi"/>
          <w:color w:val="auto"/>
          <w:sz w:val="24"/>
          <w:lang w:eastAsia="pl-PL"/>
        </w:rPr>
        <w:t xml:space="preserve">polega na podejmowaniu wspólnych działań w zakresie edukacji zdrowotnej i promocji zdrowia, z uwzględnieniem potrzeb zdrowotnych oraz rozpoznanych czynników ryzyka dla zdrowia uczniów danej szkoły, a także doradzaniu </w:t>
      </w:r>
      <w:r w:rsidR="00C93118" w:rsidRPr="002C19F8">
        <w:rPr>
          <w:rFonts w:asciiTheme="minorHAnsi" w:eastAsia="Times New Roman" w:hAnsiTheme="minorHAnsi" w:cstheme="minorHAnsi"/>
          <w:color w:val="auto"/>
          <w:sz w:val="24"/>
          <w:lang w:eastAsia="pl-PL"/>
        </w:rPr>
        <w:t>dyrektor</w:t>
      </w:r>
      <w:r w:rsidR="0094069F" w:rsidRPr="002C19F8">
        <w:rPr>
          <w:rFonts w:asciiTheme="minorHAnsi" w:eastAsia="Times New Roman" w:hAnsiTheme="minorHAnsi" w:cstheme="minorHAnsi"/>
          <w:color w:val="auto"/>
          <w:sz w:val="24"/>
          <w:lang w:eastAsia="pl-PL"/>
        </w:rPr>
        <w:t>owi szkoły w sprawie w</w:t>
      </w:r>
      <w:r w:rsidR="00361019" w:rsidRPr="002C19F8">
        <w:rPr>
          <w:rFonts w:asciiTheme="minorHAnsi" w:eastAsia="Times New Roman" w:hAnsiTheme="minorHAnsi" w:cstheme="minorHAnsi"/>
          <w:color w:val="auto"/>
          <w:sz w:val="24"/>
          <w:lang w:eastAsia="pl-PL"/>
        </w:rPr>
        <w:t>arunków bezpieczeństwa uczniów.</w:t>
      </w:r>
    </w:p>
    <w:p w14:paraId="2D4FBDC9" w14:textId="7131F14E" w:rsidR="0094069F" w:rsidRPr="002C19F8" w:rsidRDefault="00151325"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Pielęgniarka środowiskowa</w:t>
      </w:r>
      <w:r w:rsidR="0094069F" w:rsidRPr="002C19F8">
        <w:rPr>
          <w:rFonts w:asciiTheme="minorHAnsi" w:eastAsia="Times New Roman" w:hAnsiTheme="minorHAnsi" w:cstheme="minorHAnsi"/>
          <w:color w:val="auto"/>
          <w:sz w:val="24"/>
          <w:lang w:eastAsia="pl-PL"/>
        </w:rPr>
        <w:t xml:space="preserve"> lub opiekun faktyczny, w stanach nagłego zagrożenia zdrowotnego mogą być obecni podczas transportu ucznia przez zespół ratownictwa medycznego do szpitala oraz w szpitalu, do czasu przybycia rodziców. Decyzję o obecności jednej z tych osób podczas transportu podejmuje kierownik zespołu ratownictwa medycznego po uzyskaniu zgody </w:t>
      </w:r>
      <w:r w:rsidR="003908BE" w:rsidRPr="002C19F8">
        <w:rPr>
          <w:rFonts w:asciiTheme="minorHAnsi" w:eastAsia="Times New Roman" w:hAnsiTheme="minorHAnsi" w:cstheme="minorHAnsi"/>
          <w:color w:val="auto"/>
          <w:sz w:val="24"/>
          <w:lang w:eastAsia="pl-PL"/>
        </w:rPr>
        <w:t>Dyrektora</w:t>
      </w:r>
      <w:r w:rsidR="0094069F" w:rsidRPr="002C19F8">
        <w:rPr>
          <w:rFonts w:asciiTheme="minorHAnsi" w:eastAsia="Times New Roman" w:hAnsiTheme="minorHAnsi" w:cstheme="minorHAnsi"/>
          <w:color w:val="auto"/>
          <w:sz w:val="24"/>
          <w:lang w:eastAsia="pl-PL"/>
        </w:rPr>
        <w:t xml:space="preserve"> szkoły.</w:t>
      </w:r>
    </w:p>
    <w:p w14:paraId="67309DCF" w14:textId="77777777" w:rsidR="0094069F" w:rsidRPr="002C19F8" w:rsidRDefault="0094069F" w:rsidP="00BA7FF9">
      <w:pPr>
        <w:pStyle w:val="Ustp"/>
        <w:keepNext w:val="0"/>
        <w:keepLines w:val="0"/>
        <w:numPr>
          <w:ilvl w:val="2"/>
          <w:numId w:val="74"/>
        </w:numPr>
        <w:jc w:val="left"/>
        <w:rPr>
          <w:rFonts w:asciiTheme="minorHAnsi" w:eastAsia="Times New Roman" w:hAnsiTheme="minorHAnsi" w:cstheme="minorHAnsi"/>
          <w:b/>
          <w:color w:val="auto"/>
          <w:sz w:val="24"/>
          <w:lang w:eastAsia="pl-PL"/>
        </w:rPr>
      </w:pPr>
      <w:r w:rsidRPr="002C19F8">
        <w:rPr>
          <w:rFonts w:asciiTheme="minorHAnsi" w:eastAsia="Times New Roman" w:hAnsiTheme="minorHAnsi" w:cstheme="minorHAnsi"/>
          <w:color w:val="auto"/>
          <w:sz w:val="24"/>
          <w:lang w:eastAsia="pl-PL"/>
        </w:rPr>
        <w:t>Dopuszcza się możliwość podawania leków lub wykonywanie innych czynności podczas pobytu ucznia w szkole przez pracowników szkoły wyłącznie za pisemną zgodą rodziców.</w:t>
      </w:r>
    </w:p>
    <w:p w14:paraId="4F230D94" w14:textId="5AA16224" w:rsidR="0094069F" w:rsidRPr="002C19F8" w:rsidRDefault="00C93118"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Dyrektor</w:t>
      </w:r>
      <w:r w:rsidR="0094069F" w:rsidRPr="002C19F8">
        <w:rPr>
          <w:rFonts w:asciiTheme="minorHAnsi" w:eastAsia="Times New Roman" w:hAnsiTheme="minorHAnsi" w:cstheme="minorHAnsi"/>
          <w:color w:val="auto"/>
          <w:sz w:val="24"/>
          <w:lang w:eastAsia="pl-PL"/>
        </w:rPr>
        <w:t xml:space="preserve"> szkoły, w miarę posiadanych środków oraz za zgodą nauczyciela lub pracownika niepedagogicznego, zapewnia możliwość zdobycia wiedzy na temat sposobu postępowania wobec uczniów przewlekle chorych lub niepełnosprawnych, odpowiednio do potrzeb zdrowotnych uczniów.</w:t>
      </w:r>
    </w:p>
    <w:p w14:paraId="0ECCB884" w14:textId="77777777" w:rsidR="000A2090" w:rsidRPr="002C19F8" w:rsidRDefault="00A65301" w:rsidP="000A2090">
      <w:pPr>
        <w:pStyle w:val="Nagwek4-rozdzia"/>
        <w:rPr>
          <w:rFonts w:asciiTheme="minorHAnsi" w:hAnsiTheme="minorHAnsi" w:cstheme="minorHAnsi"/>
        </w:rPr>
      </w:pPr>
      <w:bookmarkStart w:id="26" w:name="_Toc216939614"/>
      <w:r w:rsidRPr="002C19F8">
        <w:rPr>
          <w:rFonts w:asciiTheme="minorHAnsi" w:hAnsiTheme="minorHAnsi" w:cstheme="minorHAnsi"/>
        </w:rPr>
        <w:t>Rozdział 4</w:t>
      </w:r>
      <w:r w:rsidR="00006DC3" w:rsidRPr="002C19F8">
        <w:rPr>
          <w:rFonts w:asciiTheme="minorHAnsi" w:hAnsiTheme="minorHAnsi" w:cstheme="minorHAnsi"/>
        </w:rPr>
        <w:br/>
      </w:r>
      <w:bookmarkStart w:id="27" w:name="_Toc13829883"/>
      <w:r w:rsidR="0094069F" w:rsidRPr="002C19F8">
        <w:rPr>
          <w:rFonts w:asciiTheme="minorHAnsi" w:hAnsiTheme="minorHAnsi" w:cstheme="minorHAnsi"/>
        </w:rPr>
        <w:t>Organizacja naucz</w:t>
      </w:r>
      <w:r w:rsidR="00010184" w:rsidRPr="002C19F8">
        <w:rPr>
          <w:rFonts w:asciiTheme="minorHAnsi" w:hAnsiTheme="minorHAnsi" w:cstheme="minorHAnsi"/>
        </w:rPr>
        <w:t>a</w:t>
      </w:r>
      <w:r w:rsidR="0094069F" w:rsidRPr="002C19F8">
        <w:rPr>
          <w:rFonts w:asciiTheme="minorHAnsi" w:hAnsiTheme="minorHAnsi" w:cstheme="minorHAnsi"/>
        </w:rPr>
        <w:t>nia w szkol</w:t>
      </w:r>
      <w:bookmarkEnd w:id="27"/>
      <w:r w:rsidR="000A2090" w:rsidRPr="002C19F8">
        <w:rPr>
          <w:rFonts w:asciiTheme="minorHAnsi" w:hAnsiTheme="minorHAnsi" w:cstheme="minorHAnsi"/>
        </w:rPr>
        <w:t>e</w:t>
      </w:r>
      <w:bookmarkEnd w:id="26"/>
    </w:p>
    <w:p w14:paraId="5ECF59F2" w14:textId="77777777" w:rsidR="0094069F" w:rsidRPr="002C19F8" w:rsidRDefault="0094069F" w:rsidP="00006DC3">
      <w:pPr>
        <w:rPr>
          <w:rFonts w:asciiTheme="minorHAnsi" w:hAnsiTheme="minorHAnsi" w:cstheme="minorHAnsi"/>
          <w:b/>
          <w:iCs/>
          <w:sz w:val="24"/>
          <w:szCs w:val="24"/>
        </w:rPr>
      </w:pPr>
    </w:p>
    <w:p w14:paraId="53BA8961" w14:textId="77777777" w:rsidR="0094069F" w:rsidRPr="002C19F8" w:rsidRDefault="00735675" w:rsidP="00BA7FF9">
      <w:pPr>
        <w:pStyle w:val="Paragraf"/>
        <w:numPr>
          <w:ilvl w:val="0"/>
          <w:numId w:val="0"/>
        </w:numPr>
        <w:spacing w:before="0"/>
        <w:ind w:left="710"/>
        <w:jc w:val="left"/>
        <w:rPr>
          <w:rFonts w:asciiTheme="minorHAnsi" w:eastAsia="Times New Roman" w:hAnsiTheme="minorHAnsi" w:cstheme="minorHAnsi"/>
          <w:b/>
          <w:bCs/>
          <w:sz w:val="24"/>
          <w:szCs w:val="24"/>
          <w:lang w:eastAsia="pl-PL"/>
        </w:rPr>
      </w:pPr>
      <w:r w:rsidRPr="002C19F8">
        <w:rPr>
          <w:rFonts w:asciiTheme="minorHAnsi" w:eastAsia="Times New Roman" w:hAnsiTheme="minorHAnsi" w:cstheme="minorHAnsi"/>
          <w:b/>
          <w:bCs/>
          <w:sz w:val="24"/>
          <w:szCs w:val="24"/>
          <w:lang w:eastAsia="pl-PL"/>
        </w:rPr>
        <w:t xml:space="preserve">§ 21. </w:t>
      </w:r>
      <w:r w:rsidR="00CF44C1" w:rsidRPr="002C19F8">
        <w:rPr>
          <w:rFonts w:asciiTheme="minorHAnsi" w:eastAsia="Times New Roman" w:hAnsiTheme="minorHAnsi" w:cstheme="minorHAnsi"/>
          <w:b/>
          <w:bCs/>
          <w:sz w:val="24"/>
          <w:szCs w:val="24"/>
          <w:lang w:eastAsia="pl-PL"/>
        </w:rPr>
        <w:t xml:space="preserve">1. </w:t>
      </w:r>
      <w:r w:rsidR="0094069F" w:rsidRPr="002C19F8">
        <w:rPr>
          <w:rFonts w:asciiTheme="minorHAnsi" w:eastAsia="Times New Roman" w:hAnsiTheme="minorHAnsi" w:cstheme="minorHAnsi"/>
          <w:bCs/>
          <w:sz w:val="24"/>
          <w:szCs w:val="24"/>
          <w:lang w:eastAsia="pl-PL"/>
        </w:rPr>
        <w:t>Formy działalności dydaktyczno-wychowawczej.</w:t>
      </w:r>
    </w:p>
    <w:p w14:paraId="363540BB" w14:textId="50E16692" w:rsidR="0094069F" w:rsidRPr="002C19F8" w:rsidRDefault="0094069F" w:rsidP="00BA7FF9">
      <w:pPr>
        <w:pStyle w:val="Ustp"/>
        <w:numPr>
          <w:ilvl w:val="0"/>
          <w:numId w:val="123"/>
        </w:numPr>
        <w:jc w:val="left"/>
        <w:rPr>
          <w:rFonts w:asciiTheme="minorHAnsi" w:eastAsia="Times New Roman" w:hAnsiTheme="minorHAnsi" w:cstheme="minorHAnsi"/>
          <w:b/>
          <w:sz w:val="24"/>
          <w:lang w:eastAsia="pl-PL"/>
        </w:rPr>
      </w:pPr>
      <w:r w:rsidRPr="002C19F8">
        <w:rPr>
          <w:rFonts w:asciiTheme="minorHAnsi" w:eastAsia="Times New Roman" w:hAnsiTheme="minorHAnsi" w:cstheme="minorHAnsi"/>
          <w:sz w:val="24"/>
          <w:lang w:eastAsia="pl-PL"/>
        </w:rPr>
        <w:t>Podstawowymi formami działalności dydaktyczno–wychowawczej są:</w:t>
      </w:r>
    </w:p>
    <w:p w14:paraId="34010E64" w14:textId="77777777" w:rsidR="0094069F" w:rsidRPr="002C19F8" w:rsidRDefault="0094069F" w:rsidP="00D200E6">
      <w:pPr>
        <w:pStyle w:val="Punkt"/>
        <w:numPr>
          <w:ilvl w:val="0"/>
          <w:numId w:val="124"/>
        </w:numPr>
      </w:pPr>
      <w:r w:rsidRPr="002C19F8">
        <w:t>obowiązkowe zajęcia edukacyjne realizowane zgodnie z ramowym planem nauczania</w:t>
      </w:r>
      <w:r w:rsidR="00EB3FB1" w:rsidRPr="002C19F8">
        <w:t>, w tym praktyczna nauka zawodu</w:t>
      </w:r>
      <w:r w:rsidRPr="002C19F8">
        <w:t>;</w:t>
      </w:r>
    </w:p>
    <w:p w14:paraId="2791DE9B" w14:textId="7755C008" w:rsidR="0094069F" w:rsidRPr="002C19F8" w:rsidRDefault="0094069F" w:rsidP="00D200E6">
      <w:pPr>
        <w:pStyle w:val="Punkt"/>
        <w:numPr>
          <w:ilvl w:val="0"/>
          <w:numId w:val="124"/>
        </w:numPr>
      </w:pPr>
      <w:r w:rsidRPr="002C19F8">
        <w:t>zajęcia rozwijające zainter</w:t>
      </w:r>
      <w:r w:rsidR="00BA7FF9" w:rsidRPr="002C19F8">
        <w:t>esowania i uzdolnienia uczniów;</w:t>
      </w:r>
    </w:p>
    <w:p w14:paraId="2215B6B4" w14:textId="77777777" w:rsidR="0094069F" w:rsidRPr="002C19F8" w:rsidRDefault="0094069F" w:rsidP="00D200E6">
      <w:pPr>
        <w:pStyle w:val="Punkt"/>
        <w:numPr>
          <w:ilvl w:val="0"/>
          <w:numId w:val="124"/>
        </w:numPr>
      </w:pPr>
      <w:r w:rsidRPr="002C19F8">
        <w:t>zajęcia prowadzone w ramach pomocy psychologiczno-pedagogicznej, w tym:</w:t>
      </w:r>
    </w:p>
    <w:p w14:paraId="360EDB6D" w14:textId="77777777" w:rsidR="0094069F" w:rsidRPr="002C19F8" w:rsidRDefault="0094069F" w:rsidP="000456D9">
      <w:pPr>
        <w:pStyle w:val="Litera"/>
        <w:numPr>
          <w:ilvl w:val="0"/>
          <w:numId w:val="125"/>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dydaktyczno-wyrównawcze,</w:t>
      </w:r>
    </w:p>
    <w:p w14:paraId="7304BBBD" w14:textId="77777777" w:rsidR="0094069F" w:rsidRPr="002C19F8" w:rsidRDefault="0094069F" w:rsidP="000456D9">
      <w:pPr>
        <w:pStyle w:val="Litera"/>
        <w:numPr>
          <w:ilvl w:val="0"/>
          <w:numId w:val="125"/>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zajęcia specjalistyczne dla uczniów wymagających szczególnego wsparcia w</w:t>
      </w:r>
      <w:r w:rsidR="002147E7" w:rsidRPr="002C19F8">
        <w:rPr>
          <w:rFonts w:asciiTheme="minorHAnsi" w:hAnsiTheme="minorHAnsi" w:cstheme="minorHAnsi"/>
          <w:color w:val="auto"/>
          <w:sz w:val="24"/>
          <w:szCs w:val="24"/>
        </w:rPr>
        <w:t> </w:t>
      </w:r>
      <w:r w:rsidRPr="002C19F8">
        <w:rPr>
          <w:rFonts w:asciiTheme="minorHAnsi" w:hAnsiTheme="minorHAnsi" w:cstheme="minorHAnsi"/>
          <w:color w:val="auto"/>
          <w:sz w:val="24"/>
          <w:szCs w:val="24"/>
        </w:rPr>
        <w:t>rozwoju lub pomocy psychologiczno–pedagogicznej;</w:t>
      </w:r>
    </w:p>
    <w:p w14:paraId="17A32505" w14:textId="77777777" w:rsidR="0094069F" w:rsidRPr="002C19F8" w:rsidRDefault="0094069F" w:rsidP="000456D9">
      <w:pPr>
        <w:pStyle w:val="Litera"/>
        <w:numPr>
          <w:ilvl w:val="0"/>
          <w:numId w:val="125"/>
        </w:numPr>
        <w:spacing w:before="0" w:after="120"/>
        <w:ind w:left="1077" w:hanging="357"/>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zajęcia rewalidacyjne dla uczniów niepełnosprawnych;</w:t>
      </w:r>
    </w:p>
    <w:p w14:paraId="68CFDEE5" w14:textId="77777777" w:rsidR="0094069F" w:rsidRPr="002C19F8" w:rsidRDefault="0094069F" w:rsidP="00D200E6">
      <w:pPr>
        <w:pStyle w:val="Punkt"/>
        <w:numPr>
          <w:ilvl w:val="0"/>
          <w:numId w:val="124"/>
        </w:numPr>
      </w:pPr>
      <w:r w:rsidRPr="002C19F8">
        <w:t>zajęcia wychowania do życia w rodzinie, realizowane zgodnie z przepisami wydanymi na podstawie art. 4 ust. 3 ustawy z dnia 7 stycznia 1993 r. o planowaniu rodziny, ochronie płodu ludzkiego i warunkach dopuszczalności przerywania ciąży (Dz. U. Nr 17, poz. 78, z późn. zm.);</w:t>
      </w:r>
    </w:p>
    <w:p w14:paraId="09A6EC3C" w14:textId="77777777" w:rsidR="0094069F" w:rsidRPr="002C19F8" w:rsidRDefault="0094069F" w:rsidP="00D200E6">
      <w:pPr>
        <w:pStyle w:val="Punkt"/>
        <w:numPr>
          <w:ilvl w:val="0"/>
          <w:numId w:val="126"/>
        </w:numPr>
      </w:pPr>
      <w:r w:rsidRPr="002C19F8">
        <w:t xml:space="preserve">zajęcia edukacyjne, które organizuje </w:t>
      </w:r>
      <w:r w:rsidR="00C93118" w:rsidRPr="002C19F8">
        <w:t>dyrektor</w:t>
      </w:r>
      <w:r w:rsidRPr="002C19F8">
        <w:t xml:space="preserve"> szkoły, za zgodą organu prowadzącego szkołę i po zasięgnięciu opinii rady pedagogicznej i rady rodziców;</w:t>
      </w:r>
    </w:p>
    <w:p w14:paraId="63C162A2" w14:textId="600F0C19" w:rsidR="0094069F" w:rsidRPr="002C19F8" w:rsidRDefault="0094069F" w:rsidP="001B08B7">
      <w:pPr>
        <w:pStyle w:val="Ustp"/>
        <w:numPr>
          <w:ilvl w:val="0"/>
          <w:numId w:val="127"/>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Zaj</w:t>
      </w:r>
      <w:r w:rsidR="00006DC3" w:rsidRPr="002C19F8">
        <w:rPr>
          <w:rFonts w:asciiTheme="minorHAnsi" w:eastAsia="Times New Roman" w:hAnsiTheme="minorHAnsi" w:cstheme="minorHAnsi"/>
          <w:color w:val="auto"/>
          <w:sz w:val="24"/>
          <w:lang w:eastAsia="pl-PL"/>
        </w:rPr>
        <w:t>ę</w:t>
      </w:r>
      <w:r w:rsidR="001B08B7" w:rsidRPr="002C19F8">
        <w:rPr>
          <w:rFonts w:asciiTheme="minorHAnsi" w:eastAsia="Times New Roman" w:hAnsiTheme="minorHAnsi" w:cstheme="minorHAnsi"/>
          <w:color w:val="auto"/>
          <w:sz w:val="24"/>
          <w:lang w:eastAsia="pl-PL"/>
        </w:rPr>
        <w:t>cia w szkole prowadzone są:</w:t>
      </w:r>
    </w:p>
    <w:p w14:paraId="0CF1BA78" w14:textId="3FA4B588" w:rsidR="00485F80" w:rsidRPr="002C19F8" w:rsidRDefault="0094069F" w:rsidP="00D200E6">
      <w:pPr>
        <w:pStyle w:val="Punkt"/>
        <w:numPr>
          <w:ilvl w:val="0"/>
          <w:numId w:val="128"/>
        </w:numPr>
      </w:pPr>
      <w:r w:rsidRPr="002C19F8">
        <w:t>w systemie klasowo - lekcyjnym, godzina lekcyjna</w:t>
      </w:r>
      <w:r w:rsidR="00965ACB" w:rsidRPr="002C19F8">
        <w:t>/jednostka moduowa</w:t>
      </w:r>
      <w:r w:rsidRPr="002C19F8">
        <w:t xml:space="preserve"> trwa 45 min. Dopuszcza się prowadzenie z</w:t>
      </w:r>
      <w:r w:rsidR="00485F80" w:rsidRPr="002C19F8">
        <w:t>ajęć edukacyjnych w czasie od 45 do 90</w:t>
      </w:r>
      <w:r w:rsidRPr="002C19F8">
        <w:t xml:space="preserve"> minut, zachowując ogólny tygodniowy czas zajęć ustalony </w:t>
      </w:r>
      <w:r w:rsidR="00485F80" w:rsidRPr="002C19F8">
        <w:t>w tygodniowym rozkładzie zajęć;</w:t>
      </w:r>
    </w:p>
    <w:p w14:paraId="308B4A5D" w14:textId="77777777" w:rsidR="0094069F" w:rsidRPr="002C19F8" w:rsidRDefault="0094069F" w:rsidP="00D200E6">
      <w:pPr>
        <w:pStyle w:val="Punkt"/>
        <w:numPr>
          <w:ilvl w:val="0"/>
          <w:numId w:val="128"/>
        </w:numPr>
      </w:pPr>
      <w:r w:rsidRPr="002C19F8">
        <w:t>w grupach tworzonych z poszczególnych oddziałów, z zachowaniem zasad podziału na grupy, opisanych w niniejszym statucie;</w:t>
      </w:r>
    </w:p>
    <w:p w14:paraId="6AB0912C" w14:textId="77777777" w:rsidR="0094069F" w:rsidRPr="002C19F8" w:rsidRDefault="0094069F" w:rsidP="00D200E6">
      <w:pPr>
        <w:pStyle w:val="Punkt"/>
        <w:numPr>
          <w:ilvl w:val="0"/>
          <w:numId w:val="128"/>
        </w:numPr>
      </w:pPr>
      <w:r w:rsidRPr="002C19F8">
        <w:t>w strukturach międzyoddziałowych, tworzonych z uczniów z tego samego etapu edukacyjnego:</w:t>
      </w:r>
      <w:r w:rsidR="00AA31A3" w:rsidRPr="002C19F8">
        <w:t xml:space="preserve"> religii, etyki;</w:t>
      </w:r>
    </w:p>
    <w:p w14:paraId="12BE3874" w14:textId="5F0EC71C" w:rsidR="0094069F" w:rsidRPr="002C19F8" w:rsidRDefault="0094069F" w:rsidP="00D200E6">
      <w:pPr>
        <w:pStyle w:val="Punkt"/>
        <w:numPr>
          <w:ilvl w:val="0"/>
          <w:numId w:val="128"/>
        </w:numPr>
      </w:pPr>
      <w:r w:rsidRPr="002C19F8">
        <w:t>w</w:t>
      </w:r>
      <w:r w:rsidR="001B08B7" w:rsidRPr="002C19F8">
        <w:t xml:space="preserve"> toku nauczania indywidualnego;</w:t>
      </w:r>
    </w:p>
    <w:p w14:paraId="26886A19" w14:textId="77777777" w:rsidR="0094069F" w:rsidRPr="002C19F8" w:rsidRDefault="0094069F" w:rsidP="00D200E6">
      <w:pPr>
        <w:pStyle w:val="Punkt"/>
        <w:numPr>
          <w:ilvl w:val="0"/>
          <w:numId w:val="128"/>
        </w:numPr>
      </w:pPr>
      <w:r w:rsidRPr="002C19F8">
        <w:t>w formie realizacji indywidualnego toku nauczania lub programu nauczania;</w:t>
      </w:r>
    </w:p>
    <w:p w14:paraId="5A5AFE26" w14:textId="25C1018C" w:rsidR="0094069F" w:rsidRPr="002C19F8" w:rsidRDefault="0094069F" w:rsidP="00D200E6">
      <w:pPr>
        <w:pStyle w:val="Punkt"/>
        <w:numPr>
          <w:ilvl w:val="0"/>
          <w:numId w:val="128"/>
        </w:numPr>
      </w:pPr>
      <w:r w:rsidRPr="002C19F8">
        <w:t>w formie zblokowanych zajęć dla oddziału lub grupy międzyoddziałowej w wymiarze wynikającym z ramowego planu nauczania, ustalonego dla danej klasy w cyklu kształcenia</w:t>
      </w:r>
      <w:r w:rsidR="005D27DD" w:rsidRPr="002C19F8">
        <w:t>;</w:t>
      </w:r>
    </w:p>
    <w:p w14:paraId="6FD4D311" w14:textId="77777777" w:rsidR="0094069F" w:rsidRPr="002C19F8" w:rsidRDefault="003C58DC" w:rsidP="00D200E6">
      <w:pPr>
        <w:pStyle w:val="Punkt"/>
        <w:numPr>
          <w:ilvl w:val="0"/>
          <w:numId w:val="128"/>
        </w:numPr>
      </w:pPr>
      <w:r w:rsidRPr="002C19F8">
        <w:t>w systemie wyjazdowym: wycieczki turystyczne, krajoznawcze, zawodowe, wyjazdy terenowe, wyjazdy w ramach projektów unijnych, wymiany międzynarodowe, obozy szkoleniowo - wypoczynkowe w okresie ferii. Uczestnictwo w wycieczkach zawodowych i zajeciach terenowych, podczas których realizowane są tresci z</w:t>
      </w:r>
      <w:r w:rsidR="002147E7" w:rsidRPr="002C19F8">
        <w:t> </w:t>
      </w:r>
      <w:r w:rsidRPr="002C19F8">
        <w:t>podstawy programowej jest obowiazkowe. Zasady i warunki udziału w w.w. formach określa regulamin wycieczek i innych imprez krajoznawoczo-turystycznych.</w:t>
      </w:r>
    </w:p>
    <w:p w14:paraId="52B21628" w14:textId="2DF3F0B3" w:rsidR="0094069F" w:rsidRPr="002C19F8" w:rsidRDefault="00C93118" w:rsidP="001B08B7">
      <w:pPr>
        <w:pStyle w:val="Ustp"/>
        <w:keepNext w:val="0"/>
        <w:keepLines w:val="0"/>
        <w:numPr>
          <w:ilvl w:val="2"/>
          <w:numId w:val="129"/>
        </w:numPr>
        <w:jc w:val="left"/>
        <w:rPr>
          <w:rFonts w:asciiTheme="minorHAnsi" w:eastAsia="Times New Roman" w:hAnsiTheme="minorHAnsi" w:cstheme="minorHAnsi"/>
          <w:color w:val="auto"/>
          <w:sz w:val="24"/>
          <w:lang w:eastAsia="ar-SA"/>
        </w:rPr>
      </w:pPr>
      <w:r w:rsidRPr="002C19F8">
        <w:rPr>
          <w:rFonts w:asciiTheme="minorHAnsi" w:eastAsia="Times New Roman" w:hAnsiTheme="minorHAnsi" w:cstheme="minorHAnsi"/>
          <w:color w:val="auto"/>
          <w:sz w:val="24"/>
          <w:lang w:eastAsia="ar-SA"/>
        </w:rPr>
        <w:t>Dyrektor</w:t>
      </w:r>
      <w:r w:rsidR="0094069F" w:rsidRPr="002C19F8">
        <w:rPr>
          <w:rFonts w:asciiTheme="minorHAnsi" w:eastAsia="Times New Roman" w:hAnsiTheme="minorHAnsi" w:cstheme="minorHAnsi"/>
          <w:color w:val="auto"/>
          <w:sz w:val="24"/>
          <w:lang w:eastAsia="ar-SA"/>
        </w:rPr>
        <w:t xml:space="preserve"> szkoły na wniosek Rady Rodziców i Rady Pedagogicznej może wzbogacić proces dydaktyczny o inne formy zajęć, niewymienione w ust.2.</w:t>
      </w:r>
    </w:p>
    <w:p w14:paraId="1508D46D" w14:textId="68F0CD30" w:rsidR="0094069F" w:rsidRPr="002C19F8" w:rsidRDefault="00076270" w:rsidP="001B08B7">
      <w:pPr>
        <w:pStyle w:val="Paragraf"/>
        <w:keepNext w:val="0"/>
        <w:keepLines w:val="0"/>
        <w:numPr>
          <w:ilvl w:val="0"/>
          <w:numId w:val="0"/>
        </w:numPr>
        <w:spacing w:after="120"/>
        <w:ind w:left="710"/>
        <w:jc w:val="left"/>
        <w:rPr>
          <w:rFonts w:asciiTheme="minorHAnsi" w:eastAsia="Times New Roman" w:hAnsiTheme="minorHAnsi" w:cstheme="minorHAnsi"/>
          <w:b/>
          <w:bCs/>
          <w:sz w:val="24"/>
          <w:szCs w:val="24"/>
          <w:lang w:eastAsia="ar-SA"/>
        </w:rPr>
      </w:pPr>
      <w:r w:rsidRPr="002C19F8">
        <w:rPr>
          <w:rFonts w:asciiTheme="minorHAnsi" w:eastAsia="Times New Roman" w:hAnsiTheme="minorHAnsi" w:cstheme="minorHAnsi"/>
          <w:b/>
          <w:bCs/>
          <w:sz w:val="24"/>
          <w:szCs w:val="24"/>
          <w:lang w:eastAsia="pl-PL"/>
        </w:rPr>
        <w:t>§ 22. 1</w:t>
      </w:r>
      <w:r w:rsidR="00CF44C1" w:rsidRPr="002C19F8">
        <w:rPr>
          <w:rFonts w:asciiTheme="minorHAnsi" w:eastAsia="Times New Roman" w:hAnsiTheme="minorHAnsi" w:cstheme="minorHAnsi"/>
          <w:b/>
          <w:bCs/>
          <w:sz w:val="24"/>
          <w:szCs w:val="24"/>
          <w:lang w:eastAsia="ar-SA"/>
        </w:rPr>
        <w:t xml:space="preserve">. </w:t>
      </w:r>
      <w:r w:rsidR="0094069F" w:rsidRPr="002C19F8">
        <w:rPr>
          <w:rFonts w:asciiTheme="minorHAnsi" w:eastAsia="Times New Roman" w:hAnsiTheme="minorHAnsi" w:cstheme="minorHAnsi"/>
          <w:bCs/>
          <w:sz w:val="24"/>
          <w:szCs w:val="24"/>
          <w:lang w:eastAsia="ar-SA"/>
        </w:rPr>
        <w:t>Zasady podziału na grupy i tworzenia struktur międz</w:t>
      </w:r>
      <w:r w:rsidR="00C45D1E" w:rsidRPr="002C19F8">
        <w:rPr>
          <w:rFonts w:asciiTheme="minorHAnsi" w:eastAsia="Times New Roman" w:hAnsiTheme="minorHAnsi" w:cstheme="minorHAnsi"/>
          <w:bCs/>
          <w:sz w:val="24"/>
          <w:szCs w:val="24"/>
          <w:lang w:eastAsia="ar-SA"/>
        </w:rPr>
        <w:t>yddziałowych i </w:t>
      </w:r>
      <w:r w:rsidR="003F494B" w:rsidRPr="002C19F8">
        <w:rPr>
          <w:rFonts w:asciiTheme="minorHAnsi" w:eastAsia="Times New Roman" w:hAnsiTheme="minorHAnsi" w:cstheme="minorHAnsi"/>
          <w:bCs/>
          <w:sz w:val="24"/>
          <w:szCs w:val="24"/>
          <w:lang w:eastAsia="ar-SA"/>
        </w:rPr>
        <w:t>między</w:t>
      </w:r>
      <w:r w:rsidR="006C148C" w:rsidRPr="002C19F8">
        <w:rPr>
          <w:rFonts w:asciiTheme="minorHAnsi" w:eastAsia="Times New Roman" w:hAnsiTheme="minorHAnsi" w:cstheme="minorHAnsi"/>
          <w:bCs/>
          <w:sz w:val="24"/>
          <w:szCs w:val="24"/>
          <w:lang w:eastAsia="ar-SA"/>
        </w:rPr>
        <w:t>klasowych</w:t>
      </w:r>
      <w:r w:rsidR="001B08B7" w:rsidRPr="002C19F8">
        <w:rPr>
          <w:rFonts w:asciiTheme="minorHAnsi" w:eastAsia="Times New Roman" w:hAnsiTheme="minorHAnsi" w:cstheme="minorHAnsi"/>
          <w:bCs/>
          <w:sz w:val="24"/>
          <w:szCs w:val="24"/>
          <w:lang w:eastAsia="ar-SA"/>
        </w:rPr>
        <w:t>.</w:t>
      </w:r>
    </w:p>
    <w:p w14:paraId="0ECA0F8D" w14:textId="77777777" w:rsidR="006C148C" w:rsidRPr="002C19F8" w:rsidRDefault="00C93118" w:rsidP="00455283">
      <w:pPr>
        <w:pStyle w:val="Ustp"/>
        <w:numPr>
          <w:ilvl w:val="2"/>
          <w:numId w:val="75"/>
        </w:numPr>
        <w:jc w:val="left"/>
        <w:rPr>
          <w:rFonts w:asciiTheme="minorHAnsi" w:eastAsia="Times New Roman" w:hAnsiTheme="minorHAnsi" w:cstheme="minorHAnsi"/>
          <w:color w:val="auto"/>
          <w:sz w:val="24"/>
          <w:lang w:eastAsia="ar-SA"/>
        </w:rPr>
      </w:pPr>
      <w:r w:rsidRPr="002C19F8">
        <w:rPr>
          <w:rFonts w:asciiTheme="minorHAnsi" w:eastAsia="Times New Roman" w:hAnsiTheme="minorHAnsi" w:cstheme="minorHAnsi"/>
          <w:color w:val="auto"/>
          <w:sz w:val="24"/>
          <w:lang w:eastAsia="pl-PL"/>
        </w:rPr>
        <w:t>Dyrektor</w:t>
      </w:r>
      <w:r w:rsidR="006C148C" w:rsidRPr="002C19F8">
        <w:rPr>
          <w:rFonts w:asciiTheme="minorHAnsi" w:eastAsia="Times New Roman" w:hAnsiTheme="minorHAnsi" w:cstheme="minorHAnsi"/>
          <w:color w:val="auto"/>
          <w:sz w:val="24"/>
          <w:lang w:eastAsia="pl-PL"/>
        </w:rPr>
        <w:t xml:space="preserve"> Szkoły może podjąć decyzję o prowadzeniu zajęć dydaktyczno-wychowawczych o strukturze międzyoddziałowej lub międzyklasowej.</w:t>
      </w:r>
    </w:p>
    <w:p w14:paraId="78C33F4E" w14:textId="77777777" w:rsidR="006C148C" w:rsidRPr="002C19F8" w:rsidRDefault="00485F80" w:rsidP="00455283">
      <w:pPr>
        <w:pStyle w:val="Ustp"/>
        <w:numPr>
          <w:ilvl w:val="2"/>
          <w:numId w:val="75"/>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Uczniowie klas pierwszych</w:t>
      </w:r>
      <w:r w:rsidR="0094069F" w:rsidRPr="002C19F8">
        <w:rPr>
          <w:rFonts w:asciiTheme="minorHAnsi" w:eastAsia="Times New Roman" w:hAnsiTheme="minorHAnsi" w:cstheme="minorHAnsi"/>
          <w:color w:val="auto"/>
          <w:sz w:val="24"/>
          <w:lang w:eastAsia="pl-PL"/>
        </w:rPr>
        <w:t xml:space="preserve"> d</w:t>
      </w:r>
      <w:r w:rsidR="003F494B" w:rsidRPr="002C19F8">
        <w:rPr>
          <w:rFonts w:asciiTheme="minorHAnsi" w:eastAsia="Times New Roman" w:hAnsiTheme="minorHAnsi" w:cstheme="minorHAnsi"/>
          <w:color w:val="auto"/>
          <w:sz w:val="24"/>
          <w:lang w:eastAsia="pl-PL"/>
        </w:rPr>
        <w:t>okonują wyboru form realizacji 1</w:t>
      </w:r>
      <w:r w:rsidR="0094069F" w:rsidRPr="002C19F8">
        <w:rPr>
          <w:rFonts w:asciiTheme="minorHAnsi" w:eastAsia="Times New Roman" w:hAnsiTheme="minorHAnsi" w:cstheme="minorHAnsi"/>
          <w:color w:val="auto"/>
          <w:sz w:val="24"/>
          <w:lang w:eastAsia="pl-PL"/>
        </w:rPr>
        <w:t xml:space="preserve"> godzin</w:t>
      </w:r>
      <w:r w:rsidR="003F494B" w:rsidRPr="002C19F8">
        <w:rPr>
          <w:rFonts w:asciiTheme="minorHAnsi" w:eastAsia="Times New Roman" w:hAnsiTheme="minorHAnsi" w:cstheme="minorHAnsi"/>
          <w:color w:val="auto"/>
          <w:sz w:val="24"/>
          <w:lang w:eastAsia="pl-PL"/>
        </w:rPr>
        <w:t>y</w:t>
      </w:r>
      <w:r w:rsidR="0094069F" w:rsidRPr="002C19F8">
        <w:rPr>
          <w:rFonts w:asciiTheme="minorHAnsi" w:eastAsia="Times New Roman" w:hAnsiTheme="minorHAnsi" w:cstheme="minorHAnsi"/>
          <w:color w:val="auto"/>
          <w:sz w:val="24"/>
          <w:lang w:eastAsia="pl-PL"/>
        </w:rPr>
        <w:t xml:space="preserve"> wychowania fizycznego z ofert tych zajęć zaproponowanych przez </w:t>
      </w:r>
      <w:r w:rsidR="003908BE" w:rsidRPr="002C19F8">
        <w:rPr>
          <w:rFonts w:asciiTheme="minorHAnsi" w:eastAsia="Times New Roman" w:hAnsiTheme="minorHAnsi" w:cstheme="minorHAnsi"/>
          <w:color w:val="auto"/>
          <w:sz w:val="24"/>
          <w:lang w:eastAsia="pl-PL"/>
        </w:rPr>
        <w:t>Dyrektora</w:t>
      </w:r>
      <w:r w:rsidR="0094069F" w:rsidRPr="002C19F8">
        <w:rPr>
          <w:rFonts w:asciiTheme="minorHAnsi" w:eastAsia="Times New Roman" w:hAnsiTheme="minorHAnsi" w:cstheme="minorHAnsi"/>
          <w:color w:val="auto"/>
          <w:sz w:val="24"/>
          <w:lang w:eastAsia="pl-PL"/>
        </w:rPr>
        <w:t xml:space="preserve"> szkoły w</w:t>
      </w:r>
      <w:r w:rsidR="002147E7" w:rsidRPr="002C19F8">
        <w:rPr>
          <w:rFonts w:asciiTheme="minorHAnsi" w:eastAsia="Times New Roman" w:hAnsiTheme="minorHAnsi" w:cstheme="minorHAnsi"/>
          <w:color w:val="auto"/>
          <w:sz w:val="24"/>
          <w:lang w:eastAsia="pl-PL"/>
        </w:rPr>
        <w:t> </w:t>
      </w:r>
      <w:r w:rsidR="0094069F" w:rsidRPr="002C19F8">
        <w:rPr>
          <w:rFonts w:asciiTheme="minorHAnsi" w:eastAsia="Times New Roman" w:hAnsiTheme="minorHAnsi" w:cstheme="minorHAnsi"/>
          <w:color w:val="auto"/>
          <w:sz w:val="24"/>
          <w:lang w:eastAsia="pl-PL"/>
        </w:rPr>
        <w:t>porozumieniu z organem prowadzącym i zaopiniowaniu przez Radę Pedagogiczną i</w:t>
      </w:r>
      <w:r w:rsidR="002147E7" w:rsidRPr="002C19F8">
        <w:rPr>
          <w:rFonts w:asciiTheme="minorHAnsi" w:eastAsia="Times New Roman" w:hAnsiTheme="minorHAnsi" w:cstheme="minorHAnsi"/>
          <w:color w:val="auto"/>
          <w:sz w:val="24"/>
          <w:lang w:eastAsia="pl-PL"/>
        </w:rPr>
        <w:t> </w:t>
      </w:r>
      <w:r w:rsidR="0094069F" w:rsidRPr="002C19F8">
        <w:rPr>
          <w:rFonts w:asciiTheme="minorHAnsi" w:eastAsia="Times New Roman" w:hAnsiTheme="minorHAnsi" w:cstheme="minorHAnsi"/>
          <w:color w:val="auto"/>
          <w:sz w:val="24"/>
          <w:lang w:eastAsia="pl-PL"/>
        </w:rPr>
        <w:t>Radę Rodziców i uwzględnieniu bazy sportowej szkoły, możliwości kadrowych, miejsca zamieszkania uczniów oraz tradycji sportowych danego środowiska lub szkoły.</w:t>
      </w:r>
    </w:p>
    <w:p w14:paraId="75607E2E" w14:textId="77777777" w:rsidR="0094069F" w:rsidRPr="002C19F8" w:rsidRDefault="006C148C" w:rsidP="00455283">
      <w:pPr>
        <w:pStyle w:val="Ustp"/>
        <w:numPr>
          <w:ilvl w:val="2"/>
          <w:numId w:val="75"/>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Zajęcia </w:t>
      </w:r>
      <w:r w:rsidR="0094069F" w:rsidRPr="002C19F8">
        <w:rPr>
          <w:rFonts w:asciiTheme="minorHAnsi" w:eastAsia="Times New Roman" w:hAnsiTheme="minorHAnsi" w:cstheme="minorHAnsi"/>
          <w:color w:val="auto"/>
          <w:sz w:val="24"/>
          <w:lang w:eastAsia="pl-PL"/>
        </w:rPr>
        <w:t>mogą być realizowane jako zajęcia lekcyjne, pozalekcyjne lub pozaszkolne w formach:</w:t>
      </w:r>
    </w:p>
    <w:p w14:paraId="11D5ABD1" w14:textId="77777777" w:rsidR="0094069F" w:rsidRPr="002C19F8" w:rsidRDefault="0094069F" w:rsidP="00455283">
      <w:pPr>
        <w:numPr>
          <w:ilvl w:val="4"/>
          <w:numId w:val="2"/>
        </w:numPr>
        <w:spacing w:after="120"/>
        <w:ind w:left="709" w:hanging="425"/>
        <w:jc w:val="left"/>
        <w:rPr>
          <w:rFonts w:asciiTheme="minorHAnsi" w:eastAsia="Times New Roman" w:hAnsiTheme="minorHAnsi" w:cstheme="minorHAnsi"/>
          <w:sz w:val="24"/>
          <w:szCs w:val="24"/>
          <w:lang w:eastAsia="ar-SA"/>
        </w:rPr>
      </w:pPr>
      <w:r w:rsidRPr="002C19F8">
        <w:rPr>
          <w:rFonts w:asciiTheme="minorHAnsi" w:eastAsia="Times New Roman" w:hAnsiTheme="minorHAnsi" w:cstheme="minorHAnsi"/>
          <w:sz w:val="24"/>
          <w:szCs w:val="24"/>
          <w:lang w:eastAsia="ar-SA"/>
        </w:rPr>
        <w:t>zajęć sportowych;</w:t>
      </w:r>
    </w:p>
    <w:p w14:paraId="4D2D2334" w14:textId="77777777" w:rsidR="0094069F" w:rsidRPr="002C19F8" w:rsidRDefault="0094069F" w:rsidP="00455283">
      <w:pPr>
        <w:numPr>
          <w:ilvl w:val="4"/>
          <w:numId w:val="2"/>
        </w:numPr>
        <w:spacing w:after="120"/>
        <w:ind w:left="709" w:hanging="425"/>
        <w:jc w:val="left"/>
        <w:rPr>
          <w:rFonts w:asciiTheme="minorHAnsi" w:eastAsia="Times New Roman" w:hAnsiTheme="minorHAnsi" w:cstheme="minorHAnsi"/>
          <w:sz w:val="24"/>
          <w:szCs w:val="24"/>
          <w:lang w:eastAsia="ar-SA"/>
        </w:rPr>
      </w:pPr>
      <w:r w:rsidRPr="002C19F8">
        <w:rPr>
          <w:rFonts w:asciiTheme="minorHAnsi" w:eastAsia="Times New Roman" w:hAnsiTheme="minorHAnsi" w:cstheme="minorHAnsi"/>
          <w:sz w:val="24"/>
          <w:szCs w:val="24"/>
          <w:lang w:eastAsia="ar-SA"/>
        </w:rPr>
        <w:t>zajęć rekreacyjno-zdrowotnych;</w:t>
      </w:r>
    </w:p>
    <w:p w14:paraId="57AC5728" w14:textId="77777777" w:rsidR="0094069F" w:rsidRPr="002C19F8" w:rsidRDefault="0094069F" w:rsidP="00455283">
      <w:pPr>
        <w:numPr>
          <w:ilvl w:val="4"/>
          <w:numId w:val="2"/>
        </w:numPr>
        <w:spacing w:after="120"/>
        <w:ind w:left="709" w:hanging="425"/>
        <w:jc w:val="left"/>
        <w:rPr>
          <w:rFonts w:asciiTheme="minorHAnsi" w:eastAsia="Times New Roman" w:hAnsiTheme="minorHAnsi" w:cstheme="minorHAnsi"/>
          <w:sz w:val="24"/>
          <w:szCs w:val="24"/>
          <w:lang w:eastAsia="ar-SA"/>
        </w:rPr>
      </w:pPr>
      <w:r w:rsidRPr="002C19F8">
        <w:rPr>
          <w:rFonts w:asciiTheme="minorHAnsi" w:eastAsia="Times New Roman" w:hAnsiTheme="minorHAnsi" w:cstheme="minorHAnsi"/>
          <w:sz w:val="24"/>
          <w:szCs w:val="24"/>
          <w:lang w:eastAsia="ar-SA"/>
        </w:rPr>
        <w:t>zajęć tanecznych;</w:t>
      </w:r>
    </w:p>
    <w:p w14:paraId="09988E7F" w14:textId="77777777" w:rsidR="0094069F" w:rsidRPr="002C19F8" w:rsidRDefault="0094069F" w:rsidP="00455283">
      <w:pPr>
        <w:numPr>
          <w:ilvl w:val="4"/>
          <w:numId w:val="2"/>
        </w:numPr>
        <w:spacing w:after="120"/>
        <w:ind w:left="709" w:hanging="425"/>
        <w:jc w:val="left"/>
        <w:rPr>
          <w:rFonts w:asciiTheme="minorHAnsi" w:eastAsia="Times New Roman" w:hAnsiTheme="minorHAnsi" w:cstheme="minorHAnsi"/>
          <w:sz w:val="24"/>
          <w:szCs w:val="24"/>
          <w:lang w:eastAsia="ar-SA"/>
        </w:rPr>
      </w:pPr>
      <w:r w:rsidRPr="002C19F8">
        <w:rPr>
          <w:rFonts w:asciiTheme="minorHAnsi" w:eastAsia="Times New Roman" w:hAnsiTheme="minorHAnsi" w:cstheme="minorHAnsi"/>
          <w:sz w:val="24"/>
          <w:szCs w:val="24"/>
          <w:lang w:eastAsia="ar-SA"/>
        </w:rPr>
        <w:t>aktywnych form turystyki.</w:t>
      </w:r>
    </w:p>
    <w:p w14:paraId="3C9F665E" w14:textId="77777777" w:rsidR="0094069F" w:rsidRPr="002C19F8" w:rsidRDefault="0094069F" w:rsidP="00455283">
      <w:pPr>
        <w:pStyle w:val="Ustp"/>
        <w:keepNext w:val="0"/>
        <w:keepLines w:val="0"/>
        <w:numPr>
          <w:ilvl w:val="2"/>
          <w:numId w:val="129"/>
        </w:numPr>
        <w:jc w:val="left"/>
        <w:rPr>
          <w:rFonts w:asciiTheme="minorHAnsi" w:eastAsia="Times New Roman" w:hAnsiTheme="minorHAnsi" w:cstheme="minorHAnsi"/>
          <w:color w:val="auto"/>
          <w:sz w:val="24"/>
          <w:lang w:eastAsia="ar-SA"/>
        </w:rPr>
      </w:pPr>
      <w:r w:rsidRPr="002C19F8">
        <w:rPr>
          <w:rFonts w:asciiTheme="minorHAnsi" w:eastAsia="Times New Roman" w:hAnsiTheme="minorHAnsi" w:cstheme="minorHAnsi"/>
          <w:color w:val="auto"/>
          <w:sz w:val="24"/>
          <w:lang w:eastAsia="ar-SA"/>
        </w:rPr>
        <w:t>Na zajęciach edukacyjnych z informatyki dokonuje się podziału na grupy w</w:t>
      </w:r>
      <w:r w:rsidR="002147E7" w:rsidRPr="002C19F8">
        <w:rPr>
          <w:rFonts w:asciiTheme="minorHAnsi" w:eastAsia="Times New Roman" w:hAnsiTheme="minorHAnsi" w:cstheme="minorHAnsi"/>
          <w:color w:val="auto"/>
          <w:sz w:val="24"/>
          <w:lang w:eastAsia="ar-SA"/>
        </w:rPr>
        <w:t> </w:t>
      </w:r>
      <w:r w:rsidRPr="002C19F8">
        <w:rPr>
          <w:rFonts w:asciiTheme="minorHAnsi" w:eastAsia="Times New Roman" w:hAnsiTheme="minorHAnsi" w:cstheme="minorHAnsi"/>
          <w:color w:val="auto"/>
          <w:sz w:val="24"/>
          <w:lang w:eastAsia="ar-SA"/>
        </w:rPr>
        <w:t>oddziałach liczących 24 uczniów i więcej, z tym, że liczba uczniów w grupie nie może przekraczać liczby stanowisk komputerowych w pracowni komputerowej.</w:t>
      </w:r>
    </w:p>
    <w:p w14:paraId="4A2701E2" w14:textId="77777777" w:rsidR="006C148C" w:rsidRPr="002C19F8" w:rsidRDefault="006C148C" w:rsidP="00455283">
      <w:pPr>
        <w:pStyle w:val="Ustp"/>
        <w:numPr>
          <w:ilvl w:val="2"/>
          <w:numId w:val="129"/>
        </w:numPr>
        <w:jc w:val="left"/>
        <w:rPr>
          <w:rFonts w:asciiTheme="minorHAnsi" w:eastAsia="Times New Roman" w:hAnsiTheme="minorHAnsi" w:cstheme="minorHAnsi"/>
          <w:color w:val="auto"/>
          <w:sz w:val="24"/>
          <w:lang w:eastAsia="ar-SA"/>
        </w:rPr>
      </w:pPr>
      <w:r w:rsidRPr="002C19F8">
        <w:rPr>
          <w:rFonts w:asciiTheme="minorHAnsi" w:eastAsia="Times New Roman" w:hAnsiTheme="minorHAnsi" w:cstheme="minorHAnsi"/>
          <w:color w:val="auto"/>
          <w:sz w:val="24"/>
          <w:lang w:eastAsia="ar-SA"/>
        </w:rPr>
        <w:t>Zajęcia wychowania fizycznego w mogą być prowadzone łącznie dla dziewcząt i</w:t>
      </w:r>
      <w:r w:rsidR="002147E7" w:rsidRPr="002C19F8">
        <w:rPr>
          <w:rFonts w:asciiTheme="minorHAnsi" w:eastAsia="Times New Roman" w:hAnsiTheme="minorHAnsi" w:cstheme="minorHAnsi"/>
          <w:color w:val="auto"/>
          <w:sz w:val="24"/>
          <w:lang w:eastAsia="ar-SA"/>
        </w:rPr>
        <w:t> </w:t>
      </w:r>
      <w:r w:rsidRPr="002C19F8">
        <w:rPr>
          <w:rFonts w:asciiTheme="minorHAnsi" w:eastAsia="Times New Roman" w:hAnsiTheme="minorHAnsi" w:cstheme="minorHAnsi"/>
          <w:color w:val="auto"/>
          <w:sz w:val="24"/>
          <w:lang w:eastAsia="ar-SA"/>
        </w:rPr>
        <w:t>chłopców.</w:t>
      </w:r>
    </w:p>
    <w:p w14:paraId="2F0643D6" w14:textId="77777777" w:rsidR="0094069F" w:rsidRPr="002C19F8" w:rsidRDefault="00420F17" w:rsidP="00455283">
      <w:pPr>
        <w:pStyle w:val="Paragraf"/>
        <w:keepNext w:val="0"/>
        <w:keepLines w:val="0"/>
        <w:numPr>
          <w:ilvl w:val="0"/>
          <w:numId w:val="0"/>
        </w:numPr>
        <w:ind w:left="568"/>
        <w:jc w:val="left"/>
        <w:rPr>
          <w:rFonts w:asciiTheme="minorHAnsi" w:eastAsia="Times New Roman" w:hAnsiTheme="minorHAnsi" w:cstheme="minorHAnsi"/>
          <w:b/>
          <w:bCs/>
          <w:sz w:val="24"/>
          <w:szCs w:val="24"/>
          <w:lang w:eastAsia="pl-PL"/>
        </w:rPr>
      </w:pPr>
      <w:r w:rsidRPr="002C19F8">
        <w:rPr>
          <w:rFonts w:asciiTheme="minorHAnsi" w:eastAsia="Times New Roman" w:hAnsiTheme="minorHAnsi" w:cstheme="minorHAnsi"/>
          <w:b/>
          <w:bCs/>
          <w:sz w:val="24"/>
          <w:szCs w:val="24"/>
          <w:lang w:eastAsia="pl-PL"/>
        </w:rPr>
        <w:t>§ 23. 1.</w:t>
      </w:r>
      <w:r w:rsidR="00FE6452" w:rsidRPr="002C19F8">
        <w:rPr>
          <w:rFonts w:asciiTheme="minorHAnsi" w:eastAsia="Times New Roman" w:hAnsiTheme="minorHAnsi" w:cstheme="minorHAnsi"/>
          <w:b/>
          <w:bCs/>
          <w:sz w:val="24"/>
          <w:szCs w:val="24"/>
          <w:lang w:eastAsia="pl-PL"/>
        </w:rPr>
        <w:t xml:space="preserve"> </w:t>
      </w:r>
      <w:r w:rsidR="0094069F" w:rsidRPr="002C19F8">
        <w:rPr>
          <w:rFonts w:asciiTheme="minorHAnsi" w:eastAsia="Times New Roman" w:hAnsiTheme="minorHAnsi" w:cstheme="minorHAnsi"/>
          <w:bCs/>
          <w:sz w:val="24"/>
          <w:szCs w:val="24"/>
          <w:lang w:eastAsia="pl-PL"/>
        </w:rPr>
        <w:t>Organizacja zajęć edukacyjnych w szkole.</w:t>
      </w:r>
    </w:p>
    <w:p w14:paraId="1E652416" w14:textId="77777777" w:rsidR="000075EF" w:rsidRPr="002C19F8" w:rsidRDefault="000075EF" w:rsidP="00455283">
      <w:pPr>
        <w:pStyle w:val="Ustp"/>
        <w:keepNext w:val="0"/>
        <w:keepLines w:val="0"/>
        <w:numPr>
          <w:ilvl w:val="2"/>
          <w:numId w:val="130"/>
        </w:numPr>
        <w:jc w:val="left"/>
        <w:rPr>
          <w:rFonts w:asciiTheme="minorHAnsi" w:eastAsia="Times New Roman" w:hAnsiTheme="minorHAnsi" w:cstheme="minorHAnsi"/>
          <w:b/>
          <w:bCs/>
          <w:color w:val="auto"/>
          <w:sz w:val="24"/>
          <w:lang w:eastAsia="pl-PL"/>
        </w:rPr>
      </w:pPr>
      <w:r w:rsidRPr="002C19F8">
        <w:rPr>
          <w:rFonts w:asciiTheme="minorHAnsi" w:eastAsia="Times New Roman" w:hAnsiTheme="minorHAnsi" w:cstheme="minorHAnsi"/>
          <w:color w:val="auto"/>
          <w:sz w:val="24"/>
          <w:lang w:eastAsia="pl-PL"/>
        </w:rPr>
        <w:t>W szkole obowiązuje 5 -</w:t>
      </w:r>
      <w:r w:rsidR="005D27DD" w:rsidRPr="002C19F8">
        <w:rPr>
          <w:rFonts w:asciiTheme="minorHAnsi" w:eastAsia="Times New Roman" w:hAnsiTheme="minorHAnsi" w:cstheme="minorHAnsi"/>
          <w:color w:val="auto"/>
          <w:sz w:val="24"/>
          <w:lang w:eastAsia="pl-PL"/>
        </w:rPr>
        <w:t xml:space="preserve"> </w:t>
      </w:r>
      <w:r w:rsidRPr="002C19F8">
        <w:rPr>
          <w:rFonts w:asciiTheme="minorHAnsi" w:eastAsia="Times New Roman" w:hAnsiTheme="minorHAnsi" w:cstheme="minorHAnsi"/>
          <w:color w:val="auto"/>
          <w:sz w:val="24"/>
          <w:lang w:eastAsia="pl-PL"/>
        </w:rPr>
        <w:t>dniowy tydzień pracy.</w:t>
      </w:r>
    </w:p>
    <w:p w14:paraId="29263470" w14:textId="77777777" w:rsidR="0094069F" w:rsidRPr="002C19F8" w:rsidRDefault="0094069F" w:rsidP="00455283">
      <w:pPr>
        <w:pStyle w:val="Ustp"/>
        <w:keepNext w:val="0"/>
        <w:keepLines w:val="0"/>
        <w:numPr>
          <w:ilvl w:val="2"/>
          <w:numId w:val="130"/>
        </w:numPr>
        <w:jc w:val="left"/>
        <w:rPr>
          <w:rFonts w:asciiTheme="minorHAnsi" w:eastAsia="Times New Roman" w:hAnsiTheme="minorHAnsi" w:cstheme="minorHAnsi"/>
          <w:b/>
          <w:bCs/>
          <w:color w:val="auto"/>
          <w:sz w:val="24"/>
          <w:lang w:eastAsia="pl-PL"/>
        </w:rPr>
      </w:pPr>
      <w:r w:rsidRPr="002C19F8">
        <w:rPr>
          <w:rFonts w:asciiTheme="minorHAnsi" w:hAnsiTheme="minorHAnsi" w:cstheme="minorHAnsi"/>
          <w:color w:val="auto"/>
          <w:sz w:val="24"/>
        </w:rPr>
        <w:t>Zajęcia dydaktyczno - 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14:paraId="39B67B5D" w14:textId="77777777" w:rsidR="0094069F" w:rsidRPr="002C19F8" w:rsidRDefault="0094069F" w:rsidP="00455283">
      <w:pPr>
        <w:pStyle w:val="Ustp"/>
        <w:keepNext w:val="0"/>
        <w:keepLines w:val="0"/>
        <w:numPr>
          <w:ilvl w:val="2"/>
          <w:numId w:val="130"/>
        </w:numPr>
        <w:jc w:val="left"/>
        <w:rPr>
          <w:rFonts w:asciiTheme="minorHAnsi" w:eastAsia="Times New Roman" w:hAnsiTheme="minorHAnsi" w:cstheme="minorHAnsi"/>
          <w:b/>
          <w:bCs/>
          <w:color w:val="auto"/>
          <w:sz w:val="24"/>
          <w:lang w:eastAsia="pl-PL"/>
        </w:rPr>
      </w:pPr>
      <w:r w:rsidRPr="002C19F8">
        <w:rPr>
          <w:rFonts w:asciiTheme="minorHAnsi" w:hAnsiTheme="minorHAnsi" w:cstheme="minorHAnsi"/>
          <w:color w:val="auto"/>
          <w:sz w:val="24"/>
        </w:rPr>
        <w:t>Terminy rozpoczynania i kończenia zajęć dydaktyczno-wychowawczych, przerw świątecznych oraz ferii zimowych i letnich określają przepisy w sprawie organizacji roku szkolnego.</w:t>
      </w:r>
    </w:p>
    <w:p w14:paraId="28A76DFC" w14:textId="33003403" w:rsidR="0094069F" w:rsidRPr="002C19F8" w:rsidRDefault="0094069F" w:rsidP="00455283">
      <w:pPr>
        <w:pStyle w:val="Ustp"/>
        <w:keepNext w:val="0"/>
        <w:keepLines w:val="0"/>
        <w:numPr>
          <w:ilvl w:val="2"/>
          <w:numId w:val="130"/>
        </w:numPr>
        <w:jc w:val="left"/>
        <w:rPr>
          <w:rFonts w:asciiTheme="minorHAnsi" w:eastAsia="Times New Roman" w:hAnsiTheme="minorHAnsi" w:cstheme="minorHAnsi"/>
          <w:b/>
          <w:bCs/>
          <w:color w:val="auto"/>
          <w:sz w:val="24"/>
          <w:lang w:eastAsia="pl-PL"/>
        </w:rPr>
      </w:pPr>
      <w:r w:rsidRPr="002C19F8">
        <w:rPr>
          <w:rFonts w:asciiTheme="minorHAnsi" w:hAnsiTheme="minorHAnsi" w:cstheme="minorHAnsi"/>
          <w:color w:val="auto"/>
          <w:sz w:val="24"/>
        </w:rPr>
        <w:t>Okresy, na które dzieli się rok szkolny opisane są w rozdziale Wewnątrzszkolne Zasady Oceniania.</w:t>
      </w:r>
    </w:p>
    <w:p w14:paraId="3A333629" w14:textId="77777777" w:rsidR="0094069F" w:rsidRPr="002C19F8" w:rsidRDefault="00C93118" w:rsidP="00455283">
      <w:pPr>
        <w:pStyle w:val="Ustp"/>
        <w:keepNext w:val="0"/>
        <w:keepLines w:val="0"/>
        <w:numPr>
          <w:ilvl w:val="2"/>
          <w:numId w:val="130"/>
        </w:numPr>
        <w:jc w:val="left"/>
        <w:rPr>
          <w:rFonts w:asciiTheme="minorHAnsi" w:eastAsia="Times New Roman" w:hAnsiTheme="minorHAnsi" w:cstheme="minorHAnsi"/>
          <w:b/>
          <w:bCs/>
          <w:color w:val="auto"/>
          <w:sz w:val="24"/>
          <w:lang w:eastAsia="pl-PL"/>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po zasięgnięciu opinii rady pedagogicznej, rady rodziców</w:t>
      </w:r>
      <w:r w:rsidR="00B9163D" w:rsidRPr="002C19F8">
        <w:rPr>
          <w:rFonts w:asciiTheme="minorHAnsi" w:hAnsiTheme="minorHAnsi" w:cstheme="minorHAnsi"/>
          <w:color w:val="auto"/>
          <w:sz w:val="24"/>
        </w:rPr>
        <w:t xml:space="preserve"> </w:t>
      </w:r>
      <w:r w:rsidR="0094069F" w:rsidRPr="002C19F8">
        <w:rPr>
          <w:rFonts w:asciiTheme="minorHAnsi" w:hAnsiTheme="minorHAnsi" w:cstheme="minorHAnsi"/>
          <w:color w:val="auto"/>
          <w:sz w:val="24"/>
        </w:rPr>
        <w:t>i</w:t>
      </w:r>
      <w:r w:rsidR="002147E7" w:rsidRPr="002C19F8">
        <w:rPr>
          <w:rFonts w:asciiTheme="minorHAnsi" w:hAnsiTheme="minorHAnsi" w:cstheme="minorHAnsi"/>
          <w:color w:val="auto"/>
          <w:sz w:val="24"/>
        </w:rPr>
        <w:t> </w:t>
      </w:r>
      <w:r w:rsidR="0094069F" w:rsidRPr="002C19F8">
        <w:rPr>
          <w:rFonts w:asciiTheme="minorHAnsi" w:hAnsiTheme="minorHAnsi" w:cstheme="minorHAnsi"/>
          <w:color w:val="auto"/>
          <w:sz w:val="24"/>
        </w:rPr>
        <w:t>samorządu uczniowskiego, biorąc pod uwagę warunki lokalowe i możliwości organizacyjne szkoły lub placówki, może, w danym roku szkolnym, ustalić dodatkowe dni wolne od zajęć dydaktyczno-w</w:t>
      </w:r>
      <w:r w:rsidR="00420F17" w:rsidRPr="002C19F8">
        <w:rPr>
          <w:rFonts w:asciiTheme="minorHAnsi" w:hAnsiTheme="minorHAnsi" w:cstheme="minorHAnsi"/>
          <w:color w:val="auto"/>
          <w:sz w:val="24"/>
        </w:rPr>
        <w:t>ychowawczych w wymiarze 10 dni.</w:t>
      </w:r>
    </w:p>
    <w:p w14:paraId="59B1A606" w14:textId="050B0EF0" w:rsidR="0094069F" w:rsidRPr="002C19F8" w:rsidRDefault="0094069F" w:rsidP="00455283">
      <w:pPr>
        <w:pStyle w:val="Ustp"/>
        <w:keepNext w:val="0"/>
        <w:keepLines w:val="0"/>
        <w:numPr>
          <w:ilvl w:val="2"/>
          <w:numId w:val="130"/>
        </w:numPr>
        <w:jc w:val="left"/>
        <w:rPr>
          <w:rFonts w:asciiTheme="minorHAnsi" w:eastAsia="Times New Roman" w:hAnsiTheme="minorHAnsi" w:cstheme="minorHAnsi"/>
          <w:b/>
          <w:bCs/>
          <w:color w:val="auto"/>
          <w:sz w:val="24"/>
          <w:lang w:eastAsia="pl-PL"/>
        </w:rPr>
      </w:pPr>
      <w:r w:rsidRPr="002C19F8">
        <w:rPr>
          <w:rFonts w:asciiTheme="minorHAnsi" w:hAnsiTheme="minorHAnsi" w:cstheme="minorHAnsi"/>
          <w:color w:val="auto"/>
          <w:sz w:val="24"/>
        </w:rPr>
        <w:t>Dodatkowe dni wolne od zajęć dydaktyczno-wychowawczych</w:t>
      </w:r>
      <w:r w:rsidR="006C148C"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mogą być ustalone:</w:t>
      </w:r>
    </w:p>
    <w:p w14:paraId="0F3B19F0" w14:textId="77777777" w:rsidR="0094069F" w:rsidRPr="002C19F8" w:rsidRDefault="0094069F" w:rsidP="00D200E6">
      <w:pPr>
        <w:pStyle w:val="Punkt"/>
      </w:pPr>
      <w:r w:rsidRPr="002C19F8">
        <w:t>w dni, w których w szkole odbywa się egzamin mauralny przeprowadzany w ostatnim roku nauki w </w:t>
      </w:r>
      <w:r w:rsidR="00C176E9" w:rsidRPr="002C19F8">
        <w:t>technikum bądź egzaminy zawodowe</w:t>
      </w:r>
      <w:r w:rsidRPr="002C19F8">
        <w:t>;</w:t>
      </w:r>
    </w:p>
    <w:p w14:paraId="695EB2EC" w14:textId="77777777" w:rsidR="0094069F" w:rsidRPr="002C19F8" w:rsidRDefault="0094069F" w:rsidP="00D200E6">
      <w:pPr>
        <w:pStyle w:val="Punkt"/>
        <w:numPr>
          <w:ilvl w:val="0"/>
          <w:numId w:val="131"/>
        </w:numPr>
      </w:pPr>
      <w:r w:rsidRPr="002C19F8">
        <w:t>w dni świąt religijnych niebędących dniami ustawowo wolnymi od pracy, określone w przepisach o stosunku państwa do poszczególnych kościołów lub związków wyznaniowych.</w:t>
      </w:r>
    </w:p>
    <w:p w14:paraId="7103046A" w14:textId="77777777" w:rsidR="0094069F" w:rsidRPr="002C19F8" w:rsidRDefault="0094069F" w:rsidP="00D200E6">
      <w:pPr>
        <w:pStyle w:val="Punkt"/>
        <w:numPr>
          <w:ilvl w:val="0"/>
          <w:numId w:val="131"/>
        </w:numPr>
      </w:pPr>
      <w:r w:rsidRPr="002C19F8">
        <w:t>w inne dni, jeżeli jest to uzasadnione organizacją pracy szkoły lu</w:t>
      </w:r>
      <w:r w:rsidR="005D27DD" w:rsidRPr="002C19F8">
        <w:t>b</w:t>
      </w:r>
      <w:r w:rsidRPr="002C19F8">
        <w:t xml:space="preserve"> potrzebami społeczności lokalnej.</w:t>
      </w:r>
    </w:p>
    <w:p w14:paraId="1BCD39F1" w14:textId="77777777" w:rsidR="0094069F" w:rsidRPr="002C19F8" w:rsidRDefault="00C93118"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w terminie do dnia 30 września, informuje nauczycieli, uczniów oraz ich rodziców (prawnych opiekunów) o ustalonych w danym roku szkolnym dodatkowych dniach wolnych od zajęć dydaktyczno-wychowawczych, o których mowa w</w:t>
      </w:r>
      <w:r w:rsidR="002147E7" w:rsidRPr="002C19F8">
        <w:rPr>
          <w:rFonts w:asciiTheme="minorHAnsi" w:hAnsiTheme="minorHAnsi" w:cstheme="minorHAnsi"/>
          <w:color w:val="auto"/>
          <w:sz w:val="24"/>
        </w:rPr>
        <w:t> </w:t>
      </w:r>
      <w:r w:rsidR="0094069F" w:rsidRPr="002C19F8">
        <w:rPr>
          <w:rFonts w:asciiTheme="minorHAnsi" w:hAnsiTheme="minorHAnsi" w:cstheme="minorHAnsi"/>
          <w:color w:val="auto"/>
          <w:sz w:val="24"/>
        </w:rPr>
        <w:t xml:space="preserve">ust. </w:t>
      </w:r>
      <w:r w:rsidR="007B1E1E" w:rsidRPr="002C19F8">
        <w:rPr>
          <w:rFonts w:asciiTheme="minorHAnsi" w:hAnsiTheme="minorHAnsi" w:cstheme="minorHAnsi"/>
          <w:color w:val="auto"/>
          <w:sz w:val="24"/>
        </w:rPr>
        <w:t>5</w:t>
      </w:r>
      <w:r w:rsidR="0094069F" w:rsidRPr="002C19F8">
        <w:rPr>
          <w:rFonts w:asciiTheme="minorHAnsi" w:hAnsiTheme="minorHAnsi" w:cstheme="minorHAnsi"/>
          <w:color w:val="auto"/>
          <w:sz w:val="24"/>
        </w:rPr>
        <w:t>.</w:t>
      </w:r>
    </w:p>
    <w:p w14:paraId="2B348787" w14:textId="77777777" w:rsidR="0094069F" w:rsidRPr="002C19F8" w:rsidRDefault="0094069F"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W szczególnie uzasadnionych przypadkach, niezależnie od dodatkowych dni wolnych od zajęć dydaktyczno-wychowawczych ustalonych na podstawie ust. </w:t>
      </w:r>
      <w:r w:rsidR="007B1E1E" w:rsidRPr="002C19F8">
        <w:rPr>
          <w:rFonts w:asciiTheme="minorHAnsi" w:hAnsiTheme="minorHAnsi" w:cstheme="minorHAnsi"/>
          <w:color w:val="auto"/>
          <w:sz w:val="24"/>
        </w:rPr>
        <w:t>6</w:t>
      </w:r>
      <w:r w:rsidRPr="002C19F8">
        <w:rPr>
          <w:rFonts w:asciiTheme="minorHAnsi" w:hAnsiTheme="minorHAnsi" w:cstheme="minorHAnsi"/>
          <w:color w:val="auto"/>
          <w:sz w:val="24"/>
        </w:rPr>
        <w:t xml:space="preserve">,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po zasięgnięciu opinii rady pedagogicznej, rady rodziców i samorządu uczniowskiego, może, za zgodą organu prowadzącego, ustalić inne dodatkowe dni wolne od zajęć dydaktyczno-wychowawczych.</w:t>
      </w:r>
    </w:p>
    <w:p w14:paraId="194009A2" w14:textId="77777777" w:rsidR="0094069F" w:rsidRPr="002C19F8" w:rsidRDefault="0094069F"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W przypadku dni wolnych od zajęć, o których mowa w ust.</w:t>
      </w:r>
      <w:r w:rsidR="007B1E1E" w:rsidRPr="002C19F8">
        <w:rPr>
          <w:rFonts w:asciiTheme="minorHAnsi" w:hAnsiTheme="minorHAnsi" w:cstheme="minorHAnsi"/>
          <w:color w:val="auto"/>
          <w:sz w:val="24"/>
        </w:rPr>
        <w:t xml:space="preserve"> 8</w:t>
      </w:r>
      <w:r w:rsidRPr="002C19F8">
        <w:rPr>
          <w:rFonts w:asciiTheme="minorHAnsi" w:hAnsiTheme="minorHAnsi" w:cstheme="minorHAnsi"/>
          <w:color w:val="auto"/>
          <w:sz w:val="24"/>
        </w:rPr>
        <w:t xml:space="preserve">,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wyznacza termin odpracowania tych dni w wolne soboty.</w:t>
      </w:r>
    </w:p>
    <w:p w14:paraId="48BE392F" w14:textId="77777777" w:rsidR="0094069F" w:rsidRPr="002C19F8" w:rsidRDefault="006C148C"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W dniach wolnych od zajęć </w:t>
      </w:r>
      <w:r w:rsidR="0094069F" w:rsidRPr="002C19F8">
        <w:rPr>
          <w:rFonts w:asciiTheme="minorHAnsi" w:hAnsiTheme="minorHAnsi" w:cstheme="minorHAnsi"/>
          <w:color w:val="auto"/>
          <w:sz w:val="24"/>
        </w:rPr>
        <w:t xml:space="preserve">w szkole organizowane są zajęcia opiekuńczo-wychowawcze. </w:t>
      </w:r>
      <w:r w:rsidR="00C93118"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zawiadamia rodziców/prawnych opiekunów o</w:t>
      </w:r>
      <w:r w:rsidR="002147E7" w:rsidRPr="002C19F8">
        <w:rPr>
          <w:rFonts w:asciiTheme="minorHAnsi" w:hAnsiTheme="minorHAnsi" w:cstheme="minorHAnsi"/>
          <w:color w:val="auto"/>
          <w:sz w:val="24"/>
        </w:rPr>
        <w:t> </w:t>
      </w:r>
      <w:r w:rsidR="0094069F" w:rsidRPr="002C19F8">
        <w:rPr>
          <w:rFonts w:asciiTheme="minorHAnsi" w:hAnsiTheme="minorHAnsi" w:cstheme="minorHAnsi"/>
          <w:color w:val="auto"/>
          <w:sz w:val="24"/>
        </w:rPr>
        <w:t>możliwości udziału uczniów w tych zajęciach w formie komunikatu i na stronie www szkoły.</w:t>
      </w:r>
    </w:p>
    <w:p w14:paraId="44A495CB" w14:textId="77777777" w:rsidR="0094069F" w:rsidRPr="002C19F8" w:rsidRDefault="00C93118"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za zgodą organu prowadzącego, może zawiesić zajęcia na czas oznaczony, jeżeli:</w:t>
      </w:r>
    </w:p>
    <w:p w14:paraId="79135ECA" w14:textId="77777777" w:rsidR="0094069F" w:rsidRPr="002C19F8" w:rsidRDefault="0094069F" w:rsidP="00D200E6">
      <w:pPr>
        <w:pStyle w:val="Punkt"/>
        <w:numPr>
          <w:ilvl w:val="0"/>
          <w:numId w:val="132"/>
        </w:numPr>
      </w:pPr>
      <w:r w:rsidRPr="002C19F8">
        <w:t>temperatura zewnętrzna mierzona o godzinie 21:00 w dwóch kolejnych dniach poprzedzających zawieszenie zajęć wynosi -15°C lub jest niższa;</w:t>
      </w:r>
    </w:p>
    <w:p w14:paraId="7728679C" w14:textId="77777777" w:rsidR="0094069F" w:rsidRPr="002C19F8" w:rsidRDefault="0094069F" w:rsidP="00D200E6">
      <w:pPr>
        <w:pStyle w:val="Punkt"/>
        <w:numPr>
          <w:ilvl w:val="0"/>
          <w:numId w:val="132"/>
        </w:numPr>
      </w:pPr>
      <w:r w:rsidRPr="002C19F8">
        <w:t>wystąpiły na danym terenie zdarzenia, które mogą zagrozić zdrowiu uczniów np.</w:t>
      </w:r>
      <w:r w:rsidR="002147E7" w:rsidRPr="002C19F8">
        <w:t>:</w:t>
      </w:r>
      <w:r w:rsidRPr="002C19F8">
        <w:t xml:space="preserve"> klęski żywiołowe, zagrożenia epidemiologiczne, zagrożenia atakami terrorystycznymi i inne.</w:t>
      </w:r>
    </w:p>
    <w:p w14:paraId="641BD22B" w14:textId="06C379E2" w:rsidR="0094069F" w:rsidRPr="002C19F8" w:rsidRDefault="0094069F"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Szczegółową organizację nauczania, wychowania i opieki w danym roku szkolnym określa arkusz organizacyjny opracowany przez dyrekcję szkoły na podstawie ramowych planów nauczania oraz planu finansowego szkoły. Arkusz organizacji podlega zatwierdzeniu</w:t>
      </w:r>
      <w:r w:rsidR="00455283" w:rsidRPr="002C19F8">
        <w:rPr>
          <w:rFonts w:asciiTheme="minorHAnsi" w:hAnsiTheme="minorHAnsi" w:cstheme="minorHAnsi"/>
          <w:color w:val="auto"/>
          <w:sz w:val="24"/>
        </w:rPr>
        <w:t xml:space="preserve"> przez organ prowadzący szkołę.</w:t>
      </w:r>
    </w:p>
    <w:p w14:paraId="1A5A9743" w14:textId="693D2091" w:rsidR="0094069F" w:rsidRPr="002C19F8" w:rsidRDefault="00C93118"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przekazuje arkusz organizacji szkoły, zaopiniowany przez radę pedagogiczną oraz zakładowe organizacje związkowe w terminie do dnia 21 kwietnia danego roku organowi prowadzące</w:t>
      </w:r>
      <w:r w:rsidR="00455283" w:rsidRPr="002C19F8">
        <w:rPr>
          <w:rFonts w:asciiTheme="minorHAnsi" w:hAnsiTheme="minorHAnsi" w:cstheme="minorHAnsi"/>
          <w:color w:val="auto"/>
          <w:sz w:val="24"/>
        </w:rPr>
        <w:t>mu szkołę.</w:t>
      </w:r>
    </w:p>
    <w:p w14:paraId="20699E70" w14:textId="69AD85B3" w:rsidR="0094069F" w:rsidRPr="002C19F8" w:rsidRDefault="0094069F"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Na podstawie zatwierdzonego arkusza organizacyjnego szkoły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z uwzględnieniem zasad ochrony zdrowia i higieny pracy, ustala tygodniowy rozkład zajęć określający organizację zajęć edukacyjnych.</w:t>
      </w:r>
    </w:p>
    <w:p w14:paraId="0EEFF1E7" w14:textId="77777777" w:rsidR="0094069F" w:rsidRPr="002C19F8" w:rsidRDefault="0094069F"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Podstawową jednostką organizacyjną jest oddział.</w:t>
      </w:r>
    </w:p>
    <w:p w14:paraId="261FDBC6" w14:textId="77777777" w:rsidR="0094069F" w:rsidRPr="002C19F8" w:rsidRDefault="0094069F"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Uczniowie w danym roku szkolnym uczą się wszystkich przedmiotów obowiązkowych, przewidzianych planem nauczania zgodnie z programem wybranym z zestawu programów dla danej klasy i danego typu szkoły, dopuszczonych do użytku szkolnego.</w:t>
      </w:r>
    </w:p>
    <w:p w14:paraId="2F3EFEE4" w14:textId="77777777" w:rsidR="0094069F" w:rsidRPr="002C19F8" w:rsidRDefault="0094069F"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Liczebność uczniów w klasach I określa organ prowadzący.</w:t>
      </w:r>
    </w:p>
    <w:p w14:paraId="1EC54101" w14:textId="1E817FDB" w:rsidR="0094069F" w:rsidRPr="002C19F8" w:rsidRDefault="00C93118" w:rsidP="00455283">
      <w:pPr>
        <w:pStyle w:val="Ustp"/>
        <w:keepNext w:val="0"/>
        <w:keepLines w:val="0"/>
        <w:numPr>
          <w:ilvl w:val="2"/>
          <w:numId w:val="130"/>
        </w:numPr>
        <w:ind w:firstLine="709"/>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odpowiada za przestrzeganie przepisów dotyczących liczby uczniów odbywających zajęcia w salach lekcyjnych. Arkusz organizacyjny jest tworzony z</w:t>
      </w:r>
      <w:r w:rsidR="00455283" w:rsidRPr="002C19F8">
        <w:rPr>
          <w:rFonts w:asciiTheme="minorHAnsi" w:hAnsiTheme="minorHAnsi" w:cstheme="minorHAnsi"/>
          <w:color w:val="auto"/>
          <w:sz w:val="24"/>
        </w:rPr>
        <w:t> uwzględnieniem tych przepisów.</w:t>
      </w:r>
    </w:p>
    <w:p w14:paraId="105B847B" w14:textId="77777777" w:rsidR="0094069F" w:rsidRPr="002C19F8" w:rsidRDefault="0094069F"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Przerwy lekcyjne </w:t>
      </w:r>
      <w:r w:rsidR="00420F17" w:rsidRPr="002C19F8">
        <w:rPr>
          <w:rFonts w:asciiTheme="minorHAnsi" w:hAnsiTheme="minorHAnsi" w:cstheme="minorHAnsi"/>
          <w:color w:val="auto"/>
          <w:sz w:val="24"/>
        </w:rPr>
        <w:t xml:space="preserve">trwają </w:t>
      </w:r>
      <w:r w:rsidR="002D2236" w:rsidRPr="002C19F8">
        <w:rPr>
          <w:rFonts w:asciiTheme="minorHAnsi" w:hAnsiTheme="minorHAnsi" w:cstheme="minorHAnsi"/>
          <w:color w:val="auto"/>
          <w:sz w:val="24"/>
        </w:rPr>
        <w:t xml:space="preserve">5, </w:t>
      </w:r>
      <w:r w:rsidRPr="002C19F8">
        <w:rPr>
          <w:rFonts w:asciiTheme="minorHAnsi" w:hAnsiTheme="minorHAnsi" w:cstheme="minorHAnsi"/>
          <w:color w:val="auto"/>
          <w:sz w:val="24"/>
        </w:rPr>
        <w:t>10</w:t>
      </w:r>
      <w:r w:rsidR="00C7211B" w:rsidRPr="002C19F8">
        <w:rPr>
          <w:rFonts w:asciiTheme="minorHAnsi" w:hAnsiTheme="minorHAnsi" w:cstheme="minorHAnsi"/>
          <w:color w:val="auto"/>
          <w:sz w:val="24"/>
        </w:rPr>
        <w:t xml:space="preserve"> i jedna</w:t>
      </w:r>
      <w:r w:rsidR="009838F3" w:rsidRPr="002C19F8">
        <w:rPr>
          <w:rFonts w:asciiTheme="minorHAnsi" w:hAnsiTheme="minorHAnsi" w:cstheme="minorHAnsi"/>
          <w:color w:val="auto"/>
          <w:sz w:val="24"/>
        </w:rPr>
        <w:t xml:space="preserve"> 2</w:t>
      </w:r>
      <w:r w:rsidRPr="002C19F8">
        <w:rPr>
          <w:rFonts w:asciiTheme="minorHAnsi" w:hAnsiTheme="minorHAnsi" w:cstheme="minorHAnsi"/>
          <w:color w:val="auto"/>
          <w:sz w:val="24"/>
        </w:rPr>
        <w:t>0 minut w zależności od organizacji zajęć.</w:t>
      </w:r>
    </w:p>
    <w:p w14:paraId="21F6103E" w14:textId="77777777" w:rsidR="00E60DFC" w:rsidRPr="002C19F8" w:rsidRDefault="00E60DFC" w:rsidP="00455283">
      <w:pPr>
        <w:pStyle w:val="Ustp"/>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W sytuacji wystąpienia zagrożenia epidemicznego w celu zmniejszenia zagrożenia zakażenia chorobą zakaźną oraz zapewnienia bezpiecznych warunków ich odbywania,  długość przerw międzylekcyjnych określa dyrektor szkoły.</w:t>
      </w:r>
    </w:p>
    <w:p w14:paraId="77D9DEC8" w14:textId="77777777" w:rsidR="00007AFA" w:rsidRPr="002C19F8" w:rsidRDefault="00007AFA" w:rsidP="00455283">
      <w:pPr>
        <w:pStyle w:val="Ustp"/>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W okresie czasowego ograniczenia funkcjonowania szkoły z powodu zagrożenia epidemicznego, dyrektor szkoły ustala tryb pracy szkoły i przekazuje informacje uczniom, rodzicom i nauczycielom.</w:t>
      </w:r>
    </w:p>
    <w:p w14:paraId="7C448AB3" w14:textId="77777777" w:rsidR="00733781" w:rsidRPr="002C19F8" w:rsidRDefault="00733781" w:rsidP="00733781">
      <w:pPr>
        <w:pStyle w:val="Ustp"/>
        <w:numPr>
          <w:ilvl w:val="0"/>
          <w:numId w:val="0"/>
        </w:numPr>
        <w:ind w:left="284"/>
        <w:rPr>
          <w:rFonts w:asciiTheme="minorHAnsi" w:hAnsiTheme="minorHAnsi" w:cstheme="minorHAnsi"/>
          <w:b/>
          <w:color w:val="auto"/>
          <w:sz w:val="24"/>
        </w:rPr>
      </w:pPr>
    </w:p>
    <w:p w14:paraId="6C89F288" w14:textId="77777777" w:rsidR="0094069F" w:rsidRPr="002C19F8" w:rsidRDefault="00A65301" w:rsidP="00A65301">
      <w:pPr>
        <w:pStyle w:val="Nagwek4-rozdzia"/>
        <w:rPr>
          <w:rFonts w:asciiTheme="minorHAnsi" w:hAnsiTheme="minorHAnsi" w:cstheme="minorHAnsi"/>
        </w:rPr>
      </w:pPr>
      <w:bookmarkStart w:id="28" w:name="_Toc492414616"/>
      <w:bookmarkStart w:id="29" w:name="_Toc494191785"/>
      <w:bookmarkStart w:id="30" w:name="_Toc216939615"/>
      <w:r w:rsidRPr="002C19F8">
        <w:rPr>
          <w:rFonts w:asciiTheme="minorHAnsi" w:hAnsiTheme="minorHAnsi" w:cstheme="minorHAnsi"/>
        </w:rPr>
        <w:t>Rozdział 5</w:t>
      </w:r>
      <w:r w:rsidR="0094069F" w:rsidRPr="002C19F8">
        <w:rPr>
          <w:rFonts w:asciiTheme="minorHAnsi" w:hAnsiTheme="minorHAnsi" w:cstheme="minorHAnsi"/>
        </w:rPr>
        <w:br/>
      </w:r>
      <w:bookmarkStart w:id="31" w:name="_Toc13829884"/>
      <w:r w:rsidR="0094069F" w:rsidRPr="002C19F8">
        <w:rPr>
          <w:rFonts w:asciiTheme="minorHAnsi" w:hAnsiTheme="minorHAnsi" w:cstheme="minorHAnsi"/>
        </w:rPr>
        <w:t>Organizacja nauki religii/etyki i WDŻ-u</w:t>
      </w:r>
      <w:bookmarkEnd w:id="28"/>
      <w:bookmarkEnd w:id="29"/>
      <w:bookmarkEnd w:id="30"/>
      <w:bookmarkEnd w:id="31"/>
    </w:p>
    <w:p w14:paraId="032A2ED7" w14:textId="77777777" w:rsidR="0094069F" w:rsidRPr="002C19F8" w:rsidRDefault="00420F17" w:rsidP="00455283">
      <w:pPr>
        <w:pStyle w:val="Paragraf"/>
        <w:keepNext w:val="0"/>
        <w:keepLines w:val="0"/>
        <w:numPr>
          <w:ilvl w:val="0"/>
          <w:numId w:val="0"/>
        </w:numPr>
        <w:ind w:left="567"/>
        <w:jc w:val="left"/>
        <w:rPr>
          <w:rFonts w:asciiTheme="minorHAnsi" w:hAnsiTheme="minorHAnsi" w:cstheme="minorHAnsi"/>
          <w:sz w:val="24"/>
          <w:szCs w:val="24"/>
          <w:lang w:eastAsia="ar-SA"/>
        </w:rPr>
      </w:pPr>
      <w:r w:rsidRPr="002C19F8">
        <w:rPr>
          <w:rFonts w:asciiTheme="minorHAnsi" w:eastAsia="Times New Roman" w:hAnsiTheme="minorHAnsi" w:cstheme="minorHAnsi"/>
          <w:b/>
          <w:bCs/>
          <w:sz w:val="24"/>
          <w:szCs w:val="24"/>
          <w:lang w:eastAsia="pl-PL"/>
        </w:rPr>
        <w:t xml:space="preserve">§ 24. </w:t>
      </w:r>
      <w:r w:rsidR="0094069F" w:rsidRPr="002C19F8">
        <w:rPr>
          <w:rFonts w:asciiTheme="minorHAnsi" w:hAnsiTheme="minorHAnsi" w:cstheme="minorHAnsi"/>
          <w:b/>
          <w:bCs/>
          <w:sz w:val="24"/>
          <w:szCs w:val="24"/>
        </w:rPr>
        <w:t>1</w:t>
      </w:r>
      <w:r w:rsidR="0094069F" w:rsidRPr="002C19F8">
        <w:rPr>
          <w:rFonts w:asciiTheme="minorHAnsi" w:hAnsiTheme="minorHAnsi" w:cstheme="minorHAnsi"/>
          <w:bCs/>
          <w:sz w:val="24"/>
          <w:szCs w:val="24"/>
        </w:rPr>
        <w:t xml:space="preserve">. </w:t>
      </w:r>
      <w:r w:rsidR="0094069F" w:rsidRPr="002C19F8">
        <w:rPr>
          <w:rFonts w:asciiTheme="minorHAnsi" w:hAnsiTheme="minorHAnsi" w:cstheme="minorHAnsi"/>
          <w:sz w:val="24"/>
          <w:szCs w:val="24"/>
        </w:rPr>
        <w:t>Uczniom</w:t>
      </w:r>
      <w:r w:rsidR="0094069F" w:rsidRPr="002C19F8">
        <w:rPr>
          <w:rFonts w:asciiTheme="minorHAnsi" w:hAnsiTheme="minorHAnsi" w:cstheme="minorHAnsi"/>
          <w:sz w:val="24"/>
          <w:szCs w:val="24"/>
          <w:lang w:eastAsia="ar-SA"/>
        </w:rPr>
        <w:t xml:space="preserve"> szkoły na życzenie rodziców (prawnych opiekunów) lub pełnoletniego ucznia szkoła organizuje naukę religii/etyki zgodnie z odrębnymi przepisami.</w:t>
      </w:r>
    </w:p>
    <w:p w14:paraId="0453A315" w14:textId="19696C7A" w:rsidR="0094069F" w:rsidRPr="002C19F8" w:rsidRDefault="0094069F" w:rsidP="00455283">
      <w:pPr>
        <w:pStyle w:val="Ustp"/>
        <w:keepNext w:val="0"/>
        <w:keepLines w:val="0"/>
        <w:numPr>
          <w:ilvl w:val="2"/>
          <w:numId w:val="6"/>
        </w:numPr>
        <w:ind w:left="426" w:hanging="66"/>
        <w:jc w:val="left"/>
        <w:rPr>
          <w:rFonts w:asciiTheme="minorHAnsi" w:hAnsiTheme="minorHAnsi" w:cstheme="minorHAnsi"/>
          <w:color w:val="auto"/>
          <w:sz w:val="24"/>
        </w:rPr>
      </w:pPr>
      <w:r w:rsidRPr="002C19F8">
        <w:rPr>
          <w:rFonts w:asciiTheme="minorHAnsi" w:hAnsiTheme="minorHAnsi" w:cstheme="minorHAnsi"/>
          <w:color w:val="auto"/>
          <w:sz w:val="24"/>
          <w:lang w:eastAsia="ar-SA"/>
        </w:rPr>
        <w:t>Życzenie</w:t>
      </w:r>
      <w:r w:rsidRPr="002C19F8">
        <w:rPr>
          <w:rFonts w:asciiTheme="minorHAnsi" w:hAnsiTheme="minorHAnsi" w:cstheme="minorHAnsi"/>
          <w:color w:val="auto"/>
          <w:sz w:val="24"/>
        </w:rPr>
        <w:t xml:space="preserve">, o którym mowa w ust. 1 jest wyrażane w formie pisemnego oświadczenia. Oświadczenie nie musi </w:t>
      </w:r>
      <w:r w:rsidR="00320D60" w:rsidRPr="002C19F8">
        <w:rPr>
          <w:rFonts w:asciiTheme="minorHAnsi" w:hAnsiTheme="minorHAnsi" w:cstheme="minorHAnsi"/>
          <w:color w:val="auto"/>
          <w:sz w:val="24"/>
        </w:rPr>
        <w:t xml:space="preserve">być </w:t>
      </w:r>
      <w:r w:rsidRPr="002C19F8">
        <w:rPr>
          <w:rFonts w:asciiTheme="minorHAnsi" w:hAnsiTheme="minorHAnsi" w:cstheme="minorHAnsi"/>
          <w:color w:val="auto"/>
          <w:sz w:val="24"/>
        </w:rPr>
        <w:t>ponawiane w kolejnym roku szkol</w:t>
      </w:r>
      <w:r w:rsidR="00361019" w:rsidRPr="002C19F8">
        <w:rPr>
          <w:rFonts w:asciiTheme="minorHAnsi" w:hAnsiTheme="minorHAnsi" w:cstheme="minorHAnsi"/>
          <w:color w:val="auto"/>
          <w:sz w:val="24"/>
        </w:rPr>
        <w:t>nym, może jednak być zmienione.</w:t>
      </w:r>
    </w:p>
    <w:p w14:paraId="17A42038" w14:textId="466FA887" w:rsidR="00320D60" w:rsidRPr="002C19F8" w:rsidRDefault="0094069F" w:rsidP="00455283">
      <w:pPr>
        <w:pStyle w:val="Ustp"/>
        <w:keepNext w:val="0"/>
        <w:keepLines w:val="0"/>
        <w:numPr>
          <w:ilvl w:val="2"/>
          <w:numId w:val="6"/>
        </w:numPr>
        <w:ind w:left="426" w:hanging="66"/>
        <w:jc w:val="left"/>
        <w:rPr>
          <w:rFonts w:asciiTheme="minorHAnsi" w:hAnsiTheme="minorHAnsi" w:cstheme="minorHAnsi"/>
          <w:color w:val="auto"/>
          <w:sz w:val="24"/>
        </w:rPr>
      </w:pPr>
      <w:r w:rsidRPr="002C19F8">
        <w:rPr>
          <w:rFonts w:asciiTheme="minorHAnsi" w:hAnsiTheme="minorHAnsi" w:cstheme="minorHAnsi"/>
          <w:color w:val="auto"/>
          <w:sz w:val="24"/>
        </w:rPr>
        <w:t>W przypadku, gdy na zajęcia religii konkretnego wyznania lub etyki zgłosi się mniej</w:t>
      </w:r>
      <w:r w:rsidR="00320D60" w:rsidRPr="002C19F8">
        <w:rPr>
          <w:rFonts w:asciiTheme="minorHAnsi" w:hAnsiTheme="minorHAnsi" w:cstheme="minorHAnsi"/>
          <w:color w:val="auto"/>
          <w:sz w:val="24"/>
        </w:rPr>
        <w:t xml:space="preserve"> niż 7 uczniów z danego oddziału</w:t>
      </w:r>
      <w:r w:rsidRPr="002C19F8">
        <w:rPr>
          <w:rFonts w:asciiTheme="minorHAnsi" w:hAnsiTheme="minorHAnsi" w:cstheme="minorHAnsi"/>
          <w:color w:val="auto"/>
          <w:sz w:val="24"/>
        </w:rPr>
        <w:t>, zajęcia te mogą być organizowane w formie zajęć międzyoddziałowych lub mię</w:t>
      </w:r>
      <w:r w:rsidR="00455283" w:rsidRPr="002C19F8">
        <w:rPr>
          <w:rFonts w:asciiTheme="minorHAnsi" w:hAnsiTheme="minorHAnsi" w:cstheme="minorHAnsi"/>
          <w:color w:val="auto"/>
          <w:sz w:val="24"/>
        </w:rPr>
        <w:t>dzyklasowych.</w:t>
      </w:r>
    </w:p>
    <w:p w14:paraId="0E74C8AC" w14:textId="5818AD4C" w:rsidR="00320D60" w:rsidRPr="002C19F8" w:rsidRDefault="0094069F" w:rsidP="00455283">
      <w:pPr>
        <w:pStyle w:val="Ustp"/>
        <w:keepNext w:val="0"/>
        <w:keepLines w:val="0"/>
        <w:numPr>
          <w:ilvl w:val="2"/>
          <w:numId w:val="6"/>
        </w:numPr>
        <w:ind w:left="426" w:hanging="66"/>
        <w:jc w:val="left"/>
        <w:rPr>
          <w:rFonts w:asciiTheme="minorHAnsi" w:hAnsiTheme="minorHAnsi" w:cstheme="minorHAnsi"/>
          <w:color w:val="auto"/>
          <w:sz w:val="24"/>
        </w:rPr>
      </w:pPr>
      <w:r w:rsidRPr="002C19F8">
        <w:rPr>
          <w:rFonts w:asciiTheme="minorHAnsi" w:hAnsiTheme="minorHAnsi" w:cstheme="minorHAnsi"/>
          <w:color w:val="auto"/>
          <w:sz w:val="24"/>
        </w:rPr>
        <w:t xml:space="preserve">Udział ucznia w zajęciach religii/etyki jest dobrowolny. Uczeń może uczestniczyć </w:t>
      </w:r>
      <w:r w:rsidR="00455283" w:rsidRPr="002C19F8">
        <w:rPr>
          <w:rFonts w:asciiTheme="minorHAnsi" w:hAnsiTheme="minorHAnsi" w:cstheme="minorHAnsi"/>
          <w:color w:val="auto"/>
          <w:sz w:val="24"/>
        </w:rPr>
        <w:t>w dwóch rodzajach zajęć.</w:t>
      </w:r>
    </w:p>
    <w:p w14:paraId="31432BE4" w14:textId="5A8C9BE0" w:rsidR="0094069F" w:rsidRPr="002C19F8" w:rsidRDefault="0094069F" w:rsidP="00455283">
      <w:pPr>
        <w:pStyle w:val="Ustp"/>
        <w:keepNext w:val="0"/>
        <w:keepLines w:val="0"/>
        <w:numPr>
          <w:ilvl w:val="2"/>
          <w:numId w:val="6"/>
        </w:numPr>
        <w:ind w:left="426" w:hanging="66"/>
        <w:jc w:val="left"/>
        <w:rPr>
          <w:rFonts w:asciiTheme="minorHAnsi" w:hAnsiTheme="minorHAnsi" w:cstheme="minorHAnsi"/>
          <w:color w:val="auto"/>
          <w:sz w:val="24"/>
        </w:rPr>
      </w:pPr>
      <w:r w:rsidRPr="002C19F8">
        <w:rPr>
          <w:rFonts w:asciiTheme="minorHAnsi" w:hAnsiTheme="minorHAnsi" w:cstheme="minorHAnsi"/>
          <w:color w:val="auto"/>
          <w:sz w:val="24"/>
        </w:rPr>
        <w:t xml:space="preserve"> W przypadkach, gdy uczeń uczęszczał na zajęcia religii i etyki, do średniej ocen wlicza się każdą z oc</w:t>
      </w:r>
      <w:r w:rsidRPr="002C19F8">
        <w:rPr>
          <w:rFonts w:asciiTheme="minorHAnsi" w:hAnsiTheme="minorHAnsi" w:cstheme="minorHAnsi"/>
          <w:color w:val="auto"/>
          <w:sz w:val="24"/>
          <w:lang w:eastAsia="ar-SA"/>
        </w:rPr>
        <w:t>en.</w:t>
      </w:r>
    </w:p>
    <w:p w14:paraId="78F78AE6" w14:textId="26DC44B3" w:rsidR="0094069F" w:rsidRPr="002C19F8" w:rsidRDefault="00181EE9" w:rsidP="00455283">
      <w:pPr>
        <w:pStyle w:val="Paragraf"/>
        <w:keepNext w:val="0"/>
        <w:keepLines w:val="0"/>
        <w:numPr>
          <w:ilvl w:val="0"/>
          <w:numId w:val="0"/>
        </w:numPr>
        <w:ind w:left="567"/>
        <w:jc w:val="left"/>
        <w:rPr>
          <w:rFonts w:asciiTheme="minorHAnsi" w:hAnsiTheme="minorHAnsi" w:cstheme="minorHAnsi"/>
          <w:sz w:val="24"/>
          <w:szCs w:val="24"/>
          <w:lang w:eastAsia="ar-SA"/>
        </w:rPr>
      </w:pPr>
      <w:r w:rsidRPr="002C19F8">
        <w:rPr>
          <w:rFonts w:asciiTheme="minorHAnsi" w:eastAsia="Times New Roman" w:hAnsiTheme="minorHAnsi" w:cstheme="minorHAnsi"/>
          <w:b/>
          <w:bCs/>
          <w:sz w:val="24"/>
          <w:szCs w:val="24"/>
          <w:lang w:eastAsia="pl-PL"/>
        </w:rPr>
        <w:t xml:space="preserve">§ 25. </w:t>
      </w:r>
      <w:r w:rsidR="0094069F" w:rsidRPr="002C19F8">
        <w:rPr>
          <w:rFonts w:asciiTheme="minorHAnsi" w:hAnsiTheme="minorHAnsi" w:cstheme="minorHAnsi"/>
          <w:b/>
          <w:bCs/>
          <w:sz w:val="24"/>
          <w:szCs w:val="24"/>
        </w:rPr>
        <w:t>1.</w:t>
      </w:r>
      <w:r w:rsidR="0094069F" w:rsidRPr="002C19F8">
        <w:rPr>
          <w:rFonts w:asciiTheme="minorHAnsi" w:hAnsiTheme="minorHAnsi" w:cstheme="minorHAnsi"/>
          <w:bCs/>
          <w:sz w:val="24"/>
          <w:szCs w:val="24"/>
        </w:rPr>
        <w:t xml:space="preserve"> Uc</w:t>
      </w:r>
      <w:r w:rsidR="0094069F" w:rsidRPr="002C19F8">
        <w:rPr>
          <w:rFonts w:asciiTheme="minorHAnsi" w:hAnsiTheme="minorHAnsi" w:cstheme="minorHAnsi"/>
          <w:sz w:val="24"/>
          <w:szCs w:val="24"/>
          <w:lang w:eastAsia="ar-SA"/>
        </w:rPr>
        <w:t>zniom danego oddziału lub grupie międzyoddziałowej organ</w:t>
      </w:r>
      <w:r w:rsidR="002D2236" w:rsidRPr="002C19F8">
        <w:rPr>
          <w:rFonts w:asciiTheme="minorHAnsi" w:hAnsiTheme="minorHAnsi" w:cstheme="minorHAnsi"/>
          <w:sz w:val="24"/>
          <w:szCs w:val="24"/>
          <w:lang w:eastAsia="ar-SA"/>
        </w:rPr>
        <w:t>izuje się zajęcia</w:t>
      </w:r>
      <w:r w:rsidR="002F6D86" w:rsidRPr="002C19F8">
        <w:rPr>
          <w:rFonts w:asciiTheme="minorHAnsi" w:hAnsiTheme="minorHAnsi" w:cstheme="minorHAnsi"/>
          <w:sz w:val="24"/>
          <w:szCs w:val="24"/>
          <w:lang w:eastAsia="ar-SA"/>
        </w:rPr>
        <w:t xml:space="preserve"> </w:t>
      </w:r>
      <w:r w:rsidR="0094069F" w:rsidRPr="002C19F8">
        <w:rPr>
          <w:rFonts w:asciiTheme="minorHAnsi" w:hAnsiTheme="minorHAnsi" w:cstheme="minorHAnsi"/>
          <w:sz w:val="24"/>
          <w:szCs w:val="24"/>
          <w:lang w:eastAsia="ar-SA"/>
        </w:rPr>
        <w:t>z zakresu wychowania do życia w rodzinie w wymia</w:t>
      </w:r>
      <w:r w:rsidR="00A94546" w:rsidRPr="002C19F8">
        <w:rPr>
          <w:rFonts w:asciiTheme="minorHAnsi" w:hAnsiTheme="minorHAnsi" w:cstheme="minorHAnsi"/>
          <w:sz w:val="24"/>
          <w:szCs w:val="24"/>
          <w:lang w:eastAsia="ar-SA"/>
        </w:rPr>
        <w:t>rze 14 godzin w każdej klasie, w tym p 5 godzin z podziałem na grupy chłpców i dziewcząt.</w:t>
      </w:r>
    </w:p>
    <w:p w14:paraId="4B98A389" w14:textId="77777777" w:rsidR="0094069F" w:rsidRPr="002C19F8" w:rsidRDefault="0094069F" w:rsidP="00455283">
      <w:pPr>
        <w:pStyle w:val="Ustp"/>
        <w:keepNext w:val="0"/>
        <w:keepLines w:val="0"/>
        <w:numPr>
          <w:ilvl w:val="2"/>
          <w:numId w:val="7"/>
        </w:numPr>
        <w:ind w:left="284" w:firstLine="0"/>
        <w:jc w:val="left"/>
        <w:rPr>
          <w:rFonts w:asciiTheme="minorHAnsi" w:hAnsiTheme="minorHAnsi" w:cstheme="minorHAnsi"/>
          <w:color w:val="auto"/>
          <w:sz w:val="24"/>
        </w:rPr>
      </w:pPr>
      <w:r w:rsidRPr="002C19F8">
        <w:rPr>
          <w:rFonts w:asciiTheme="minorHAnsi" w:hAnsiTheme="minorHAnsi" w:cstheme="minorHAnsi"/>
          <w:color w:val="auto"/>
          <w:sz w:val="24"/>
        </w:rPr>
        <w:t xml:space="preserve">Uczeń szkoły nie bierze udziału w zajęciach, o których mowa w ust.1, jeżeli jego rodzice (prawni opiekunowie) zgłoszą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owi szkoły w formie pisemnej sprzeciw wobec udziału ucznia w zajęciach.</w:t>
      </w:r>
    </w:p>
    <w:p w14:paraId="12CDEADD" w14:textId="7CE3D945" w:rsidR="00D36F30" w:rsidRPr="002C19F8" w:rsidRDefault="0094069F" w:rsidP="00455283">
      <w:pPr>
        <w:pStyle w:val="Ustp"/>
        <w:keepNext w:val="0"/>
        <w:keepLines w:val="0"/>
        <w:numPr>
          <w:ilvl w:val="2"/>
          <w:numId w:val="7"/>
        </w:numPr>
        <w:ind w:left="284" w:firstLine="0"/>
        <w:jc w:val="left"/>
        <w:rPr>
          <w:rFonts w:asciiTheme="minorHAnsi" w:hAnsiTheme="minorHAnsi" w:cstheme="minorHAnsi"/>
          <w:color w:val="auto"/>
          <w:sz w:val="24"/>
        </w:rPr>
      </w:pPr>
      <w:r w:rsidRPr="002C19F8">
        <w:rPr>
          <w:rFonts w:asciiTheme="minorHAnsi" w:hAnsiTheme="minorHAnsi" w:cstheme="minorHAnsi"/>
          <w:color w:val="auto"/>
          <w:sz w:val="24"/>
        </w:rPr>
        <w:t>Zajęcia</w:t>
      </w:r>
      <w:r w:rsidRPr="002C19F8">
        <w:rPr>
          <w:rFonts w:asciiTheme="minorHAnsi" w:hAnsiTheme="minorHAnsi" w:cstheme="minorHAnsi"/>
          <w:color w:val="auto"/>
          <w:sz w:val="24"/>
          <w:lang w:eastAsia="ar-SA"/>
        </w:rPr>
        <w:t>, o których mowa w ust. 1 nie podlegają ocenie i nie mają wpływu na promocję ucznia do klasy programowo wyższej ani na ukończenie szkoły przez ucznia.</w:t>
      </w:r>
    </w:p>
    <w:p w14:paraId="00B7E3CD" w14:textId="500674E1" w:rsidR="0094069F" w:rsidRPr="002C19F8" w:rsidRDefault="00A65301" w:rsidP="00A65301">
      <w:pPr>
        <w:pStyle w:val="Nagwek4-rozdzia"/>
        <w:rPr>
          <w:rFonts w:asciiTheme="minorHAnsi" w:hAnsiTheme="minorHAnsi" w:cstheme="minorHAnsi"/>
        </w:rPr>
      </w:pPr>
      <w:bookmarkStart w:id="32" w:name="_Toc492414618"/>
      <w:bookmarkStart w:id="33" w:name="_Toc494191786"/>
      <w:bookmarkStart w:id="34" w:name="_Toc216939616"/>
      <w:bookmarkStart w:id="35" w:name="_Hlk494006950"/>
      <w:r w:rsidRPr="002C19F8">
        <w:rPr>
          <w:rFonts w:asciiTheme="minorHAnsi" w:hAnsiTheme="minorHAnsi" w:cstheme="minorHAnsi"/>
        </w:rPr>
        <w:t>Rozdział 6</w:t>
      </w:r>
      <w:r w:rsidR="0094069F" w:rsidRPr="002C19F8">
        <w:rPr>
          <w:rFonts w:asciiTheme="minorHAnsi" w:hAnsiTheme="minorHAnsi" w:cstheme="minorHAnsi"/>
        </w:rPr>
        <w:br/>
      </w:r>
      <w:bookmarkStart w:id="36" w:name="_Toc13829885"/>
      <w:r w:rsidR="0094069F" w:rsidRPr="002C19F8">
        <w:rPr>
          <w:rFonts w:asciiTheme="minorHAnsi" w:hAnsiTheme="minorHAnsi" w:cstheme="minorHAnsi"/>
        </w:rPr>
        <w:t>Zasady zwalniania uczniów z obowiązkowych zajęć</w:t>
      </w:r>
      <w:bookmarkEnd w:id="32"/>
      <w:bookmarkEnd w:id="33"/>
      <w:bookmarkEnd w:id="34"/>
      <w:bookmarkEnd w:id="36"/>
    </w:p>
    <w:bookmarkEnd w:id="35"/>
    <w:p w14:paraId="29AAD5D6" w14:textId="1BBBC513" w:rsidR="0094069F" w:rsidRPr="002C19F8" w:rsidRDefault="00181EE9" w:rsidP="00455283">
      <w:pPr>
        <w:pStyle w:val="Paragraf"/>
        <w:keepNext w:val="0"/>
        <w:keepLines w:val="0"/>
        <w:numPr>
          <w:ilvl w:val="0"/>
          <w:numId w:val="0"/>
        </w:numPr>
        <w:spacing w:after="120"/>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26. </w:t>
      </w:r>
      <w:r w:rsidRPr="002C19F8">
        <w:rPr>
          <w:rFonts w:asciiTheme="minorHAnsi" w:hAnsiTheme="minorHAnsi" w:cstheme="minorHAnsi"/>
          <w:b/>
          <w:bCs/>
          <w:sz w:val="24"/>
          <w:szCs w:val="24"/>
        </w:rPr>
        <w:t>1.</w:t>
      </w:r>
      <w:r w:rsidR="0094069F" w:rsidRPr="002C19F8">
        <w:rPr>
          <w:rFonts w:asciiTheme="minorHAnsi" w:hAnsiTheme="minorHAnsi" w:cstheme="minorHAnsi"/>
          <w:b/>
          <w:bCs/>
          <w:sz w:val="24"/>
          <w:szCs w:val="24"/>
        </w:rPr>
        <w:t xml:space="preserve"> </w:t>
      </w:r>
      <w:r w:rsidR="0094069F" w:rsidRPr="002C19F8">
        <w:rPr>
          <w:rFonts w:asciiTheme="minorHAnsi" w:hAnsiTheme="minorHAnsi" w:cstheme="minorHAnsi"/>
          <w:sz w:val="24"/>
          <w:szCs w:val="24"/>
        </w:rPr>
        <w:t>Zasady zwalniania ucznia na z</w:t>
      </w:r>
      <w:r w:rsidR="00455283" w:rsidRPr="002C19F8">
        <w:rPr>
          <w:rFonts w:asciiTheme="minorHAnsi" w:hAnsiTheme="minorHAnsi" w:cstheme="minorHAnsi"/>
          <w:sz w:val="24"/>
          <w:szCs w:val="24"/>
        </w:rPr>
        <w:t>ajęciach wychowania fizycznego:</w:t>
      </w:r>
    </w:p>
    <w:p w14:paraId="19DA4C96" w14:textId="16AB1499" w:rsidR="0094069F" w:rsidRPr="002C19F8" w:rsidRDefault="0094069F" w:rsidP="00D200E6">
      <w:pPr>
        <w:pStyle w:val="Punkt"/>
        <w:numPr>
          <w:ilvl w:val="0"/>
          <w:numId w:val="348"/>
        </w:numPr>
      </w:pPr>
      <w:r w:rsidRPr="002C19F8">
        <w:t xml:space="preserve">w przypadku posiadania przez ucznia opinii lekarza o ograniczonych możliwościach wykonywania określonych ćwiczeń fizycznych, </w:t>
      </w:r>
      <w:r w:rsidR="00C93118" w:rsidRPr="002C19F8">
        <w:t>dyrektor</w:t>
      </w:r>
      <w:r w:rsidRPr="002C19F8">
        <w:t xml:space="preserve"> szkoły, na wniosek rodzica </w:t>
      </w:r>
      <w:r w:rsidR="00181EE9" w:rsidRPr="002C19F8">
        <w:t xml:space="preserve">ucznia, </w:t>
      </w:r>
      <w:r w:rsidRPr="002C19F8">
        <w:t>zwalnia ucznia z wykonywania określonych ćwiczeń fizycznych na lekcjach wychowania fizycznego n</w:t>
      </w:r>
      <w:r w:rsidR="00455283" w:rsidRPr="002C19F8">
        <w:t xml:space="preserve">a czas określony w tej opinii. </w:t>
      </w:r>
      <w:r w:rsidRPr="002C19F8">
        <w:t>Uczeń jest obowiązany uczestniczyć w za</w:t>
      </w:r>
      <w:r w:rsidR="002D2236" w:rsidRPr="002C19F8">
        <w:t xml:space="preserve">jęciach wychowania fizycznego. </w:t>
      </w:r>
      <w:r w:rsidRPr="002C19F8">
        <w:t>Nauczyciel prowadzący zajęcia z</w:t>
      </w:r>
      <w:r w:rsidR="002147E7" w:rsidRPr="002C19F8">
        <w:t> </w:t>
      </w:r>
      <w:r w:rsidRPr="002C19F8">
        <w:t>wychowania fizycznego dostosowuje wymagania ed</w:t>
      </w:r>
      <w:r w:rsidR="00455283" w:rsidRPr="002C19F8">
        <w:t>ukacyjne do możliwości ucznia.</w:t>
      </w:r>
    </w:p>
    <w:p w14:paraId="66B8CD4D" w14:textId="515C9BB3" w:rsidR="0094069F" w:rsidRPr="002C19F8" w:rsidRDefault="0094069F" w:rsidP="00D200E6">
      <w:pPr>
        <w:pStyle w:val="Punkt"/>
        <w:numPr>
          <w:ilvl w:val="0"/>
          <w:numId w:val="348"/>
        </w:numPr>
      </w:pPr>
      <w:r w:rsidRPr="002C19F8">
        <w:t xml:space="preserve">w przypadku posiadania przez ucznia opinii lekarza o braku możliwości uczestniczenia ucznia na zajęciach wychowania fizycznego, </w:t>
      </w:r>
      <w:r w:rsidR="00C93118" w:rsidRPr="002C19F8">
        <w:t>dyrektor</w:t>
      </w:r>
      <w:r w:rsidRPr="002C19F8">
        <w:t xml:space="preserve"> szkoły zwalania ucznia z realizacji zajęć wychowania fizycznego. Uczeń jest obowiązany przebywać na zajęciac</w:t>
      </w:r>
      <w:r w:rsidR="002D2236" w:rsidRPr="002C19F8">
        <w:t xml:space="preserve">h pod opieką nauczyciela. </w:t>
      </w:r>
      <w:r w:rsidRPr="002C19F8">
        <w:t>W dokumentacji przebiegu nauczania zamiast oceny klasyfikacyjnej wpisuje się „zwolniony” albo „zwolniona”.</w:t>
      </w:r>
    </w:p>
    <w:p w14:paraId="5AA8EB02" w14:textId="77777777" w:rsidR="0094069F" w:rsidRPr="002C19F8" w:rsidRDefault="0094069F" w:rsidP="00455283">
      <w:pPr>
        <w:pStyle w:val="Ustp"/>
        <w:keepNext w:val="0"/>
        <w:keepLines w:val="0"/>
        <w:numPr>
          <w:ilvl w:val="2"/>
          <w:numId w:val="8"/>
        </w:numPr>
        <w:jc w:val="left"/>
        <w:rPr>
          <w:rFonts w:asciiTheme="minorHAnsi" w:hAnsiTheme="minorHAnsi" w:cstheme="minorHAnsi"/>
          <w:color w:val="auto"/>
          <w:sz w:val="24"/>
        </w:rPr>
      </w:pPr>
      <w:r w:rsidRPr="002C19F8">
        <w:rPr>
          <w:rFonts w:asciiTheme="minorHAnsi" w:hAnsiTheme="minorHAnsi" w:cstheme="minorHAnsi"/>
          <w:color w:val="auto"/>
          <w:sz w:val="24"/>
        </w:rPr>
        <w:t>Uczeń nabiera prawo do zwolnienia z określonych ćwiczeń fizycznych lub zwolnienia</w:t>
      </w:r>
      <w:r w:rsidR="00776527"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 xml:space="preserve">z zajęć wychowania fizycznego po otrzymaniu decyzji </w:t>
      </w:r>
      <w:r w:rsidR="003908BE" w:rsidRPr="002C19F8">
        <w:rPr>
          <w:rFonts w:asciiTheme="minorHAnsi" w:hAnsiTheme="minorHAnsi" w:cstheme="minorHAnsi"/>
          <w:color w:val="auto"/>
          <w:sz w:val="24"/>
        </w:rPr>
        <w:t>Dyrektora</w:t>
      </w:r>
      <w:r w:rsidRPr="002C19F8">
        <w:rPr>
          <w:rFonts w:asciiTheme="minorHAnsi" w:hAnsiTheme="minorHAnsi" w:cstheme="minorHAnsi"/>
          <w:color w:val="auto"/>
          <w:sz w:val="24"/>
        </w:rPr>
        <w:t xml:space="preserve"> szkoły.</w:t>
      </w:r>
    </w:p>
    <w:p w14:paraId="1D4CA0C4" w14:textId="539ECD46" w:rsidR="0094069F" w:rsidRPr="002C19F8" w:rsidRDefault="00181EE9" w:rsidP="00455283">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27.</w:t>
      </w:r>
      <w:r w:rsidRPr="002C19F8">
        <w:rPr>
          <w:rFonts w:asciiTheme="minorHAnsi" w:hAnsiTheme="minorHAnsi" w:cstheme="minorHAnsi"/>
          <w:b/>
          <w:bCs/>
          <w:sz w:val="24"/>
          <w:szCs w:val="24"/>
        </w:rPr>
        <w:t xml:space="preserve"> </w:t>
      </w:r>
      <w:r w:rsidR="00C93118" w:rsidRPr="002C19F8">
        <w:rPr>
          <w:rFonts w:asciiTheme="minorHAnsi" w:hAnsiTheme="minorHAnsi" w:cstheme="minorHAnsi"/>
          <w:bCs/>
          <w:sz w:val="24"/>
          <w:szCs w:val="24"/>
        </w:rPr>
        <w:t>Dyrektor</w:t>
      </w:r>
      <w:r w:rsidR="0094069F" w:rsidRPr="002C19F8">
        <w:rPr>
          <w:rFonts w:asciiTheme="minorHAnsi" w:hAnsiTheme="minorHAnsi" w:cstheme="minorHAnsi"/>
          <w:sz w:val="24"/>
          <w:szCs w:val="24"/>
        </w:rPr>
        <w:t xml:space="preserve"> </w:t>
      </w:r>
      <w:r w:rsidR="0094069F" w:rsidRPr="002C19F8">
        <w:rPr>
          <w:rFonts w:asciiTheme="minorHAnsi" w:hAnsiTheme="minorHAnsi" w:cstheme="minorHAnsi"/>
          <w:bCs/>
          <w:sz w:val="24"/>
          <w:szCs w:val="24"/>
        </w:rPr>
        <w:t>szkoły</w:t>
      </w:r>
      <w:r w:rsidR="0094069F" w:rsidRPr="002C19F8">
        <w:rPr>
          <w:rFonts w:asciiTheme="minorHAnsi" w:hAnsiTheme="minorHAnsi" w:cstheme="minorHAnsi"/>
          <w:sz w:val="24"/>
          <w:szCs w:val="24"/>
        </w:rPr>
        <w:t xml:space="preserve"> na wniosek rodziców ucznia oraz na podstawie opinii poradni psychologiczno-pedagogicznej, w tym poradni specjalistycznej oraz na podstaw</w:t>
      </w:r>
      <w:r w:rsidR="00972581" w:rsidRPr="002C19F8">
        <w:rPr>
          <w:rFonts w:asciiTheme="minorHAnsi" w:hAnsiTheme="minorHAnsi" w:cstheme="minorHAnsi"/>
          <w:sz w:val="24"/>
          <w:szCs w:val="24"/>
        </w:rPr>
        <w:t xml:space="preserve">ie orzeczenia </w:t>
      </w:r>
      <w:r w:rsidR="0094069F" w:rsidRPr="002C19F8">
        <w:rPr>
          <w:rFonts w:asciiTheme="minorHAnsi" w:hAnsiTheme="minorHAnsi" w:cstheme="minorHAnsi"/>
          <w:sz w:val="24"/>
          <w:szCs w:val="24"/>
        </w:rPr>
        <w:t>o pot</w:t>
      </w:r>
      <w:r w:rsidR="00455283" w:rsidRPr="002C19F8">
        <w:rPr>
          <w:rFonts w:asciiTheme="minorHAnsi" w:hAnsiTheme="minorHAnsi" w:cstheme="minorHAnsi"/>
          <w:sz w:val="24"/>
          <w:szCs w:val="24"/>
        </w:rPr>
        <w:t xml:space="preserve">rzebie kształcenia specjalnego </w:t>
      </w:r>
      <w:r w:rsidR="0094069F" w:rsidRPr="002C19F8">
        <w:rPr>
          <w:rFonts w:asciiTheme="minorHAnsi" w:hAnsiTheme="minorHAnsi" w:cstheme="minorHAnsi"/>
          <w:sz w:val="24"/>
          <w:szCs w:val="24"/>
        </w:rPr>
        <w:t xml:space="preserve">zwalania do końca danego etapu edukacyjnego ucznia z wadą słuchu, </w:t>
      </w:r>
      <w:r w:rsidR="00455283" w:rsidRPr="002C19F8">
        <w:rPr>
          <w:rFonts w:asciiTheme="minorHAnsi" w:hAnsiTheme="minorHAnsi" w:cstheme="minorHAnsi"/>
          <w:sz w:val="24"/>
          <w:szCs w:val="24"/>
        </w:rPr>
        <w:t xml:space="preserve">z głęboką dysleksją rozwojową, </w:t>
      </w:r>
      <w:r w:rsidR="0094069F" w:rsidRPr="002C19F8">
        <w:rPr>
          <w:rFonts w:asciiTheme="minorHAnsi" w:hAnsiTheme="minorHAnsi" w:cstheme="minorHAnsi"/>
          <w:sz w:val="24"/>
          <w:szCs w:val="24"/>
        </w:rPr>
        <w:t>z afazją, z</w:t>
      </w:r>
      <w:r w:rsidR="002147E7" w:rsidRPr="002C19F8">
        <w:rPr>
          <w:rFonts w:asciiTheme="minorHAnsi" w:hAnsiTheme="minorHAnsi" w:cstheme="minorHAnsi"/>
          <w:sz w:val="24"/>
          <w:szCs w:val="24"/>
        </w:rPr>
        <w:t> </w:t>
      </w:r>
      <w:r w:rsidR="0094069F" w:rsidRPr="002C19F8">
        <w:rPr>
          <w:rFonts w:asciiTheme="minorHAnsi" w:hAnsiTheme="minorHAnsi" w:cstheme="minorHAnsi"/>
          <w:sz w:val="24"/>
          <w:szCs w:val="24"/>
        </w:rPr>
        <w:t>niepełnosprawnościami sprzężonymi lub z autyzmem z nauki drugiego języka nowożytnego. W dokumentacji przebiegu nauczania zamiast oceny klasyfikacyjnej wpisuje się „zwolniony” albo „zwolniona”.</w:t>
      </w:r>
    </w:p>
    <w:p w14:paraId="1FC04E68" w14:textId="5297BE3F" w:rsidR="0094069F" w:rsidRPr="002C19F8" w:rsidRDefault="00181EE9" w:rsidP="00455283">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28. </w:t>
      </w:r>
      <w:r w:rsidR="00C93118" w:rsidRPr="002C19F8">
        <w:rPr>
          <w:rFonts w:asciiTheme="minorHAnsi" w:hAnsiTheme="minorHAnsi" w:cstheme="minorHAnsi"/>
          <w:sz w:val="24"/>
          <w:szCs w:val="24"/>
        </w:rPr>
        <w:t>Dyrektor</w:t>
      </w:r>
      <w:r w:rsidR="0094069F" w:rsidRPr="002C19F8">
        <w:rPr>
          <w:rFonts w:asciiTheme="minorHAnsi" w:hAnsiTheme="minorHAnsi" w:cstheme="minorHAnsi"/>
          <w:sz w:val="24"/>
          <w:szCs w:val="24"/>
        </w:rPr>
        <w:t xml:space="preserve"> szkoły zwalnia ucznia z</w:t>
      </w:r>
      <w:r w:rsidR="00776527" w:rsidRPr="002C19F8">
        <w:rPr>
          <w:rFonts w:asciiTheme="minorHAnsi" w:hAnsiTheme="minorHAnsi" w:cstheme="minorHAnsi"/>
          <w:sz w:val="24"/>
          <w:szCs w:val="24"/>
        </w:rPr>
        <w:t xml:space="preserve"> lekcji</w:t>
      </w:r>
      <w:r w:rsidR="0094069F" w:rsidRPr="002C19F8">
        <w:rPr>
          <w:rFonts w:asciiTheme="minorHAnsi" w:hAnsiTheme="minorHAnsi" w:cstheme="minorHAnsi"/>
          <w:sz w:val="24"/>
          <w:szCs w:val="24"/>
        </w:rPr>
        <w:t xml:space="preserve"> informatyki </w:t>
      </w:r>
      <w:r w:rsidR="00776527" w:rsidRPr="002C19F8">
        <w:rPr>
          <w:rFonts w:asciiTheme="minorHAnsi" w:hAnsiTheme="minorHAnsi" w:cstheme="minorHAnsi"/>
          <w:sz w:val="24"/>
          <w:szCs w:val="24"/>
        </w:rPr>
        <w:t xml:space="preserve">oraz wychowania fizycznego </w:t>
      </w:r>
      <w:r w:rsidR="0094069F" w:rsidRPr="002C19F8">
        <w:rPr>
          <w:rFonts w:asciiTheme="minorHAnsi" w:hAnsiTheme="minorHAnsi" w:cstheme="minorHAnsi"/>
          <w:sz w:val="24"/>
          <w:szCs w:val="24"/>
        </w:rPr>
        <w:t>na podstawie opinii o braku możliwości uczestniczenia ucznia w tych zajęciach wydanej przez lekarza, na czas określony w tej opinii. Jeżeli okres zwolnienia ucznia z</w:t>
      </w:r>
      <w:r w:rsidR="002147E7" w:rsidRPr="002C19F8">
        <w:rPr>
          <w:rFonts w:asciiTheme="minorHAnsi" w:hAnsiTheme="minorHAnsi" w:cstheme="minorHAnsi"/>
          <w:sz w:val="24"/>
          <w:szCs w:val="24"/>
        </w:rPr>
        <w:t> </w:t>
      </w:r>
      <w:r w:rsidR="0094069F" w:rsidRPr="002C19F8">
        <w:rPr>
          <w:rFonts w:asciiTheme="minorHAnsi" w:hAnsiTheme="minorHAnsi" w:cstheme="minorHAnsi"/>
          <w:sz w:val="24"/>
          <w:szCs w:val="24"/>
        </w:rPr>
        <w:t>realizacji</w:t>
      </w:r>
      <w:r w:rsidR="00776527" w:rsidRPr="002C19F8">
        <w:rPr>
          <w:rFonts w:asciiTheme="minorHAnsi" w:hAnsiTheme="minorHAnsi" w:cstheme="minorHAnsi"/>
          <w:sz w:val="24"/>
          <w:szCs w:val="24"/>
        </w:rPr>
        <w:t xml:space="preserve"> tych </w:t>
      </w:r>
      <w:r w:rsidR="0094069F" w:rsidRPr="002C19F8">
        <w:rPr>
          <w:rFonts w:asciiTheme="minorHAnsi" w:hAnsiTheme="minorHAnsi" w:cstheme="minorHAnsi"/>
          <w:sz w:val="24"/>
          <w:szCs w:val="24"/>
        </w:rPr>
        <w:t xml:space="preserve">zajęć przekracza ponad 50% ogólnej liczby zajęć i nie </w:t>
      </w:r>
      <w:r w:rsidR="00C63EFF" w:rsidRPr="002C19F8">
        <w:rPr>
          <w:rFonts w:asciiTheme="minorHAnsi" w:hAnsiTheme="minorHAnsi" w:cstheme="minorHAnsi"/>
          <w:sz w:val="24"/>
          <w:szCs w:val="24"/>
        </w:rPr>
        <w:t xml:space="preserve">ma </w:t>
      </w:r>
      <w:r w:rsidR="0094069F" w:rsidRPr="002C19F8">
        <w:rPr>
          <w:rFonts w:asciiTheme="minorHAnsi" w:hAnsiTheme="minorHAnsi" w:cstheme="minorHAnsi"/>
          <w:sz w:val="24"/>
          <w:szCs w:val="24"/>
        </w:rPr>
        <w:t>podstaw do ustalenia oceny okresowej lub rocznej oceny klasyfikacyjnej, w</w:t>
      </w:r>
      <w:r w:rsidRPr="002C19F8">
        <w:rPr>
          <w:rFonts w:asciiTheme="minorHAnsi" w:hAnsiTheme="minorHAnsi" w:cstheme="minorHAnsi"/>
          <w:sz w:val="24"/>
          <w:szCs w:val="24"/>
        </w:rPr>
        <w:t> </w:t>
      </w:r>
      <w:r w:rsidR="0094069F" w:rsidRPr="002C19F8">
        <w:rPr>
          <w:rFonts w:asciiTheme="minorHAnsi" w:hAnsiTheme="minorHAnsi" w:cstheme="minorHAnsi"/>
          <w:sz w:val="24"/>
          <w:szCs w:val="24"/>
        </w:rPr>
        <w:t>doku</w:t>
      </w:r>
      <w:r w:rsidR="00455283" w:rsidRPr="002C19F8">
        <w:rPr>
          <w:rFonts w:asciiTheme="minorHAnsi" w:hAnsiTheme="minorHAnsi" w:cstheme="minorHAnsi"/>
          <w:sz w:val="24"/>
          <w:szCs w:val="24"/>
        </w:rPr>
        <w:t>mentacji pedagogicznej wpisuje się „zwolniona” lub „</w:t>
      </w:r>
      <w:r w:rsidR="0094069F" w:rsidRPr="002C19F8">
        <w:rPr>
          <w:rFonts w:asciiTheme="minorHAnsi" w:hAnsiTheme="minorHAnsi" w:cstheme="minorHAnsi"/>
          <w:sz w:val="24"/>
          <w:szCs w:val="24"/>
        </w:rPr>
        <w:t>zwolniony”.</w:t>
      </w:r>
    </w:p>
    <w:p w14:paraId="40BDD909" w14:textId="297BB165" w:rsidR="0094069F" w:rsidRPr="002C19F8" w:rsidRDefault="00A65301" w:rsidP="00A65301">
      <w:pPr>
        <w:pStyle w:val="Nagwek4-rozdzia"/>
        <w:rPr>
          <w:rFonts w:asciiTheme="minorHAnsi" w:hAnsiTheme="minorHAnsi" w:cstheme="minorHAnsi"/>
        </w:rPr>
      </w:pPr>
      <w:bookmarkStart w:id="37" w:name="_Toc494191787"/>
      <w:bookmarkStart w:id="38" w:name="_Toc216939617"/>
      <w:r w:rsidRPr="002C19F8">
        <w:rPr>
          <w:rFonts w:asciiTheme="minorHAnsi" w:hAnsiTheme="minorHAnsi" w:cstheme="minorHAnsi"/>
        </w:rPr>
        <w:t>Rozdział 7</w:t>
      </w:r>
      <w:r w:rsidR="0094069F" w:rsidRPr="002C19F8">
        <w:rPr>
          <w:rFonts w:asciiTheme="minorHAnsi" w:hAnsiTheme="minorHAnsi" w:cstheme="minorHAnsi"/>
        </w:rPr>
        <w:br/>
      </w:r>
      <w:bookmarkStart w:id="39" w:name="_Toc13829886"/>
      <w:r w:rsidR="0094069F" w:rsidRPr="002C19F8">
        <w:rPr>
          <w:rFonts w:asciiTheme="minorHAnsi" w:hAnsiTheme="minorHAnsi" w:cstheme="minorHAnsi"/>
        </w:rPr>
        <w:t>Wewnątrzszkolny system doradztwa zawodowego</w:t>
      </w:r>
      <w:bookmarkEnd w:id="37"/>
      <w:bookmarkEnd w:id="38"/>
      <w:bookmarkEnd w:id="39"/>
    </w:p>
    <w:p w14:paraId="4E3C1406" w14:textId="23A6E592" w:rsidR="0094069F" w:rsidRPr="002C19F8" w:rsidRDefault="00943572" w:rsidP="00455283">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xml:space="preserve">§ 29. </w:t>
      </w:r>
      <w:r w:rsidR="0094069F" w:rsidRPr="002C19F8">
        <w:rPr>
          <w:rFonts w:asciiTheme="minorHAnsi" w:hAnsiTheme="minorHAnsi" w:cstheme="minorHAnsi"/>
          <w:b/>
          <w:sz w:val="24"/>
          <w:szCs w:val="24"/>
        </w:rPr>
        <w:t>1.</w:t>
      </w:r>
      <w:r w:rsidR="0094069F" w:rsidRPr="002C19F8">
        <w:rPr>
          <w:rFonts w:asciiTheme="minorHAnsi" w:hAnsiTheme="minorHAnsi" w:cstheme="minorHAnsi"/>
          <w:sz w:val="24"/>
          <w:szCs w:val="24"/>
        </w:rPr>
        <w:t xml:space="preserve"> Wewnątrzszkolny</w:t>
      </w:r>
      <w:r w:rsidR="0094069F" w:rsidRPr="002C19F8">
        <w:rPr>
          <w:rFonts w:asciiTheme="minorHAnsi" w:eastAsia="Times New Roman" w:hAnsiTheme="minorHAnsi" w:cstheme="minorHAnsi"/>
          <w:sz w:val="24"/>
          <w:szCs w:val="24"/>
          <w:lang w:eastAsia="pl-PL"/>
        </w:rPr>
        <w:t xml:space="preserve"> system doradztwa zawodowego ma na celu koordynację działań podejmowanych w szkole w celu przygotowania uczniów do wyboru</w:t>
      </w:r>
      <w:r w:rsidR="00455283" w:rsidRPr="002C19F8">
        <w:rPr>
          <w:rFonts w:asciiTheme="minorHAnsi" w:eastAsia="Times New Roman" w:hAnsiTheme="minorHAnsi" w:cstheme="minorHAnsi"/>
          <w:sz w:val="24"/>
          <w:szCs w:val="24"/>
          <w:lang w:eastAsia="pl-PL"/>
        </w:rPr>
        <w:t xml:space="preserve"> kierunku kształcenia i zawodu.</w:t>
      </w:r>
    </w:p>
    <w:p w14:paraId="71D8F747" w14:textId="0279DDF7" w:rsidR="0094069F" w:rsidRPr="002C19F8" w:rsidRDefault="0094069F" w:rsidP="00455283">
      <w:pPr>
        <w:pStyle w:val="Ustp"/>
        <w:keepNext w:val="0"/>
        <w:keepLines w:val="0"/>
        <w:numPr>
          <w:ilvl w:val="2"/>
          <w:numId w:val="9"/>
        </w:numPr>
        <w:jc w:val="left"/>
        <w:rPr>
          <w:rFonts w:asciiTheme="minorHAnsi" w:hAnsiTheme="minorHAnsi" w:cstheme="minorHAnsi"/>
          <w:bCs/>
          <w:color w:val="auto"/>
          <w:sz w:val="24"/>
        </w:rPr>
      </w:pPr>
      <w:r w:rsidRPr="002C19F8">
        <w:rPr>
          <w:rFonts w:asciiTheme="minorHAnsi" w:eastAsia="Times New Roman" w:hAnsiTheme="minorHAnsi" w:cstheme="minorHAnsi"/>
          <w:color w:val="auto"/>
          <w:sz w:val="24"/>
          <w:lang w:eastAsia="pl-PL"/>
        </w:rPr>
        <w:t>Podejmowane działania mają pomóc ucznio</w:t>
      </w:r>
      <w:r w:rsidR="007E5818" w:rsidRPr="002C19F8">
        <w:rPr>
          <w:rFonts w:asciiTheme="minorHAnsi" w:eastAsia="Times New Roman" w:hAnsiTheme="minorHAnsi" w:cstheme="minorHAnsi"/>
          <w:color w:val="auto"/>
          <w:sz w:val="24"/>
          <w:lang w:eastAsia="pl-PL"/>
        </w:rPr>
        <w:t xml:space="preserve">m w rozpoznawaniu zainteresowań </w:t>
      </w:r>
      <w:r w:rsidRPr="002C19F8">
        <w:rPr>
          <w:rFonts w:asciiTheme="minorHAnsi" w:eastAsia="Times New Roman" w:hAnsiTheme="minorHAnsi" w:cstheme="minorHAnsi"/>
          <w:color w:val="auto"/>
          <w:sz w:val="24"/>
          <w:lang w:eastAsia="pl-PL"/>
        </w:rPr>
        <w:t>i</w:t>
      </w:r>
      <w:r w:rsidR="002147E7"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 xml:space="preserve">zdolności, zdobywaniu </w:t>
      </w:r>
      <w:r w:rsidRPr="002C19F8">
        <w:rPr>
          <w:rFonts w:asciiTheme="minorHAnsi" w:hAnsiTheme="minorHAnsi" w:cstheme="minorHAnsi"/>
          <w:bCs/>
          <w:color w:val="auto"/>
          <w:sz w:val="24"/>
        </w:rPr>
        <w:t>informacji o zawodach i pogłębianiu wiedzy na temat otaczającej</w:t>
      </w:r>
      <w:r w:rsidR="00455283" w:rsidRPr="002C19F8">
        <w:rPr>
          <w:rFonts w:asciiTheme="minorHAnsi" w:hAnsiTheme="minorHAnsi" w:cstheme="minorHAnsi"/>
          <w:bCs/>
          <w:color w:val="auto"/>
          <w:sz w:val="24"/>
        </w:rPr>
        <w:t xml:space="preserve"> ich rzeczywistości społecznej.</w:t>
      </w:r>
    </w:p>
    <w:p w14:paraId="2B935B7A" w14:textId="77777777" w:rsidR="00C63EFF" w:rsidRPr="002C19F8" w:rsidRDefault="0094069F" w:rsidP="00455283">
      <w:pPr>
        <w:pStyle w:val="Ustp"/>
        <w:keepNext w:val="0"/>
        <w:keepLines w:val="0"/>
        <w:numPr>
          <w:ilvl w:val="2"/>
          <w:numId w:val="9"/>
        </w:numPr>
        <w:jc w:val="left"/>
        <w:rPr>
          <w:rFonts w:asciiTheme="minorHAnsi" w:hAnsiTheme="minorHAnsi" w:cstheme="minorHAnsi"/>
          <w:bCs/>
          <w:color w:val="auto"/>
          <w:sz w:val="24"/>
        </w:rPr>
      </w:pPr>
      <w:r w:rsidRPr="002C19F8">
        <w:rPr>
          <w:rFonts w:asciiTheme="minorHAnsi" w:eastAsia="Times New Roman" w:hAnsiTheme="minorHAnsi" w:cstheme="minorHAnsi"/>
          <w:color w:val="auto"/>
          <w:sz w:val="24"/>
          <w:lang w:eastAsia="pl-PL"/>
        </w:rPr>
        <w:t xml:space="preserve">Głównym celem </w:t>
      </w:r>
      <w:r w:rsidR="003B3378" w:rsidRPr="002C19F8">
        <w:rPr>
          <w:rFonts w:asciiTheme="minorHAnsi" w:eastAsia="Times New Roman" w:hAnsiTheme="minorHAnsi" w:cstheme="minorHAnsi"/>
          <w:color w:val="auto"/>
          <w:sz w:val="24"/>
          <w:lang w:eastAsia="pl-PL"/>
        </w:rPr>
        <w:t xml:space="preserve">doradztwa zawodowego </w:t>
      </w:r>
      <w:r w:rsidRPr="002C19F8">
        <w:rPr>
          <w:rFonts w:asciiTheme="minorHAnsi" w:eastAsia="Times New Roman" w:hAnsiTheme="minorHAnsi" w:cstheme="minorHAnsi"/>
          <w:color w:val="auto"/>
          <w:sz w:val="24"/>
          <w:lang w:eastAsia="pl-PL"/>
        </w:rPr>
        <w:t xml:space="preserve">jest pomoc w </w:t>
      </w:r>
      <w:r w:rsidRPr="002C19F8">
        <w:rPr>
          <w:rFonts w:asciiTheme="minorHAnsi" w:hAnsiTheme="minorHAnsi" w:cstheme="minorHAnsi"/>
          <w:color w:val="auto"/>
          <w:sz w:val="24"/>
        </w:rPr>
        <w:t>rozpoznawaniu</w:t>
      </w:r>
      <w:r w:rsidRPr="002C19F8">
        <w:rPr>
          <w:rFonts w:asciiTheme="minorHAnsi" w:eastAsia="Times New Roman" w:hAnsiTheme="minorHAnsi" w:cstheme="minorHAnsi"/>
          <w:color w:val="auto"/>
          <w:sz w:val="24"/>
          <w:lang w:eastAsia="pl-PL"/>
        </w:rPr>
        <w:t xml:space="preserve"> indywidualnych możliwości, zainteresowań, uzdolnień i predyspozycji uczniów ważnych przy dokonywaniu w przyszłości wyborów edukacyjnych i zawodowych.</w:t>
      </w:r>
    </w:p>
    <w:p w14:paraId="4F291463" w14:textId="58A9843A" w:rsidR="0094069F" w:rsidRPr="002C19F8" w:rsidRDefault="00455283" w:rsidP="00455283">
      <w:pPr>
        <w:pStyle w:val="Ustp"/>
        <w:keepNext w:val="0"/>
        <w:keepLines w:val="0"/>
        <w:numPr>
          <w:ilvl w:val="2"/>
          <w:numId w:val="9"/>
        </w:numPr>
        <w:spacing w:before="0" w:after="0"/>
        <w:jc w:val="left"/>
        <w:rPr>
          <w:rFonts w:asciiTheme="minorHAnsi" w:hAnsiTheme="minorHAnsi" w:cstheme="minorHAnsi"/>
          <w:bCs/>
          <w:color w:val="auto"/>
          <w:sz w:val="24"/>
        </w:rPr>
      </w:pPr>
      <w:r w:rsidRPr="002C19F8">
        <w:rPr>
          <w:rFonts w:asciiTheme="minorHAnsi" w:eastAsia="Times New Roman" w:hAnsiTheme="minorHAnsi" w:cstheme="minorHAnsi"/>
          <w:color w:val="auto"/>
          <w:sz w:val="24"/>
          <w:lang w:eastAsia="pl-PL"/>
        </w:rPr>
        <w:t xml:space="preserve"> Cele szczegółowe:</w:t>
      </w:r>
    </w:p>
    <w:p w14:paraId="75FFF539" w14:textId="77777777" w:rsidR="0094069F" w:rsidRPr="002C19F8" w:rsidRDefault="0094069F" w:rsidP="00D200E6">
      <w:pPr>
        <w:pStyle w:val="Punkt"/>
        <w:numPr>
          <w:ilvl w:val="0"/>
          <w:numId w:val="133"/>
        </w:numPr>
      </w:pPr>
      <w:r w:rsidRPr="002C19F8">
        <w:t>odkrywanie i rozwijanie świadomości zawodowej uczniów, planowanie drogi edukacyjno-zawodowej na każdym etapie edukacji;</w:t>
      </w:r>
    </w:p>
    <w:p w14:paraId="776F950C" w14:textId="77777777" w:rsidR="0094069F" w:rsidRPr="002C19F8" w:rsidRDefault="0094069F" w:rsidP="00D200E6">
      <w:pPr>
        <w:pStyle w:val="Punkt"/>
        <w:numPr>
          <w:ilvl w:val="0"/>
          <w:numId w:val="133"/>
        </w:numPr>
      </w:pPr>
      <w:r w:rsidRPr="002C19F8">
        <w:t>motywowanie uczniów do podejmowania dyskusji i refleksji nad wyborem przyszłej szkoły i zawodu;</w:t>
      </w:r>
    </w:p>
    <w:p w14:paraId="0EB5EB9E" w14:textId="77777777" w:rsidR="0094069F" w:rsidRPr="002C19F8" w:rsidRDefault="0094069F" w:rsidP="00D200E6">
      <w:pPr>
        <w:pStyle w:val="Punkt"/>
        <w:numPr>
          <w:ilvl w:val="0"/>
          <w:numId w:val="133"/>
        </w:numPr>
      </w:pPr>
      <w:r w:rsidRPr="002C19F8">
        <w:t>rozbudzanie aspiracji zawodowych i motywowanie do działania;</w:t>
      </w:r>
    </w:p>
    <w:p w14:paraId="741CC26B" w14:textId="77777777" w:rsidR="0094069F" w:rsidRPr="002C19F8" w:rsidRDefault="0094069F" w:rsidP="00D200E6">
      <w:pPr>
        <w:pStyle w:val="Punkt"/>
        <w:numPr>
          <w:ilvl w:val="0"/>
          <w:numId w:val="133"/>
        </w:numPr>
      </w:pPr>
      <w:r w:rsidRPr="002C19F8">
        <w:t>wdrażanie uczniów do samopoznania;</w:t>
      </w:r>
    </w:p>
    <w:p w14:paraId="0E5B81A7" w14:textId="77777777" w:rsidR="0094069F" w:rsidRPr="002C19F8" w:rsidRDefault="0094069F" w:rsidP="00D200E6">
      <w:pPr>
        <w:pStyle w:val="Punkt"/>
        <w:numPr>
          <w:ilvl w:val="0"/>
          <w:numId w:val="133"/>
        </w:numPr>
      </w:pPr>
      <w:r w:rsidRPr="002C19F8">
        <w:t>wyzwalanie wewnętrznego potencjału uczniów</w:t>
      </w:r>
      <w:r w:rsidR="003B3378" w:rsidRPr="002C19F8">
        <w:t>;</w:t>
      </w:r>
    </w:p>
    <w:p w14:paraId="6789A407" w14:textId="77777777" w:rsidR="0094069F" w:rsidRPr="002C19F8" w:rsidRDefault="0094069F" w:rsidP="00D200E6">
      <w:pPr>
        <w:pStyle w:val="Punkt"/>
        <w:numPr>
          <w:ilvl w:val="0"/>
          <w:numId w:val="133"/>
        </w:numPr>
      </w:pPr>
      <w:r w:rsidRPr="002C19F8">
        <w:t>kształcenie umiejętności analizy swoich mocnych i słabych stron;</w:t>
      </w:r>
    </w:p>
    <w:p w14:paraId="2666A1DF" w14:textId="77777777" w:rsidR="0094069F" w:rsidRPr="002C19F8" w:rsidRDefault="0094069F" w:rsidP="00D200E6">
      <w:pPr>
        <w:pStyle w:val="Punkt"/>
        <w:numPr>
          <w:ilvl w:val="0"/>
          <w:numId w:val="133"/>
        </w:numPr>
      </w:pPr>
      <w:r w:rsidRPr="002C19F8">
        <w:t>rozwijanie umiejętności pracy zespołowej i współdziałania w grupie;</w:t>
      </w:r>
    </w:p>
    <w:p w14:paraId="4A5CAF1E" w14:textId="77777777" w:rsidR="0094069F" w:rsidRPr="002C19F8" w:rsidRDefault="0094069F" w:rsidP="00D200E6">
      <w:pPr>
        <w:pStyle w:val="Punkt"/>
        <w:numPr>
          <w:ilvl w:val="0"/>
          <w:numId w:val="133"/>
        </w:numPr>
      </w:pPr>
      <w:r w:rsidRPr="002C19F8">
        <w:t>wyrabianie szacunku dla samego siebie;</w:t>
      </w:r>
    </w:p>
    <w:p w14:paraId="60B6FA32" w14:textId="77777777" w:rsidR="0094069F" w:rsidRPr="002C19F8" w:rsidRDefault="0094069F" w:rsidP="00D200E6">
      <w:pPr>
        <w:pStyle w:val="Punkt"/>
        <w:numPr>
          <w:ilvl w:val="0"/>
          <w:numId w:val="133"/>
        </w:numPr>
      </w:pPr>
      <w:r w:rsidRPr="002C19F8">
        <w:t>poznanie możliwych form zatrudnienia;</w:t>
      </w:r>
    </w:p>
    <w:p w14:paraId="66A94A5F" w14:textId="77777777" w:rsidR="0094069F" w:rsidRPr="002C19F8" w:rsidRDefault="0094069F" w:rsidP="00D200E6">
      <w:pPr>
        <w:pStyle w:val="Punkt"/>
        <w:numPr>
          <w:ilvl w:val="0"/>
          <w:numId w:val="133"/>
        </w:numPr>
      </w:pPr>
      <w:r w:rsidRPr="002C19F8">
        <w:t>poznanie lokalnego rynku pracy;</w:t>
      </w:r>
    </w:p>
    <w:p w14:paraId="0797022C" w14:textId="77777777" w:rsidR="0094069F" w:rsidRPr="002C19F8" w:rsidRDefault="0094069F" w:rsidP="00D200E6">
      <w:pPr>
        <w:pStyle w:val="Punkt"/>
        <w:numPr>
          <w:ilvl w:val="0"/>
          <w:numId w:val="133"/>
        </w:numPr>
      </w:pPr>
      <w:r w:rsidRPr="002C19F8">
        <w:t>poznanie możliwości dalszego kształcenia i doskonalenia zawodowego;</w:t>
      </w:r>
    </w:p>
    <w:p w14:paraId="473AF56D" w14:textId="77777777" w:rsidR="0094069F" w:rsidRPr="002C19F8" w:rsidRDefault="0094069F" w:rsidP="00D200E6">
      <w:pPr>
        <w:pStyle w:val="Punkt"/>
        <w:numPr>
          <w:ilvl w:val="0"/>
          <w:numId w:val="133"/>
        </w:numPr>
      </w:pPr>
      <w:r w:rsidRPr="002C19F8">
        <w:t>diagnoza preferencji i zainteresowań zawodowych;</w:t>
      </w:r>
    </w:p>
    <w:p w14:paraId="3BE62D37" w14:textId="77777777" w:rsidR="0094069F" w:rsidRPr="002C19F8" w:rsidRDefault="0094069F" w:rsidP="00D200E6">
      <w:pPr>
        <w:pStyle w:val="Punkt"/>
        <w:numPr>
          <w:ilvl w:val="0"/>
          <w:numId w:val="133"/>
        </w:numPr>
      </w:pPr>
      <w:r w:rsidRPr="002C19F8">
        <w:t>poznawanie różnych zawodów;</w:t>
      </w:r>
    </w:p>
    <w:p w14:paraId="08616FED" w14:textId="77777777" w:rsidR="0094069F" w:rsidRPr="002C19F8" w:rsidRDefault="0094069F" w:rsidP="00D200E6">
      <w:pPr>
        <w:pStyle w:val="Punkt"/>
        <w:numPr>
          <w:ilvl w:val="0"/>
          <w:numId w:val="133"/>
        </w:numPr>
      </w:pPr>
      <w:r w:rsidRPr="002C19F8">
        <w:t>udzielanie pomocy psychologiczno-pedagogicznej.</w:t>
      </w:r>
    </w:p>
    <w:p w14:paraId="1D0F7B84" w14:textId="77777777" w:rsidR="00943572" w:rsidRPr="002C19F8" w:rsidRDefault="00943572" w:rsidP="00D200E6">
      <w:pPr>
        <w:pStyle w:val="Punkt"/>
      </w:pPr>
    </w:p>
    <w:p w14:paraId="76023511" w14:textId="5F1201BB" w:rsidR="0094069F" w:rsidRPr="002C19F8" w:rsidRDefault="00C63EFF" w:rsidP="00455283">
      <w:pPr>
        <w:pStyle w:val="Ustp"/>
        <w:keepNext w:val="0"/>
        <w:keepLines w:val="0"/>
        <w:numPr>
          <w:ilvl w:val="0"/>
          <w:numId w:val="0"/>
        </w:numPr>
        <w:spacing w:before="0" w:after="0"/>
        <w:ind w:firstLine="56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b/>
          <w:color w:val="auto"/>
          <w:sz w:val="24"/>
          <w:lang w:eastAsia="pl-PL"/>
        </w:rPr>
        <w:t>5</w:t>
      </w:r>
      <w:r w:rsidRPr="002C19F8">
        <w:rPr>
          <w:rFonts w:asciiTheme="minorHAnsi" w:eastAsia="Times New Roman" w:hAnsiTheme="minorHAnsi" w:cstheme="minorHAnsi"/>
          <w:color w:val="auto"/>
          <w:sz w:val="24"/>
          <w:lang w:eastAsia="pl-PL"/>
        </w:rPr>
        <w:t xml:space="preserve">. </w:t>
      </w:r>
      <w:r w:rsidR="0094069F" w:rsidRPr="002C19F8">
        <w:rPr>
          <w:rFonts w:asciiTheme="minorHAnsi" w:eastAsia="Times New Roman" w:hAnsiTheme="minorHAnsi" w:cstheme="minorHAnsi"/>
          <w:color w:val="auto"/>
          <w:sz w:val="24"/>
          <w:lang w:eastAsia="pl-PL"/>
        </w:rPr>
        <w:t>Główne zadania szkoły w zakresie doradztwa zawodowego:</w:t>
      </w:r>
    </w:p>
    <w:p w14:paraId="4DBABD45" w14:textId="77777777" w:rsidR="00C63EFF" w:rsidRPr="002C19F8" w:rsidRDefault="00C63EFF" w:rsidP="00D200E6">
      <w:pPr>
        <w:pStyle w:val="Punkt"/>
        <w:numPr>
          <w:ilvl w:val="0"/>
          <w:numId w:val="352"/>
        </w:numPr>
      </w:pPr>
      <w:r w:rsidRPr="002C19F8">
        <w:t>wspieranie uczniów w planowaniu ścieżki edukacyjno-zawodowej;</w:t>
      </w:r>
    </w:p>
    <w:p w14:paraId="0FFBCFB8" w14:textId="77777777" w:rsidR="00C63EFF" w:rsidRPr="002C19F8" w:rsidRDefault="00C63EFF" w:rsidP="00D200E6">
      <w:pPr>
        <w:pStyle w:val="Punkt"/>
        <w:numPr>
          <w:ilvl w:val="0"/>
          <w:numId w:val="352"/>
        </w:numPr>
      </w:pPr>
      <w:r w:rsidRPr="002C19F8">
        <w:t>wspieranie rodziców i nauczycieli w działaniach doradczych na rzecz młodzieży;</w:t>
      </w:r>
    </w:p>
    <w:p w14:paraId="4A5C7C8B" w14:textId="77777777" w:rsidR="00C63EFF" w:rsidRPr="002C19F8" w:rsidRDefault="00C63EFF" w:rsidP="00D200E6">
      <w:pPr>
        <w:pStyle w:val="Punkt"/>
        <w:numPr>
          <w:ilvl w:val="0"/>
          <w:numId w:val="352"/>
        </w:numPr>
      </w:pPr>
      <w:r w:rsidRPr="002C19F8">
        <w:t>rozpoznawanie zapotrzebowania uczniów na informacje dotyczące edukacji i kariery;</w:t>
      </w:r>
    </w:p>
    <w:p w14:paraId="5922AAE6" w14:textId="77777777" w:rsidR="00C63EFF" w:rsidRPr="002C19F8" w:rsidRDefault="00C63EFF" w:rsidP="00D200E6">
      <w:pPr>
        <w:pStyle w:val="Punkt"/>
        <w:numPr>
          <w:ilvl w:val="0"/>
          <w:numId w:val="352"/>
        </w:numPr>
      </w:pPr>
      <w:r w:rsidRPr="002C19F8">
        <w:t>gromadzenie, aktualizowanie i udostępnianie informacji edukacyjnych i</w:t>
      </w:r>
      <w:r w:rsidR="002147E7" w:rsidRPr="002C19F8">
        <w:t> </w:t>
      </w:r>
      <w:r w:rsidRPr="002C19F8">
        <w:t>zawodowych;</w:t>
      </w:r>
    </w:p>
    <w:p w14:paraId="2203218F" w14:textId="77777777" w:rsidR="00C63EFF" w:rsidRPr="002C19F8" w:rsidRDefault="00C63EFF" w:rsidP="00D200E6">
      <w:pPr>
        <w:pStyle w:val="Punkt"/>
        <w:numPr>
          <w:ilvl w:val="0"/>
          <w:numId w:val="352"/>
        </w:numPr>
      </w:pPr>
      <w:r w:rsidRPr="002C19F8">
        <w:t>udzielanie indywidualnych porad uczniom i rodzicom;</w:t>
      </w:r>
    </w:p>
    <w:p w14:paraId="6D2B22EB" w14:textId="77777777" w:rsidR="00C63EFF" w:rsidRPr="002C19F8" w:rsidRDefault="00C63EFF" w:rsidP="00D200E6">
      <w:pPr>
        <w:pStyle w:val="Punkt"/>
        <w:numPr>
          <w:ilvl w:val="0"/>
          <w:numId w:val="352"/>
        </w:numPr>
      </w:pPr>
      <w:r w:rsidRPr="002C19F8">
        <w:t>wspieranie działań szkoły mających na celu optymalny rozwój edukacyjny i</w:t>
      </w:r>
      <w:r w:rsidR="002147E7" w:rsidRPr="002C19F8">
        <w:t> </w:t>
      </w:r>
      <w:r w:rsidRPr="002C19F8">
        <w:t>zawodowy uczniów;</w:t>
      </w:r>
    </w:p>
    <w:p w14:paraId="2AE78583" w14:textId="77777777" w:rsidR="00C63EFF" w:rsidRPr="002C19F8" w:rsidRDefault="00C63EFF" w:rsidP="00D200E6">
      <w:pPr>
        <w:pStyle w:val="Punkt"/>
        <w:numPr>
          <w:ilvl w:val="0"/>
          <w:numId w:val="352"/>
        </w:numPr>
      </w:pPr>
      <w:r w:rsidRPr="002C19F8">
        <w:t>współpraca z instytucjami wspierającymi realizację wewnętrznego systemu doradztwa zawodowego;</w:t>
      </w:r>
    </w:p>
    <w:p w14:paraId="0EF9BB0C" w14:textId="77777777" w:rsidR="00C63EFF" w:rsidRPr="002C19F8" w:rsidRDefault="00C63EFF" w:rsidP="00D200E6">
      <w:pPr>
        <w:pStyle w:val="Punkt"/>
        <w:numPr>
          <w:ilvl w:val="0"/>
          <w:numId w:val="352"/>
        </w:numPr>
      </w:pPr>
      <w:r w:rsidRPr="002C19F8">
        <w:t>w zakresie współpracy z rodzicami:</w:t>
      </w:r>
    </w:p>
    <w:p w14:paraId="1D8987A4" w14:textId="77777777" w:rsidR="00C63EFF" w:rsidRPr="002C19F8" w:rsidRDefault="00C63EFF" w:rsidP="001A543D">
      <w:pPr>
        <w:pStyle w:val="Litera"/>
        <w:keepNext w:val="0"/>
        <w:keepLines w:val="0"/>
        <w:numPr>
          <w:ilvl w:val="0"/>
          <w:numId w:val="134"/>
        </w:numPr>
        <w:spacing w:before="0"/>
        <w:ind w:left="1418"/>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podnoszenie umiejętności komunikowania się ze swoimi dziećmi,</w:t>
      </w:r>
    </w:p>
    <w:p w14:paraId="40254E9C" w14:textId="77777777" w:rsidR="00C63EFF" w:rsidRPr="002C19F8" w:rsidRDefault="00C63EFF" w:rsidP="001A543D">
      <w:pPr>
        <w:pStyle w:val="Litera"/>
        <w:keepNext w:val="0"/>
        <w:keepLines w:val="0"/>
        <w:numPr>
          <w:ilvl w:val="0"/>
          <w:numId w:val="134"/>
        </w:numPr>
        <w:spacing w:before="0"/>
        <w:ind w:left="1418"/>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doskonalenie umiejętności wychowawczych,</w:t>
      </w:r>
    </w:p>
    <w:p w14:paraId="72457AB4" w14:textId="77777777" w:rsidR="00C63EFF" w:rsidRPr="002C19F8" w:rsidRDefault="00C63EFF" w:rsidP="001A543D">
      <w:pPr>
        <w:pStyle w:val="Litera"/>
        <w:keepNext w:val="0"/>
        <w:keepLines w:val="0"/>
        <w:numPr>
          <w:ilvl w:val="0"/>
          <w:numId w:val="134"/>
        </w:numPr>
        <w:spacing w:before="0"/>
        <w:ind w:left="1418"/>
        <w:jc w:val="left"/>
        <w:rPr>
          <w:rFonts w:asciiTheme="minorHAnsi" w:eastAsia="Times New Roman" w:hAnsiTheme="minorHAnsi" w:cstheme="minorHAnsi"/>
          <w:color w:val="auto"/>
          <w:sz w:val="24"/>
          <w:szCs w:val="24"/>
          <w:lang w:eastAsia="pl-PL"/>
        </w:rPr>
      </w:pPr>
      <w:r w:rsidRPr="002C19F8">
        <w:rPr>
          <w:rFonts w:asciiTheme="minorHAnsi" w:hAnsiTheme="minorHAnsi" w:cstheme="minorHAnsi"/>
          <w:color w:val="auto"/>
          <w:sz w:val="24"/>
          <w:szCs w:val="24"/>
        </w:rPr>
        <w:t>indywidualne spotkania z rodzicami, którzy zgłaszają potrzebę doradztwa zawodowe</w:t>
      </w:r>
      <w:r w:rsidRPr="002C19F8">
        <w:rPr>
          <w:rFonts w:asciiTheme="minorHAnsi" w:eastAsia="Times New Roman" w:hAnsiTheme="minorHAnsi" w:cstheme="minorHAnsi"/>
          <w:color w:val="auto"/>
          <w:sz w:val="24"/>
          <w:szCs w:val="24"/>
          <w:lang w:eastAsia="pl-PL"/>
        </w:rPr>
        <w:t>go.</w:t>
      </w:r>
      <w:bookmarkStart w:id="40" w:name="_Toc361441296"/>
      <w:bookmarkStart w:id="41" w:name="_Toc492414626"/>
    </w:p>
    <w:p w14:paraId="6E8148E5" w14:textId="77777777" w:rsidR="002147E7" w:rsidRPr="002C19F8" w:rsidRDefault="002147E7" w:rsidP="002147E7">
      <w:pPr>
        <w:pStyle w:val="Litera"/>
        <w:keepNext w:val="0"/>
        <w:keepLines w:val="0"/>
        <w:spacing w:before="0"/>
        <w:rPr>
          <w:rFonts w:asciiTheme="minorHAnsi" w:eastAsia="Times New Roman" w:hAnsiTheme="minorHAnsi" w:cstheme="minorHAnsi"/>
          <w:color w:val="auto"/>
          <w:sz w:val="24"/>
          <w:szCs w:val="24"/>
          <w:lang w:eastAsia="pl-PL"/>
        </w:rPr>
      </w:pPr>
    </w:p>
    <w:bookmarkEnd w:id="40"/>
    <w:bookmarkEnd w:id="41"/>
    <w:p w14:paraId="70D65C9E" w14:textId="77777777" w:rsidR="0094069F" w:rsidRPr="002C19F8" w:rsidRDefault="00943572" w:rsidP="001A543D">
      <w:pPr>
        <w:pStyle w:val="Paragraf"/>
        <w:keepNext w:val="0"/>
        <w:keepLines w:val="0"/>
        <w:numPr>
          <w:ilvl w:val="0"/>
          <w:numId w:val="0"/>
        </w:numPr>
        <w:spacing w:before="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30.</w:t>
      </w:r>
      <w:r w:rsidRPr="002C19F8">
        <w:rPr>
          <w:rFonts w:asciiTheme="minorHAnsi" w:hAnsiTheme="minorHAnsi" w:cstheme="minorHAnsi"/>
          <w:b/>
          <w:bCs/>
          <w:sz w:val="24"/>
          <w:szCs w:val="24"/>
        </w:rPr>
        <w:t xml:space="preserve"> </w:t>
      </w:r>
      <w:r w:rsidR="00FE6452" w:rsidRPr="002C19F8">
        <w:rPr>
          <w:rFonts w:asciiTheme="minorHAnsi" w:eastAsia="Times New Roman" w:hAnsiTheme="minorHAnsi" w:cstheme="minorHAnsi"/>
          <w:b/>
          <w:sz w:val="24"/>
          <w:szCs w:val="24"/>
          <w:lang w:eastAsia="pl-PL"/>
        </w:rPr>
        <w:t>1.</w:t>
      </w:r>
      <w:r w:rsidR="00FE6452" w:rsidRPr="002C19F8">
        <w:rPr>
          <w:rFonts w:asciiTheme="minorHAnsi" w:eastAsia="Times New Roman" w:hAnsiTheme="minorHAnsi" w:cstheme="minorHAnsi"/>
          <w:sz w:val="24"/>
          <w:szCs w:val="24"/>
          <w:lang w:eastAsia="pl-PL"/>
        </w:rPr>
        <w:t xml:space="preserve"> </w:t>
      </w:r>
      <w:r w:rsidR="0094069F" w:rsidRPr="002C19F8">
        <w:rPr>
          <w:rFonts w:asciiTheme="minorHAnsi" w:eastAsia="Times New Roman" w:hAnsiTheme="minorHAnsi" w:cstheme="minorHAnsi"/>
          <w:sz w:val="24"/>
          <w:szCs w:val="24"/>
          <w:lang w:eastAsia="pl-PL"/>
        </w:rPr>
        <w:t>Sposoby realizacji działań doradczych</w:t>
      </w:r>
      <w:r w:rsidR="00133DE4" w:rsidRPr="002C19F8">
        <w:rPr>
          <w:rFonts w:asciiTheme="minorHAnsi" w:eastAsia="Times New Roman" w:hAnsiTheme="minorHAnsi" w:cstheme="minorHAnsi"/>
          <w:sz w:val="24"/>
          <w:szCs w:val="24"/>
          <w:lang w:eastAsia="pl-PL"/>
        </w:rPr>
        <w:t>.</w:t>
      </w:r>
    </w:p>
    <w:p w14:paraId="6AAC1B19" w14:textId="77777777" w:rsidR="002147E7" w:rsidRPr="002C19F8" w:rsidRDefault="002147E7" w:rsidP="002147E7">
      <w:pPr>
        <w:pStyle w:val="Paragraf"/>
        <w:keepNext w:val="0"/>
        <w:keepLines w:val="0"/>
        <w:numPr>
          <w:ilvl w:val="0"/>
          <w:numId w:val="0"/>
        </w:numPr>
        <w:spacing w:before="0"/>
        <w:ind w:left="567"/>
        <w:rPr>
          <w:rFonts w:asciiTheme="minorHAnsi" w:eastAsia="Times New Roman" w:hAnsiTheme="minorHAnsi" w:cstheme="minorHAnsi"/>
          <w:sz w:val="24"/>
          <w:szCs w:val="24"/>
          <w:lang w:eastAsia="pl-PL"/>
        </w:rPr>
      </w:pPr>
    </w:p>
    <w:p w14:paraId="6798781A" w14:textId="77777777" w:rsidR="0094069F" w:rsidRPr="002C19F8" w:rsidRDefault="0094069F" w:rsidP="001A543D">
      <w:pPr>
        <w:pStyle w:val="Ustp"/>
        <w:keepNext w:val="0"/>
        <w:keepLines w:val="0"/>
        <w:numPr>
          <w:ilvl w:val="0"/>
          <w:numId w:val="135"/>
        </w:numPr>
        <w:spacing w:before="0" w:after="0"/>
        <w:ind w:left="0" w:firstLine="426"/>
        <w:jc w:val="left"/>
        <w:rPr>
          <w:rFonts w:asciiTheme="minorHAnsi" w:eastAsia="Times New Roman" w:hAnsiTheme="minorHAnsi" w:cstheme="minorHAnsi"/>
          <w:color w:val="auto"/>
          <w:sz w:val="24"/>
          <w:lang w:eastAsia="pl-PL"/>
        </w:rPr>
      </w:pPr>
      <w:r w:rsidRPr="002C19F8">
        <w:rPr>
          <w:rFonts w:asciiTheme="minorHAnsi" w:hAnsiTheme="minorHAnsi" w:cstheme="minorHAnsi"/>
          <w:color w:val="auto"/>
          <w:sz w:val="24"/>
        </w:rPr>
        <w:t>Działania</w:t>
      </w:r>
      <w:r w:rsidRPr="002C19F8">
        <w:rPr>
          <w:rFonts w:asciiTheme="minorHAnsi" w:eastAsia="Times New Roman" w:hAnsiTheme="minorHAnsi" w:cstheme="minorHAnsi"/>
          <w:color w:val="auto"/>
          <w:sz w:val="24"/>
          <w:lang w:eastAsia="pl-PL"/>
        </w:rPr>
        <w:t xml:space="preserve"> z zakresu doradztwa zawodowego realizowane są w formach</w:t>
      </w:r>
      <w:r w:rsidR="00A64D8D" w:rsidRPr="002C19F8">
        <w:rPr>
          <w:rFonts w:asciiTheme="minorHAnsi" w:eastAsia="Times New Roman" w:hAnsiTheme="minorHAnsi" w:cstheme="minorHAnsi"/>
          <w:color w:val="auto"/>
          <w:sz w:val="24"/>
          <w:lang w:eastAsia="pl-PL"/>
        </w:rPr>
        <w:t xml:space="preserve"> zajęć</w:t>
      </w:r>
      <w:r w:rsidRPr="002C19F8">
        <w:rPr>
          <w:rFonts w:asciiTheme="minorHAnsi" w:eastAsia="Times New Roman" w:hAnsiTheme="minorHAnsi" w:cstheme="minorHAnsi"/>
          <w:color w:val="auto"/>
          <w:sz w:val="24"/>
          <w:lang w:eastAsia="pl-PL"/>
        </w:rPr>
        <w:t>:</w:t>
      </w:r>
    </w:p>
    <w:p w14:paraId="5F447E78" w14:textId="77777777" w:rsidR="0094069F" w:rsidRPr="002C19F8" w:rsidRDefault="0094069F" w:rsidP="00D200E6">
      <w:pPr>
        <w:pStyle w:val="Punkt"/>
        <w:numPr>
          <w:ilvl w:val="0"/>
          <w:numId w:val="136"/>
        </w:numPr>
      </w:pPr>
      <w:r w:rsidRPr="002C19F8">
        <w:t>grupowych w klasach ze szkolnym doradcą w wymiarze 10 godzin w cyklu edukacyjnym;</w:t>
      </w:r>
    </w:p>
    <w:p w14:paraId="61B4B98D" w14:textId="77777777" w:rsidR="0094069F" w:rsidRPr="002C19F8" w:rsidRDefault="0094069F" w:rsidP="00D200E6">
      <w:pPr>
        <w:pStyle w:val="Punkt"/>
        <w:numPr>
          <w:ilvl w:val="0"/>
          <w:numId w:val="136"/>
        </w:numPr>
      </w:pPr>
      <w:r w:rsidRPr="002C19F8">
        <w:t>edukacyjnych z zakresu kształ</w:t>
      </w:r>
      <w:r w:rsidR="00A64D8D" w:rsidRPr="002C19F8">
        <w:t xml:space="preserve">cenia ogólnego lub kształcenia </w:t>
      </w:r>
      <w:r w:rsidRPr="002C19F8">
        <w:t>w zawodzie;</w:t>
      </w:r>
    </w:p>
    <w:p w14:paraId="6D3F4F01" w14:textId="77777777" w:rsidR="0094069F" w:rsidRPr="002C19F8" w:rsidRDefault="0094069F" w:rsidP="00D200E6">
      <w:pPr>
        <w:pStyle w:val="Punkt"/>
        <w:numPr>
          <w:ilvl w:val="0"/>
          <w:numId w:val="136"/>
        </w:numPr>
      </w:pPr>
      <w:r w:rsidRPr="002C19F8">
        <w:t>związanych z wyborem kierunku kształcenia i zawodu prowadzonych w ramach pomocy psychologiczno-pedagogicznej;</w:t>
      </w:r>
    </w:p>
    <w:p w14:paraId="30C6D213" w14:textId="77777777" w:rsidR="0094069F" w:rsidRPr="002C19F8" w:rsidRDefault="0094069F" w:rsidP="00D200E6">
      <w:pPr>
        <w:pStyle w:val="Punkt"/>
        <w:numPr>
          <w:ilvl w:val="0"/>
          <w:numId w:val="136"/>
        </w:numPr>
      </w:pPr>
      <w:r w:rsidRPr="002C19F8">
        <w:t>z wychowawcą.</w:t>
      </w:r>
    </w:p>
    <w:p w14:paraId="5675EE5B" w14:textId="6C9FD881" w:rsidR="0094069F" w:rsidRPr="002C19F8" w:rsidRDefault="00A64D8D" w:rsidP="001A543D">
      <w:pPr>
        <w:pStyle w:val="Ustp"/>
        <w:keepNext w:val="0"/>
        <w:keepLines w:val="0"/>
        <w:numPr>
          <w:ilvl w:val="2"/>
          <w:numId w:val="137"/>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Na każdy rok szkolny </w:t>
      </w:r>
      <w:r w:rsidR="0094069F" w:rsidRPr="002C19F8">
        <w:rPr>
          <w:rFonts w:asciiTheme="minorHAnsi" w:eastAsia="Times New Roman" w:hAnsiTheme="minorHAnsi" w:cstheme="minorHAnsi"/>
          <w:color w:val="auto"/>
          <w:sz w:val="24"/>
          <w:lang w:eastAsia="pl-PL"/>
        </w:rPr>
        <w:t>opracowuje się program realizacji doradztwa zawodowego, uwzględniający wewnątrzszkol</w:t>
      </w:r>
      <w:r w:rsidR="001A543D" w:rsidRPr="002C19F8">
        <w:rPr>
          <w:rFonts w:asciiTheme="minorHAnsi" w:eastAsia="Times New Roman" w:hAnsiTheme="minorHAnsi" w:cstheme="minorHAnsi"/>
          <w:color w:val="auto"/>
          <w:sz w:val="24"/>
          <w:lang w:eastAsia="pl-PL"/>
        </w:rPr>
        <w:t>ny system doradztwa zawodowego.</w:t>
      </w:r>
    </w:p>
    <w:p w14:paraId="0545EF88" w14:textId="467C9C2D" w:rsidR="0094069F" w:rsidRPr="002C19F8" w:rsidRDefault="0094069F" w:rsidP="001A543D">
      <w:pPr>
        <w:pStyle w:val="Ustp"/>
        <w:keepNext w:val="0"/>
        <w:keepLines w:val="0"/>
        <w:numPr>
          <w:ilvl w:val="2"/>
          <w:numId w:val="138"/>
        </w:numPr>
        <w:spacing w:before="0" w:after="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Program, o</w:t>
      </w:r>
      <w:r w:rsidR="001A543D" w:rsidRPr="002C19F8">
        <w:rPr>
          <w:rFonts w:asciiTheme="minorHAnsi" w:eastAsia="Times New Roman" w:hAnsiTheme="minorHAnsi" w:cstheme="minorHAnsi"/>
          <w:color w:val="auto"/>
          <w:sz w:val="24"/>
          <w:lang w:eastAsia="pl-PL"/>
        </w:rPr>
        <w:t xml:space="preserve"> którym mowa w ust. 2, określa:</w:t>
      </w:r>
    </w:p>
    <w:p w14:paraId="6702D90B" w14:textId="77777777" w:rsidR="0094069F" w:rsidRPr="002C19F8" w:rsidRDefault="0094069F" w:rsidP="00D200E6">
      <w:pPr>
        <w:pStyle w:val="Punkt"/>
        <w:numPr>
          <w:ilvl w:val="0"/>
          <w:numId w:val="139"/>
        </w:numPr>
      </w:pPr>
      <w:r w:rsidRPr="002C19F8">
        <w:t>działania związane z realizacją doradztwa zawodowego, w tym:</w:t>
      </w:r>
    </w:p>
    <w:p w14:paraId="734D7461" w14:textId="6FEB509B" w:rsidR="0094069F" w:rsidRPr="002C19F8" w:rsidRDefault="001A543D" w:rsidP="001A543D">
      <w:pPr>
        <w:pStyle w:val="Litera"/>
        <w:keepNext w:val="0"/>
        <w:keepLines w:val="0"/>
        <w:numPr>
          <w:ilvl w:val="0"/>
          <w:numId w:val="140"/>
        </w:numPr>
        <w:spacing w:before="0"/>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tematykę działań,</w:t>
      </w:r>
    </w:p>
    <w:p w14:paraId="7D7690F7" w14:textId="7834B029" w:rsidR="0094069F" w:rsidRPr="002C19F8" w:rsidRDefault="0094069F" w:rsidP="001A543D">
      <w:pPr>
        <w:pStyle w:val="Litera"/>
        <w:keepNext w:val="0"/>
        <w:keepLines w:val="0"/>
        <w:numPr>
          <w:ilvl w:val="0"/>
          <w:numId w:val="140"/>
        </w:numPr>
        <w:spacing w:before="0"/>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oddzi</w:t>
      </w:r>
      <w:r w:rsidR="001A543D" w:rsidRPr="002C19F8">
        <w:rPr>
          <w:rFonts w:asciiTheme="minorHAnsi" w:eastAsia="Times New Roman" w:hAnsiTheme="minorHAnsi" w:cstheme="minorHAnsi"/>
          <w:color w:val="auto"/>
          <w:sz w:val="24"/>
          <w:szCs w:val="24"/>
          <w:lang w:eastAsia="pl-PL"/>
        </w:rPr>
        <w:t>ały, których dotyczą działania,</w:t>
      </w:r>
    </w:p>
    <w:p w14:paraId="48A44AF1" w14:textId="1F8DF0E5" w:rsidR="00A64D8D" w:rsidRPr="002C19F8" w:rsidRDefault="0094069F" w:rsidP="001A543D">
      <w:pPr>
        <w:pStyle w:val="Litera"/>
        <w:keepNext w:val="0"/>
        <w:keepLines w:val="0"/>
        <w:numPr>
          <w:ilvl w:val="0"/>
          <w:numId w:val="140"/>
        </w:numPr>
        <w:spacing w:before="0"/>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metody i formy realizacji działań, z uwzględnieniem udziału rodziców</w:t>
      </w:r>
      <w:r w:rsidR="00A64D8D" w:rsidRPr="002C19F8">
        <w:rPr>
          <w:rFonts w:asciiTheme="minorHAnsi" w:eastAsia="Times New Roman" w:hAnsiTheme="minorHAnsi" w:cstheme="minorHAnsi"/>
          <w:color w:val="auto"/>
          <w:sz w:val="24"/>
          <w:szCs w:val="24"/>
          <w:lang w:eastAsia="pl-PL"/>
        </w:rPr>
        <w:t>,</w:t>
      </w:r>
    </w:p>
    <w:p w14:paraId="61DBD917" w14:textId="544A8E01" w:rsidR="0094069F" w:rsidRPr="002C19F8" w:rsidRDefault="001A543D" w:rsidP="001A543D">
      <w:pPr>
        <w:pStyle w:val="Litera"/>
        <w:keepNext w:val="0"/>
        <w:keepLines w:val="0"/>
        <w:numPr>
          <w:ilvl w:val="0"/>
          <w:numId w:val="140"/>
        </w:numPr>
        <w:spacing w:before="0"/>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terminy realizacji działań,</w:t>
      </w:r>
    </w:p>
    <w:p w14:paraId="4A242384" w14:textId="021543D4" w:rsidR="0094069F" w:rsidRPr="002C19F8" w:rsidRDefault="0094069F" w:rsidP="001A543D">
      <w:pPr>
        <w:pStyle w:val="Litera"/>
        <w:keepNext w:val="0"/>
        <w:keepLines w:val="0"/>
        <w:numPr>
          <w:ilvl w:val="0"/>
          <w:numId w:val="140"/>
        </w:numPr>
        <w:spacing w:before="0"/>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osoby odpowiedzialne za re</w:t>
      </w:r>
      <w:r w:rsidR="00A64D8D" w:rsidRPr="002C19F8">
        <w:rPr>
          <w:rFonts w:asciiTheme="minorHAnsi" w:eastAsia="Times New Roman" w:hAnsiTheme="minorHAnsi" w:cstheme="minorHAnsi"/>
          <w:color w:val="auto"/>
          <w:sz w:val="24"/>
          <w:szCs w:val="24"/>
          <w:lang w:eastAsia="pl-PL"/>
        </w:rPr>
        <w:t>alizację poszczególnych działań.</w:t>
      </w:r>
    </w:p>
    <w:p w14:paraId="677368D3" w14:textId="77777777" w:rsidR="00D506A2" w:rsidRPr="002C19F8" w:rsidRDefault="00D506A2" w:rsidP="00D506A2">
      <w:pPr>
        <w:pStyle w:val="Litera"/>
        <w:keepNext w:val="0"/>
        <w:keepLines w:val="0"/>
        <w:spacing w:before="0"/>
        <w:ind w:left="720"/>
        <w:rPr>
          <w:rFonts w:asciiTheme="minorHAnsi" w:eastAsia="Times New Roman" w:hAnsiTheme="minorHAnsi" w:cstheme="minorHAnsi"/>
          <w:color w:val="auto"/>
          <w:sz w:val="24"/>
          <w:szCs w:val="24"/>
          <w:lang w:eastAsia="pl-PL"/>
        </w:rPr>
      </w:pPr>
    </w:p>
    <w:p w14:paraId="518959BE" w14:textId="77777777" w:rsidR="0094069F" w:rsidRPr="002C19F8" w:rsidRDefault="0094069F" w:rsidP="00D200E6">
      <w:pPr>
        <w:pStyle w:val="Punkt"/>
        <w:numPr>
          <w:ilvl w:val="0"/>
          <w:numId w:val="139"/>
        </w:numPr>
      </w:pPr>
      <w:r w:rsidRPr="002C19F8">
        <w:t>podmioty, z którymi szkoła współp</w:t>
      </w:r>
      <w:r w:rsidR="00A64D8D" w:rsidRPr="002C19F8">
        <w:t>racuje przy realizacji działań.</w:t>
      </w:r>
    </w:p>
    <w:p w14:paraId="1D44A7DD" w14:textId="67BCBF80" w:rsidR="0094069F" w:rsidRPr="002C19F8" w:rsidRDefault="0094069F" w:rsidP="001A543D">
      <w:pPr>
        <w:pStyle w:val="Ustp"/>
        <w:keepNext w:val="0"/>
        <w:keepLines w:val="0"/>
        <w:numPr>
          <w:ilvl w:val="2"/>
          <w:numId w:val="138"/>
        </w:numPr>
        <w:spacing w:before="0"/>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Program, o którym mowa w ust. 3, opracowuje doradca zawodowy albo inny nauczyciel lub nauczyciele odpowiedzialni za realizację doradztwa zawodowego w szkole, wyznaczeni przez </w:t>
      </w:r>
      <w:r w:rsidR="003908BE" w:rsidRPr="002C19F8">
        <w:rPr>
          <w:rFonts w:asciiTheme="minorHAnsi" w:eastAsia="Times New Roman" w:hAnsiTheme="minorHAnsi" w:cstheme="minorHAnsi"/>
          <w:color w:val="auto"/>
          <w:sz w:val="24"/>
          <w:lang w:eastAsia="pl-PL"/>
        </w:rPr>
        <w:t>Dyrektora</w:t>
      </w:r>
      <w:r w:rsidR="003253F2" w:rsidRPr="002C19F8">
        <w:rPr>
          <w:rFonts w:asciiTheme="minorHAnsi" w:eastAsia="Times New Roman" w:hAnsiTheme="minorHAnsi" w:cstheme="minorHAnsi"/>
          <w:color w:val="auto"/>
          <w:sz w:val="24"/>
          <w:lang w:eastAsia="pl-PL"/>
        </w:rPr>
        <w:t xml:space="preserve"> szkoły.</w:t>
      </w:r>
    </w:p>
    <w:p w14:paraId="6DE89AF4" w14:textId="20A097B6" w:rsidR="0094069F" w:rsidRPr="002C19F8" w:rsidRDefault="00C93118" w:rsidP="001A543D">
      <w:pPr>
        <w:pStyle w:val="Ustp"/>
        <w:keepNext w:val="0"/>
        <w:keepLines w:val="0"/>
        <w:numPr>
          <w:ilvl w:val="2"/>
          <w:numId w:val="138"/>
        </w:numPr>
        <w:spacing w:before="0"/>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Dyrektor</w:t>
      </w:r>
      <w:r w:rsidR="0094069F" w:rsidRPr="002C19F8">
        <w:rPr>
          <w:rFonts w:asciiTheme="minorHAnsi" w:eastAsia="Times New Roman" w:hAnsiTheme="minorHAnsi" w:cstheme="minorHAnsi"/>
          <w:color w:val="auto"/>
          <w:sz w:val="24"/>
          <w:lang w:eastAsia="pl-PL"/>
        </w:rPr>
        <w:t xml:space="preserve"> szkoły, w terminie do dnia 30 września każdego roku szkolnego, po zasięgnięciu opinii rady pedagogicznej, zatwierdza program, o którym mowa w ust. 3.</w:t>
      </w:r>
    </w:p>
    <w:p w14:paraId="4BE8DC9C" w14:textId="77777777" w:rsidR="00DC078E" w:rsidRPr="002C19F8" w:rsidRDefault="00DC078E" w:rsidP="00DC078E">
      <w:pPr>
        <w:pStyle w:val="Ustp"/>
        <w:keepNext w:val="0"/>
        <w:keepLines w:val="0"/>
        <w:numPr>
          <w:ilvl w:val="0"/>
          <w:numId w:val="0"/>
        </w:numPr>
        <w:spacing w:before="0" w:after="0"/>
        <w:ind w:left="680"/>
        <w:rPr>
          <w:rFonts w:asciiTheme="minorHAnsi" w:eastAsia="Times New Roman" w:hAnsiTheme="minorHAnsi" w:cstheme="minorHAnsi"/>
          <w:color w:val="auto"/>
          <w:sz w:val="24"/>
          <w:lang w:eastAsia="pl-PL"/>
        </w:rPr>
      </w:pPr>
    </w:p>
    <w:p w14:paraId="0F8D8266" w14:textId="77777777" w:rsidR="0094069F" w:rsidRPr="002C19F8" w:rsidRDefault="00D506A2" w:rsidP="001A543D">
      <w:pPr>
        <w:pStyle w:val="Paragraf"/>
        <w:keepNext w:val="0"/>
        <w:keepLines w:val="0"/>
        <w:numPr>
          <w:ilvl w:val="0"/>
          <w:numId w:val="0"/>
        </w:numPr>
        <w:spacing w:before="0"/>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31.</w:t>
      </w:r>
      <w:r w:rsidR="00B9163D" w:rsidRPr="002C19F8">
        <w:rPr>
          <w:rFonts w:asciiTheme="minorHAnsi" w:eastAsia="Times New Roman" w:hAnsiTheme="minorHAnsi" w:cstheme="minorHAnsi"/>
          <w:b/>
          <w:bCs/>
          <w:sz w:val="24"/>
          <w:szCs w:val="24"/>
          <w:lang w:eastAsia="pl-PL"/>
        </w:rPr>
        <w:t>1.</w:t>
      </w:r>
      <w:r w:rsidR="00B9163D" w:rsidRPr="002C19F8">
        <w:rPr>
          <w:rFonts w:asciiTheme="minorHAnsi" w:eastAsia="Times New Roman" w:hAnsiTheme="minorHAnsi" w:cstheme="minorHAnsi"/>
          <w:sz w:val="24"/>
          <w:szCs w:val="24"/>
          <w:lang w:eastAsia="pl-PL"/>
        </w:rPr>
        <w:t xml:space="preserve"> </w:t>
      </w:r>
      <w:r w:rsidR="0094069F" w:rsidRPr="002C19F8">
        <w:rPr>
          <w:rFonts w:asciiTheme="minorHAnsi" w:eastAsia="Times New Roman" w:hAnsiTheme="minorHAnsi" w:cstheme="minorHAnsi"/>
          <w:sz w:val="24"/>
          <w:szCs w:val="24"/>
          <w:lang w:eastAsia="pl-PL"/>
        </w:rPr>
        <w:t>Działania</w:t>
      </w:r>
      <w:r w:rsidR="0094069F" w:rsidRPr="002C19F8">
        <w:rPr>
          <w:rFonts w:asciiTheme="minorHAnsi" w:hAnsiTheme="minorHAnsi" w:cstheme="minorHAnsi"/>
          <w:sz w:val="24"/>
          <w:szCs w:val="24"/>
        </w:rPr>
        <w:t xml:space="preserve"> z zakresu doradztwa zawodowo-edukacyjnego realizowane są przez:</w:t>
      </w:r>
    </w:p>
    <w:p w14:paraId="42D02AFE" w14:textId="77777777" w:rsidR="0094069F" w:rsidRPr="002C19F8" w:rsidRDefault="0094069F" w:rsidP="00D200E6">
      <w:pPr>
        <w:pStyle w:val="Punkt"/>
        <w:numPr>
          <w:ilvl w:val="0"/>
          <w:numId w:val="141"/>
        </w:numPr>
      </w:pPr>
      <w:r w:rsidRPr="002C19F8">
        <w:t>wychowawców;</w:t>
      </w:r>
    </w:p>
    <w:p w14:paraId="470E24FF" w14:textId="77777777" w:rsidR="0094069F" w:rsidRPr="002C19F8" w:rsidRDefault="0094069F" w:rsidP="00D200E6">
      <w:pPr>
        <w:pStyle w:val="Punkt"/>
        <w:numPr>
          <w:ilvl w:val="0"/>
          <w:numId w:val="141"/>
        </w:numPr>
      </w:pPr>
      <w:r w:rsidRPr="002C19F8">
        <w:t>nauczycieli przedmiotu;</w:t>
      </w:r>
    </w:p>
    <w:p w14:paraId="04AE127F" w14:textId="77777777" w:rsidR="0094069F" w:rsidRPr="002C19F8" w:rsidRDefault="0094069F" w:rsidP="00D200E6">
      <w:pPr>
        <w:pStyle w:val="Punkt"/>
        <w:numPr>
          <w:ilvl w:val="0"/>
          <w:numId w:val="141"/>
        </w:numPr>
      </w:pPr>
      <w:r w:rsidRPr="002C19F8">
        <w:t>pedagoga szkolnego;</w:t>
      </w:r>
    </w:p>
    <w:p w14:paraId="25084D08" w14:textId="77777777" w:rsidR="0094069F" w:rsidRPr="002C19F8" w:rsidRDefault="0094069F" w:rsidP="00D200E6">
      <w:pPr>
        <w:pStyle w:val="Punkt"/>
        <w:numPr>
          <w:ilvl w:val="0"/>
          <w:numId w:val="141"/>
        </w:numPr>
      </w:pPr>
      <w:r w:rsidRPr="002C19F8">
        <w:t>psychologa szkolnego;</w:t>
      </w:r>
    </w:p>
    <w:p w14:paraId="4A7FFCE7" w14:textId="77777777" w:rsidR="0094069F" w:rsidRPr="002C19F8" w:rsidRDefault="0094069F" w:rsidP="00D200E6">
      <w:pPr>
        <w:pStyle w:val="Punkt"/>
        <w:numPr>
          <w:ilvl w:val="0"/>
          <w:numId w:val="141"/>
        </w:numPr>
      </w:pPr>
      <w:r w:rsidRPr="002C19F8">
        <w:t>bibliotekarzy;</w:t>
      </w:r>
    </w:p>
    <w:p w14:paraId="2B161152" w14:textId="77777777" w:rsidR="0094069F" w:rsidRPr="002C19F8" w:rsidRDefault="0094069F" w:rsidP="00D200E6">
      <w:pPr>
        <w:pStyle w:val="Punkt"/>
        <w:numPr>
          <w:ilvl w:val="0"/>
          <w:numId w:val="141"/>
        </w:numPr>
      </w:pPr>
      <w:r w:rsidRPr="002C19F8">
        <w:t>doradcę zawodowego;</w:t>
      </w:r>
    </w:p>
    <w:p w14:paraId="08A343BE" w14:textId="77777777" w:rsidR="0094069F" w:rsidRPr="002C19F8" w:rsidRDefault="0094069F" w:rsidP="00D200E6">
      <w:pPr>
        <w:pStyle w:val="Punkt"/>
        <w:numPr>
          <w:ilvl w:val="0"/>
          <w:numId w:val="141"/>
        </w:numPr>
      </w:pPr>
      <w:r w:rsidRPr="002C19F8">
        <w:t>pracowników instytucji wspierających doradczą działalność szkoły (np. poradni psychologiczno-pedagogicznej, powiatowego urzędu pracy, mobilnego centrum informacji zawodowej);</w:t>
      </w:r>
    </w:p>
    <w:p w14:paraId="7A6A9867" w14:textId="77777777" w:rsidR="0094069F" w:rsidRPr="002C19F8" w:rsidRDefault="0094069F" w:rsidP="00D200E6">
      <w:pPr>
        <w:pStyle w:val="Punkt"/>
        <w:numPr>
          <w:ilvl w:val="0"/>
          <w:numId w:val="141"/>
        </w:numPr>
      </w:pPr>
      <w:r w:rsidRPr="002C19F8">
        <w:t>rodziców lub osoby zaproszone prezentujące praktyczne aspekty dokonywania wyborów zawodowo-edukacyjnych.</w:t>
      </w:r>
    </w:p>
    <w:p w14:paraId="66659317" w14:textId="77777777" w:rsidR="0094069F" w:rsidRPr="002C19F8" w:rsidRDefault="0094069F" w:rsidP="001A543D">
      <w:pPr>
        <w:pStyle w:val="Ustp"/>
        <w:keepNext w:val="0"/>
        <w:keepLines w:val="0"/>
        <w:numPr>
          <w:ilvl w:val="2"/>
          <w:numId w:val="10"/>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Odbiorcami działań z zakresu doradztwa zawodowo-edukacyjnego są uczniowie szkoły oraz ich rodzice.</w:t>
      </w:r>
    </w:p>
    <w:p w14:paraId="61C8B3F1" w14:textId="6BA78808" w:rsidR="0094069F" w:rsidRPr="002C19F8" w:rsidRDefault="0094069F" w:rsidP="001A543D">
      <w:pPr>
        <w:pStyle w:val="Ustp"/>
        <w:keepNext w:val="0"/>
        <w:keepLines w:val="0"/>
        <w:numPr>
          <w:ilvl w:val="2"/>
          <w:numId w:val="10"/>
        </w:numPr>
        <w:spacing w:before="0"/>
        <w:jc w:val="left"/>
        <w:rPr>
          <w:rFonts w:asciiTheme="minorHAnsi" w:hAnsiTheme="minorHAnsi" w:cstheme="minorHAnsi"/>
          <w:color w:val="auto"/>
          <w:sz w:val="24"/>
        </w:rPr>
      </w:pPr>
      <w:r w:rsidRPr="002C19F8">
        <w:rPr>
          <w:rFonts w:asciiTheme="minorHAnsi" w:eastAsia="Times New Roman" w:hAnsiTheme="minorHAnsi" w:cstheme="minorHAnsi"/>
          <w:color w:val="auto"/>
          <w:sz w:val="24"/>
          <w:lang w:eastAsia="pl-PL"/>
        </w:rPr>
        <w:t xml:space="preserve">W przypadku braku doradcy </w:t>
      </w:r>
      <w:r w:rsidR="00A64D8D" w:rsidRPr="002C19F8">
        <w:rPr>
          <w:rFonts w:asciiTheme="minorHAnsi" w:eastAsia="Times New Roman" w:hAnsiTheme="minorHAnsi" w:cstheme="minorHAnsi"/>
          <w:color w:val="auto"/>
          <w:sz w:val="24"/>
          <w:lang w:eastAsia="pl-PL"/>
        </w:rPr>
        <w:t>zawodowego w szkole</w:t>
      </w:r>
      <w:r w:rsidRPr="002C19F8">
        <w:rPr>
          <w:rFonts w:asciiTheme="minorHAnsi" w:eastAsia="Times New Roman" w:hAnsiTheme="minorHAnsi" w:cstheme="minorHAnsi"/>
          <w:color w:val="auto"/>
          <w:sz w:val="24"/>
          <w:lang w:eastAsia="pl-PL"/>
        </w:rPr>
        <w:t xml:space="preserve">, </w:t>
      </w:r>
      <w:r w:rsidR="00C93118"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wyznacza nauczyciela, wychowawcę lub spe</w:t>
      </w:r>
      <w:r w:rsidR="00A64D8D" w:rsidRPr="002C19F8">
        <w:rPr>
          <w:rFonts w:asciiTheme="minorHAnsi" w:eastAsia="Times New Roman" w:hAnsiTheme="minorHAnsi" w:cstheme="minorHAnsi"/>
          <w:color w:val="auto"/>
          <w:sz w:val="24"/>
          <w:lang w:eastAsia="pl-PL"/>
        </w:rPr>
        <w:t xml:space="preserve">cjalistę realizującego zadania </w:t>
      </w:r>
      <w:r w:rsidR="001A543D" w:rsidRPr="002C19F8">
        <w:rPr>
          <w:rFonts w:asciiTheme="minorHAnsi" w:eastAsia="Times New Roman" w:hAnsiTheme="minorHAnsi" w:cstheme="minorHAnsi"/>
          <w:color w:val="auto"/>
          <w:sz w:val="24"/>
          <w:lang w:eastAsia="pl-PL"/>
        </w:rPr>
        <w:t>z zakresu doradztwa zawodowego.</w:t>
      </w:r>
    </w:p>
    <w:p w14:paraId="151A78A5" w14:textId="77777777" w:rsidR="003253F2" w:rsidRPr="002C19F8" w:rsidRDefault="003253F2" w:rsidP="003253F2">
      <w:pPr>
        <w:pStyle w:val="Ustp"/>
        <w:keepNext w:val="0"/>
        <w:keepLines w:val="0"/>
        <w:numPr>
          <w:ilvl w:val="0"/>
          <w:numId w:val="0"/>
        </w:numPr>
        <w:spacing w:before="0"/>
        <w:ind w:left="680"/>
        <w:jc w:val="left"/>
        <w:rPr>
          <w:rFonts w:asciiTheme="minorHAnsi" w:hAnsiTheme="minorHAnsi" w:cstheme="minorHAnsi"/>
          <w:color w:val="auto"/>
          <w:sz w:val="24"/>
        </w:rPr>
      </w:pPr>
    </w:p>
    <w:p w14:paraId="43C34C0A" w14:textId="77777777" w:rsidR="0094069F" w:rsidRPr="002C19F8" w:rsidRDefault="00A65301" w:rsidP="00F73935">
      <w:pPr>
        <w:pStyle w:val="Nagwek4-rozdzia"/>
        <w:rPr>
          <w:rFonts w:asciiTheme="minorHAnsi" w:hAnsiTheme="minorHAnsi" w:cstheme="minorHAnsi"/>
        </w:rPr>
      </w:pPr>
      <w:bookmarkStart w:id="42" w:name="_Toc216939618"/>
      <w:r w:rsidRPr="002C19F8">
        <w:rPr>
          <w:rFonts w:asciiTheme="minorHAnsi" w:hAnsiTheme="minorHAnsi" w:cstheme="minorHAnsi"/>
        </w:rPr>
        <w:t>Rozdział 8</w:t>
      </w:r>
      <w:r w:rsidR="0094069F" w:rsidRPr="002C19F8">
        <w:rPr>
          <w:rFonts w:asciiTheme="minorHAnsi" w:hAnsiTheme="minorHAnsi" w:cstheme="minorHAnsi"/>
        </w:rPr>
        <w:br/>
      </w:r>
      <w:bookmarkStart w:id="43" w:name="_Toc13829887"/>
      <w:r w:rsidR="0094069F" w:rsidRPr="002C19F8">
        <w:rPr>
          <w:rFonts w:asciiTheme="minorHAnsi" w:hAnsiTheme="minorHAnsi" w:cstheme="minorHAnsi"/>
        </w:rPr>
        <w:t>Wolontariat w szkole</w:t>
      </w:r>
      <w:bookmarkEnd w:id="42"/>
      <w:bookmarkEnd w:id="43"/>
    </w:p>
    <w:p w14:paraId="3648EDAE" w14:textId="77777777" w:rsidR="0094069F" w:rsidRPr="002C19F8" w:rsidRDefault="002632F9" w:rsidP="001A543D">
      <w:pPr>
        <w:pStyle w:val="Paragraf"/>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32. </w:t>
      </w:r>
      <w:r w:rsidR="0094069F" w:rsidRPr="002C19F8">
        <w:rPr>
          <w:rFonts w:asciiTheme="minorHAnsi" w:eastAsia="Times New Roman" w:hAnsiTheme="minorHAnsi" w:cstheme="minorHAnsi"/>
          <w:b/>
          <w:bCs/>
          <w:sz w:val="24"/>
          <w:szCs w:val="24"/>
          <w:lang w:eastAsia="pl-PL"/>
        </w:rPr>
        <w:t>1.</w:t>
      </w:r>
      <w:r w:rsidR="0094069F" w:rsidRPr="002C19F8">
        <w:rPr>
          <w:rFonts w:asciiTheme="minorHAnsi" w:eastAsia="Times New Roman" w:hAnsiTheme="minorHAnsi" w:cstheme="minorHAnsi"/>
          <w:sz w:val="24"/>
          <w:szCs w:val="24"/>
          <w:lang w:eastAsia="pl-PL"/>
        </w:rPr>
        <w:t xml:space="preserve"> </w:t>
      </w:r>
      <w:r w:rsidR="00564DC0" w:rsidRPr="002C19F8">
        <w:rPr>
          <w:rFonts w:asciiTheme="minorHAnsi" w:hAnsiTheme="minorHAnsi" w:cstheme="minorHAnsi"/>
          <w:sz w:val="24"/>
          <w:szCs w:val="24"/>
        </w:rPr>
        <w:t xml:space="preserve">Samorząd szkolny w porozumieniu z </w:t>
      </w:r>
      <w:r w:rsidR="00C93118" w:rsidRPr="002C19F8">
        <w:rPr>
          <w:rFonts w:asciiTheme="minorHAnsi" w:hAnsiTheme="minorHAnsi" w:cstheme="minorHAnsi"/>
          <w:sz w:val="24"/>
          <w:szCs w:val="24"/>
        </w:rPr>
        <w:t>dyrektor</w:t>
      </w:r>
      <w:r w:rsidR="00564DC0" w:rsidRPr="002C19F8">
        <w:rPr>
          <w:rFonts w:asciiTheme="minorHAnsi" w:hAnsiTheme="minorHAnsi" w:cstheme="minorHAnsi"/>
          <w:sz w:val="24"/>
          <w:szCs w:val="24"/>
        </w:rPr>
        <w:t>em szkoły może podejmować działania z zakresu wolontariatu.</w:t>
      </w:r>
    </w:p>
    <w:p w14:paraId="26D30215" w14:textId="77777777" w:rsidR="00564DC0" w:rsidRPr="002C19F8" w:rsidRDefault="00564DC0" w:rsidP="001A543D">
      <w:pPr>
        <w:pStyle w:val="Ustp"/>
        <w:keepNext w:val="0"/>
        <w:keepLines w:val="0"/>
        <w:numPr>
          <w:ilvl w:val="2"/>
          <w:numId w:val="11"/>
        </w:numPr>
        <w:jc w:val="left"/>
        <w:rPr>
          <w:rFonts w:asciiTheme="minorHAnsi" w:hAnsiTheme="minorHAnsi" w:cstheme="minorHAnsi"/>
          <w:bCs/>
          <w:color w:val="auto"/>
          <w:sz w:val="24"/>
        </w:rPr>
      </w:pPr>
      <w:r w:rsidRPr="002C19F8">
        <w:rPr>
          <w:rFonts w:asciiTheme="minorHAnsi" w:hAnsiTheme="minorHAnsi" w:cstheme="minorHAnsi"/>
          <w:color w:val="auto"/>
          <w:sz w:val="24"/>
        </w:rPr>
        <w:t>Samorząd może ze swojego składu wyłonić radę wolontariatu.</w:t>
      </w:r>
    </w:p>
    <w:p w14:paraId="08039941" w14:textId="3F67D3C4" w:rsidR="00564DC0" w:rsidRPr="002C19F8" w:rsidRDefault="0094069F" w:rsidP="001A543D">
      <w:pPr>
        <w:pStyle w:val="Ustp"/>
        <w:keepNext w:val="0"/>
        <w:keepLines w:val="0"/>
        <w:numPr>
          <w:ilvl w:val="2"/>
          <w:numId w:val="11"/>
        </w:numPr>
        <w:jc w:val="left"/>
        <w:rPr>
          <w:rFonts w:asciiTheme="minorHAnsi" w:hAnsiTheme="minorHAnsi" w:cstheme="minorHAnsi"/>
          <w:bCs/>
          <w:color w:val="auto"/>
          <w:sz w:val="24"/>
        </w:rPr>
      </w:pPr>
      <w:r w:rsidRPr="002C19F8">
        <w:rPr>
          <w:rFonts w:asciiTheme="minorHAnsi" w:hAnsiTheme="minorHAnsi" w:cstheme="minorHAnsi"/>
          <w:color w:val="auto"/>
          <w:sz w:val="24"/>
        </w:rPr>
        <w:t>Cele</w:t>
      </w:r>
      <w:r w:rsidRPr="002C19F8">
        <w:rPr>
          <w:rFonts w:asciiTheme="minorHAnsi" w:hAnsiTheme="minorHAnsi" w:cstheme="minorHAnsi"/>
          <w:bCs/>
          <w:color w:val="auto"/>
          <w:sz w:val="24"/>
        </w:rPr>
        <w:t xml:space="preserve"> </w:t>
      </w:r>
      <w:r w:rsidR="00564DC0" w:rsidRPr="002C19F8">
        <w:rPr>
          <w:rFonts w:asciiTheme="minorHAnsi" w:hAnsiTheme="minorHAnsi" w:cstheme="minorHAnsi"/>
          <w:bCs/>
          <w:color w:val="auto"/>
          <w:sz w:val="24"/>
        </w:rPr>
        <w:t>i założenia rady w</w:t>
      </w:r>
      <w:r w:rsidR="001A543D" w:rsidRPr="002C19F8">
        <w:rPr>
          <w:rFonts w:asciiTheme="minorHAnsi" w:hAnsiTheme="minorHAnsi" w:cstheme="minorHAnsi"/>
          <w:bCs/>
          <w:color w:val="auto"/>
          <w:sz w:val="24"/>
        </w:rPr>
        <w:t>olontariatu to w szczególności:</w:t>
      </w:r>
    </w:p>
    <w:p w14:paraId="0D1AF9E1" w14:textId="77777777" w:rsidR="00010184" w:rsidRPr="002C19F8" w:rsidRDefault="00010184" w:rsidP="00D200E6">
      <w:pPr>
        <w:pStyle w:val="Punkt"/>
        <w:numPr>
          <w:ilvl w:val="0"/>
          <w:numId w:val="142"/>
        </w:numPr>
      </w:pPr>
      <w:r w:rsidRPr="002C19F8">
        <w:rPr>
          <w:bCs/>
        </w:rPr>
        <w:t xml:space="preserve">zapoznawanie </w:t>
      </w:r>
      <w:r w:rsidRPr="002C19F8">
        <w:t>uczniów z ideą wolontariatu;</w:t>
      </w:r>
    </w:p>
    <w:p w14:paraId="5EF0E71B" w14:textId="77777777" w:rsidR="00010184" w:rsidRPr="002C19F8" w:rsidRDefault="00010184" w:rsidP="00D200E6">
      <w:pPr>
        <w:pStyle w:val="Punkt"/>
        <w:numPr>
          <w:ilvl w:val="0"/>
          <w:numId w:val="142"/>
        </w:numPr>
      </w:pPr>
      <w:r w:rsidRPr="002C19F8">
        <w:t>angażowanie uczniów w świadomą, dobrowolną i nieodpłatną pomoc innym;</w:t>
      </w:r>
    </w:p>
    <w:p w14:paraId="5ADEE3C1" w14:textId="77777777" w:rsidR="00010184" w:rsidRPr="002C19F8" w:rsidRDefault="00010184" w:rsidP="00D200E6">
      <w:pPr>
        <w:pStyle w:val="Punkt"/>
        <w:numPr>
          <w:ilvl w:val="0"/>
          <w:numId w:val="142"/>
        </w:numPr>
      </w:pPr>
      <w:r w:rsidRPr="002C19F8">
        <w:t>promowanie wśród młodzieży postaw: wrażliwości na potrzeby innych, empatii, życzliwości, otwartości i bezinteresowności w podejmowanych działaniach;</w:t>
      </w:r>
    </w:p>
    <w:p w14:paraId="33D44100" w14:textId="77777777" w:rsidR="00010184" w:rsidRPr="002C19F8" w:rsidRDefault="00010184" w:rsidP="00D200E6">
      <w:pPr>
        <w:pStyle w:val="Punkt"/>
        <w:numPr>
          <w:ilvl w:val="0"/>
          <w:numId w:val="142"/>
        </w:numPr>
      </w:pPr>
      <w:r w:rsidRPr="002C19F8">
        <w:t>organizowanie aktywnego działania w obszarze pomocy koleżeńskiej, społecznej, kulturalnej na terenie szkoły i w środowisku rodzinnym oraz lokalnym;</w:t>
      </w:r>
    </w:p>
    <w:p w14:paraId="70CE6754" w14:textId="77777777" w:rsidR="00010184" w:rsidRPr="002C19F8" w:rsidRDefault="00010184" w:rsidP="00D200E6">
      <w:pPr>
        <w:pStyle w:val="Punkt"/>
        <w:numPr>
          <w:ilvl w:val="0"/>
          <w:numId w:val="142"/>
        </w:numPr>
      </w:pPr>
      <w:r w:rsidRPr="002C19F8">
        <w:t>tworzenie przestrzeni dla służby wolontarystycznej poprzez organizowanie konkretnych sposobów pomocy i tworzenie zespołów wolontariuszy do ich realizacji;</w:t>
      </w:r>
    </w:p>
    <w:p w14:paraId="395EE28C" w14:textId="77777777" w:rsidR="00010184" w:rsidRPr="002C19F8" w:rsidRDefault="00010184" w:rsidP="00D200E6">
      <w:pPr>
        <w:pStyle w:val="Punkt"/>
        <w:numPr>
          <w:ilvl w:val="0"/>
          <w:numId w:val="142"/>
        </w:numPr>
      </w:pPr>
      <w:r w:rsidRPr="002C19F8">
        <w:t>pośredniczenie we włączaniu młodzieży do działań o charakterze wolontarystycznym w działania pozaszkolne, promowanie i komunikowanie o</w:t>
      </w:r>
      <w:r w:rsidR="002632F9" w:rsidRPr="002C19F8">
        <w:t> </w:t>
      </w:r>
      <w:r w:rsidRPr="002C19F8">
        <w:t>akcjach prowadzonych w środowisku lokalnym, akcjach ogólnopolskich i</w:t>
      </w:r>
      <w:r w:rsidR="002632F9" w:rsidRPr="002C19F8">
        <w:t> </w:t>
      </w:r>
      <w:r w:rsidRPr="002C19F8">
        <w:t>podejmowanych przez inne organizacje;</w:t>
      </w:r>
    </w:p>
    <w:p w14:paraId="0825F765" w14:textId="77777777" w:rsidR="00010184" w:rsidRPr="002C19F8" w:rsidRDefault="00010184" w:rsidP="00D200E6">
      <w:pPr>
        <w:pStyle w:val="Punkt"/>
        <w:numPr>
          <w:ilvl w:val="0"/>
          <w:numId w:val="142"/>
        </w:numPr>
      </w:pPr>
      <w:r w:rsidRPr="002C19F8">
        <w:t>wpieranie ciekawych inicjatyw młodzieży szkolnej;</w:t>
      </w:r>
    </w:p>
    <w:p w14:paraId="33908BB3" w14:textId="77777777" w:rsidR="00010184" w:rsidRPr="002C19F8" w:rsidRDefault="00010184" w:rsidP="00D200E6">
      <w:pPr>
        <w:pStyle w:val="Punkt"/>
        <w:numPr>
          <w:ilvl w:val="0"/>
          <w:numId w:val="142"/>
        </w:numPr>
      </w:pPr>
      <w:r w:rsidRPr="002C19F8">
        <w:t>promowanie idei wolontariatu;</w:t>
      </w:r>
    </w:p>
    <w:p w14:paraId="4B4C19BC" w14:textId="77777777" w:rsidR="00010184" w:rsidRPr="002C19F8" w:rsidRDefault="00010184" w:rsidP="00D200E6">
      <w:pPr>
        <w:pStyle w:val="Punkt"/>
        <w:numPr>
          <w:ilvl w:val="0"/>
          <w:numId w:val="142"/>
        </w:numPr>
        <w:rPr>
          <w:bCs/>
        </w:rPr>
      </w:pPr>
      <w:r w:rsidRPr="002C19F8">
        <w:t>angażowanie się w miarę potrzeb do pomocy w jednorazowych imprezach o</w:t>
      </w:r>
      <w:r w:rsidR="002147E7" w:rsidRPr="002C19F8">
        <w:t> </w:t>
      </w:r>
      <w:r w:rsidRPr="002C19F8">
        <w:t>charakterze charytatywnym</w:t>
      </w:r>
      <w:r w:rsidR="00564DC0" w:rsidRPr="002C19F8">
        <w:t>;</w:t>
      </w:r>
    </w:p>
    <w:p w14:paraId="4184149E" w14:textId="77777777" w:rsidR="00564DC0" w:rsidRPr="002C19F8" w:rsidRDefault="00564DC0" w:rsidP="00D200E6">
      <w:pPr>
        <w:pStyle w:val="Punkt"/>
        <w:numPr>
          <w:ilvl w:val="0"/>
          <w:numId w:val="142"/>
        </w:numPr>
      </w:pPr>
      <w:r w:rsidRPr="002C19F8">
        <w:t>umoż</w:t>
      </w:r>
      <w:r w:rsidR="00A94546" w:rsidRPr="002C19F8">
        <w:t>liwianie młodzieży podejmowanie</w:t>
      </w:r>
      <w:r w:rsidR="00E67094" w:rsidRPr="002C19F8">
        <w:t xml:space="preserve"> </w:t>
      </w:r>
      <w:r w:rsidRPr="002C19F8">
        <w:t>działań pomocowych na rzecz niepełnosprawnych, chorych, samotnych;</w:t>
      </w:r>
    </w:p>
    <w:p w14:paraId="0317CAA4" w14:textId="77777777" w:rsidR="00564DC0" w:rsidRPr="002C19F8" w:rsidRDefault="00564DC0" w:rsidP="00D200E6">
      <w:pPr>
        <w:pStyle w:val="Punkt"/>
        <w:numPr>
          <w:ilvl w:val="0"/>
          <w:numId w:val="142"/>
        </w:numPr>
      </w:pPr>
      <w:r w:rsidRPr="002C19F8">
        <w:t>pomoc rówieśnikom szkolnym w trudnych sytuacjach;</w:t>
      </w:r>
    </w:p>
    <w:p w14:paraId="42C5B5DE" w14:textId="77777777" w:rsidR="00564DC0" w:rsidRPr="002C19F8" w:rsidRDefault="00564DC0" w:rsidP="00D200E6">
      <w:pPr>
        <w:pStyle w:val="Punkt"/>
        <w:numPr>
          <w:ilvl w:val="0"/>
          <w:numId w:val="142"/>
        </w:numPr>
      </w:pPr>
      <w:r w:rsidRPr="002C19F8">
        <w:t>wspieranie ciekawych inicjatyw w tym kulturalnych, sportowych itp.</w:t>
      </w:r>
    </w:p>
    <w:p w14:paraId="35DED9A5" w14:textId="77777777" w:rsidR="00564DC0" w:rsidRPr="002C19F8" w:rsidRDefault="00564DC0" w:rsidP="00D200E6">
      <w:pPr>
        <w:pStyle w:val="Punkt"/>
        <w:numPr>
          <w:ilvl w:val="0"/>
          <w:numId w:val="142"/>
        </w:numPr>
      </w:pPr>
      <w:r w:rsidRPr="002C19F8">
        <w:t>ukazywanie młodzieży obrazu współczesnego świata wraz z pojawiającymi się w nim problemami takimi jak: wojny, głód, brak wody pitnej, niewola, handel ludźmi, niewolnicza praca dzieci itp.</w:t>
      </w:r>
    </w:p>
    <w:p w14:paraId="4150712C" w14:textId="77777777" w:rsidR="00564DC0" w:rsidRPr="002C19F8" w:rsidRDefault="00564DC0" w:rsidP="00D200E6">
      <w:pPr>
        <w:pStyle w:val="Punkt"/>
        <w:numPr>
          <w:ilvl w:val="0"/>
          <w:numId w:val="142"/>
        </w:numPr>
      </w:pPr>
      <w:r w:rsidRPr="002C19F8">
        <w:t>promowanie życia bez uzależnień.</w:t>
      </w:r>
    </w:p>
    <w:p w14:paraId="461283D8" w14:textId="31F984AF" w:rsidR="0094069F" w:rsidRPr="002C19F8" w:rsidRDefault="0094069F" w:rsidP="001A543D">
      <w:pPr>
        <w:pStyle w:val="Ustp"/>
        <w:keepNext w:val="0"/>
        <w:keepLines w:val="0"/>
        <w:numPr>
          <w:ilvl w:val="2"/>
          <w:numId w:val="11"/>
        </w:numPr>
        <w:jc w:val="left"/>
        <w:rPr>
          <w:rFonts w:asciiTheme="minorHAnsi" w:hAnsiTheme="minorHAnsi" w:cstheme="minorHAnsi"/>
          <w:bCs/>
          <w:color w:val="auto"/>
          <w:sz w:val="24"/>
        </w:rPr>
      </w:pPr>
      <w:r w:rsidRPr="002C19F8">
        <w:rPr>
          <w:rFonts w:asciiTheme="minorHAnsi" w:hAnsiTheme="minorHAnsi" w:cstheme="minorHAnsi"/>
          <w:color w:val="auto"/>
          <w:sz w:val="24"/>
        </w:rPr>
        <w:t>Wolontariusze</w:t>
      </w:r>
      <w:r w:rsidR="001A543D" w:rsidRPr="002C19F8">
        <w:rPr>
          <w:rFonts w:asciiTheme="minorHAnsi" w:hAnsiTheme="minorHAnsi" w:cstheme="minorHAnsi"/>
          <w:bCs/>
          <w:color w:val="auto"/>
          <w:sz w:val="24"/>
        </w:rPr>
        <w:t>:</w:t>
      </w:r>
    </w:p>
    <w:p w14:paraId="4F58CDA9" w14:textId="77777777" w:rsidR="0094069F" w:rsidRPr="002C19F8" w:rsidRDefault="0094069F" w:rsidP="00D200E6">
      <w:pPr>
        <w:pStyle w:val="Punkt"/>
        <w:numPr>
          <w:ilvl w:val="0"/>
          <w:numId w:val="143"/>
        </w:numPr>
      </w:pPr>
      <w:r w:rsidRPr="002C19F8">
        <w:t>wolontariusz, to osoba pracująca na zasadzie wolontariatu;</w:t>
      </w:r>
    </w:p>
    <w:p w14:paraId="1CD69E38" w14:textId="77777777" w:rsidR="0094069F" w:rsidRPr="002C19F8" w:rsidRDefault="0094069F" w:rsidP="00D200E6">
      <w:pPr>
        <w:pStyle w:val="Punkt"/>
        <w:numPr>
          <w:ilvl w:val="0"/>
          <w:numId w:val="143"/>
        </w:numPr>
      </w:pPr>
      <w:r w:rsidRPr="002C19F8">
        <w:t>wolontariuszem może być każdy uczeń, który na ochotnika i bezinteresownie niesie pomoc, tam, gdzie jest ona potrzebna;</w:t>
      </w:r>
    </w:p>
    <w:p w14:paraId="70808B4E" w14:textId="44E6BFB4" w:rsidR="000740C0" w:rsidRPr="002C19F8" w:rsidRDefault="00564DC0" w:rsidP="00D200E6">
      <w:pPr>
        <w:pStyle w:val="Punkt"/>
        <w:numPr>
          <w:ilvl w:val="0"/>
          <w:numId w:val="143"/>
        </w:numPr>
      </w:pPr>
      <w:r w:rsidRPr="002C19F8">
        <w:t>warunkiem uczestniczenia w wolontariacie</w:t>
      </w:r>
      <w:r w:rsidR="0094069F" w:rsidRPr="002C19F8">
        <w:t xml:space="preserve"> jest złożenie w formie pisemnej deklaracji, do której obowiązkowo jest załączana pisemna zgod</w:t>
      </w:r>
      <w:r w:rsidR="000740C0" w:rsidRPr="002C19F8">
        <w:t>a rodziców (prawnych opiekunów).</w:t>
      </w:r>
    </w:p>
    <w:p w14:paraId="0E6D1BB0" w14:textId="57EB3E57" w:rsidR="000740C0" w:rsidRPr="002C19F8" w:rsidRDefault="002632F9" w:rsidP="001A543D">
      <w:pPr>
        <w:pStyle w:val="Paragraf"/>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33. </w:t>
      </w:r>
      <w:r w:rsidR="000740C0" w:rsidRPr="002C19F8">
        <w:rPr>
          <w:rFonts w:asciiTheme="minorHAnsi" w:hAnsiTheme="minorHAnsi" w:cstheme="minorHAnsi"/>
          <w:sz w:val="24"/>
          <w:szCs w:val="24"/>
        </w:rPr>
        <w:t>Opiekunem rady wolontariatu jest nauczyciel opiekun samorządu szkolnego.</w:t>
      </w:r>
    </w:p>
    <w:p w14:paraId="0ACBD53B" w14:textId="77777777" w:rsidR="000740C0" w:rsidRPr="002C19F8" w:rsidRDefault="002632F9" w:rsidP="001A543D">
      <w:pPr>
        <w:pStyle w:val="Paragraf"/>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34. </w:t>
      </w:r>
      <w:r w:rsidR="000740C0" w:rsidRPr="002C19F8">
        <w:rPr>
          <w:rFonts w:asciiTheme="minorHAnsi" w:hAnsiTheme="minorHAnsi" w:cstheme="minorHAnsi"/>
          <w:sz w:val="24"/>
          <w:szCs w:val="24"/>
        </w:rPr>
        <w:t>W działaniach wolontariatu uczestniczyć mogą wszyscy chętni nauczyciele, uczniowie, rodzice.</w:t>
      </w:r>
    </w:p>
    <w:p w14:paraId="48BFE4F1" w14:textId="77777777" w:rsidR="000740C0" w:rsidRPr="002C19F8" w:rsidRDefault="002632F9" w:rsidP="001A543D">
      <w:pPr>
        <w:pStyle w:val="Paragraf"/>
        <w:numPr>
          <w:ilvl w:val="0"/>
          <w:numId w:val="0"/>
        </w:numPr>
        <w:ind w:left="502"/>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35. </w:t>
      </w:r>
      <w:r w:rsidR="000740C0" w:rsidRPr="002C19F8">
        <w:rPr>
          <w:rFonts w:asciiTheme="minorHAnsi" w:hAnsiTheme="minorHAnsi" w:cstheme="minorHAnsi"/>
          <w:sz w:val="24"/>
          <w:szCs w:val="24"/>
        </w:rPr>
        <w:t>Rada wolontariatu pełni funkcję społecznego organu szkoły, który wybiera, opiniuje oferty działań, diagnozuje potrzeby społeczne w środowisku szkolnym lub otoczeniu szkoły.</w:t>
      </w:r>
    </w:p>
    <w:p w14:paraId="04BEC759" w14:textId="77777777" w:rsidR="000740C0" w:rsidRPr="002C19F8" w:rsidRDefault="002632F9" w:rsidP="001A543D">
      <w:pPr>
        <w:pStyle w:val="Paragraf"/>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36. </w:t>
      </w:r>
      <w:r w:rsidR="000740C0" w:rsidRPr="002C19F8">
        <w:rPr>
          <w:rFonts w:asciiTheme="minorHAnsi" w:hAnsiTheme="minorHAnsi" w:cstheme="minorHAnsi"/>
          <w:sz w:val="24"/>
          <w:szCs w:val="24"/>
        </w:rPr>
        <w:t>Rada wolontariatu wspólnie ze swoim opiekunem przedkłada Prezydium Samorządu Uczniowskiego plan działań, który zostaje uwzględniony w planie pracy Samorządu Uczniowskiego na dany rok szkolny i następnie organizuje przygotowanie swoich członków do konkretnych działań poprzez szkolenia w zakresie zasad obowiązujących przy współpracy z konkretną instytucją czy grupą potrzebujących.</w:t>
      </w:r>
    </w:p>
    <w:p w14:paraId="25F253FC" w14:textId="146E2F01" w:rsidR="0094069F" w:rsidRPr="002C19F8" w:rsidRDefault="002632F9" w:rsidP="001A543D">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37. </w:t>
      </w:r>
      <w:r w:rsidR="00E67094" w:rsidRPr="002C19F8">
        <w:rPr>
          <w:rFonts w:asciiTheme="minorHAnsi" w:hAnsiTheme="minorHAnsi" w:cstheme="minorHAnsi"/>
          <w:sz w:val="24"/>
          <w:szCs w:val="24"/>
        </w:rPr>
        <w:t>Szczegółową organizację</w:t>
      </w:r>
      <w:r w:rsidR="0094069F" w:rsidRPr="002C19F8">
        <w:rPr>
          <w:rFonts w:asciiTheme="minorHAnsi" w:hAnsiTheme="minorHAnsi" w:cstheme="minorHAnsi"/>
          <w:sz w:val="24"/>
          <w:szCs w:val="24"/>
        </w:rPr>
        <w:t xml:space="preserve"> wolontariatu w szkole określa regulamin wolontariatu.</w:t>
      </w:r>
    </w:p>
    <w:p w14:paraId="620DF41B" w14:textId="77777777" w:rsidR="003253F2" w:rsidRPr="002C19F8" w:rsidRDefault="003253F2" w:rsidP="001A543D">
      <w:pPr>
        <w:pStyle w:val="Paragraf"/>
        <w:keepNext w:val="0"/>
        <w:keepLines w:val="0"/>
        <w:numPr>
          <w:ilvl w:val="0"/>
          <w:numId w:val="0"/>
        </w:numPr>
        <w:ind w:left="567"/>
        <w:jc w:val="left"/>
        <w:rPr>
          <w:rFonts w:asciiTheme="minorHAnsi" w:hAnsiTheme="minorHAnsi" w:cstheme="minorHAnsi"/>
          <w:sz w:val="24"/>
          <w:szCs w:val="24"/>
        </w:rPr>
      </w:pPr>
    </w:p>
    <w:p w14:paraId="1E20699B" w14:textId="77777777" w:rsidR="0094069F" w:rsidRPr="002C19F8" w:rsidRDefault="00A65301" w:rsidP="00F73935">
      <w:pPr>
        <w:pStyle w:val="Nagwek4-rozdzia"/>
        <w:rPr>
          <w:rFonts w:asciiTheme="minorHAnsi" w:hAnsiTheme="minorHAnsi" w:cstheme="minorHAnsi"/>
        </w:rPr>
      </w:pPr>
      <w:bookmarkStart w:id="44" w:name="_Toc216939619"/>
      <w:bookmarkStart w:id="45" w:name="_Hlk13529632"/>
      <w:r w:rsidRPr="002C19F8">
        <w:rPr>
          <w:rFonts w:asciiTheme="minorHAnsi" w:hAnsiTheme="minorHAnsi" w:cstheme="minorHAnsi"/>
        </w:rPr>
        <w:t>Rozdział 9</w:t>
      </w:r>
      <w:r w:rsidR="0094069F" w:rsidRPr="002C19F8">
        <w:rPr>
          <w:rFonts w:asciiTheme="minorHAnsi" w:hAnsiTheme="minorHAnsi" w:cstheme="minorHAnsi"/>
        </w:rPr>
        <w:br/>
      </w:r>
      <w:bookmarkStart w:id="46" w:name="_Toc13829888"/>
      <w:r w:rsidR="0094069F" w:rsidRPr="002C19F8">
        <w:rPr>
          <w:rFonts w:asciiTheme="minorHAnsi" w:hAnsiTheme="minorHAnsi" w:cstheme="minorHAnsi"/>
        </w:rPr>
        <w:t>Sposoby zapewniania bezpieczeństwa uczniom w szkole</w:t>
      </w:r>
      <w:bookmarkEnd w:id="44"/>
      <w:bookmarkEnd w:id="46"/>
    </w:p>
    <w:bookmarkEnd w:id="45"/>
    <w:p w14:paraId="5C802969" w14:textId="77777777" w:rsidR="0094069F" w:rsidRPr="002C19F8" w:rsidRDefault="008F01E9" w:rsidP="001A543D">
      <w:pPr>
        <w:pStyle w:val="Paragraf"/>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38. </w:t>
      </w:r>
      <w:r w:rsidR="00EB341E" w:rsidRPr="002C19F8">
        <w:rPr>
          <w:rFonts w:asciiTheme="minorHAnsi" w:hAnsiTheme="minorHAnsi" w:cstheme="minorHAnsi"/>
          <w:b/>
          <w:sz w:val="24"/>
          <w:szCs w:val="24"/>
        </w:rPr>
        <w:t>1</w:t>
      </w:r>
      <w:r w:rsidR="00EB341E"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Działania szkoły w zakresie zapewniania bezpieczeństwa uczniom</w:t>
      </w:r>
      <w:r w:rsidR="0094069F" w:rsidRPr="002C19F8">
        <w:rPr>
          <w:rFonts w:asciiTheme="minorHAnsi" w:hAnsiTheme="minorHAnsi" w:cstheme="minorHAnsi"/>
          <w:bCs/>
          <w:sz w:val="24"/>
          <w:szCs w:val="24"/>
        </w:rPr>
        <w:t>.</w:t>
      </w:r>
    </w:p>
    <w:p w14:paraId="3BC193A3" w14:textId="77777777" w:rsidR="0094069F" w:rsidRPr="002C19F8" w:rsidRDefault="00497D7C" w:rsidP="001A543D">
      <w:pPr>
        <w:pStyle w:val="Ustp"/>
        <w:numPr>
          <w:ilvl w:val="2"/>
          <w:numId w:val="144"/>
        </w:numPr>
        <w:jc w:val="left"/>
        <w:rPr>
          <w:rFonts w:asciiTheme="minorHAnsi" w:hAnsiTheme="minorHAnsi" w:cstheme="minorHAnsi"/>
          <w:color w:val="auto"/>
          <w:sz w:val="24"/>
        </w:rPr>
      </w:pPr>
      <w:r w:rsidRPr="002C19F8">
        <w:rPr>
          <w:rFonts w:asciiTheme="minorHAnsi" w:hAnsiTheme="minorHAnsi" w:cstheme="minorHAnsi"/>
          <w:color w:val="auto"/>
          <w:sz w:val="24"/>
        </w:rPr>
        <w:t>Szkoła zapewnia uczniom</w:t>
      </w:r>
      <w:r w:rsidR="0094069F" w:rsidRPr="002C19F8">
        <w:rPr>
          <w:rFonts w:asciiTheme="minorHAnsi" w:hAnsiTheme="minorHAnsi" w:cstheme="minorHAnsi"/>
          <w:color w:val="auto"/>
          <w:sz w:val="24"/>
        </w:rPr>
        <w:t xml:space="preserve"> bezpieczeństwo w czasie zajęć organizowanych przez szkołę, poprzez:</w:t>
      </w:r>
    </w:p>
    <w:p w14:paraId="0C499CAD" w14:textId="77777777" w:rsidR="0094069F" w:rsidRPr="002C19F8" w:rsidRDefault="0094069F" w:rsidP="00D200E6">
      <w:pPr>
        <w:pStyle w:val="Punkt"/>
        <w:numPr>
          <w:ilvl w:val="0"/>
          <w:numId w:val="145"/>
        </w:numPr>
      </w:pPr>
      <w:r w:rsidRPr="002C19F8">
        <w:t>realizację przez n</w:t>
      </w:r>
      <w:r w:rsidR="00224596" w:rsidRPr="002C19F8">
        <w:t>auczycieli zadań zapisanych w statucie szkoły</w:t>
      </w:r>
      <w:r w:rsidRPr="002C19F8">
        <w:t>;</w:t>
      </w:r>
    </w:p>
    <w:p w14:paraId="7F0C3EC2" w14:textId="77777777" w:rsidR="000740C0" w:rsidRPr="002C19F8" w:rsidRDefault="0094069F" w:rsidP="00D200E6">
      <w:pPr>
        <w:pStyle w:val="Punkt"/>
        <w:numPr>
          <w:ilvl w:val="0"/>
          <w:numId w:val="145"/>
        </w:numPr>
      </w:pPr>
      <w:r w:rsidRPr="002C19F8">
        <w:t>pełnienie dyżurów nauczycieli, zgodnie z harmonogram pełnienia dyżurów</w:t>
      </w:r>
      <w:r w:rsidR="000740C0" w:rsidRPr="002C19F8">
        <w:t>, który</w:t>
      </w:r>
      <w:r w:rsidRPr="002C19F8">
        <w:t xml:space="preserve"> ustala </w:t>
      </w:r>
      <w:r w:rsidR="00C93118" w:rsidRPr="002C19F8">
        <w:t>dyrektor</w:t>
      </w:r>
      <w:r w:rsidRPr="002C19F8">
        <w:t xml:space="preserve"> szkoły. </w:t>
      </w:r>
    </w:p>
    <w:p w14:paraId="13D0953C" w14:textId="77777777" w:rsidR="0094069F" w:rsidRPr="002C19F8" w:rsidRDefault="0094069F" w:rsidP="00D200E6">
      <w:pPr>
        <w:pStyle w:val="Punkt"/>
        <w:numPr>
          <w:ilvl w:val="0"/>
          <w:numId w:val="145"/>
        </w:numPr>
      </w:pPr>
      <w:r w:rsidRPr="002C19F8">
        <w:t>opracowanie planu lekcji, który uwzględnia: równomierne rozłożenie zajęć w</w:t>
      </w:r>
      <w:r w:rsidR="002147E7" w:rsidRPr="002C19F8">
        <w:t> </w:t>
      </w:r>
      <w:r w:rsidRPr="002C19F8">
        <w:t>poszczególnych dniach, różnorodność zajęć w każdym dniu, niełączenie w</w:t>
      </w:r>
      <w:r w:rsidR="002147E7" w:rsidRPr="002C19F8">
        <w:t> </w:t>
      </w:r>
      <w:r w:rsidRPr="002C19F8">
        <w:t xml:space="preserve"> kilkugodzinne jednostki zajęć z tego samego przedmiotu, z wyłączeniem przedmiotó</w:t>
      </w:r>
      <w:r w:rsidR="001E7FCC" w:rsidRPr="002C19F8">
        <w:t>w, których program tego wymaga, a w przypadku zagrożenia epidemicznego wdrożenie procedur bezpieczeństwa, zmniejszających ryzyko zakażenia się chorobami zakaźnymi.</w:t>
      </w:r>
    </w:p>
    <w:p w14:paraId="43F9E2E8" w14:textId="77777777" w:rsidR="0094069F" w:rsidRPr="002C19F8" w:rsidRDefault="0094069F" w:rsidP="00D200E6">
      <w:pPr>
        <w:pStyle w:val="Punkt"/>
        <w:numPr>
          <w:ilvl w:val="0"/>
          <w:numId w:val="145"/>
        </w:numPr>
      </w:pPr>
      <w:r w:rsidRPr="002C19F8">
        <w:t>przestrzeganie liczebności grup uczniowskich na zajęciach, w pracowniach i innych</w:t>
      </w:r>
      <w:r w:rsidR="00E36F5A" w:rsidRPr="002C19F8">
        <w:t xml:space="preserve"> </w:t>
      </w:r>
      <w:r w:rsidRPr="002C19F8">
        <w:t>przedmiotach wymagających podziału na grupy;</w:t>
      </w:r>
    </w:p>
    <w:p w14:paraId="6482BC64" w14:textId="77777777" w:rsidR="0094069F" w:rsidRPr="002C19F8" w:rsidRDefault="0094069F" w:rsidP="00D200E6">
      <w:pPr>
        <w:pStyle w:val="Punkt"/>
        <w:numPr>
          <w:ilvl w:val="0"/>
          <w:numId w:val="145"/>
        </w:numPr>
      </w:pPr>
      <w:r w:rsidRPr="002C19F8">
        <w:t>obciążanie uczniów pracą domową zgodnie z zasadami higieny;</w:t>
      </w:r>
    </w:p>
    <w:p w14:paraId="06822791" w14:textId="77777777" w:rsidR="0094069F" w:rsidRPr="002C19F8" w:rsidRDefault="0094069F" w:rsidP="00D200E6">
      <w:pPr>
        <w:pStyle w:val="Punkt"/>
        <w:numPr>
          <w:ilvl w:val="0"/>
          <w:numId w:val="145"/>
        </w:numPr>
      </w:pPr>
      <w:r w:rsidRPr="002C19F8">
        <w:t>zapewnienie indywidualnych szafek uczniom na pozostawianie podręczników i</w:t>
      </w:r>
      <w:r w:rsidR="002147E7" w:rsidRPr="002C19F8">
        <w:t> </w:t>
      </w:r>
      <w:r w:rsidRPr="002C19F8">
        <w:t>przyborów szkolnych;</w:t>
      </w:r>
    </w:p>
    <w:p w14:paraId="4A3493FB" w14:textId="77777777" w:rsidR="0094069F" w:rsidRPr="002C19F8" w:rsidRDefault="0094069F" w:rsidP="00D200E6">
      <w:pPr>
        <w:pStyle w:val="Punkt"/>
        <w:numPr>
          <w:ilvl w:val="0"/>
          <w:numId w:val="145"/>
        </w:numPr>
      </w:pPr>
      <w:r w:rsidRPr="002C19F8">
        <w:t>odpowiednie oświetlenie, wentylację i ogrzewanie pomieszczeń;</w:t>
      </w:r>
    </w:p>
    <w:p w14:paraId="5E1DE7C3" w14:textId="77777777" w:rsidR="0094069F" w:rsidRPr="002C19F8" w:rsidRDefault="0094069F" w:rsidP="00D200E6">
      <w:pPr>
        <w:pStyle w:val="Punkt"/>
        <w:numPr>
          <w:ilvl w:val="0"/>
          <w:numId w:val="145"/>
        </w:numPr>
      </w:pPr>
      <w:r w:rsidRPr="002C19F8">
        <w:t>oznakowanie ciągów komunikacyjnych zgodnie z przepisami;</w:t>
      </w:r>
    </w:p>
    <w:p w14:paraId="3C510D0A" w14:textId="77777777" w:rsidR="0094069F" w:rsidRPr="002C19F8" w:rsidRDefault="0094069F" w:rsidP="00D200E6">
      <w:pPr>
        <w:pStyle w:val="Punkt"/>
        <w:numPr>
          <w:ilvl w:val="0"/>
          <w:numId w:val="145"/>
        </w:numPr>
      </w:pPr>
      <w:r w:rsidRPr="002C19F8">
        <w:t xml:space="preserve">kontrolę obiektów budowlanych należących do szkoły pod kątem zapewnienia bezpiecznych i higienicznych warunków korzystania z tych obiektów. Kontrolę obiektów dokonuje </w:t>
      </w:r>
      <w:r w:rsidR="00C93118" w:rsidRPr="002C19F8">
        <w:t>dyrektor</w:t>
      </w:r>
      <w:r w:rsidRPr="002C19F8">
        <w:t xml:space="preserve"> szkoły co najmniej raz w roku;</w:t>
      </w:r>
    </w:p>
    <w:p w14:paraId="0C6E1360" w14:textId="77777777" w:rsidR="0094069F" w:rsidRPr="002C19F8" w:rsidRDefault="0094069F" w:rsidP="00D200E6">
      <w:pPr>
        <w:pStyle w:val="Punkt"/>
        <w:numPr>
          <w:ilvl w:val="0"/>
          <w:numId w:val="145"/>
        </w:numPr>
      </w:pPr>
      <w:r w:rsidRPr="002C19F8">
        <w:t>umieszczenie w widocznym miejscu planu ewakuacji oraz instrukcji bhp i p/poż.;</w:t>
      </w:r>
    </w:p>
    <w:p w14:paraId="75E9FC13" w14:textId="77777777" w:rsidR="0094069F" w:rsidRPr="002C19F8" w:rsidRDefault="0094069F" w:rsidP="00D200E6">
      <w:pPr>
        <w:pStyle w:val="Punkt"/>
        <w:numPr>
          <w:ilvl w:val="0"/>
          <w:numId w:val="145"/>
        </w:numPr>
      </w:pPr>
      <w:r w:rsidRPr="002C19F8">
        <w:t>przygotowanie uczniów do sprawnej ewakuacji w sytuacji zagrożenia poprzez przeprowadzanie ćwiczeń ewakuacyjnych „ próbne alarmy”;</w:t>
      </w:r>
    </w:p>
    <w:p w14:paraId="2C785991" w14:textId="77777777" w:rsidR="0094069F" w:rsidRPr="002C19F8" w:rsidRDefault="0094069F" w:rsidP="00D200E6">
      <w:pPr>
        <w:pStyle w:val="Punkt"/>
        <w:numPr>
          <w:ilvl w:val="0"/>
          <w:numId w:val="145"/>
        </w:numPr>
      </w:pPr>
      <w:r w:rsidRPr="002C19F8">
        <w:t>opracowanie i zapoznawanie uczniów z instrukcjami postępowania w sytuacjach zagrożenia  np. alarmu bombowego, wtargnięcia osoby niebezpiecznej, zatrucia, wybuchu i itp.</w:t>
      </w:r>
    </w:p>
    <w:p w14:paraId="2010E279" w14:textId="77777777" w:rsidR="0094069F" w:rsidRPr="002C19F8" w:rsidRDefault="0094069F" w:rsidP="00D200E6">
      <w:pPr>
        <w:pStyle w:val="Punkt"/>
        <w:numPr>
          <w:ilvl w:val="0"/>
          <w:numId w:val="145"/>
        </w:numPr>
      </w:pPr>
      <w:r w:rsidRPr="002C19F8">
        <w:t>oznaczenie dróg ewakuacyjnych w sposób wyraźny i trwały;</w:t>
      </w:r>
    </w:p>
    <w:p w14:paraId="42CD0AC8" w14:textId="77777777" w:rsidR="0094069F" w:rsidRPr="002C19F8" w:rsidRDefault="0094069F" w:rsidP="00D200E6">
      <w:pPr>
        <w:pStyle w:val="Punkt"/>
        <w:numPr>
          <w:ilvl w:val="0"/>
          <w:numId w:val="145"/>
        </w:numPr>
      </w:pPr>
      <w:r w:rsidRPr="002C19F8">
        <w:t>zabezpieczenie szlaków komunikacyjnych wychodzących poza teren szkoły w</w:t>
      </w:r>
      <w:r w:rsidR="008F01E9" w:rsidRPr="002C19F8">
        <w:t> </w:t>
      </w:r>
      <w:r w:rsidRPr="002C19F8">
        <w:t>sposób uniemożliwiający bezpośrednie wyjście na jezdnię;</w:t>
      </w:r>
    </w:p>
    <w:p w14:paraId="4F2377CB" w14:textId="77777777" w:rsidR="0094069F" w:rsidRPr="002C19F8" w:rsidRDefault="0094069F" w:rsidP="00D200E6">
      <w:pPr>
        <w:pStyle w:val="Punkt"/>
        <w:numPr>
          <w:ilvl w:val="0"/>
          <w:numId w:val="145"/>
        </w:numPr>
      </w:pPr>
      <w:r w:rsidRPr="002C19F8">
        <w:t>ogrodzenie terenu szkoły;</w:t>
      </w:r>
    </w:p>
    <w:p w14:paraId="1EB7781F" w14:textId="77777777" w:rsidR="0094069F" w:rsidRPr="002C19F8" w:rsidRDefault="0094069F" w:rsidP="00D200E6">
      <w:pPr>
        <w:pStyle w:val="Punkt"/>
        <w:numPr>
          <w:ilvl w:val="0"/>
          <w:numId w:val="145"/>
        </w:numPr>
      </w:pPr>
      <w:r w:rsidRPr="002C19F8">
        <w:t>zabezpieczenie otworów kanalizacyjnych, studzienek i innych zagłębień;</w:t>
      </w:r>
    </w:p>
    <w:p w14:paraId="7F87FAC6" w14:textId="77777777" w:rsidR="0094069F" w:rsidRPr="002C19F8" w:rsidRDefault="0094069F" w:rsidP="00D200E6">
      <w:pPr>
        <w:pStyle w:val="Punkt"/>
        <w:numPr>
          <w:ilvl w:val="0"/>
          <w:numId w:val="145"/>
        </w:numPr>
      </w:pPr>
      <w:r w:rsidRPr="002C19F8">
        <w:t>zabezpieczenie przed swobodnym dostępem uczniów do pomieszczeń gospodarczych oraz miejsc prowadzenia, w czasie funkcjonowania szkoły, prac remontowych, naprawczych i instalacyjnych;</w:t>
      </w:r>
    </w:p>
    <w:p w14:paraId="1EAC8301" w14:textId="6D1C3202" w:rsidR="000740C0" w:rsidRPr="002C19F8" w:rsidRDefault="0094069F" w:rsidP="00D200E6">
      <w:pPr>
        <w:pStyle w:val="Punkt"/>
        <w:numPr>
          <w:ilvl w:val="0"/>
          <w:numId w:val="145"/>
        </w:numPr>
      </w:pPr>
      <w:r w:rsidRPr="002C19F8">
        <w:t>wyposażenie schodów w balustrady z poręczami zabezpieczającymi przed ewe</w:t>
      </w:r>
      <w:r w:rsidR="003253F2" w:rsidRPr="002C19F8">
        <w:t>ntualnym zsuwaniem się po nich.</w:t>
      </w:r>
    </w:p>
    <w:p w14:paraId="5B2A879E" w14:textId="69C22CC7" w:rsidR="0094069F" w:rsidRPr="002C19F8" w:rsidRDefault="0094069F" w:rsidP="00D200E6">
      <w:pPr>
        <w:pStyle w:val="Punkt"/>
        <w:numPr>
          <w:ilvl w:val="0"/>
          <w:numId w:val="145"/>
        </w:numPr>
      </w:pPr>
      <w:r w:rsidRPr="002C19F8">
        <w:t>wyposażenie pomieszczeń szkoły, a w szczególności wybranych sal dydaktycznych w apteczki zaopatrzone w niezbędne środki do udzielenia</w:t>
      </w:r>
      <w:r w:rsidR="00006D2D" w:rsidRPr="002C19F8">
        <w:t xml:space="preserve"> pierwszej pomocy i</w:t>
      </w:r>
      <w:r w:rsidR="002147E7" w:rsidRPr="002C19F8">
        <w:t> </w:t>
      </w:r>
      <w:r w:rsidR="00006D2D" w:rsidRPr="002C19F8">
        <w:t xml:space="preserve">instrukcję </w:t>
      </w:r>
      <w:r w:rsidRPr="002C19F8">
        <w:t>o zasadach udzielania tej pomocy;</w:t>
      </w:r>
    </w:p>
    <w:p w14:paraId="09A19277" w14:textId="77777777" w:rsidR="0094069F" w:rsidRPr="002C19F8" w:rsidRDefault="0094069F" w:rsidP="00D200E6">
      <w:pPr>
        <w:pStyle w:val="Punkt"/>
        <w:numPr>
          <w:ilvl w:val="0"/>
          <w:numId w:val="145"/>
        </w:numPr>
      </w:pPr>
      <w:r w:rsidRPr="002C19F8">
        <w:t>zapewnianie odpowiedniej liczby opiekunów nad uczniami uczestniczącymi imprezach</w:t>
      </w:r>
      <w:r w:rsidR="00006D2D" w:rsidRPr="002C19F8">
        <w:t xml:space="preserve"> </w:t>
      </w:r>
      <w:r w:rsidRPr="002C19F8">
        <w:t>i wycieczkach poza teren szkoły;</w:t>
      </w:r>
    </w:p>
    <w:p w14:paraId="167C9F72" w14:textId="77777777" w:rsidR="0094069F" w:rsidRPr="002C19F8" w:rsidRDefault="0094069F" w:rsidP="00D200E6">
      <w:pPr>
        <w:pStyle w:val="Punkt"/>
        <w:numPr>
          <w:ilvl w:val="0"/>
          <w:numId w:val="145"/>
        </w:numPr>
      </w:pPr>
      <w:r w:rsidRPr="002C19F8">
        <w:t>przeszk</w:t>
      </w:r>
      <w:r w:rsidR="00ED466B" w:rsidRPr="002C19F8">
        <w:t xml:space="preserve">olenie nauczycieli i </w:t>
      </w:r>
      <w:r w:rsidRPr="002C19F8">
        <w:t>pracowników szkoły w zakresie udzielania pierwszej pomocy;</w:t>
      </w:r>
    </w:p>
    <w:p w14:paraId="45FDA571" w14:textId="77777777" w:rsidR="0094069F" w:rsidRPr="002C19F8" w:rsidRDefault="0094069F" w:rsidP="00D200E6">
      <w:pPr>
        <w:pStyle w:val="Punkt"/>
        <w:numPr>
          <w:ilvl w:val="0"/>
          <w:numId w:val="145"/>
        </w:numPr>
      </w:pPr>
      <w:r w:rsidRPr="002C19F8">
        <w:t>zapewnienie bezpiecznych warunków prowadzenia zajęć z wychowania fizycznego poprzez mocowanie na stałe bramek i koszy do gry oraz innych urządzeń, których przemieszczanie się może stanowić zagrożenie dla zdrowia ćwiczących;</w:t>
      </w:r>
    </w:p>
    <w:p w14:paraId="2EC0AF67" w14:textId="77777777" w:rsidR="009F4F86" w:rsidRPr="002C19F8" w:rsidRDefault="0094069F" w:rsidP="00D200E6">
      <w:pPr>
        <w:pStyle w:val="Punkt"/>
        <w:numPr>
          <w:ilvl w:val="0"/>
          <w:numId w:val="145"/>
        </w:numPr>
      </w:pPr>
      <w:r w:rsidRPr="002C19F8">
        <w:t>objęcie budynków i terenu szkolnego nadzorem kamer.</w:t>
      </w:r>
    </w:p>
    <w:p w14:paraId="535C05A4" w14:textId="4FBA9A95" w:rsidR="00DC078E" w:rsidRPr="002C19F8" w:rsidRDefault="0094069F" w:rsidP="003253F2">
      <w:pPr>
        <w:pStyle w:val="Punkt"/>
        <w:numPr>
          <w:ilvl w:val="0"/>
          <w:numId w:val="145"/>
        </w:numPr>
      </w:pPr>
      <w:r w:rsidRPr="002C19F8">
        <w:t>Zasady sprawowania opieki podczas zajęć poza terenem szkoły oraz w trakcie wycieczek organizowanych przez nauczycieli określa Regulamin wycieczek.</w:t>
      </w:r>
    </w:p>
    <w:p w14:paraId="2AFDEC33" w14:textId="77777777" w:rsidR="003C425D" w:rsidRPr="002C19F8" w:rsidRDefault="00264F8E" w:rsidP="00264F8E">
      <w:pPr>
        <w:pStyle w:val="Paragraf"/>
        <w:numPr>
          <w:ilvl w:val="0"/>
          <w:numId w:val="0"/>
        </w:numPr>
        <w:spacing w:after="120"/>
        <w:ind w:left="567"/>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39. </w:t>
      </w:r>
      <w:r w:rsidR="0094069F" w:rsidRPr="002C19F8">
        <w:rPr>
          <w:rFonts w:asciiTheme="minorHAnsi" w:hAnsiTheme="minorHAnsi" w:cstheme="minorHAnsi"/>
          <w:bCs/>
          <w:sz w:val="24"/>
          <w:szCs w:val="24"/>
        </w:rPr>
        <w:t>Zas</w:t>
      </w:r>
      <w:r w:rsidR="00670F42" w:rsidRPr="002C19F8">
        <w:rPr>
          <w:rFonts w:asciiTheme="minorHAnsi" w:hAnsiTheme="minorHAnsi" w:cstheme="minorHAnsi"/>
          <w:bCs/>
          <w:sz w:val="24"/>
          <w:szCs w:val="24"/>
        </w:rPr>
        <w:t>a</w:t>
      </w:r>
      <w:r w:rsidR="0094069F" w:rsidRPr="002C19F8">
        <w:rPr>
          <w:rFonts w:asciiTheme="minorHAnsi" w:hAnsiTheme="minorHAnsi" w:cstheme="minorHAnsi"/>
          <w:bCs/>
          <w:sz w:val="24"/>
          <w:szCs w:val="24"/>
        </w:rPr>
        <w:t xml:space="preserve">dy pełnienia dyżurów </w:t>
      </w:r>
      <w:r w:rsidR="00B65556" w:rsidRPr="002C19F8">
        <w:rPr>
          <w:rFonts w:asciiTheme="minorHAnsi" w:hAnsiTheme="minorHAnsi" w:cstheme="minorHAnsi"/>
          <w:bCs/>
          <w:sz w:val="24"/>
          <w:szCs w:val="24"/>
        </w:rPr>
        <w:t xml:space="preserve">przez </w:t>
      </w:r>
      <w:r w:rsidR="003E0CBD" w:rsidRPr="002C19F8">
        <w:rPr>
          <w:rFonts w:asciiTheme="minorHAnsi" w:hAnsiTheme="minorHAnsi" w:cstheme="minorHAnsi"/>
          <w:bCs/>
          <w:sz w:val="24"/>
          <w:szCs w:val="24"/>
        </w:rPr>
        <w:t>nauczycieli</w:t>
      </w:r>
      <w:r w:rsidR="0094069F" w:rsidRPr="002C19F8">
        <w:rPr>
          <w:rFonts w:asciiTheme="minorHAnsi" w:hAnsiTheme="minorHAnsi" w:cstheme="minorHAnsi"/>
          <w:sz w:val="24"/>
          <w:szCs w:val="24"/>
        </w:rPr>
        <w:t>:</w:t>
      </w:r>
    </w:p>
    <w:p w14:paraId="6A5B20AA" w14:textId="77777777" w:rsidR="0094069F" w:rsidRPr="002C19F8" w:rsidRDefault="0094069F" w:rsidP="00D200E6">
      <w:pPr>
        <w:pStyle w:val="Punkt"/>
        <w:numPr>
          <w:ilvl w:val="0"/>
          <w:numId w:val="353"/>
        </w:numPr>
      </w:pPr>
      <w:r w:rsidRPr="002C19F8">
        <w:t>nauczyciele pełnią dyżury wg wywieszonego grafiku;</w:t>
      </w:r>
    </w:p>
    <w:p w14:paraId="4501062E" w14:textId="77777777" w:rsidR="0094069F" w:rsidRPr="002C19F8" w:rsidRDefault="00ED466B" w:rsidP="00D200E6">
      <w:pPr>
        <w:pStyle w:val="Punkt"/>
        <w:numPr>
          <w:ilvl w:val="0"/>
          <w:numId w:val="353"/>
        </w:numPr>
      </w:pPr>
      <w:r w:rsidRPr="002C19F8">
        <w:t xml:space="preserve">dyżury pełnione są od rozpoczęcia </w:t>
      </w:r>
      <w:r w:rsidR="0094069F" w:rsidRPr="002C19F8">
        <w:t>do zakończenia zajęć i podczas przerw międzylekcyjnych;</w:t>
      </w:r>
    </w:p>
    <w:p w14:paraId="5356E62E" w14:textId="77777777" w:rsidR="0094069F" w:rsidRPr="002C19F8" w:rsidRDefault="0094069F" w:rsidP="00D200E6">
      <w:pPr>
        <w:pStyle w:val="Punkt"/>
        <w:numPr>
          <w:ilvl w:val="0"/>
          <w:numId w:val="353"/>
        </w:numPr>
      </w:pPr>
      <w:r w:rsidRPr="002C19F8">
        <w:t>dyżur musi być pełniony aktywnie, nauczyciele dyżurni mają obowiązek zapobiegać niebezpiecznym zabawom i zachowaniom na korytarzach i w sanitariatach;</w:t>
      </w:r>
    </w:p>
    <w:p w14:paraId="47C959E3" w14:textId="77777777" w:rsidR="0094069F" w:rsidRPr="002C19F8" w:rsidRDefault="0094069F" w:rsidP="00D200E6">
      <w:pPr>
        <w:pStyle w:val="Punkt"/>
        <w:numPr>
          <w:ilvl w:val="0"/>
          <w:numId w:val="353"/>
        </w:numPr>
      </w:pPr>
      <w:r w:rsidRPr="002C19F8">
        <w:t>w razie nieobecności nauczyciela dyżurnego w wyznaczonym dniu, nauczyciel zastępujący go na lekcji zobowiązany jest przed tą lekc</w:t>
      </w:r>
      <w:r w:rsidR="003E0CBD" w:rsidRPr="002C19F8">
        <w:t>ją do pełnienia za niego dyżuru.</w:t>
      </w:r>
    </w:p>
    <w:p w14:paraId="128A37E1" w14:textId="77777777" w:rsidR="0094069F" w:rsidRPr="002C19F8" w:rsidRDefault="00A95D55" w:rsidP="001A543D">
      <w:pPr>
        <w:pStyle w:val="Paragraf"/>
        <w:numPr>
          <w:ilvl w:val="0"/>
          <w:numId w:val="0"/>
        </w:numPr>
        <w:ind w:left="567"/>
        <w:jc w:val="left"/>
        <w:rPr>
          <w:rFonts w:asciiTheme="minorHAnsi" w:hAnsiTheme="minorHAnsi" w:cstheme="minorHAnsi"/>
          <w:bCs/>
          <w:sz w:val="24"/>
          <w:szCs w:val="24"/>
        </w:rPr>
      </w:pPr>
      <w:r w:rsidRPr="002C19F8">
        <w:rPr>
          <w:rFonts w:asciiTheme="minorHAnsi" w:eastAsia="Times New Roman" w:hAnsiTheme="minorHAnsi" w:cstheme="minorHAnsi"/>
          <w:b/>
          <w:bCs/>
          <w:sz w:val="24"/>
          <w:szCs w:val="24"/>
          <w:lang w:eastAsia="pl-PL"/>
        </w:rPr>
        <w:t xml:space="preserve">§ 40. </w:t>
      </w:r>
      <w:r w:rsidR="0094069F" w:rsidRPr="002C19F8">
        <w:rPr>
          <w:rFonts w:asciiTheme="minorHAnsi" w:hAnsiTheme="minorHAnsi" w:cstheme="minorHAnsi"/>
          <w:bCs/>
          <w:sz w:val="24"/>
          <w:szCs w:val="24"/>
        </w:rPr>
        <w:t>Szkoła zapewnia uczniom bezpieczeństwo i opiekę na zajęciach obowiązkowych i nadobowiązkowych, w trakcie wycieczek ora</w:t>
      </w:r>
      <w:r w:rsidR="00FC50B4" w:rsidRPr="002C19F8">
        <w:rPr>
          <w:rFonts w:asciiTheme="minorHAnsi" w:hAnsiTheme="minorHAnsi" w:cstheme="minorHAnsi"/>
          <w:bCs/>
          <w:sz w:val="24"/>
          <w:szCs w:val="24"/>
        </w:rPr>
        <w:t xml:space="preserve">z na przerwach międzylekcyjnych </w:t>
      </w:r>
      <w:r w:rsidR="003C6D96" w:rsidRPr="002C19F8">
        <w:rPr>
          <w:rFonts w:asciiTheme="minorHAnsi" w:hAnsiTheme="minorHAnsi" w:cstheme="minorHAnsi"/>
          <w:bCs/>
          <w:sz w:val="24"/>
          <w:szCs w:val="24"/>
        </w:rPr>
        <w:t>a w przypadku zagrożenia epidemicznego wdraża procedury bezpieczeństwa, zm</w:t>
      </w:r>
      <w:r w:rsidR="00B43D4E" w:rsidRPr="002C19F8">
        <w:rPr>
          <w:rFonts w:asciiTheme="minorHAnsi" w:hAnsiTheme="minorHAnsi" w:cstheme="minorHAnsi"/>
          <w:bCs/>
          <w:sz w:val="24"/>
          <w:szCs w:val="24"/>
        </w:rPr>
        <w:t>niejszające</w:t>
      </w:r>
      <w:r w:rsidR="003C6D96" w:rsidRPr="002C19F8">
        <w:rPr>
          <w:rFonts w:asciiTheme="minorHAnsi" w:hAnsiTheme="minorHAnsi" w:cstheme="minorHAnsi"/>
          <w:bCs/>
          <w:sz w:val="24"/>
          <w:szCs w:val="24"/>
        </w:rPr>
        <w:t xml:space="preserve"> ryzyko zakażenia się chorobami zakaźnymi</w:t>
      </w:r>
      <w:r w:rsidR="00B43D4E" w:rsidRPr="002C19F8">
        <w:rPr>
          <w:rFonts w:asciiTheme="minorHAnsi" w:hAnsiTheme="minorHAnsi" w:cstheme="minorHAnsi"/>
          <w:bCs/>
          <w:sz w:val="24"/>
          <w:szCs w:val="24"/>
        </w:rPr>
        <w:t>.</w:t>
      </w:r>
    </w:p>
    <w:p w14:paraId="5B8E611E" w14:textId="77777777" w:rsidR="0094069F" w:rsidRPr="002C19F8" w:rsidRDefault="00A95D55" w:rsidP="001A543D">
      <w:pPr>
        <w:pStyle w:val="Paragraf"/>
        <w:numPr>
          <w:ilvl w:val="0"/>
          <w:numId w:val="0"/>
        </w:numPr>
        <w:ind w:left="567"/>
        <w:jc w:val="left"/>
        <w:rPr>
          <w:rFonts w:asciiTheme="minorHAnsi" w:hAnsiTheme="minorHAnsi" w:cstheme="minorHAnsi"/>
        </w:rPr>
      </w:pPr>
      <w:r w:rsidRPr="002C19F8">
        <w:rPr>
          <w:rFonts w:asciiTheme="minorHAnsi" w:eastAsia="Times New Roman" w:hAnsiTheme="minorHAnsi" w:cstheme="minorHAnsi"/>
          <w:b/>
          <w:bCs/>
          <w:sz w:val="24"/>
          <w:szCs w:val="24"/>
          <w:lang w:eastAsia="pl-PL"/>
        </w:rPr>
        <w:t xml:space="preserve">§ 41. </w:t>
      </w:r>
      <w:r w:rsidR="0094069F" w:rsidRPr="002C19F8">
        <w:rPr>
          <w:rFonts w:asciiTheme="minorHAnsi" w:hAnsiTheme="minorHAnsi" w:cstheme="minorHAnsi"/>
          <w:sz w:val="24"/>
          <w:szCs w:val="24"/>
        </w:rPr>
        <w:t>Szkoła organizuje zajęcia zgodnie z ogólnymi zasadami bezpieczeństwa i</w:t>
      </w:r>
      <w:r w:rsidR="002147E7" w:rsidRPr="002C19F8">
        <w:rPr>
          <w:rFonts w:asciiTheme="minorHAnsi" w:hAnsiTheme="minorHAnsi" w:cstheme="minorHAnsi"/>
          <w:sz w:val="24"/>
          <w:szCs w:val="24"/>
        </w:rPr>
        <w:t> </w:t>
      </w:r>
      <w:r w:rsidR="0094069F" w:rsidRPr="002C19F8">
        <w:rPr>
          <w:rFonts w:asciiTheme="minorHAnsi" w:hAnsiTheme="minorHAnsi" w:cstheme="minorHAnsi"/>
          <w:sz w:val="24"/>
          <w:szCs w:val="24"/>
        </w:rPr>
        <w:t>higieny</w:t>
      </w:r>
      <w:r w:rsidR="003C425D" w:rsidRPr="002C19F8">
        <w:rPr>
          <w:rFonts w:asciiTheme="minorHAnsi" w:hAnsiTheme="minorHAnsi" w:cstheme="minorHAnsi"/>
          <w:sz w:val="24"/>
          <w:szCs w:val="24"/>
        </w:rPr>
        <w:t>,</w:t>
      </w:r>
      <w:r w:rsidR="0094069F" w:rsidRPr="002C19F8">
        <w:rPr>
          <w:rFonts w:asciiTheme="minorHAnsi" w:hAnsiTheme="minorHAnsi" w:cstheme="minorHAnsi"/>
          <w:sz w:val="24"/>
          <w:szCs w:val="24"/>
        </w:rPr>
        <w:t xml:space="preserve"> zwracając uwagę na stan sprzętu i środków dydaktycznych, oświetlenia, warunki higieniczno – sanitarne w miejscu prowadzenia zajęć, temp</w:t>
      </w:r>
      <w:r w:rsidR="00B43D4E" w:rsidRPr="002C19F8">
        <w:rPr>
          <w:rFonts w:asciiTheme="minorHAnsi" w:hAnsiTheme="minorHAnsi" w:cstheme="minorHAnsi"/>
          <w:sz w:val="24"/>
          <w:szCs w:val="24"/>
        </w:rPr>
        <w:t>eraturę i warunki atmosferyczne a w przypadku</w:t>
      </w:r>
      <w:r w:rsidR="00B43D4E" w:rsidRPr="002C19F8">
        <w:rPr>
          <w:rFonts w:asciiTheme="minorHAnsi" w:hAnsiTheme="minorHAnsi" w:cstheme="minorHAnsi"/>
        </w:rPr>
        <w:t xml:space="preserve"> </w:t>
      </w:r>
      <w:r w:rsidR="00B43D4E" w:rsidRPr="002C19F8">
        <w:rPr>
          <w:rFonts w:asciiTheme="minorHAnsi" w:hAnsiTheme="minorHAnsi" w:cstheme="minorHAnsi"/>
          <w:sz w:val="24"/>
          <w:szCs w:val="24"/>
        </w:rPr>
        <w:t>funkcjonowania szkoły w okresie zagrożenia epidemicznego, zgodnie z zasadami określonymi w odrębnych przepisach.</w:t>
      </w:r>
    </w:p>
    <w:p w14:paraId="0030A673" w14:textId="77777777" w:rsidR="0094069F" w:rsidRPr="002C19F8" w:rsidRDefault="00A95D55" w:rsidP="001A543D">
      <w:pPr>
        <w:pStyle w:val="Paragraf"/>
        <w:keepNext w:val="0"/>
        <w:keepLines w:val="0"/>
        <w:numPr>
          <w:ilvl w:val="0"/>
          <w:numId w:val="0"/>
        </w:numPr>
        <w:spacing w:after="120"/>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42. </w:t>
      </w:r>
      <w:r w:rsidR="0094069F" w:rsidRPr="002C19F8">
        <w:rPr>
          <w:rFonts w:asciiTheme="minorHAnsi" w:hAnsiTheme="minorHAnsi" w:cstheme="minorHAnsi"/>
          <w:bCs/>
          <w:sz w:val="24"/>
          <w:szCs w:val="24"/>
        </w:rPr>
        <w:t>Zasady sprawowania opieki nad uczniami</w:t>
      </w:r>
      <w:r w:rsidR="0094069F" w:rsidRPr="002C19F8">
        <w:rPr>
          <w:rFonts w:asciiTheme="minorHAnsi" w:hAnsiTheme="minorHAnsi" w:cstheme="minorHAnsi"/>
          <w:sz w:val="24"/>
          <w:szCs w:val="24"/>
        </w:rPr>
        <w:t xml:space="preserve"> w czasie obowiązkowych</w:t>
      </w:r>
      <w:r w:rsidR="00670F42"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i nadobowi</w:t>
      </w:r>
      <w:r w:rsidR="003E0CBD" w:rsidRPr="002C19F8">
        <w:rPr>
          <w:rFonts w:asciiTheme="minorHAnsi" w:hAnsiTheme="minorHAnsi" w:cstheme="minorHAnsi"/>
          <w:sz w:val="24"/>
          <w:szCs w:val="24"/>
        </w:rPr>
        <w:t>ązkowych zajęć</w:t>
      </w:r>
      <w:r w:rsidR="0094069F" w:rsidRPr="002C19F8">
        <w:rPr>
          <w:rFonts w:asciiTheme="minorHAnsi" w:hAnsiTheme="minorHAnsi" w:cstheme="minorHAnsi"/>
          <w:sz w:val="24"/>
          <w:szCs w:val="24"/>
        </w:rPr>
        <w:t>:</w:t>
      </w:r>
    </w:p>
    <w:p w14:paraId="656E487E" w14:textId="77777777" w:rsidR="0094069F" w:rsidRPr="002C19F8" w:rsidRDefault="0094069F" w:rsidP="00D200E6">
      <w:pPr>
        <w:pStyle w:val="Punkt"/>
        <w:numPr>
          <w:ilvl w:val="0"/>
          <w:numId w:val="146"/>
        </w:numPr>
      </w:pPr>
      <w:r w:rsidRPr="002C19F8">
        <w:t>z chwilą wejścia na teren szkoły oraz na zajęcia, wszyscy uczniowie znajdują się pod opieką pracowników pedagogicznych, a w szczególności nauczyciela prowadzącego zajęcia;</w:t>
      </w:r>
    </w:p>
    <w:p w14:paraId="52DFE4E3" w14:textId="77777777" w:rsidR="0094069F" w:rsidRPr="002C19F8" w:rsidRDefault="0094069F" w:rsidP="003253F2">
      <w:pPr>
        <w:pStyle w:val="Punkt"/>
        <w:numPr>
          <w:ilvl w:val="0"/>
          <w:numId w:val="146"/>
        </w:numPr>
      </w:pPr>
      <w:r w:rsidRPr="002C19F8">
        <w:t>pracownicy, o których mowa wyżej, są zobowiązani do:</w:t>
      </w:r>
    </w:p>
    <w:p w14:paraId="725CBBE4" w14:textId="77777777" w:rsidR="0094069F" w:rsidRPr="002C19F8" w:rsidRDefault="0094069F" w:rsidP="003253F2">
      <w:pPr>
        <w:pStyle w:val="Litera"/>
        <w:keepNext w:val="0"/>
        <w:keepLines w:val="0"/>
        <w:numPr>
          <w:ilvl w:val="0"/>
          <w:numId w:val="147"/>
        </w:numPr>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przestrzegania zasad bezpieczeństwa uczniów na każdych zajęciach,</w:t>
      </w:r>
    </w:p>
    <w:p w14:paraId="6AA11B74" w14:textId="77777777" w:rsidR="0094069F" w:rsidRPr="002C19F8" w:rsidRDefault="0094069F" w:rsidP="003253F2">
      <w:pPr>
        <w:pStyle w:val="Litera"/>
        <w:keepNext w:val="0"/>
        <w:keepLines w:val="0"/>
        <w:numPr>
          <w:ilvl w:val="0"/>
          <w:numId w:val="147"/>
        </w:numPr>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pełnienia dyżurów na przerwach w wyznaczonych miejscach wg harmonogramu dyżurowania,</w:t>
      </w:r>
    </w:p>
    <w:p w14:paraId="41A71445" w14:textId="77777777" w:rsidR="0094069F" w:rsidRPr="002C19F8" w:rsidRDefault="0094069F" w:rsidP="003253F2">
      <w:pPr>
        <w:pStyle w:val="Litera"/>
        <w:keepNext w:val="0"/>
        <w:keepLines w:val="0"/>
        <w:numPr>
          <w:ilvl w:val="0"/>
          <w:numId w:val="147"/>
        </w:numPr>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wprowadzania uczniów do sal oraz pracowni i przestrzegania regulaminów obowiązujących</w:t>
      </w:r>
      <w:r w:rsidR="00010184" w:rsidRPr="002C19F8">
        <w:rPr>
          <w:rFonts w:asciiTheme="minorHAnsi" w:hAnsiTheme="minorHAnsi" w:cstheme="minorHAnsi"/>
          <w:color w:val="auto"/>
          <w:sz w:val="24"/>
          <w:szCs w:val="24"/>
        </w:rPr>
        <w:t xml:space="preserve"> </w:t>
      </w:r>
      <w:r w:rsidRPr="002C19F8">
        <w:rPr>
          <w:rFonts w:asciiTheme="minorHAnsi" w:hAnsiTheme="minorHAnsi" w:cstheme="minorHAnsi"/>
          <w:color w:val="auto"/>
          <w:sz w:val="24"/>
          <w:szCs w:val="24"/>
        </w:rPr>
        <w:t>w tych pomieszczeniach,</w:t>
      </w:r>
    </w:p>
    <w:p w14:paraId="41C180D2" w14:textId="77777777" w:rsidR="0094069F" w:rsidRPr="002C19F8" w:rsidRDefault="0094069F" w:rsidP="003253F2">
      <w:pPr>
        <w:pStyle w:val="Litera"/>
        <w:keepNext w:val="0"/>
        <w:keepLines w:val="0"/>
        <w:numPr>
          <w:ilvl w:val="0"/>
          <w:numId w:val="147"/>
        </w:numPr>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 xml:space="preserve">udzielania pierwszej pomocy uczniom poszkodowanym, a w razie potrzeby </w:t>
      </w:r>
      <w:r w:rsidR="0067753D" w:rsidRPr="002C19F8">
        <w:rPr>
          <w:rFonts w:asciiTheme="minorHAnsi" w:hAnsiTheme="minorHAnsi" w:cstheme="minorHAnsi"/>
          <w:color w:val="auto"/>
          <w:sz w:val="24"/>
          <w:szCs w:val="24"/>
        </w:rPr>
        <w:t>wezwania</w:t>
      </w:r>
      <w:r w:rsidRPr="002C19F8">
        <w:rPr>
          <w:rFonts w:asciiTheme="minorHAnsi" w:hAnsiTheme="minorHAnsi" w:cstheme="minorHAnsi"/>
          <w:color w:val="auto"/>
          <w:sz w:val="24"/>
          <w:szCs w:val="24"/>
        </w:rPr>
        <w:t xml:space="preserve"> pomoc</w:t>
      </w:r>
      <w:r w:rsidR="0067753D" w:rsidRPr="002C19F8">
        <w:rPr>
          <w:rFonts w:asciiTheme="minorHAnsi" w:hAnsiTheme="minorHAnsi" w:cstheme="minorHAnsi"/>
          <w:color w:val="auto"/>
          <w:sz w:val="24"/>
          <w:szCs w:val="24"/>
        </w:rPr>
        <w:t>y</w:t>
      </w:r>
      <w:r w:rsidRPr="002C19F8">
        <w:rPr>
          <w:rFonts w:asciiTheme="minorHAnsi" w:hAnsiTheme="minorHAnsi" w:cstheme="minorHAnsi"/>
          <w:color w:val="auto"/>
          <w:sz w:val="24"/>
          <w:szCs w:val="24"/>
        </w:rPr>
        <w:t xml:space="preserve"> medyczn</w:t>
      </w:r>
      <w:r w:rsidR="0067753D" w:rsidRPr="002C19F8">
        <w:rPr>
          <w:rFonts w:asciiTheme="minorHAnsi" w:hAnsiTheme="minorHAnsi" w:cstheme="minorHAnsi"/>
          <w:color w:val="auto"/>
          <w:sz w:val="24"/>
          <w:szCs w:val="24"/>
        </w:rPr>
        <w:t>ej</w:t>
      </w:r>
      <w:r w:rsidRPr="002C19F8">
        <w:rPr>
          <w:rFonts w:asciiTheme="minorHAnsi" w:hAnsiTheme="minorHAnsi" w:cstheme="minorHAnsi"/>
          <w:color w:val="auto"/>
          <w:sz w:val="24"/>
          <w:szCs w:val="24"/>
        </w:rPr>
        <w:t>,</w:t>
      </w:r>
    </w:p>
    <w:p w14:paraId="3777C564" w14:textId="4C6914A0" w:rsidR="0094069F" w:rsidRPr="002C19F8" w:rsidRDefault="00D47739" w:rsidP="003253F2">
      <w:pPr>
        <w:pStyle w:val="Litera"/>
        <w:keepNext w:val="0"/>
        <w:keepLines w:val="0"/>
        <w:numPr>
          <w:ilvl w:val="0"/>
          <w:numId w:val="147"/>
        </w:numPr>
        <w:spacing w:after="12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 xml:space="preserve">zgłaszania </w:t>
      </w:r>
      <w:r w:rsidR="00C93118" w:rsidRPr="002C19F8">
        <w:rPr>
          <w:rFonts w:asciiTheme="minorHAnsi" w:hAnsiTheme="minorHAnsi" w:cstheme="minorHAnsi"/>
          <w:color w:val="auto"/>
          <w:sz w:val="24"/>
          <w:szCs w:val="24"/>
        </w:rPr>
        <w:t>dyrektor</w:t>
      </w:r>
      <w:r w:rsidR="0094069F" w:rsidRPr="002C19F8">
        <w:rPr>
          <w:rFonts w:asciiTheme="minorHAnsi" w:hAnsiTheme="minorHAnsi" w:cstheme="minorHAnsi"/>
          <w:color w:val="auto"/>
          <w:sz w:val="24"/>
          <w:szCs w:val="24"/>
        </w:rPr>
        <w:t>owi szkoły dostrzeżonych zagrożeń dla zdrowia i bezpieczeństwa uczniów oraz zais</w:t>
      </w:r>
      <w:r w:rsidR="003253F2" w:rsidRPr="002C19F8">
        <w:rPr>
          <w:rFonts w:asciiTheme="minorHAnsi" w:hAnsiTheme="minorHAnsi" w:cstheme="minorHAnsi"/>
          <w:color w:val="auto"/>
          <w:sz w:val="24"/>
          <w:szCs w:val="24"/>
        </w:rPr>
        <w:t>tniałych podczas zajęć wypadków,</w:t>
      </w:r>
    </w:p>
    <w:p w14:paraId="08DC63A6" w14:textId="7F5BD6FA" w:rsidR="003D3F43" w:rsidRPr="002C19F8" w:rsidRDefault="003D3F43" w:rsidP="003253F2">
      <w:pPr>
        <w:pStyle w:val="Litera"/>
        <w:keepNext w:val="0"/>
        <w:keepLines w:val="0"/>
        <w:numPr>
          <w:ilvl w:val="0"/>
          <w:numId w:val="146"/>
        </w:numPr>
        <w:spacing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Zasady sprawowania opieki w stanie zagrożenia epidemicznego określają odrębne procedury.</w:t>
      </w:r>
    </w:p>
    <w:p w14:paraId="09E79460" w14:textId="220917D4" w:rsidR="0094069F" w:rsidRPr="002C19F8" w:rsidRDefault="008A2E02" w:rsidP="001A543D">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43. </w:t>
      </w:r>
      <w:r w:rsidR="0094069F" w:rsidRPr="002C19F8">
        <w:rPr>
          <w:rFonts w:asciiTheme="minorHAnsi" w:hAnsiTheme="minorHAnsi" w:cstheme="minorHAnsi"/>
          <w:sz w:val="24"/>
          <w:szCs w:val="24"/>
        </w:rPr>
        <w:t>Pracownicy szkoły, w tym pracownicy administracji i obsługi w czasie wykonywania swoich zadań zawodowych są zobowiązani kierować się dobrem ucznia</w:t>
      </w:r>
      <w:r w:rsidR="00E36F5A"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i</w:t>
      </w:r>
      <w:r w:rsidR="002147E7" w:rsidRPr="002C19F8">
        <w:rPr>
          <w:rFonts w:asciiTheme="minorHAnsi" w:hAnsiTheme="minorHAnsi" w:cstheme="minorHAnsi"/>
          <w:sz w:val="24"/>
          <w:szCs w:val="24"/>
        </w:rPr>
        <w:t> </w:t>
      </w:r>
      <w:r w:rsidR="0094069F" w:rsidRPr="002C19F8">
        <w:rPr>
          <w:rFonts w:asciiTheme="minorHAnsi" w:hAnsiTheme="minorHAnsi" w:cstheme="minorHAnsi"/>
          <w:sz w:val="24"/>
          <w:szCs w:val="24"/>
        </w:rPr>
        <w:t>troszczyć się o jego bezpieczny pobyt w szkole.</w:t>
      </w:r>
    </w:p>
    <w:p w14:paraId="1433DBC7" w14:textId="77777777" w:rsidR="0094069F" w:rsidRPr="002C19F8" w:rsidRDefault="008A2E02" w:rsidP="001A543D">
      <w:pPr>
        <w:pStyle w:val="Paragraf"/>
        <w:numPr>
          <w:ilvl w:val="0"/>
          <w:numId w:val="0"/>
        </w:numPr>
        <w:spacing w:after="120"/>
        <w:ind w:left="567"/>
        <w:jc w:val="left"/>
        <w:rPr>
          <w:rFonts w:asciiTheme="minorHAnsi" w:hAnsiTheme="minorHAnsi" w:cstheme="minorHAnsi"/>
          <w:sz w:val="24"/>
          <w:szCs w:val="24"/>
        </w:rPr>
      </w:pPr>
      <w:bookmarkStart w:id="47" w:name="_Toc468006826"/>
      <w:r w:rsidRPr="002C19F8">
        <w:rPr>
          <w:rFonts w:asciiTheme="minorHAnsi" w:eastAsia="Times New Roman" w:hAnsiTheme="minorHAnsi" w:cstheme="minorHAnsi"/>
          <w:b/>
          <w:bCs/>
          <w:sz w:val="24"/>
          <w:szCs w:val="24"/>
          <w:lang w:eastAsia="pl-PL"/>
        </w:rPr>
        <w:t xml:space="preserve">§ 44. </w:t>
      </w:r>
      <w:r w:rsidR="0094069F" w:rsidRPr="002C19F8">
        <w:rPr>
          <w:rFonts w:asciiTheme="minorHAnsi" w:hAnsiTheme="minorHAnsi" w:cstheme="minorHAnsi"/>
          <w:sz w:val="24"/>
          <w:szCs w:val="24"/>
        </w:rPr>
        <w:t>Monitoring wizyjny</w:t>
      </w:r>
      <w:bookmarkEnd w:id="47"/>
      <w:r w:rsidR="008F2589" w:rsidRPr="002C19F8">
        <w:rPr>
          <w:rFonts w:asciiTheme="minorHAnsi" w:hAnsiTheme="minorHAnsi" w:cstheme="minorHAnsi"/>
          <w:sz w:val="24"/>
          <w:szCs w:val="24"/>
        </w:rPr>
        <w:t>.</w:t>
      </w:r>
    </w:p>
    <w:p w14:paraId="24831DE9" w14:textId="77777777" w:rsidR="0094069F" w:rsidRPr="002C19F8" w:rsidRDefault="00B35055" w:rsidP="00D200E6">
      <w:pPr>
        <w:pStyle w:val="Punkt"/>
        <w:numPr>
          <w:ilvl w:val="0"/>
          <w:numId w:val="148"/>
        </w:numPr>
      </w:pPr>
      <w:r w:rsidRPr="002C19F8">
        <w:t>Obydwa budynki</w:t>
      </w:r>
      <w:r w:rsidR="0094069F" w:rsidRPr="002C19F8">
        <w:t xml:space="preserve"> i teren</w:t>
      </w:r>
      <w:r w:rsidRPr="002C19F8">
        <w:t>y</w:t>
      </w:r>
      <w:r w:rsidR="0094069F" w:rsidRPr="002C19F8">
        <w:t xml:space="preserve"> szko</w:t>
      </w:r>
      <w:r w:rsidRPr="002C19F8">
        <w:t>lne objęte są</w:t>
      </w:r>
      <w:r w:rsidR="0094069F" w:rsidRPr="002C19F8">
        <w:t xml:space="preserve"> nadzorem kamer CCTV, w celu zapewnienia bezpiecznych warunków nauki, wychowania i opieki;</w:t>
      </w:r>
    </w:p>
    <w:p w14:paraId="551F4B76" w14:textId="77777777" w:rsidR="0094069F" w:rsidRPr="002C19F8" w:rsidRDefault="00B35055" w:rsidP="00D200E6">
      <w:pPr>
        <w:pStyle w:val="Punkt"/>
        <w:numPr>
          <w:ilvl w:val="0"/>
          <w:numId w:val="148"/>
        </w:numPr>
      </w:pPr>
      <w:r w:rsidRPr="002C19F8">
        <w:t>Oznaczone są</w:t>
      </w:r>
      <w:r w:rsidR="0094069F" w:rsidRPr="002C19F8">
        <w:t xml:space="preserve"> tabliczkami informacyjnymi z napisem „obiekt monitorowany”</w:t>
      </w:r>
      <w:r w:rsidR="00FD0F21" w:rsidRPr="002C19F8">
        <w:t xml:space="preserve"> oraz informacją pisemną przy wejściu do budynku szkoły</w:t>
      </w:r>
      <w:r w:rsidR="0094069F" w:rsidRPr="002C19F8">
        <w:t>;</w:t>
      </w:r>
    </w:p>
    <w:p w14:paraId="2C9EC336" w14:textId="77777777" w:rsidR="0094069F" w:rsidRPr="002C19F8" w:rsidRDefault="0094069F" w:rsidP="00D200E6">
      <w:pPr>
        <w:pStyle w:val="Punkt"/>
        <w:numPr>
          <w:ilvl w:val="0"/>
          <w:numId w:val="148"/>
        </w:numPr>
      </w:pPr>
      <w:r w:rsidRPr="002C19F8">
        <w:t>System monitoringu CCTV jest zgłoszony do właściwej miejscowo komendy policji</w:t>
      </w:r>
      <w:r w:rsidR="00A92C7C" w:rsidRPr="002C19F8">
        <w:t xml:space="preserve"> oraz Wydziału Edukacji</w:t>
      </w:r>
      <w:r w:rsidRPr="002C19F8">
        <w:t xml:space="preserve">; </w:t>
      </w:r>
    </w:p>
    <w:p w14:paraId="61B3C42F" w14:textId="77777777" w:rsidR="0094069F" w:rsidRPr="002C19F8" w:rsidRDefault="0094069F" w:rsidP="00D200E6">
      <w:pPr>
        <w:pStyle w:val="Punkt"/>
        <w:numPr>
          <w:ilvl w:val="0"/>
          <w:numId w:val="148"/>
        </w:numPr>
      </w:pPr>
      <w:r w:rsidRPr="002C19F8">
        <w:t>Monitoring wizyjny stanowi ochronę przed zjawiska</w:t>
      </w:r>
      <w:r w:rsidR="00D47739" w:rsidRPr="002C19F8">
        <w:t xml:space="preserve">mi zagrażającymi bezpieczeństwu </w:t>
      </w:r>
      <w:r w:rsidR="00A92C7C" w:rsidRPr="002C19F8">
        <w:t>osób i mienia.</w:t>
      </w:r>
    </w:p>
    <w:p w14:paraId="487A298C" w14:textId="28B02CDA" w:rsidR="0094069F" w:rsidRPr="002C19F8" w:rsidRDefault="0094069F" w:rsidP="00D200E6">
      <w:pPr>
        <w:pStyle w:val="Punkt"/>
        <w:numPr>
          <w:ilvl w:val="0"/>
          <w:numId w:val="148"/>
        </w:numPr>
      </w:pPr>
      <w:r w:rsidRPr="002C19F8">
        <w:t>Zasady wykorzystania zapisów monitoringu dla realiza</w:t>
      </w:r>
      <w:r w:rsidR="001A543D" w:rsidRPr="002C19F8">
        <w:t>cji zadań wychowawczych szkoły:</w:t>
      </w:r>
    </w:p>
    <w:p w14:paraId="1198BDF9" w14:textId="0563A186" w:rsidR="0094069F" w:rsidRPr="002C19F8" w:rsidRDefault="0094069F" w:rsidP="001A543D">
      <w:pPr>
        <w:pStyle w:val="Litera"/>
        <w:numPr>
          <w:ilvl w:val="0"/>
          <w:numId w:val="149"/>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monitoring za pomocą kamer, stosowany jest w celu eliminacji takich zagrożeń, jak: przemoc i agresja rówieśnicza, kradzieże i wymuszenia, dewastacja mienia szkolnego, przebywanie na terenie szko</w:t>
      </w:r>
      <w:r w:rsidR="001A543D" w:rsidRPr="002C19F8">
        <w:rPr>
          <w:rFonts w:asciiTheme="minorHAnsi" w:hAnsiTheme="minorHAnsi" w:cstheme="minorHAnsi"/>
          <w:color w:val="auto"/>
          <w:sz w:val="24"/>
          <w:szCs w:val="24"/>
        </w:rPr>
        <w:t>ły osób nieuprawnionych i inne,</w:t>
      </w:r>
    </w:p>
    <w:p w14:paraId="2BBCB254" w14:textId="77777777" w:rsidR="0094069F" w:rsidRPr="002C19F8" w:rsidRDefault="0094069F" w:rsidP="001A543D">
      <w:pPr>
        <w:pStyle w:val="Litera"/>
        <w:numPr>
          <w:ilvl w:val="0"/>
          <w:numId w:val="149"/>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system monitoringu może być wykorzystany w celu: wyjaśnienia sytuacji zagrażających zdrowiu i bezpieczeństwu uczniów, ustalenia sprawców zniszczenia lub uszkodzenia mienia szkoły, udowodnienia zachowań nieregulaminowych (łamanie przepisów statutu i regulaminów), ustaleniu sprawców zachowań ryzykownych,</w:t>
      </w:r>
    </w:p>
    <w:p w14:paraId="01121530" w14:textId="00F7E729" w:rsidR="0094069F" w:rsidRPr="002C19F8" w:rsidRDefault="0094069F" w:rsidP="001A543D">
      <w:pPr>
        <w:pStyle w:val="Litera"/>
        <w:numPr>
          <w:ilvl w:val="0"/>
          <w:numId w:val="149"/>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zapisy z systemu monitoringu szkolnego wykorzystane zostaną w szczególności w celu wyeliminowania przejawów oraz wyciągnięcia konsekwencji wobec osób winnych nieregulaminowych oraz niezgodnych z pra</w:t>
      </w:r>
      <w:r w:rsidR="001A543D" w:rsidRPr="002C19F8">
        <w:rPr>
          <w:rFonts w:asciiTheme="minorHAnsi" w:hAnsiTheme="minorHAnsi" w:cstheme="minorHAnsi"/>
          <w:color w:val="auto"/>
          <w:sz w:val="24"/>
          <w:szCs w:val="24"/>
        </w:rPr>
        <w:t>wem zachowań na terenie szkoły,</w:t>
      </w:r>
    </w:p>
    <w:p w14:paraId="2DC38FA8" w14:textId="71D06350" w:rsidR="0094069F" w:rsidRPr="002C19F8" w:rsidRDefault="00A92C7C" w:rsidP="001A543D">
      <w:pPr>
        <w:pStyle w:val="Litera"/>
        <w:numPr>
          <w:ilvl w:val="0"/>
          <w:numId w:val="149"/>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udostępnieniu</w:t>
      </w:r>
      <w:r w:rsidR="0094069F" w:rsidRPr="002C19F8">
        <w:rPr>
          <w:rFonts w:asciiTheme="minorHAnsi" w:hAnsiTheme="minorHAnsi" w:cstheme="minorHAnsi"/>
          <w:color w:val="auto"/>
          <w:sz w:val="24"/>
          <w:szCs w:val="24"/>
        </w:rPr>
        <w:t xml:space="preserve"> zapisu z kamer systemu monitoringu szkolnego decyduje </w:t>
      </w:r>
      <w:r w:rsidR="00C93118" w:rsidRPr="002C19F8">
        <w:rPr>
          <w:rFonts w:asciiTheme="minorHAnsi" w:hAnsiTheme="minorHAnsi" w:cstheme="minorHAnsi"/>
          <w:color w:val="auto"/>
          <w:sz w:val="24"/>
          <w:szCs w:val="24"/>
        </w:rPr>
        <w:t>dyrektor</w:t>
      </w:r>
      <w:r w:rsidR="0094069F" w:rsidRPr="002C19F8">
        <w:rPr>
          <w:rFonts w:asciiTheme="minorHAnsi" w:hAnsiTheme="minorHAnsi" w:cstheme="minorHAnsi"/>
          <w:color w:val="auto"/>
          <w:sz w:val="24"/>
          <w:szCs w:val="24"/>
        </w:rPr>
        <w:t xml:space="preserve"> szkoły lub</w:t>
      </w:r>
      <w:r w:rsidR="007F76CE" w:rsidRPr="002C19F8">
        <w:rPr>
          <w:rFonts w:asciiTheme="minorHAnsi" w:hAnsiTheme="minorHAnsi" w:cstheme="minorHAnsi"/>
          <w:color w:val="auto"/>
          <w:sz w:val="24"/>
          <w:szCs w:val="24"/>
        </w:rPr>
        <w:t xml:space="preserve"> </w:t>
      </w:r>
      <w:r w:rsidR="0094069F" w:rsidRPr="002C19F8">
        <w:rPr>
          <w:rFonts w:asciiTheme="minorHAnsi" w:hAnsiTheme="minorHAnsi" w:cstheme="minorHAnsi"/>
          <w:color w:val="auto"/>
          <w:sz w:val="24"/>
          <w:szCs w:val="24"/>
        </w:rPr>
        <w:t xml:space="preserve">upoważniony przez </w:t>
      </w:r>
      <w:r w:rsidR="003908BE" w:rsidRPr="002C19F8">
        <w:rPr>
          <w:rFonts w:asciiTheme="minorHAnsi" w:hAnsiTheme="minorHAnsi" w:cstheme="minorHAnsi"/>
          <w:color w:val="auto"/>
          <w:sz w:val="24"/>
          <w:szCs w:val="24"/>
        </w:rPr>
        <w:t>Dyrektora</w:t>
      </w:r>
      <w:r w:rsidR="0094069F" w:rsidRPr="002C19F8">
        <w:rPr>
          <w:rFonts w:asciiTheme="minorHAnsi" w:hAnsiTheme="minorHAnsi" w:cstheme="minorHAnsi"/>
          <w:color w:val="auto"/>
          <w:sz w:val="24"/>
          <w:szCs w:val="24"/>
        </w:rPr>
        <w:t xml:space="preserve"> inny pracownik szkoły, z zastrzeżeniem, że o udostępnieniu zapisu instytucjom zewnętrznym tj.: policja i sąd, decyduje każdorazowo </w:t>
      </w:r>
      <w:r w:rsidR="00C93118" w:rsidRPr="002C19F8">
        <w:rPr>
          <w:rFonts w:asciiTheme="minorHAnsi" w:hAnsiTheme="minorHAnsi" w:cstheme="minorHAnsi"/>
          <w:color w:val="auto"/>
          <w:sz w:val="24"/>
          <w:szCs w:val="24"/>
        </w:rPr>
        <w:t>dyrektor</w:t>
      </w:r>
      <w:r w:rsidR="0094069F" w:rsidRPr="002C19F8">
        <w:rPr>
          <w:rFonts w:asciiTheme="minorHAnsi" w:hAnsiTheme="minorHAnsi" w:cstheme="minorHAnsi"/>
          <w:color w:val="auto"/>
          <w:sz w:val="24"/>
          <w:szCs w:val="24"/>
        </w:rPr>
        <w:t xml:space="preserve"> szkoły na pisemny wniosek instytucji.</w:t>
      </w:r>
    </w:p>
    <w:p w14:paraId="426AE2DE" w14:textId="77777777" w:rsidR="0094069F" w:rsidRPr="002C19F8" w:rsidRDefault="00656753" w:rsidP="001A543D">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45</w:t>
      </w:r>
      <w:r w:rsidR="00E97DC0" w:rsidRPr="002C19F8">
        <w:rPr>
          <w:rFonts w:asciiTheme="minorHAnsi" w:hAnsiTheme="minorHAnsi" w:cstheme="minorHAnsi"/>
          <w:bCs/>
          <w:sz w:val="24"/>
          <w:szCs w:val="24"/>
        </w:rPr>
        <w:t>.</w:t>
      </w:r>
      <w:r w:rsidRPr="002C19F8">
        <w:rPr>
          <w:rFonts w:asciiTheme="minorHAnsi" w:hAnsiTheme="minorHAnsi" w:cstheme="minorHAnsi"/>
          <w:bCs/>
          <w:sz w:val="24"/>
          <w:szCs w:val="24"/>
        </w:rPr>
        <w:t xml:space="preserve"> </w:t>
      </w:r>
      <w:r w:rsidRPr="002C19F8">
        <w:rPr>
          <w:rFonts w:asciiTheme="minorHAnsi" w:hAnsiTheme="minorHAnsi" w:cstheme="minorHAnsi"/>
          <w:b/>
          <w:bCs/>
          <w:sz w:val="24"/>
          <w:szCs w:val="24"/>
        </w:rPr>
        <w:t>1</w:t>
      </w:r>
      <w:r w:rsidRPr="002C19F8">
        <w:rPr>
          <w:rFonts w:asciiTheme="minorHAnsi" w:hAnsiTheme="minorHAnsi" w:cstheme="minorHAnsi"/>
          <w:bCs/>
          <w:sz w:val="24"/>
          <w:szCs w:val="24"/>
        </w:rPr>
        <w:t>.</w:t>
      </w:r>
      <w:r w:rsidR="00E97DC0" w:rsidRPr="002C19F8">
        <w:rPr>
          <w:rFonts w:asciiTheme="minorHAnsi" w:hAnsiTheme="minorHAnsi" w:cstheme="minorHAnsi"/>
          <w:bCs/>
          <w:sz w:val="24"/>
          <w:szCs w:val="24"/>
        </w:rPr>
        <w:t xml:space="preserve"> </w:t>
      </w:r>
      <w:r w:rsidR="0094069F" w:rsidRPr="002C19F8">
        <w:rPr>
          <w:rFonts w:asciiTheme="minorHAnsi" w:hAnsiTheme="minorHAnsi" w:cstheme="minorHAnsi"/>
          <w:bCs/>
          <w:sz w:val="24"/>
          <w:szCs w:val="24"/>
        </w:rPr>
        <w:t>Ochrona danych osobowych uczniów i rodziców</w:t>
      </w:r>
      <w:r w:rsidR="0094069F" w:rsidRPr="002C19F8">
        <w:rPr>
          <w:rFonts w:asciiTheme="minorHAnsi" w:hAnsiTheme="minorHAnsi" w:cstheme="minorHAnsi"/>
          <w:sz w:val="24"/>
          <w:szCs w:val="24"/>
        </w:rPr>
        <w:t>/prawnych opiekunów.</w:t>
      </w:r>
    </w:p>
    <w:p w14:paraId="198E44E4" w14:textId="77777777" w:rsidR="0094069F" w:rsidRPr="002C19F8" w:rsidRDefault="0094069F" w:rsidP="004A46A7">
      <w:pPr>
        <w:autoSpaceDE w:val="0"/>
        <w:autoSpaceDN w:val="0"/>
        <w:adjustRightInd w:val="0"/>
        <w:ind w:left="426"/>
        <w:contextualSpacing/>
        <w:jc w:val="both"/>
        <w:rPr>
          <w:rFonts w:asciiTheme="minorHAnsi" w:hAnsiTheme="minorHAnsi" w:cstheme="minorHAnsi"/>
          <w:sz w:val="24"/>
          <w:szCs w:val="24"/>
        </w:rPr>
      </w:pPr>
    </w:p>
    <w:p w14:paraId="01F59FB8" w14:textId="7125FBB0" w:rsidR="0094069F" w:rsidRPr="002C19F8" w:rsidRDefault="0094069F" w:rsidP="001A543D">
      <w:pPr>
        <w:pStyle w:val="Ustp"/>
        <w:keepNext w:val="0"/>
        <w:keepLines w:val="0"/>
        <w:numPr>
          <w:ilvl w:val="2"/>
          <w:numId w:val="150"/>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Administratorem danych osobowych uczniów i rodziców/prawnych opiekunów jest </w:t>
      </w:r>
      <w:r w:rsidR="00B35055" w:rsidRPr="002C19F8">
        <w:rPr>
          <w:rFonts w:asciiTheme="minorHAnsi" w:hAnsiTheme="minorHAnsi" w:cstheme="minorHAnsi"/>
          <w:color w:val="auto"/>
          <w:sz w:val="24"/>
        </w:rPr>
        <w:t>Techniku</w:t>
      </w:r>
      <w:r w:rsidR="00522C2A" w:rsidRPr="002C19F8">
        <w:rPr>
          <w:rFonts w:asciiTheme="minorHAnsi" w:hAnsiTheme="minorHAnsi" w:cstheme="minorHAnsi"/>
          <w:color w:val="auto"/>
          <w:sz w:val="24"/>
        </w:rPr>
        <w:t>m n</w:t>
      </w:r>
      <w:r w:rsidR="00753F3C" w:rsidRPr="002C19F8">
        <w:rPr>
          <w:rFonts w:asciiTheme="minorHAnsi" w:hAnsiTheme="minorHAnsi" w:cstheme="minorHAnsi"/>
          <w:color w:val="auto"/>
          <w:sz w:val="24"/>
        </w:rPr>
        <w:t xml:space="preserve">r 1 </w:t>
      </w:r>
      <w:r w:rsidR="00B35055" w:rsidRPr="002C19F8">
        <w:rPr>
          <w:rFonts w:asciiTheme="minorHAnsi" w:hAnsiTheme="minorHAnsi" w:cstheme="minorHAnsi"/>
          <w:color w:val="auto"/>
          <w:sz w:val="24"/>
        </w:rPr>
        <w:t>w Łodzi.</w:t>
      </w:r>
    </w:p>
    <w:p w14:paraId="46FD14DC" w14:textId="77777777" w:rsidR="0094069F" w:rsidRPr="002C19F8" w:rsidRDefault="0094069F" w:rsidP="001A543D">
      <w:pPr>
        <w:pStyle w:val="Ustp"/>
        <w:keepNext w:val="0"/>
        <w:keepLines w:val="0"/>
        <w:numPr>
          <w:ilvl w:val="2"/>
          <w:numId w:val="150"/>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Zadania z zakresu ochrony danych osobowych wykonuje </w:t>
      </w:r>
      <w:r w:rsidR="00FD0F21" w:rsidRPr="002C19F8">
        <w:rPr>
          <w:rFonts w:asciiTheme="minorHAnsi" w:hAnsiTheme="minorHAnsi" w:cstheme="minorHAnsi"/>
          <w:color w:val="auto"/>
          <w:sz w:val="24"/>
        </w:rPr>
        <w:t>D</w:t>
      </w:r>
      <w:r w:rsidR="00C93118" w:rsidRPr="002C19F8">
        <w:rPr>
          <w:rFonts w:asciiTheme="minorHAnsi" w:hAnsiTheme="minorHAnsi" w:cstheme="minorHAnsi"/>
          <w:color w:val="auto"/>
          <w:sz w:val="24"/>
        </w:rPr>
        <w:t>yrektor</w:t>
      </w:r>
      <w:r w:rsidR="00D47739" w:rsidRPr="002C19F8">
        <w:rPr>
          <w:rFonts w:asciiTheme="minorHAnsi" w:hAnsiTheme="minorHAnsi" w:cstheme="minorHAnsi"/>
          <w:color w:val="auto"/>
          <w:sz w:val="24"/>
        </w:rPr>
        <w:t xml:space="preserve"> szkoły. </w:t>
      </w:r>
      <w:r w:rsidR="00C93118" w:rsidRPr="002C19F8">
        <w:rPr>
          <w:rFonts w:asciiTheme="minorHAnsi" w:hAnsiTheme="minorHAnsi" w:cstheme="minorHAnsi"/>
          <w:color w:val="auto"/>
          <w:sz w:val="24"/>
        </w:rPr>
        <w:t>Dyrektor</w:t>
      </w:r>
      <w:r w:rsidR="00D47739" w:rsidRPr="002C19F8">
        <w:rPr>
          <w:rFonts w:asciiTheme="minorHAnsi" w:hAnsiTheme="minorHAnsi" w:cstheme="minorHAnsi"/>
          <w:color w:val="auto"/>
          <w:sz w:val="24"/>
        </w:rPr>
        <w:t xml:space="preserve"> szkoły </w:t>
      </w:r>
      <w:r w:rsidRPr="002C19F8">
        <w:rPr>
          <w:rFonts w:asciiTheme="minorHAnsi" w:hAnsiTheme="minorHAnsi" w:cstheme="minorHAnsi"/>
          <w:color w:val="auto"/>
          <w:sz w:val="24"/>
        </w:rPr>
        <w:t>w imi</w:t>
      </w:r>
      <w:r w:rsidR="004A46A7" w:rsidRPr="002C19F8">
        <w:rPr>
          <w:rFonts w:asciiTheme="minorHAnsi" w:hAnsiTheme="minorHAnsi" w:cstheme="minorHAnsi"/>
          <w:color w:val="auto"/>
          <w:sz w:val="24"/>
        </w:rPr>
        <w:t>eniu</w:t>
      </w:r>
      <w:r w:rsidRPr="002C19F8">
        <w:rPr>
          <w:rFonts w:asciiTheme="minorHAnsi" w:hAnsiTheme="minorHAnsi" w:cstheme="minorHAnsi"/>
          <w:color w:val="auto"/>
          <w:sz w:val="24"/>
        </w:rPr>
        <w:t xml:space="preserve"> administratora wdraża odpowiednie środki techniczne i </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rganizacyjne zapewniające zgodność przetwarzania danych osobowych przez szkołę z</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przepisami o ochronie danych osobowych.</w:t>
      </w:r>
    </w:p>
    <w:p w14:paraId="76160C8B" w14:textId="77777777" w:rsidR="0094069F" w:rsidRPr="002C19F8" w:rsidRDefault="0094069F" w:rsidP="001A543D">
      <w:pPr>
        <w:pStyle w:val="Ustp"/>
        <w:keepNext w:val="0"/>
        <w:keepLines w:val="0"/>
        <w:numPr>
          <w:ilvl w:val="2"/>
          <w:numId w:val="150"/>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Szkoła przetwarza dane osobowe w zakresie niezbędnym dla realizacji zadań </w:t>
      </w:r>
      <w:r w:rsidR="00D47739" w:rsidRPr="002C19F8">
        <w:rPr>
          <w:rFonts w:asciiTheme="minorHAnsi" w:hAnsiTheme="minorHAnsi" w:cstheme="minorHAnsi"/>
          <w:color w:val="auto"/>
          <w:sz w:val="24"/>
        </w:rPr>
        <w:t>i </w:t>
      </w:r>
      <w:r w:rsidRPr="002C19F8">
        <w:rPr>
          <w:rFonts w:asciiTheme="minorHAnsi" w:hAnsiTheme="minorHAnsi" w:cstheme="minorHAnsi"/>
          <w:color w:val="auto"/>
          <w:sz w:val="24"/>
        </w:rPr>
        <w:t>obowiązków wynikających z ustawowych przepisów oświatowych.</w:t>
      </w:r>
    </w:p>
    <w:p w14:paraId="46EC326C" w14:textId="77777777" w:rsidR="0094069F" w:rsidRPr="002C19F8" w:rsidRDefault="0094069F" w:rsidP="001A543D">
      <w:pPr>
        <w:pStyle w:val="Ustp"/>
        <w:keepNext w:val="0"/>
        <w:keepLines w:val="0"/>
        <w:numPr>
          <w:ilvl w:val="2"/>
          <w:numId w:val="150"/>
        </w:numPr>
        <w:jc w:val="left"/>
        <w:rPr>
          <w:rFonts w:asciiTheme="minorHAnsi" w:hAnsiTheme="minorHAnsi" w:cstheme="minorHAnsi"/>
          <w:color w:val="auto"/>
          <w:sz w:val="24"/>
        </w:rPr>
      </w:pPr>
      <w:r w:rsidRPr="002C19F8">
        <w:rPr>
          <w:rFonts w:asciiTheme="minorHAnsi" w:hAnsiTheme="minorHAnsi" w:cstheme="minorHAnsi"/>
          <w:color w:val="auto"/>
          <w:sz w:val="24"/>
        </w:rPr>
        <w:t>Nauczyciele oraz inne osoby pełniące funkcje w szkole lub wykonujące pracę w</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szkole są obowiązani do zachowania w poufności informacji uzyskanych w związku z</w:t>
      </w:r>
      <w:r w:rsidR="002147E7" w:rsidRPr="002C19F8">
        <w:rPr>
          <w:rFonts w:asciiTheme="minorHAnsi" w:hAnsiTheme="minorHAnsi" w:cstheme="minorHAnsi"/>
          <w:color w:val="auto"/>
          <w:sz w:val="24"/>
        </w:rPr>
        <w:t> </w:t>
      </w:r>
      <w:r w:rsidR="009B4244" w:rsidRPr="002C19F8">
        <w:rPr>
          <w:rFonts w:asciiTheme="minorHAnsi" w:hAnsiTheme="minorHAnsi" w:cstheme="minorHAnsi"/>
          <w:color w:val="auto"/>
          <w:sz w:val="24"/>
        </w:rPr>
        <w:t>pełnioną funkcją lub wykonywaną</w:t>
      </w:r>
      <w:r w:rsidRPr="002C19F8">
        <w:rPr>
          <w:rFonts w:asciiTheme="minorHAnsi" w:hAnsiTheme="minorHAnsi" w:cstheme="minorHAnsi"/>
          <w:color w:val="auto"/>
          <w:sz w:val="24"/>
        </w:rPr>
        <w:t xml:space="preserve"> pracą dot</w:t>
      </w:r>
      <w:r w:rsidR="009B4244" w:rsidRPr="002C19F8">
        <w:rPr>
          <w:rFonts w:asciiTheme="minorHAnsi" w:hAnsiTheme="minorHAnsi" w:cstheme="minorHAnsi"/>
          <w:color w:val="auto"/>
          <w:sz w:val="24"/>
        </w:rPr>
        <w:t>yczącą</w:t>
      </w:r>
      <w:r w:rsidRPr="002C19F8">
        <w:rPr>
          <w:rFonts w:asciiTheme="minorHAnsi" w:hAnsiTheme="minorHAnsi" w:cstheme="minorHAnsi"/>
          <w:color w:val="auto"/>
          <w:sz w:val="24"/>
        </w:rPr>
        <w:t xml:space="preserve"> danych osobowych zwykłych i</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szczególnej kategorii przetwarzania.</w:t>
      </w:r>
    </w:p>
    <w:p w14:paraId="6E5731DF" w14:textId="77777777" w:rsidR="0094069F" w:rsidRPr="002C19F8" w:rsidRDefault="0094069F" w:rsidP="001A543D">
      <w:pPr>
        <w:pStyle w:val="Ustp"/>
        <w:keepNext w:val="0"/>
        <w:keepLines w:val="0"/>
        <w:numPr>
          <w:ilvl w:val="2"/>
          <w:numId w:val="150"/>
        </w:numPr>
        <w:jc w:val="left"/>
        <w:rPr>
          <w:rFonts w:asciiTheme="minorHAnsi" w:hAnsiTheme="minorHAnsi" w:cstheme="minorHAnsi"/>
          <w:color w:val="auto"/>
          <w:sz w:val="24"/>
        </w:rPr>
      </w:pPr>
      <w:r w:rsidRPr="002C19F8">
        <w:rPr>
          <w:rFonts w:asciiTheme="minorHAnsi" w:hAnsiTheme="minorHAnsi" w:cstheme="minorHAnsi"/>
          <w:color w:val="auto"/>
          <w:sz w:val="24"/>
        </w:rPr>
        <w:t>Zapisów ust. 4 nie stosuje się:</w:t>
      </w:r>
    </w:p>
    <w:p w14:paraId="222133A5" w14:textId="77777777" w:rsidR="0094069F" w:rsidRPr="002C19F8" w:rsidRDefault="0094069F" w:rsidP="00D200E6">
      <w:pPr>
        <w:pStyle w:val="Punkt"/>
        <w:numPr>
          <w:ilvl w:val="0"/>
          <w:numId w:val="151"/>
        </w:numPr>
      </w:pPr>
      <w:r w:rsidRPr="002C19F8">
        <w:t>w przypadku zagrożenia zdrowia ucznia;</w:t>
      </w:r>
    </w:p>
    <w:p w14:paraId="6EC70FB0" w14:textId="77777777" w:rsidR="0094069F" w:rsidRPr="002C19F8" w:rsidRDefault="0094069F" w:rsidP="00D200E6">
      <w:pPr>
        <w:pStyle w:val="Punkt"/>
        <w:numPr>
          <w:ilvl w:val="0"/>
          <w:numId w:val="151"/>
        </w:numPr>
      </w:pPr>
      <w:r w:rsidRPr="002C19F8">
        <w:t>jeżeli uczeń, a w przypadku ucznia niepełnoletniego jego rodzic, wyraził zgodę na ujawnienie określonych informacji;</w:t>
      </w:r>
    </w:p>
    <w:p w14:paraId="65B1CF77" w14:textId="77777777" w:rsidR="0094069F" w:rsidRPr="002C19F8" w:rsidRDefault="0094069F" w:rsidP="00D200E6">
      <w:pPr>
        <w:pStyle w:val="Punkt"/>
        <w:numPr>
          <w:ilvl w:val="0"/>
          <w:numId w:val="151"/>
        </w:numPr>
      </w:pPr>
      <w:r w:rsidRPr="002C19F8">
        <w:t>w przypadku, gdy przewidują to przepisy szczególne.</w:t>
      </w:r>
    </w:p>
    <w:p w14:paraId="7171043C" w14:textId="28C780FF" w:rsidR="0094069F" w:rsidRPr="002C19F8" w:rsidRDefault="0094069F" w:rsidP="001A543D">
      <w:pPr>
        <w:pStyle w:val="Ustp"/>
        <w:keepNext w:val="0"/>
        <w:keepLines w:val="0"/>
        <w:numPr>
          <w:ilvl w:val="2"/>
          <w:numId w:val="150"/>
        </w:numPr>
        <w:jc w:val="left"/>
        <w:rPr>
          <w:rFonts w:asciiTheme="minorHAnsi" w:hAnsiTheme="minorHAnsi" w:cstheme="minorHAnsi"/>
          <w:color w:val="auto"/>
          <w:sz w:val="24"/>
        </w:rPr>
      </w:pPr>
      <w:r w:rsidRPr="002C19F8">
        <w:rPr>
          <w:rFonts w:asciiTheme="minorHAnsi" w:hAnsiTheme="minorHAnsi" w:cstheme="minorHAnsi"/>
          <w:color w:val="auto"/>
          <w:sz w:val="24"/>
        </w:rPr>
        <w:t>Zasady ochrony danych oraz związana z tym dokumentacja nie stanowią informacji publicznej w rozumieniu ustawy z dnia 6 września 2001 r. o do</w:t>
      </w:r>
      <w:r w:rsidR="00D47739" w:rsidRPr="002C19F8">
        <w:rPr>
          <w:rFonts w:asciiTheme="minorHAnsi" w:hAnsiTheme="minorHAnsi" w:cstheme="minorHAnsi"/>
          <w:color w:val="auto"/>
          <w:sz w:val="24"/>
        </w:rPr>
        <w:t>stępie do informacji publicznej</w:t>
      </w:r>
      <w:r w:rsidR="008F2589"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Dz.U. z 2018 r. poz. 1330 ze zm.).</w:t>
      </w:r>
    </w:p>
    <w:p w14:paraId="08AC86D0" w14:textId="77777777" w:rsidR="003253F2" w:rsidRPr="002C19F8" w:rsidRDefault="003253F2" w:rsidP="003253F2">
      <w:pPr>
        <w:pStyle w:val="Ustp"/>
        <w:keepNext w:val="0"/>
        <w:keepLines w:val="0"/>
        <w:numPr>
          <w:ilvl w:val="0"/>
          <w:numId w:val="0"/>
        </w:numPr>
        <w:ind w:left="710"/>
        <w:jc w:val="left"/>
        <w:rPr>
          <w:rFonts w:asciiTheme="minorHAnsi" w:hAnsiTheme="minorHAnsi" w:cstheme="minorHAnsi"/>
          <w:color w:val="auto"/>
          <w:sz w:val="24"/>
        </w:rPr>
      </w:pPr>
    </w:p>
    <w:p w14:paraId="3137F54D" w14:textId="77777777" w:rsidR="0094069F" w:rsidRPr="002C19F8" w:rsidRDefault="00A65301" w:rsidP="00A65301">
      <w:pPr>
        <w:pStyle w:val="Nagwek4-rozdzia"/>
        <w:rPr>
          <w:rFonts w:asciiTheme="minorHAnsi" w:hAnsiTheme="minorHAnsi" w:cstheme="minorHAnsi"/>
        </w:rPr>
      </w:pPr>
      <w:bookmarkStart w:id="48" w:name="_Toc216939620"/>
      <w:r w:rsidRPr="002C19F8">
        <w:rPr>
          <w:rFonts w:asciiTheme="minorHAnsi" w:hAnsiTheme="minorHAnsi" w:cstheme="minorHAnsi"/>
        </w:rPr>
        <w:t>Rozdział 10</w:t>
      </w:r>
      <w:r w:rsidR="007F76CE" w:rsidRPr="002C19F8">
        <w:rPr>
          <w:rFonts w:asciiTheme="minorHAnsi" w:hAnsiTheme="minorHAnsi" w:cstheme="minorHAnsi"/>
        </w:rPr>
        <w:br/>
      </w:r>
      <w:bookmarkStart w:id="49" w:name="_Toc13829889"/>
      <w:r w:rsidR="0094069F" w:rsidRPr="002C19F8">
        <w:rPr>
          <w:rFonts w:asciiTheme="minorHAnsi" w:hAnsiTheme="minorHAnsi" w:cstheme="minorHAnsi"/>
        </w:rPr>
        <w:t>Pomoc materialna uczniom</w:t>
      </w:r>
      <w:bookmarkEnd w:id="48"/>
      <w:r w:rsidR="0094069F" w:rsidRPr="002C19F8">
        <w:rPr>
          <w:rFonts w:asciiTheme="minorHAnsi" w:hAnsiTheme="minorHAnsi" w:cstheme="minorHAnsi"/>
        </w:rPr>
        <w:t xml:space="preserve"> </w:t>
      </w:r>
      <w:bookmarkEnd w:id="49"/>
    </w:p>
    <w:p w14:paraId="4ACA5227" w14:textId="61B73CC7" w:rsidR="0094069F" w:rsidRPr="002C19F8" w:rsidRDefault="00656753" w:rsidP="001A543D">
      <w:pPr>
        <w:pStyle w:val="Paragraf"/>
        <w:numPr>
          <w:ilvl w:val="0"/>
          <w:numId w:val="0"/>
        </w:numPr>
        <w:spacing w:before="0" w:after="12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xml:space="preserve">§ 46. </w:t>
      </w:r>
      <w:r w:rsidR="0094069F" w:rsidRPr="002C19F8">
        <w:rPr>
          <w:rFonts w:asciiTheme="minorHAnsi" w:eastAsia="Times New Roman" w:hAnsiTheme="minorHAnsi" w:cstheme="minorHAnsi"/>
          <w:b/>
          <w:sz w:val="24"/>
          <w:szCs w:val="24"/>
          <w:lang w:eastAsia="pl-PL"/>
        </w:rPr>
        <w:t>1.</w:t>
      </w:r>
      <w:r w:rsidR="0094069F" w:rsidRPr="002C19F8">
        <w:rPr>
          <w:rFonts w:asciiTheme="minorHAnsi" w:eastAsia="Times New Roman" w:hAnsiTheme="minorHAnsi" w:cstheme="minorHAnsi"/>
          <w:sz w:val="24"/>
          <w:szCs w:val="24"/>
          <w:lang w:eastAsia="pl-PL"/>
        </w:rPr>
        <w:t xml:space="preserve"> Szkoła sprawuje opiekę nad uczniami znajdującymi się w trudnej sytuacji materialnej z powodu warunków</w:t>
      </w:r>
      <w:r w:rsidR="001A543D" w:rsidRPr="002C19F8">
        <w:rPr>
          <w:rFonts w:asciiTheme="minorHAnsi" w:eastAsia="Times New Roman" w:hAnsiTheme="minorHAnsi" w:cstheme="minorHAnsi"/>
          <w:sz w:val="24"/>
          <w:szCs w:val="24"/>
          <w:lang w:eastAsia="pl-PL"/>
        </w:rPr>
        <w:t xml:space="preserve"> rodzinnych i losowych poprzez:</w:t>
      </w:r>
    </w:p>
    <w:p w14:paraId="4EBE9170" w14:textId="77777777" w:rsidR="0094069F" w:rsidRPr="002C19F8" w:rsidRDefault="0094069F" w:rsidP="001A543D">
      <w:pPr>
        <w:pStyle w:val="Litera"/>
        <w:keepNext w:val="0"/>
        <w:keepLines w:val="0"/>
        <w:numPr>
          <w:ilvl w:val="0"/>
          <w:numId w:val="152"/>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udzielanie pomocy w prawidłowym składaniu wniosków o stypendia szkolne,</w:t>
      </w:r>
    </w:p>
    <w:p w14:paraId="7FDE4568" w14:textId="77777777" w:rsidR="0094069F" w:rsidRPr="002C19F8" w:rsidRDefault="0094069F" w:rsidP="001A543D">
      <w:pPr>
        <w:pStyle w:val="Litera"/>
        <w:keepNext w:val="0"/>
        <w:keepLines w:val="0"/>
        <w:numPr>
          <w:ilvl w:val="0"/>
          <w:numId w:val="152"/>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pomoc w ubieganiu się o dopłaty z ośrodków pomocy rodzinie,</w:t>
      </w:r>
    </w:p>
    <w:p w14:paraId="0D19B12D" w14:textId="77777777" w:rsidR="0094069F" w:rsidRPr="002C19F8" w:rsidRDefault="0094069F" w:rsidP="001A543D">
      <w:pPr>
        <w:pStyle w:val="Litera"/>
        <w:keepNext w:val="0"/>
        <w:keepLines w:val="0"/>
        <w:numPr>
          <w:ilvl w:val="0"/>
          <w:numId w:val="152"/>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występowanie o pomoc dla uczniów do Rady Rodziców i sponsorów, a dla wybitnie uzdolnionych uczniów również do organów samorządowych, rządowych, instytucji lub osób fizycznych.</w:t>
      </w:r>
    </w:p>
    <w:p w14:paraId="2DAED1B5" w14:textId="77777777" w:rsidR="00E36F5A" w:rsidRPr="002C19F8" w:rsidRDefault="0094069F" w:rsidP="001A543D">
      <w:pPr>
        <w:pStyle w:val="Ustp"/>
        <w:keepNext w:val="0"/>
        <w:keepLines w:val="0"/>
        <w:numPr>
          <w:ilvl w:val="2"/>
          <w:numId w:val="12"/>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Pomoc materialna jest udzielana uczniom w celu zmniejszenia różnic w dostępie do edukacji, umożliwienia pokonywania barier dostępu do edukacji wynikających z</w:t>
      </w:r>
      <w:r w:rsidR="002147E7"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trudnej sytuacji materialnej ucznia, a także wspierania edukacji uczniów zdolnych.</w:t>
      </w:r>
    </w:p>
    <w:p w14:paraId="26AFD5BC" w14:textId="77777777" w:rsidR="00E36F5A" w:rsidRPr="002C19F8" w:rsidRDefault="0094069F" w:rsidP="001A543D">
      <w:pPr>
        <w:pStyle w:val="Ustp"/>
        <w:keepNext w:val="0"/>
        <w:keepLines w:val="0"/>
        <w:numPr>
          <w:ilvl w:val="2"/>
          <w:numId w:val="12"/>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Szkoła udziela pomocy materialnej uczniom znajdującym się w trudnej sytuacji życiowej samodzielnie lub w porozumieniu z ośrodkami pomocy społecznej.</w:t>
      </w:r>
    </w:p>
    <w:p w14:paraId="42A763FD" w14:textId="77777777" w:rsidR="0094069F" w:rsidRPr="002C19F8" w:rsidRDefault="0094069F" w:rsidP="001A543D">
      <w:pPr>
        <w:pStyle w:val="Ustp"/>
        <w:keepNext w:val="0"/>
        <w:keepLines w:val="0"/>
        <w:numPr>
          <w:ilvl w:val="2"/>
          <w:numId w:val="12"/>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Pomoc materialna uczniom polega w szczególności na:</w:t>
      </w:r>
    </w:p>
    <w:p w14:paraId="2AB3C0D2" w14:textId="77777777" w:rsidR="00510CB9" w:rsidRPr="002C19F8" w:rsidRDefault="00510CB9" w:rsidP="00D200E6">
      <w:pPr>
        <w:pStyle w:val="Punkt"/>
        <w:numPr>
          <w:ilvl w:val="0"/>
          <w:numId w:val="153"/>
        </w:numPr>
      </w:pPr>
      <w:r w:rsidRPr="002C19F8">
        <w:t>diagnozowaniu, we współpracy z wychowawcami klas, sytuacji socjalnej ucznia;</w:t>
      </w:r>
    </w:p>
    <w:p w14:paraId="4CF8FEF2" w14:textId="77777777" w:rsidR="00510CB9" w:rsidRPr="002C19F8" w:rsidRDefault="00510CB9" w:rsidP="00D200E6">
      <w:pPr>
        <w:pStyle w:val="Punkt"/>
        <w:numPr>
          <w:ilvl w:val="0"/>
          <w:numId w:val="153"/>
        </w:numPr>
      </w:pPr>
      <w:r w:rsidRPr="002C19F8">
        <w:t>poszukiwaniu możliwości pomocy uczniom w trudnej sytuacji materialnej;</w:t>
      </w:r>
    </w:p>
    <w:p w14:paraId="07596EC5" w14:textId="77777777" w:rsidR="00510CB9" w:rsidRPr="002C19F8" w:rsidRDefault="00510CB9" w:rsidP="00D200E6">
      <w:pPr>
        <w:pStyle w:val="Punkt"/>
        <w:numPr>
          <w:ilvl w:val="0"/>
          <w:numId w:val="153"/>
        </w:numPr>
      </w:pPr>
      <w:r w:rsidRPr="002C19F8">
        <w:t>organizacji zadań służących poprawie sytuacji życiowej uczniów i ich rodzin.</w:t>
      </w:r>
    </w:p>
    <w:p w14:paraId="0CFB41C7" w14:textId="77777777" w:rsidR="0094069F" w:rsidRPr="002C19F8" w:rsidRDefault="0094069F" w:rsidP="001A543D">
      <w:pPr>
        <w:pStyle w:val="Ustp"/>
        <w:keepNext w:val="0"/>
        <w:keepLines w:val="0"/>
        <w:numPr>
          <w:ilvl w:val="2"/>
          <w:numId w:val="12"/>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Zadania wyżej wymienione są realizowane we współpracy z:</w:t>
      </w:r>
    </w:p>
    <w:p w14:paraId="1E172A57" w14:textId="77777777" w:rsidR="00510CB9" w:rsidRPr="002C19F8" w:rsidRDefault="00510CB9" w:rsidP="00D200E6">
      <w:pPr>
        <w:pStyle w:val="Punkt"/>
        <w:numPr>
          <w:ilvl w:val="0"/>
          <w:numId w:val="154"/>
        </w:numPr>
      </w:pPr>
      <w:r w:rsidRPr="002C19F8">
        <w:t>rodzicami;</w:t>
      </w:r>
    </w:p>
    <w:p w14:paraId="79C0042C" w14:textId="77777777" w:rsidR="00510CB9" w:rsidRPr="002C19F8" w:rsidRDefault="00510CB9" w:rsidP="00D200E6">
      <w:pPr>
        <w:pStyle w:val="Punkt"/>
        <w:numPr>
          <w:ilvl w:val="0"/>
          <w:numId w:val="154"/>
        </w:numPr>
      </w:pPr>
      <w:r w:rsidRPr="002C19F8">
        <w:t>nauczycielami i innymi pracownikami szkoły;</w:t>
      </w:r>
    </w:p>
    <w:p w14:paraId="566D1181" w14:textId="77777777" w:rsidR="00510CB9" w:rsidRPr="002C19F8" w:rsidRDefault="00510CB9" w:rsidP="00D200E6">
      <w:pPr>
        <w:pStyle w:val="Punkt"/>
        <w:numPr>
          <w:ilvl w:val="0"/>
          <w:numId w:val="154"/>
        </w:numPr>
      </w:pPr>
      <w:r w:rsidRPr="002C19F8">
        <w:t>ośrodkami pomocy społecznej;</w:t>
      </w:r>
    </w:p>
    <w:p w14:paraId="31457614" w14:textId="77777777" w:rsidR="00510CB9" w:rsidRPr="002C19F8" w:rsidRDefault="00510CB9" w:rsidP="00D200E6">
      <w:pPr>
        <w:pStyle w:val="Punkt"/>
        <w:numPr>
          <w:ilvl w:val="0"/>
          <w:numId w:val="154"/>
        </w:numPr>
      </w:pPr>
      <w:r w:rsidRPr="002C19F8">
        <w:t>organem prowadzącym;</w:t>
      </w:r>
    </w:p>
    <w:p w14:paraId="50CFAC8A" w14:textId="77777777" w:rsidR="00510CB9" w:rsidRPr="002C19F8" w:rsidRDefault="00510CB9" w:rsidP="00D200E6">
      <w:pPr>
        <w:pStyle w:val="Punkt"/>
        <w:numPr>
          <w:ilvl w:val="0"/>
          <w:numId w:val="154"/>
        </w:numPr>
      </w:pPr>
      <w:r w:rsidRPr="002C19F8">
        <w:t>innymi podmiotami świadczącymi pomoc materialną na rzecz rodzin, dzieci i</w:t>
      </w:r>
      <w:r w:rsidR="002147E7" w:rsidRPr="002C19F8">
        <w:t> </w:t>
      </w:r>
      <w:r w:rsidRPr="002C19F8">
        <w:t>młodzieży.</w:t>
      </w:r>
    </w:p>
    <w:p w14:paraId="4A1B0AB7" w14:textId="77777777" w:rsidR="0094069F" w:rsidRPr="002C19F8" w:rsidRDefault="0094069F" w:rsidP="001A543D">
      <w:pPr>
        <w:pStyle w:val="Ustp"/>
        <w:keepNext w:val="0"/>
        <w:keepLines w:val="0"/>
        <w:numPr>
          <w:ilvl w:val="2"/>
          <w:numId w:val="12"/>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Korzystanie z pomocy materialnej jest dobrowolne i odbywa się na wniosek:</w:t>
      </w:r>
    </w:p>
    <w:p w14:paraId="0A76ED7E" w14:textId="77777777" w:rsidR="00510CB9" w:rsidRPr="002C19F8" w:rsidRDefault="00510CB9" w:rsidP="00D200E6">
      <w:pPr>
        <w:pStyle w:val="Punkt"/>
        <w:numPr>
          <w:ilvl w:val="0"/>
          <w:numId w:val="155"/>
        </w:numPr>
      </w:pPr>
      <w:r w:rsidRPr="002C19F8">
        <w:t>ucznia;</w:t>
      </w:r>
    </w:p>
    <w:p w14:paraId="0F81BA8A" w14:textId="77777777" w:rsidR="00510CB9" w:rsidRPr="002C19F8" w:rsidRDefault="00510CB9" w:rsidP="00D200E6">
      <w:pPr>
        <w:pStyle w:val="Punkt"/>
        <w:numPr>
          <w:ilvl w:val="0"/>
          <w:numId w:val="155"/>
        </w:numPr>
      </w:pPr>
      <w:r w:rsidRPr="002C19F8">
        <w:t>rodziców (opiekunów prawnych);</w:t>
      </w:r>
    </w:p>
    <w:p w14:paraId="7EDE09B5" w14:textId="77777777" w:rsidR="00510CB9" w:rsidRPr="002C19F8" w:rsidRDefault="00510CB9" w:rsidP="00D200E6">
      <w:pPr>
        <w:pStyle w:val="Punkt"/>
        <w:numPr>
          <w:ilvl w:val="0"/>
          <w:numId w:val="155"/>
        </w:numPr>
      </w:pPr>
      <w:r w:rsidRPr="002C19F8">
        <w:t>nauczyciela.</w:t>
      </w:r>
    </w:p>
    <w:p w14:paraId="27277332" w14:textId="77777777" w:rsidR="0094069F" w:rsidRPr="002C19F8" w:rsidRDefault="0094069F" w:rsidP="001A543D">
      <w:pPr>
        <w:pStyle w:val="Ustp"/>
        <w:keepNext w:val="0"/>
        <w:keepLines w:val="0"/>
        <w:numPr>
          <w:ilvl w:val="2"/>
          <w:numId w:val="12"/>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Pomoc materialna jest udzielana w formie:</w:t>
      </w:r>
    </w:p>
    <w:p w14:paraId="2F7B042E" w14:textId="77777777" w:rsidR="00510CB9" w:rsidRPr="002C19F8" w:rsidRDefault="00510CB9" w:rsidP="00D200E6">
      <w:pPr>
        <w:pStyle w:val="Punkt"/>
        <w:numPr>
          <w:ilvl w:val="0"/>
          <w:numId w:val="156"/>
        </w:numPr>
      </w:pPr>
      <w:r w:rsidRPr="002C19F8">
        <w:t>zwolnień z opłat za ubezpieczenie;</w:t>
      </w:r>
    </w:p>
    <w:p w14:paraId="1D5C2956" w14:textId="77777777" w:rsidR="00510CB9" w:rsidRPr="002C19F8" w:rsidRDefault="00510CB9" w:rsidP="00D200E6">
      <w:pPr>
        <w:pStyle w:val="Punkt"/>
        <w:numPr>
          <w:ilvl w:val="0"/>
          <w:numId w:val="156"/>
        </w:numPr>
      </w:pPr>
      <w:r w:rsidRPr="002C19F8">
        <w:t>stypendiów socjalnych;</w:t>
      </w:r>
    </w:p>
    <w:p w14:paraId="73AA8CCC" w14:textId="77777777" w:rsidR="00510CB9" w:rsidRPr="002C19F8" w:rsidRDefault="00510CB9" w:rsidP="00D200E6">
      <w:pPr>
        <w:pStyle w:val="Punkt"/>
        <w:numPr>
          <w:ilvl w:val="0"/>
          <w:numId w:val="156"/>
        </w:numPr>
      </w:pPr>
      <w:r w:rsidRPr="002C19F8">
        <w:t>stypendiów za wyniki w nauce, osiągnięcia sportowe lub artystyczne;</w:t>
      </w:r>
    </w:p>
    <w:p w14:paraId="70E87607" w14:textId="77777777" w:rsidR="00510CB9" w:rsidRPr="002C19F8" w:rsidRDefault="00510CB9" w:rsidP="00D200E6">
      <w:pPr>
        <w:pStyle w:val="Punkt"/>
        <w:numPr>
          <w:ilvl w:val="0"/>
          <w:numId w:val="156"/>
        </w:numPr>
      </w:pPr>
      <w:r w:rsidRPr="002C19F8">
        <w:t>pomocy rzeczowej lub żywnościowej;</w:t>
      </w:r>
    </w:p>
    <w:p w14:paraId="2104D791" w14:textId="77777777" w:rsidR="00510CB9" w:rsidRPr="002C19F8" w:rsidRDefault="00510CB9" w:rsidP="00D200E6">
      <w:pPr>
        <w:pStyle w:val="Punkt"/>
        <w:numPr>
          <w:ilvl w:val="0"/>
          <w:numId w:val="156"/>
        </w:numPr>
      </w:pPr>
      <w:r w:rsidRPr="002C19F8">
        <w:t>innych, w zależności od potrzeb i możliwości</w:t>
      </w:r>
      <w:r w:rsidR="002147E7" w:rsidRPr="002C19F8">
        <w:t>.</w:t>
      </w:r>
    </w:p>
    <w:p w14:paraId="51CE943D" w14:textId="77777777" w:rsidR="00510CB9" w:rsidRPr="002C19F8" w:rsidRDefault="0094069F" w:rsidP="001A543D">
      <w:pPr>
        <w:pStyle w:val="Ustp"/>
        <w:keepNext w:val="0"/>
        <w:keepLines w:val="0"/>
        <w:numPr>
          <w:ilvl w:val="2"/>
          <w:numId w:val="12"/>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Uczniowi przysługuje prawo do pomocy materialnej ze środków przeznaczonych na ten cel w budżecie państwa lub budżecie właściwej jednostki samorządu terytorialnego.</w:t>
      </w:r>
    </w:p>
    <w:p w14:paraId="7D19DBB2" w14:textId="77777777" w:rsidR="0094069F" w:rsidRPr="002C19F8" w:rsidRDefault="0094069F" w:rsidP="001A543D">
      <w:pPr>
        <w:pStyle w:val="Ustp"/>
        <w:keepNext w:val="0"/>
        <w:keepLines w:val="0"/>
        <w:numPr>
          <w:ilvl w:val="2"/>
          <w:numId w:val="12"/>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Pomoc materialna ma charakter socjalny albo motywacyjny.</w:t>
      </w:r>
    </w:p>
    <w:p w14:paraId="640E3F50" w14:textId="77777777" w:rsidR="00510CB9" w:rsidRPr="002C19F8" w:rsidRDefault="008F2589" w:rsidP="001A543D">
      <w:pPr>
        <w:pStyle w:val="Punkt"/>
        <w:numPr>
          <w:ilvl w:val="0"/>
          <w:numId w:val="157"/>
        </w:numPr>
      </w:pPr>
      <w:r w:rsidRPr="002C19F8">
        <w:t>Ś</w:t>
      </w:r>
      <w:r w:rsidR="00510CB9" w:rsidRPr="002C19F8">
        <w:t>wiadczeniami pomocy materialnej o charakterze socjalnym są:</w:t>
      </w:r>
    </w:p>
    <w:p w14:paraId="119FBF73" w14:textId="77777777" w:rsidR="00510CB9" w:rsidRPr="002C19F8" w:rsidRDefault="00510CB9" w:rsidP="001A543D">
      <w:pPr>
        <w:pStyle w:val="Litera"/>
        <w:keepNext w:val="0"/>
        <w:keepLines w:val="0"/>
        <w:numPr>
          <w:ilvl w:val="0"/>
          <w:numId w:val="158"/>
        </w:numPr>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stypendium szkolne,</w:t>
      </w:r>
    </w:p>
    <w:p w14:paraId="38805B05" w14:textId="77777777" w:rsidR="00510CB9" w:rsidRPr="002C19F8" w:rsidRDefault="00510CB9" w:rsidP="001A543D">
      <w:pPr>
        <w:pStyle w:val="Litera"/>
        <w:keepNext w:val="0"/>
        <w:keepLines w:val="0"/>
        <w:numPr>
          <w:ilvl w:val="0"/>
          <w:numId w:val="158"/>
        </w:numPr>
        <w:spacing w:after="120"/>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zasiłek szkolny;</w:t>
      </w:r>
    </w:p>
    <w:p w14:paraId="2F30AA28" w14:textId="77777777" w:rsidR="00510CB9" w:rsidRPr="002C19F8" w:rsidRDefault="00510CB9" w:rsidP="001A543D">
      <w:pPr>
        <w:pStyle w:val="Punkt"/>
        <w:numPr>
          <w:ilvl w:val="0"/>
          <w:numId w:val="157"/>
        </w:numPr>
      </w:pPr>
      <w:r w:rsidRPr="002C19F8">
        <w:t>świadczeniami pomocy materialnej o charakterze motywacyjnym są:</w:t>
      </w:r>
    </w:p>
    <w:p w14:paraId="78FC841D" w14:textId="77777777" w:rsidR="00510CB9" w:rsidRPr="002C19F8" w:rsidRDefault="00510CB9" w:rsidP="001A543D">
      <w:pPr>
        <w:pStyle w:val="Litera"/>
        <w:keepNext w:val="0"/>
        <w:keepLines w:val="0"/>
        <w:numPr>
          <w:ilvl w:val="0"/>
          <w:numId w:val="159"/>
        </w:numPr>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stypendium za wyniki w nauce, za osiągnięcia sportowe lub artystyczne,</w:t>
      </w:r>
    </w:p>
    <w:p w14:paraId="0A654699" w14:textId="77777777" w:rsidR="00510CB9" w:rsidRPr="002C19F8" w:rsidRDefault="00510CB9" w:rsidP="001A543D">
      <w:pPr>
        <w:pStyle w:val="Litera"/>
        <w:keepNext w:val="0"/>
        <w:keepLines w:val="0"/>
        <w:numPr>
          <w:ilvl w:val="0"/>
          <w:numId w:val="159"/>
        </w:numPr>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stypendium ministra właściweg</w:t>
      </w:r>
      <w:r w:rsidR="00062556" w:rsidRPr="002C19F8">
        <w:rPr>
          <w:rFonts w:asciiTheme="minorHAnsi" w:eastAsia="Times New Roman" w:hAnsiTheme="minorHAnsi" w:cstheme="minorHAnsi"/>
          <w:color w:val="auto"/>
          <w:sz w:val="24"/>
          <w:szCs w:val="24"/>
          <w:lang w:eastAsia="pl-PL"/>
        </w:rPr>
        <w:t>o do spraw oświaty i wychowania,</w:t>
      </w:r>
    </w:p>
    <w:p w14:paraId="6A520B02" w14:textId="77777777" w:rsidR="00062556" w:rsidRPr="002C19F8" w:rsidRDefault="00062556" w:rsidP="001A543D">
      <w:pPr>
        <w:pStyle w:val="Litera"/>
        <w:keepNext w:val="0"/>
        <w:keepLines w:val="0"/>
        <w:numPr>
          <w:ilvl w:val="0"/>
          <w:numId w:val="159"/>
        </w:numPr>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inne</w:t>
      </w:r>
      <w:r w:rsidR="00C45D1E" w:rsidRPr="002C19F8">
        <w:rPr>
          <w:rFonts w:asciiTheme="minorHAnsi" w:eastAsia="Times New Roman" w:hAnsiTheme="minorHAnsi" w:cstheme="minorHAnsi"/>
          <w:color w:val="auto"/>
          <w:sz w:val="24"/>
          <w:szCs w:val="24"/>
          <w:lang w:eastAsia="pl-PL"/>
        </w:rPr>
        <w:t>.</w:t>
      </w:r>
    </w:p>
    <w:p w14:paraId="687D4B1A" w14:textId="77777777" w:rsidR="00435929" w:rsidRPr="002C19F8" w:rsidRDefault="00A65301" w:rsidP="00A65301">
      <w:pPr>
        <w:pStyle w:val="Nagwek4-rozdzia"/>
        <w:rPr>
          <w:rFonts w:asciiTheme="minorHAnsi" w:hAnsiTheme="minorHAnsi" w:cstheme="minorHAnsi"/>
        </w:rPr>
      </w:pPr>
      <w:bookmarkStart w:id="50" w:name="_Toc494191790"/>
      <w:bookmarkStart w:id="51" w:name="_Toc216939621"/>
      <w:r w:rsidRPr="002C19F8">
        <w:rPr>
          <w:rFonts w:asciiTheme="minorHAnsi" w:hAnsiTheme="minorHAnsi" w:cstheme="minorHAnsi"/>
        </w:rPr>
        <w:t>Rozdział 11</w:t>
      </w:r>
      <w:r w:rsidR="00435929" w:rsidRPr="002C19F8">
        <w:rPr>
          <w:rFonts w:asciiTheme="minorHAnsi" w:hAnsiTheme="minorHAnsi" w:cstheme="minorHAnsi"/>
        </w:rPr>
        <w:br/>
      </w:r>
      <w:bookmarkStart w:id="52" w:name="_Toc13829890"/>
      <w:r w:rsidR="00435929" w:rsidRPr="002C19F8">
        <w:rPr>
          <w:rFonts w:asciiTheme="minorHAnsi" w:hAnsiTheme="minorHAnsi" w:cstheme="minorHAnsi"/>
        </w:rPr>
        <w:t>Szczegółowa organizacja praktycznej nauki zawodu</w:t>
      </w:r>
      <w:bookmarkEnd w:id="50"/>
      <w:bookmarkEnd w:id="51"/>
      <w:bookmarkEnd w:id="52"/>
    </w:p>
    <w:p w14:paraId="29B71C8F" w14:textId="69E27649" w:rsidR="00435929" w:rsidRPr="002C19F8" w:rsidRDefault="0022459B" w:rsidP="001A543D">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xml:space="preserve">§ 47. </w:t>
      </w:r>
      <w:r w:rsidR="00C545B3" w:rsidRPr="002C19F8">
        <w:rPr>
          <w:rFonts w:asciiTheme="minorHAnsi" w:hAnsiTheme="minorHAnsi" w:cstheme="minorHAnsi"/>
          <w:b/>
          <w:bCs/>
          <w:sz w:val="24"/>
          <w:szCs w:val="24"/>
        </w:rPr>
        <w:t xml:space="preserve">1. </w:t>
      </w:r>
      <w:r w:rsidR="00ED1031" w:rsidRPr="002C19F8">
        <w:rPr>
          <w:rFonts w:asciiTheme="minorHAnsi" w:hAnsiTheme="minorHAnsi" w:cstheme="minorHAnsi"/>
          <w:bCs/>
          <w:sz w:val="24"/>
          <w:szCs w:val="24"/>
        </w:rPr>
        <w:t>Formy i o</w:t>
      </w:r>
      <w:r w:rsidR="00435929" w:rsidRPr="002C19F8">
        <w:rPr>
          <w:rFonts w:asciiTheme="minorHAnsi" w:hAnsiTheme="minorHAnsi" w:cstheme="minorHAnsi"/>
          <w:bCs/>
          <w:sz w:val="24"/>
          <w:szCs w:val="24"/>
        </w:rPr>
        <w:t>rganizacja</w:t>
      </w:r>
      <w:r w:rsidR="00435929" w:rsidRPr="002C19F8">
        <w:rPr>
          <w:rFonts w:asciiTheme="minorHAnsi" w:hAnsiTheme="minorHAnsi" w:cstheme="minorHAnsi"/>
          <w:sz w:val="24"/>
          <w:szCs w:val="24"/>
        </w:rPr>
        <w:t xml:space="preserve"> praktycznej nauki zawodu</w:t>
      </w:r>
    </w:p>
    <w:p w14:paraId="70CF53F1" w14:textId="77777777" w:rsidR="00435929" w:rsidRPr="002C19F8" w:rsidRDefault="00435929" w:rsidP="001A543D">
      <w:pPr>
        <w:pStyle w:val="Ustp"/>
        <w:keepNext w:val="0"/>
        <w:keepLines w:val="0"/>
        <w:numPr>
          <w:ilvl w:val="2"/>
          <w:numId w:val="160"/>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Praktyczna nauka zawodu dla uczniów technikum jest organizowana w formie praktyk zawodowych.</w:t>
      </w:r>
    </w:p>
    <w:p w14:paraId="5CD43504" w14:textId="77777777" w:rsidR="00062556" w:rsidRPr="002C19F8" w:rsidRDefault="00435929" w:rsidP="001A543D">
      <w:pPr>
        <w:pStyle w:val="Ustp"/>
        <w:keepNext w:val="0"/>
        <w:keepLines w:val="0"/>
        <w:numPr>
          <w:ilvl w:val="2"/>
          <w:numId w:val="160"/>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Praktyki zawodowe mogą </w:t>
      </w:r>
      <w:r w:rsidR="002D6E81" w:rsidRPr="002C19F8">
        <w:rPr>
          <w:rFonts w:asciiTheme="minorHAnsi" w:eastAsia="Times New Roman" w:hAnsiTheme="minorHAnsi" w:cstheme="minorHAnsi"/>
          <w:color w:val="auto"/>
          <w:sz w:val="24"/>
          <w:lang w:eastAsia="pl-PL"/>
        </w:rPr>
        <w:t>być organizowane</w:t>
      </w:r>
      <w:r w:rsidR="00062556" w:rsidRPr="002C19F8">
        <w:rPr>
          <w:rFonts w:asciiTheme="minorHAnsi" w:eastAsia="Times New Roman" w:hAnsiTheme="minorHAnsi" w:cstheme="minorHAnsi"/>
          <w:color w:val="auto"/>
          <w:sz w:val="24"/>
          <w:lang w:eastAsia="pl-PL"/>
        </w:rPr>
        <w:t xml:space="preserve"> u pracodawców.</w:t>
      </w:r>
    </w:p>
    <w:p w14:paraId="5402CD05" w14:textId="6B3F9FDE" w:rsidR="00062556" w:rsidRPr="002C19F8" w:rsidRDefault="00435929" w:rsidP="001A543D">
      <w:pPr>
        <w:pStyle w:val="Ustp"/>
        <w:keepNext w:val="0"/>
        <w:keepLines w:val="0"/>
        <w:numPr>
          <w:ilvl w:val="2"/>
          <w:numId w:val="160"/>
        </w:numPr>
        <w:jc w:val="left"/>
        <w:rPr>
          <w:rFonts w:asciiTheme="minorHAnsi" w:eastAsia="Times New Roman" w:hAnsiTheme="minorHAnsi" w:cstheme="minorHAnsi"/>
          <w:b/>
          <w:color w:val="auto"/>
          <w:sz w:val="24"/>
          <w:lang w:eastAsia="pl-PL"/>
        </w:rPr>
      </w:pPr>
      <w:r w:rsidRPr="002C19F8">
        <w:rPr>
          <w:rFonts w:asciiTheme="minorHAnsi" w:eastAsia="Times New Roman" w:hAnsiTheme="minorHAnsi" w:cstheme="minorHAnsi"/>
          <w:color w:val="auto"/>
          <w:sz w:val="24"/>
          <w:lang w:eastAsia="pl-PL"/>
        </w:rPr>
        <w:t>Praktyki zawodowe mogą być organizowane</w:t>
      </w:r>
      <w:r w:rsidR="00062556" w:rsidRPr="002C19F8">
        <w:rPr>
          <w:rFonts w:asciiTheme="minorHAnsi" w:eastAsia="Times New Roman" w:hAnsiTheme="minorHAnsi" w:cstheme="minorHAnsi"/>
          <w:color w:val="auto"/>
          <w:sz w:val="24"/>
          <w:lang w:eastAsia="pl-PL"/>
        </w:rPr>
        <w:t xml:space="preserve"> w czasie całego roku szkolnego.</w:t>
      </w:r>
    </w:p>
    <w:p w14:paraId="0A80083E" w14:textId="77777777" w:rsidR="00435929" w:rsidRPr="002C19F8" w:rsidRDefault="002D6E81" w:rsidP="001A543D">
      <w:pPr>
        <w:pStyle w:val="Ustp"/>
        <w:keepNext w:val="0"/>
        <w:keepLines w:val="0"/>
        <w:numPr>
          <w:ilvl w:val="2"/>
          <w:numId w:val="160"/>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Praktyki zawodowe są organizowane</w:t>
      </w:r>
      <w:r w:rsidR="00435929" w:rsidRPr="002C19F8">
        <w:rPr>
          <w:rFonts w:asciiTheme="minorHAnsi" w:eastAsia="Times New Roman" w:hAnsiTheme="minorHAnsi" w:cstheme="minorHAnsi"/>
          <w:color w:val="auto"/>
          <w:sz w:val="24"/>
          <w:lang w:eastAsia="pl-PL"/>
        </w:rPr>
        <w:t xml:space="preserve"> przez szkołę poprzez umowę zawieraną pomiędzy Szkołą a pracodawcą.</w:t>
      </w:r>
    </w:p>
    <w:p w14:paraId="6CC8FAAD" w14:textId="7B6BBD7F" w:rsidR="00435929" w:rsidRPr="002C19F8" w:rsidRDefault="00435929" w:rsidP="001A543D">
      <w:pPr>
        <w:pStyle w:val="Ustp"/>
        <w:keepNext w:val="0"/>
        <w:keepLines w:val="0"/>
        <w:numPr>
          <w:ilvl w:val="2"/>
          <w:numId w:val="160"/>
        </w:numPr>
        <w:jc w:val="left"/>
        <w:rPr>
          <w:rFonts w:asciiTheme="minorHAnsi" w:eastAsia="Times New Roman" w:hAnsiTheme="minorHAnsi" w:cstheme="minorHAnsi"/>
          <w:b/>
          <w:color w:val="auto"/>
          <w:sz w:val="24"/>
          <w:lang w:eastAsia="pl-PL"/>
        </w:rPr>
      </w:pPr>
      <w:r w:rsidRPr="002C19F8">
        <w:rPr>
          <w:rFonts w:asciiTheme="minorHAnsi" w:eastAsia="Times New Roman" w:hAnsiTheme="minorHAnsi" w:cstheme="minorHAnsi"/>
          <w:color w:val="auto"/>
          <w:sz w:val="24"/>
          <w:lang w:eastAsia="pl-PL"/>
        </w:rPr>
        <w:t>Dobowy wymiar godzin zajęć praktycznej nauki zawodu uczniów w wieku do 16 lat nie może przekroczyć 6 godzin, a powyżej 16 lat – 8 godzin.</w:t>
      </w:r>
    </w:p>
    <w:p w14:paraId="7545BBFA" w14:textId="53D339CB" w:rsidR="00435929" w:rsidRPr="002C19F8" w:rsidRDefault="00435929" w:rsidP="001A543D">
      <w:pPr>
        <w:pStyle w:val="Ustp"/>
        <w:keepNext w:val="0"/>
        <w:keepLines w:val="0"/>
        <w:numPr>
          <w:ilvl w:val="2"/>
          <w:numId w:val="160"/>
        </w:numPr>
        <w:jc w:val="left"/>
        <w:rPr>
          <w:rFonts w:asciiTheme="minorHAnsi" w:eastAsia="Times New Roman" w:hAnsiTheme="minorHAnsi" w:cstheme="minorHAnsi"/>
          <w:color w:val="auto"/>
          <w:sz w:val="24"/>
          <w:lang w:eastAsia="pl-PL"/>
        </w:rPr>
      </w:pPr>
      <w:r w:rsidRPr="002C19F8">
        <w:rPr>
          <w:rFonts w:asciiTheme="minorHAnsi" w:eastAsia="Arial" w:hAnsiTheme="minorHAnsi" w:cstheme="minorHAnsi"/>
          <w:color w:val="auto"/>
          <w:sz w:val="24"/>
          <w:lang w:eastAsia="pl-PL"/>
        </w:rPr>
        <w:t>Zakład pracy przyjmujący praktykantów zobowiązany jest do zapewnienia warunków do realizacji praktyki. Warunki te powinny uwzględniać przede wszystk</w:t>
      </w:r>
      <w:r w:rsidR="001A543D" w:rsidRPr="002C19F8">
        <w:rPr>
          <w:rFonts w:asciiTheme="minorHAnsi" w:eastAsia="Arial" w:hAnsiTheme="minorHAnsi" w:cstheme="minorHAnsi"/>
          <w:color w:val="auto"/>
          <w:sz w:val="24"/>
          <w:lang w:eastAsia="pl-PL"/>
        </w:rPr>
        <w:t>im:</w:t>
      </w:r>
    </w:p>
    <w:p w14:paraId="0F494CDA" w14:textId="77777777" w:rsidR="00435929" w:rsidRPr="002C19F8" w:rsidRDefault="00435929" w:rsidP="00D200E6">
      <w:pPr>
        <w:pStyle w:val="Punkt"/>
        <w:numPr>
          <w:ilvl w:val="0"/>
          <w:numId w:val="161"/>
        </w:numPr>
      </w:pPr>
      <w:r w:rsidRPr="002C19F8">
        <w:rPr>
          <w:rFonts w:eastAsia="Arial"/>
        </w:rPr>
        <w:t>odpowiednią do potrzeb programowych wewnętrzną strukturę organizacyjną;</w:t>
      </w:r>
    </w:p>
    <w:p w14:paraId="0A15F162" w14:textId="77777777" w:rsidR="00435929" w:rsidRPr="002C19F8" w:rsidRDefault="00435929" w:rsidP="00D200E6">
      <w:pPr>
        <w:pStyle w:val="Punkt"/>
        <w:numPr>
          <w:ilvl w:val="0"/>
          <w:numId w:val="161"/>
        </w:numPr>
      </w:pPr>
      <w:r w:rsidRPr="002C19F8">
        <w:rPr>
          <w:rFonts w:eastAsia="Arial"/>
        </w:rPr>
        <w:t>dobrą organizację pracy;</w:t>
      </w:r>
    </w:p>
    <w:p w14:paraId="06D9FA32" w14:textId="77777777" w:rsidR="00435929" w:rsidRPr="002C19F8" w:rsidRDefault="00435929" w:rsidP="00D200E6">
      <w:pPr>
        <w:pStyle w:val="Punkt"/>
        <w:numPr>
          <w:ilvl w:val="0"/>
          <w:numId w:val="161"/>
        </w:numPr>
      </w:pPr>
      <w:r w:rsidRPr="002C19F8">
        <w:rPr>
          <w:rFonts w:eastAsia="Arial"/>
        </w:rPr>
        <w:t>możliwość wdrażania postępu naukowo-technicznego i ekonomicznego;</w:t>
      </w:r>
    </w:p>
    <w:p w14:paraId="73600F7A" w14:textId="7A0397BC" w:rsidR="00435929" w:rsidRPr="002C19F8" w:rsidRDefault="00435929" w:rsidP="00D200E6">
      <w:pPr>
        <w:pStyle w:val="Punkt"/>
        <w:numPr>
          <w:ilvl w:val="0"/>
          <w:numId w:val="161"/>
        </w:numPr>
      </w:pPr>
      <w:r w:rsidRPr="002C19F8">
        <w:rPr>
          <w:rFonts w:eastAsia="Arial"/>
        </w:rPr>
        <w:t>odpow</w:t>
      </w:r>
      <w:r w:rsidR="001A543D" w:rsidRPr="002C19F8">
        <w:rPr>
          <w:rFonts w:eastAsia="Arial"/>
        </w:rPr>
        <w:t>iednie warunki socjalno-bytowe.</w:t>
      </w:r>
    </w:p>
    <w:p w14:paraId="473EA7D1" w14:textId="40722FF7" w:rsidR="00C77AAD" w:rsidRPr="002C19F8" w:rsidRDefault="00C77AAD" w:rsidP="001A543D">
      <w:pPr>
        <w:pStyle w:val="Ustp"/>
        <w:keepNext w:val="0"/>
        <w:keepLines w:val="0"/>
        <w:numPr>
          <w:ilvl w:val="2"/>
          <w:numId w:val="150"/>
        </w:numPr>
        <w:jc w:val="left"/>
        <w:rPr>
          <w:rFonts w:asciiTheme="minorHAnsi" w:eastAsia="Times New Roman" w:hAnsiTheme="minorHAnsi" w:cstheme="minorHAnsi"/>
          <w:b/>
          <w:color w:val="auto"/>
          <w:sz w:val="24"/>
          <w:lang w:eastAsia="pl-PL"/>
        </w:rPr>
      </w:pPr>
      <w:r w:rsidRPr="002C19F8">
        <w:rPr>
          <w:rFonts w:asciiTheme="minorHAnsi" w:eastAsia="Arial" w:hAnsiTheme="minorHAnsi" w:cstheme="minorHAnsi"/>
          <w:color w:val="auto"/>
          <w:sz w:val="24"/>
          <w:lang w:eastAsia="pl-PL"/>
        </w:rPr>
        <w:t>Szkoła kierująca uczniów na praktykę:</w:t>
      </w:r>
    </w:p>
    <w:p w14:paraId="49B8D75D" w14:textId="77777777" w:rsidR="00C77AAD" w:rsidRPr="002C19F8" w:rsidRDefault="00C77AAD" w:rsidP="00D200E6">
      <w:pPr>
        <w:pStyle w:val="Punkt"/>
        <w:numPr>
          <w:ilvl w:val="0"/>
          <w:numId w:val="162"/>
        </w:numPr>
      </w:pPr>
      <w:r w:rsidRPr="002C19F8">
        <w:rPr>
          <w:rFonts w:eastAsia="Arial"/>
        </w:rPr>
        <w:t>nadzoruje realizację programu praktyki;</w:t>
      </w:r>
    </w:p>
    <w:p w14:paraId="532AEDD7" w14:textId="77777777" w:rsidR="00C77AAD" w:rsidRPr="002C19F8" w:rsidRDefault="00C77AAD" w:rsidP="00D200E6">
      <w:pPr>
        <w:pStyle w:val="Punkt"/>
        <w:numPr>
          <w:ilvl w:val="0"/>
          <w:numId w:val="162"/>
        </w:numPr>
      </w:pPr>
      <w:r w:rsidRPr="002C19F8">
        <w:rPr>
          <w:rFonts w:eastAsia="Arial"/>
        </w:rPr>
        <w:t>współpracuje z podmiotem przyjmującym uczniów na praktykę;</w:t>
      </w:r>
    </w:p>
    <w:p w14:paraId="30F32FE4" w14:textId="77777777" w:rsidR="00C77AAD" w:rsidRPr="002C19F8" w:rsidRDefault="00C77AAD" w:rsidP="00D200E6">
      <w:pPr>
        <w:pStyle w:val="Punkt"/>
        <w:numPr>
          <w:ilvl w:val="0"/>
          <w:numId w:val="162"/>
        </w:numPr>
      </w:pPr>
      <w:r w:rsidRPr="002C19F8">
        <w:rPr>
          <w:rFonts w:eastAsia="Arial"/>
        </w:rPr>
        <w:t>akceptuje instruktorów praktycznej nauki zawodu i opiekunów praktyk zawodowych;</w:t>
      </w:r>
    </w:p>
    <w:p w14:paraId="7C810F0C" w14:textId="144110F6" w:rsidR="00C77AAD" w:rsidRPr="002C19F8" w:rsidRDefault="00C77AAD" w:rsidP="00D200E6">
      <w:pPr>
        <w:pStyle w:val="Punkt"/>
        <w:numPr>
          <w:ilvl w:val="0"/>
          <w:numId w:val="162"/>
        </w:numPr>
      </w:pPr>
      <w:r w:rsidRPr="002C19F8">
        <w:rPr>
          <w:rFonts w:eastAsia="Arial"/>
        </w:rPr>
        <w:t>przed odejściem</w:t>
      </w:r>
      <w:r w:rsidR="002D6E81" w:rsidRPr="002C19F8">
        <w:rPr>
          <w:rFonts w:eastAsia="Arial"/>
        </w:rPr>
        <w:t xml:space="preserve"> na praktykę kierownik kształcenia</w:t>
      </w:r>
      <w:r w:rsidRPr="002C19F8">
        <w:rPr>
          <w:rFonts w:eastAsia="Arial"/>
        </w:rPr>
        <w:t xml:space="preserve"> praktycznego organizuje odprawę</w:t>
      </w:r>
      <w:r w:rsidR="00510CB9" w:rsidRPr="002C19F8">
        <w:rPr>
          <w:rFonts w:eastAsia="Arial"/>
        </w:rPr>
        <w:t xml:space="preserve"> </w:t>
      </w:r>
      <w:r w:rsidRPr="002C19F8">
        <w:rPr>
          <w:rFonts w:eastAsia="Arial"/>
        </w:rPr>
        <w:t>szkoleniową z uczniami poświęconą omówieniu warunków praktyki. Obecność ucznió</w:t>
      </w:r>
      <w:r w:rsidR="00C45D1E" w:rsidRPr="002C19F8">
        <w:rPr>
          <w:rFonts w:eastAsia="Arial"/>
        </w:rPr>
        <w:t>w na odprawie jest obowiązkowa.</w:t>
      </w:r>
    </w:p>
    <w:p w14:paraId="7E2B3BA9" w14:textId="77777777" w:rsidR="005B0635" w:rsidRPr="002C19F8" w:rsidRDefault="003169BD" w:rsidP="001A543D">
      <w:pPr>
        <w:pStyle w:val="Paragraf"/>
        <w:numPr>
          <w:ilvl w:val="0"/>
          <w:numId w:val="0"/>
        </w:numPr>
        <w:spacing w:after="120"/>
        <w:ind w:left="567"/>
        <w:jc w:val="left"/>
        <w:rPr>
          <w:rFonts w:asciiTheme="minorHAnsi" w:hAnsiTheme="minorHAnsi" w:cstheme="minorHAnsi"/>
          <w:sz w:val="24"/>
          <w:szCs w:val="24"/>
          <w:lang w:bidi="en-US"/>
        </w:rPr>
      </w:pPr>
      <w:r w:rsidRPr="002C19F8">
        <w:rPr>
          <w:rFonts w:asciiTheme="minorHAnsi" w:eastAsia="Times New Roman" w:hAnsiTheme="minorHAnsi" w:cstheme="minorHAnsi"/>
          <w:b/>
          <w:bCs/>
          <w:sz w:val="24"/>
          <w:szCs w:val="24"/>
          <w:lang w:eastAsia="pl-PL"/>
        </w:rPr>
        <w:t xml:space="preserve">§ 48. </w:t>
      </w:r>
      <w:r w:rsidR="00C77AAD" w:rsidRPr="002C19F8">
        <w:rPr>
          <w:rFonts w:asciiTheme="minorHAnsi" w:hAnsiTheme="minorHAnsi" w:cstheme="minorHAnsi"/>
          <w:sz w:val="24"/>
          <w:szCs w:val="24"/>
          <w:lang w:bidi="en-US"/>
        </w:rPr>
        <w:t>Młodzież realizująca praktykę zawodową ma prawo do:</w:t>
      </w:r>
    </w:p>
    <w:p w14:paraId="5B9CCFC8" w14:textId="77777777" w:rsidR="00C77AAD" w:rsidRPr="002C19F8" w:rsidRDefault="00C77AAD" w:rsidP="00D200E6">
      <w:pPr>
        <w:pStyle w:val="Punkt"/>
        <w:numPr>
          <w:ilvl w:val="0"/>
          <w:numId w:val="163"/>
        </w:numPr>
        <w:rPr>
          <w:lang w:bidi="en-US"/>
        </w:rPr>
      </w:pPr>
      <w:r w:rsidRPr="002C19F8">
        <w:t>korzystania z urządzeń, sprzętu, narzędzi, materiałów i dokumentacji technicznej, niezbędnej na stanowisku pracy;</w:t>
      </w:r>
    </w:p>
    <w:p w14:paraId="29DC2292" w14:textId="77777777" w:rsidR="00C77AAD" w:rsidRPr="002C19F8" w:rsidRDefault="00C77AAD" w:rsidP="00D200E6">
      <w:pPr>
        <w:pStyle w:val="Punkt"/>
        <w:numPr>
          <w:ilvl w:val="0"/>
          <w:numId w:val="163"/>
        </w:numPr>
        <w:rPr>
          <w:lang w:bidi="en-US"/>
        </w:rPr>
      </w:pPr>
      <w:r w:rsidRPr="002C19F8">
        <w:t>otrzymania odzieży i obuwia roboczego, środków ochrony indywidualnej oraz środków higieny osobistej zgodnie z obowiązującymi przepisami;</w:t>
      </w:r>
    </w:p>
    <w:p w14:paraId="7D26F8A0" w14:textId="77777777" w:rsidR="00C77AAD" w:rsidRPr="002C19F8" w:rsidRDefault="00C77AAD" w:rsidP="00D200E6">
      <w:pPr>
        <w:pStyle w:val="Punkt"/>
        <w:numPr>
          <w:ilvl w:val="0"/>
          <w:numId w:val="163"/>
        </w:numPr>
        <w:rPr>
          <w:lang w:bidi="en-US"/>
        </w:rPr>
      </w:pPr>
      <w:r w:rsidRPr="002C19F8">
        <w:t>dostępu do urządzeń higieniczno – sanitarnych oraz pomieszczeń socjalno – bytowych;</w:t>
      </w:r>
    </w:p>
    <w:p w14:paraId="5B1D1E2A" w14:textId="77777777" w:rsidR="00C77AAD" w:rsidRPr="002C19F8" w:rsidRDefault="00C77AAD" w:rsidP="00D200E6">
      <w:pPr>
        <w:pStyle w:val="Punkt"/>
        <w:numPr>
          <w:ilvl w:val="0"/>
          <w:numId w:val="163"/>
        </w:numPr>
        <w:rPr>
          <w:lang w:bidi="en-US"/>
        </w:rPr>
      </w:pPr>
      <w:r w:rsidRPr="002C19F8">
        <w:t>przerwy na posiłek;</w:t>
      </w:r>
    </w:p>
    <w:p w14:paraId="071B1DD5" w14:textId="77777777" w:rsidR="00C77AAD" w:rsidRPr="002C19F8" w:rsidRDefault="00C77AAD" w:rsidP="00D200E6">
      <w:pPr>
        <w:pStyle w:val="Punkt"/>
        <w:numPr>
          <w:ilvl w:val="0"/>
          <w:numId w:val="163"/>
        </w:numPr>
        <w:rPr>
          <w:lang w:bidi="en-US"/>
        </w:rPr>
      </w:pPr>
      <w:r w:rsidRPr="002C19F8">
        <w:t>korzystania ze stołówek lub barów działających na terenie firmy;</w:t>
      </w:r>
    </w:p>
    <w:p w14:paraId="36542F6C" w14:textId="77777777" w:rsidR="00C77AAD" w:rsidRPr="002C19F8" w:rsidRDefault="00C77AAD" w:rsidP="00D200E6">
      <w:pPr>
        <w:pStyle w:val="Punkt"/>
        <w:numPr>
          <w:ilvl w:val="0"/>
          <w:numId w:val="163"/>
        </w:numPr>
        <w:rPr>
          <w:lang w:bidi="en-US"/>
        </w:rPr>
      </w:pPr>
      <w:r w:rsidRPr="002C19F8">
        <w:t>korzystania z opieki lekarskiej i usług zakładowej służby zdrowia, jeżeli firma taką opiekę zapewnia;</w:t>
      </w:r>
    </w:p>
    <w:p w14:paraId="56AC212B" w14:textId="77777777" w:rsidR="00C77AAD" w:rsidRPr="002C19F8" w:rsidRDefault="00C77AAD" w:rsidP="00D200E6">
      <w:pPr>
        <w:pStyle w:val="Punkt"/>
        <w:numPr>
          <w:ilvl w:val="0"/>
          <w:numId w:val="163"/>
        </w:numPr>
        <w:rPr>
          <w:lang w:bidi="en-US"/>
        </w:rPr>
      </w:pPr>
      <w:r w:rsidRPr="002C19F8">
        <w:t>kons</w:t>
      </w:r>
      <w:r w:rsidR="00C304CD" w:rsidRPr="002C19F8">
        <w:t>ultacji z Kierownikiem Kształcenia</w:t>
      </w:r>
      <w:r w:rsidRPr="002C19F8">
        <w:t xml:space="preserve"> Praktycznego lub wyznaczonym nauczycielem;</w:t>
      </w:r>
    </w:p>
    <w:p w14:paraId="24814DC8" w14:textId="77777777" w:rsidR="00062556" w:rsidRPr="002C19F8" w:rsidRDefault="00C304CD" w:rsidP="00D200E6">
      <w:pPr>
        <w:pStyle w:val="Punkt"/>
        <w:numPr>
          <w:ilvl w:val="0"/>
          <w:numId w:val="163"/>
        </w:numPr>
        <w:rPr>
          <w:lang w:bidi="en-US"/>
        </w:rPr>
      </w:pPr>
      <w:r w:rsidRPr="002C19F8">
        <w:t>zgłaszania Kierownikowi Kształcenia</w:t>
      </w:r>
      <w:r w:rsidR="00C77AAD" w:rsidRPr="002C19F8">
        <w:t xml:space="preserve"> Praktycznego wszystkich pozytywnych i negatywnych uwag o organizacji </w:t>
      </w:r>
      <w:r w:rsidR="00062556" w:rsidRPr="002C19F8">
        <w:t>i przebiegu</w:t>
      </w:r>
      <w:r w:rsidR="00C77AAD" w:rsidRPr="002C19F8">
        <w:t xml:space="preserve"> praktyk</w:t>
      </w:r>
      <w:r w:rsidR="00062556" w:rsidRPr="002C19F8">
        <w:t xml:space="preserve"> zawodowych,</w:t>
      </w:r>
      <w:r w:rsidR="00C77AAD" w:rsidRPr="002C19F8">
        <w:t xml:space="preserve"> </w:t>
      </w:r>
    </w:p>
    <w:p w14:paraId="0F91BF5C" w14:textId="77777777" w:rsidR="00C77AAD" w:rsidRPr="002C19F8" w:rsidRDefault="00C77AAD" w:rsidP="00D200E6">
      <w:pPr>
        <w:pStyle w:val="Punkt"/>
        <w:numPr>
          <w:ilvl w:val="0"/>
          <w:numId w:val="163"/>
        </w:numPr>
        <w:rPr>
          <w:lang w:bidi="en-US"/>
        </w:rPr>
      </w:pPr>
      <w:r w:rsidRPr="002C19F8">
        <w:t>zgłaszania uwag dotyczących realizacji programów praktyk nauczycielom przedmiotów zaw</w:t>
      </w:r>
      <w:r w:rsidR="00C304CD" w:rsidRPr="002C19F8">
        <w:t>odowych i Kierownikowi Kształcenia</w:t>
      </w:r>
      <w:r w:rsidRPr="002C19F8">
        <w:t xml:space="preserve"> Praktycznego;</w:t>
      </w:r>
    </w:p>
    <w:p w14:paraId="6566EDC2" w14:textId="36ACF85A" w:rsidR="00BB4A8B" w:rsidRPr="002C19F8" w:rsidRDefault="00BB4A8B" w:rsidP="00D200E6">
      <w:pPr>
        <w:pStyle w:val="Punkt"/>
        <w:numPr>
          <w:ilvl w:val="0"/>
          <w:numId w:val="163"/>
        </w:numPr>
        <w:rPr>
          <w:lang w:bidi="en-US"/>
        </w:rPr>
      </w:pPr>
      <w:r w:rsidRPr="002C19F8">
        <w:t>młodzież ma obowiązek godnego reprezentowania szkoły.</w:t>
      </w:r>
    </w:p>
    <w:p w14:paraId="2263AC3C" w14:textId="77777777" w:rsidR="00C77AAD" w:rsidRPr="002C19F8" w:rsidRDefault="003169BD" w:rsidP="001A543D">
      <w:pPr>
        <w:pStyle w:val="Paragraf"/>
        <w:numPr>
          <w:ilvl w:val="0"/>
          <w:numId w:val="0"/>
        </w:numPr>
        <w:spacing w:after="120"/>
        <w:ind w:left="567"/>
        <w:jc w:val="left"/>
        <w:rPr>
          <w:rFonts w:asciiTheme="minorHAnsi" w:hAnsiTheme="minorHAnsi" w:cstheme="minorHAnsi"/>
          <w:bCs/>
          <w:sz w:val="24"/>
          <w:szCs w:val="24"/>
          <w:lang w:bidi="en-US"/>
        </w:rPr>
      </w:pPr>
      <w:r w:rsidRPr="002C19F8">
        <w:rPr>
          <w:rFonts w:asciiTheme="minorHAnsi" w:eastAsia="Times New Roman" w:hAnsiTheme="minorHAnsi" w:cstheme="minorHAnsi"/>
          <w:b/>
          <w:bCs/>
          <w:sz w:val="24"/>
          <w:szCs w:val="24"/>
          <w:lang w:eastAsia="pl-PL"/>
        </w:rPr>
        <w:t xml:space="preserve">§ 49. </w:t>
      </w:r>
      <w:r w:rsidR="00C77AAD" w:rsidRPr="002C19F8">
        <w:rPr>
          <w:rFonts w:asciiTheme="minorHAnsi" w:hAnsiTheme="minorHAnsi" w:cstheme="minorHAnsi"/>
          <w:bCs/>
          <w:sz w:val="24"/>
          <w:szCs w:val="24"/>
          <w:lang w:bidi="en-US"/>
        </w:rPr>
        <w:t>Organizacja, przebieg i ocenianie praktycznej nauki zawodu.</w:t>
      </w:r>
    </w:p>
    <w:p w14:paraId="64D3409A" w14:textId="77777777" w:rsidR="00C77AAD" w:rsidRPr="002C19F8" w:rsidRDefault="00C45D1E" w:rsidP="00D200E6">
      <w:pPr>
        <w:pStyle w:val="Punkt"/>
        <w:numPr>
          <w:ilvl w:val="0"/>
          <w:numId w:val="164"/>
        </w:numPr>
        <w:rPr>
          <w:lang w:bidi="en-US"/>
        </w:rPr>
      </w:pPr>
      <w:r w:rsidRPr="002C19F8">
        <w:rPr>
          <w:lang w:bidi="en-US"/>
        </w:rPr>
        <w:t>w s</w:t>
      </w:r>
      <w:r w:rsidR="00C77AAD" w:rsidRPr="002C19F8">
        <w:rPr>
          <w:lang w:bidi="en-US"/>
        </w:rPr>
        <w:t>zkole organizacją praktyk zawodowych</w:t>
      </w:r>
      <w:r w:rsidR="00C304CD" w:rsidRPr="002C19F8">
        <w:rPr>
          <w:lang w:bidi="en-US"/>
        </w:rPr>
        <w:t xml:space="preserve"> zajmuje się Kierownik Kształcenia</w:t>
      </w:r>
      <w:r w:rsidR="00C77AAD" w:rsidRPr="002C19F8">
        <w:rPr>
          <w:lang w:bidi="en-US"/>
        </w:rPr>
        <w:t xml:space="preserve"> Praktycznego;</w:t>
      </w:r>
    </w:p>
    <w:p w14:paraId="176246BD" w14:textId="77777777" w:rsidR="00C77AAD" w:rsidRPr="002C19F8" w:rsidRDefault="00C77AAD" w:rsidP="00D200E6">
      <w:pPr>
        <w:pStyle w:val="Punkt"/>
        <w:numPr>
          <w:ilvl w:val="0"/>
          <w:numId w:val="164"/>
        </w:numPr>
        <w:rPr>
          <w:lang w:bidi="en-US"/>
        </w:rPr>
      </w:pPr>
      <w:r w:rsidRPr="002C19F8">
        <w:t xml:space="preserve">dla zapewnienia prawidłowego przebiegu praktycznej nauki zawodu </w:t>
      </w:r>
      <w:r w:rsidR="00FE7817" w:rsidRPr="002C19F8">
        <w:t>K</w:t>
      </w:r>
      <w:r w:rsidR="00C304CD" w:rsidRPr="002C19F8">
        <w:t>ierownik Kształcenia P</w:t>
      </w:r>
      <w:r w:rsidRPr="002C19F8">
        <w:t>raktycznego współpracuje z przedstawicielami zakładów pracy, radą rodziców, samorządem uczniowskim, wychowawcami, nauczycielami przedmiotów zawodowych, pedagogiem i psychologiem szkolnym;</w:t>
      </w:r>
    </w:p>
    <w:p w14:paraId="30407EA1" w14:textId="77777777" w:rsidR="00C77AAD" w:rsidRPr="002C19F8" w:rsidRDefault="00C77AAD" w:rsidP="00D200E6">
      <w:pPr>
        <w:pStyle w:val="Punkt"/>
        <w:numPr>
          <w:ilvl w:val="0"/>
          <w:numId w:val="164"/>
        </w:numPr>
        <w:rPr>
          <w:lang w:bidi="en-US"/>
        </w:rPr>
      </w:pPr>
      <w:r w:rsidRPr="002C19F8">
        <w:t>młodzież oraz ich rodzice informowani są o konieczności realizacji praktycznej nauki zawodu (w różnych formach) z określonym wyprzedzeniem czasowym w zależności od formy organizacji praktyk zawodowych;</w:t>
      </w:r>
    </w:p>
    <w:p w14:paraId="3546A248" w14:textId="77777777" w:rsidR="00C77AAD" w:rsidRPr="002C19F8" w:rsidRDefault="00C77AAD" w:rsidP="00D200E6">
      <w:pPr>
        <w:pStyle w:val="Punkt"/>
        <w:numPr>
          <w:ilvl w:val="0"/>
          <w:numId w:val="164"/>
        </w:numPr>
        <w:rPr>
          <w:lang w:bidi="en-US"/>
        </w:rPr>
      </w:pPr>
      <w:r w:rsidRPr="002C19F8">
        <w:t>uczniowie prowadzą określoną przepisami dokumentację zajęć praktycznych</w:t>
      </w:r>
      <w:r w:rsidR="002D6E81" w:rsidRPr="002C19F8">
        <w:t>,</w:t>
      </w:r>
      <w:r w:rsidRPr="002C19F8">
        <w:t xml:space="preserve"> która jest kontrolowana p</w:t>
      </w:r>
      <w:r w:rsidR="002E25FD" w:rsidRPr="002C19F8">
        <w:t>rzez Szkołę</w:t>
      </w:r>
      <w:r w:rsidRPr="002C19F8">
        <w:t>;</w:t>
      </w:r>
    </w:p>
    <w:p w14:paraId="71CC7C0B" w14:textId="77777777" w:rsidR="00C77AAD" w:rsidRPr="002C19F8" w:rsidRDefault="00C77AAD" w:rsidP="00D200E6">
      <w:pPr>
        <w:pStyle w:val="Punkt"/>
        <w:numPr>
          <w:ilvl w:val="0"/>
          <w:numId w:val="164"/>
        </w:numPr>
        <w:rPr>
          <w:lang w:bidi="en-US"/>
        </w:rPr>
      </w:pPr>
      <w:r w:rsidRPr="002C19F8">
        <w:t>przebieg praktyki oraz zachowanie uczniów jest oceniane w formie oceny otrzymanej na piśmie od pracodawców;</w:t>
      </w:r>
    </w:p>
    <w:p w14:paraId="4CBFB4AC" w14:textId="77777777" w:rsidR="00C77AAD" w:rsidRPr="002C19F8" w:rsidRDefault="00C77AAD" w:rsidP="00D200E6">
      <w:pPr>
        <w:pStyle w:val="Punkt"/>
        <w:numPr>
          <w:ilvl w:val="0"/>
          <w:numId w:val="164"/>
        </w:numPr>
        <w:rPr>
          <w:lang w:bidi="en-US"/>
        </w:rPr>
      </w:pPr>
      <w:r w:rsidRPr="002C19F8">
        <w:t>ocenę klasyfikacyjną z praktyki zawodowej ustala naucz</w:t>
      </w:r>
      <w:r w:rsidR="002E25FD" w:rsidRPr="002C19F8">
        <w:t xml:space="preserve">yciel zawodu </w:t>
      </w:r>
      <w:r w:rsidR="00C304CD" w:rsidRPr="002C19F8">
        <w:t>lub Kierownik Kształcenia</w:t>
      </w:r>
      <w:r w:rsidRPr="002C19F8">
        <w:t xml:space="preserve"> Praktycznego;</w:t>
      </w:r>
    </w:p>
    <w:p w14:paraId="7182FBEE" w14:textId="67199C9D" w:rsidR="002D6E81" w:rsidRPr="002C19F8" w:rsidRDefault="00C77AAD" w:rsidP="00D200E6">
      <w:pPr>
        <w:pStyle w:val="Punkt"/>
        <w:numPr>
          <w:ilvl w:val="0"/>
          <w:numId w:val="164"/>
        </w:numPr>
        <w:rPr>
          <w:lang w:bidi="en-US"/>
        </w:rPr>
      </w:pPr>
      <w:r w:rsidRPr="002C19F8">
        <w:t>u</w:t>
      </w:r>
      <w:r w:rsidR="002E25FD" w:rsidRPr="002C19F8">
        <w:t>czniowie</w:t>
      </w:r>
      <w:r w:rsidRPr="002C19F8">
        <w:t xml:space="preserve"> są zobowiązani do prowadzenia dzienniczka zajęć p</w:t>
      </w:r>
      <w:r w:rsidR="00C45D1E" w:rsidRPr="002C19F8">
        <w:t>raktycznych</w:t>
      </w:r>
      <w:r w:rsidR="002D6E81" w:rsidRPr="002C19F8">
        <w:t>;</w:t>
      </w:r>
    </w:p>
    <w:p w14:paraId="4907C44F" w14:textId="6C7F3145" w:rsidR="00A129CA" w:rsidRPr="002C19F8" w:rsidRDefault="00C77AAD" w:rsidP="00D200E6">
      <w:pPr>
        <w:pStyle w:val="Punkt"/>
        <w:numPr>
          <w:ilvl w:val="0"/>
          <w:numId w:val="164"/>
        </w:numPr>
        <w:rPr>
          <w:lang w:bidi="en-US"/>
        </w:rPr>
      </w:pPr>
      <w:r w:rsidRPr="002C19F8">
        <w:rPr>
          <w:rFonts w:eastAsia="Arial"/>
        </w:rPr>
        <w:t>każdy dzień nieobecności na praktyce zawodowej uczeń powinien usprawiedliwić przedkładając odpowiedni dokument (zwolnie</w:t>
      </w:r>
      <w:r w:rsidR="003253F2" w:rsidRPr="002C19F8">
        <w:rPr>
          <w:rFonts w:eastAsia="Arial"/>
        </w:rPr>
        <w:t>nie od lekarza bądź opiekunów).</w:t>
      </w:r>
    </w:p>
    <w:p w14:paraId="4A02E570" w14:textId="77777777" w:rsidR="00C77AAD" w:rsidRPr="002C19F8" w:rsidRDefault="00C77AAD" w:rsidP="00D200E6">
      <w:pPr>
        <w:pStyle w:val="Punkt"/>
        <w:numPr>
          <w:ilvl w:val="0"/>
          <w:numId w:val="164"/>
        </w:numPr>
        <w:rPr>
          <w:lang w:bidi="en-US"/>
        </w:rPr>
      </w:pPr>
      <w:r w:rsidRPr="002C19F8">
        <w:t>wychowawcy klas obowiązani są wpisać oceny z praktyki do dokumentacji pe</w:t>
      </w:r>
      <w:r w:rsidR="00C45D1E" w:rsidRPr="002C19F8">
        <w:t xml:space="preserve">dagogicznej </w:t>
      </w:r>
      <w:r w:rsidRPr="002C19F8">
        <w:t>i na świadectwo szkolne. Zaświadczenia z oceną z praktyki przechowywane są w Szkole do dnia ukończenia przez ucznia Szkoły;</w:t>
      </w:r>
    </w:p>
    <w:p w14:paraId="6C28D240" w14:textId="27C94492" w:rsidR="000F164D" w:rsidRPr="002C19F8" w:rsidRDefault="00C77AAD" w:rsidP="00D200E6">
      <w:pPr>
        <w:pStyle w:val="Punkt"/>
        <w:numPr>
          <w:ilvl w:val="0"/>
          <w:numId w:val="164"/>
        </w:numPr>
        <w:rPr>
          <w:lang w:bidi="en-US"/>
        </w:rPr>
      </w:pPr>
      <w:r w:rsidRPr="002C19F8">
        <w:t>w przypadku naruszenia dyscypliny pracy, powodującej przerwanie praktyki realizowanej na podstawie umowy między Szkołą a pracodawcą, Szkoła nie gwarantuje nowego miejsc</w:t>
      </w:r>
      <w:r w:rsidR="003253F2" w:rsidRPr="002C19F8">
        <w:t>a odbywania praktyki zawodowej.</w:t>
      </w:r>
    </w:p>
    <w:p w14:paraId="7516D5E9" w14:textId="362532C2" w:rsidR="00423703" w:rsidRPr="002C19F8" w:rsidRDefault="000F164D" w:rsidP="001A543D">
      <w:pPr>
        <w:pStyle w:val="Paragraf"/>
        <w:numPr>
          <w:ilvl w:val="0"/>
          <w:numId w:val="0"/>
        </w:numPr>
        <w:spacing w:after="120"/>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50 </w:t>
      </w:r>
      <w:r w:rsidR="00423703" w:rsidRPr="002C19F8">
        <w:rPr>
          <w:rFonts w:asciiTheme="minorHAnsi" w:hAnsiTheme="minorHAnsi" w:cstheme="minorHAnsi"/>
          <w:sz w:val="24"/>
          <w:szCs w:val="24"/>
        </w:rPr>
        <w:t>Szkoła organizuje dodatkowe zajęcia</w:t>
      </w:r>
      <w:r w:rsidR="00B50549" w:rsidRPr="002C19F8">
        <w:rPr>
          <w:rFonts w:asciiTheme="minorHAnsi" w:hAnsiTheme="minorHAnsi" w:cstheme="minorHAnsi"/>
          <w:sz w:val="24"/>
          <w:szCs w:val="24"/>
        </w:rPr>
        <w:t xml:space="preserve"> dla uczniów, zwiększających </w:t>
      </w:r>
      <w:r w:rsidR="001B73A1" w:rsidRPr="002C19F8">
        <w:rPr>
          <w:rFonts w:asciiTheme="minorHAnsi" w:hAnsiTheme="minorHAnsi" w:cstheme="minorHAnsi"/>
          <w:sz w:val="24"/>
          <w:szCs w:val="24"/>
        </w:rPr>
        <w:t xml:space="preserve">ich </w:t>
      </w:r>
      <w:r w:rsidR="00B50549" w:rsidRPr="002C19F8">
        <w:rPr>
          <w:rFonts w:asciiTheme="minorHAnsi" w:hAnsiTheme="minorHAnsi" w:cstheme="minorHAnsi"/>
          <w:sz w:val="24"/>
          <w:szCs w:val="24"/>
        </w:rPr>
        <w:t>szanse zatrudnienia</w:t>
      </w:r>
      <w:r w:rsidR="00423703" w:rsidRPr="002C19F8">
        <w:rPr>
          <w:rFonts w:asciiTheme="minorHAnsi" w:hAnsiTheme="minorHAnsi" w:cstheme="minorHAnsi"/>
          <w:sz w:val="24"/>
          <w:szCs w:val="24"/>
        </w:rPr>
        <w:t xml:space="preserve"> na rynku pracy. Są to między innymi:</w:t>
      </w:r>
      <w:r w:rsidR="00B666B5" w:rsidRPr="002C19F8">
        <w:rPr>
          <w:rFonts w:asciiTheme="minorHAnsi" w:hAnsiTheme="minorHAnsi" w:cstheme="minorHAnsi"/>
          <w:sz w:val="24"/>
          <w:szCs w:val="24"/>
        </w:rPr>
        <w:t xml:space="preserve"> kurs pilota wyciecze</w:t>
      </w:r>
      <w:r w:rsidR="002D6E81" w:rsidRPr="002C19F8">
        <w:rPr>
          <w:rFonts w:asciiTheme="minorHAnsi" w:hAnsiTheme="minorHAnsi" w:cstheme="minorHAnsi"/>
          <w:sz w:val="24"/>
          <w:szCs w:val="24"/>
        </w:rPr>
        <w:t>k, kurs animatora czasu wolnego, baristy, barmański oraz inne w ramch pozyskanych środków unijnych.</w:t>
      </w:r>
    </w:p>
    <w:p w14:paraId="4C19121F" w14:textId="77777777" w:rsidR="003253F2" w:rsidRPr="002C19F8" w:rsidRDefault="003253F2" w:rsidP="001A543D">
      <w:pPr>
        <w:pStyle w:val="Paragraf"/>
        <w:numPr>
          <w:ilvl w:val="0"/>
          <w:numId w:val="0"/>
        </w:numPr>
        <w:spacing w:after="120"/>
        <w:ind w:left="567"/>
        <w:jc w:val="left"/>
        <w:rPr>
          <w:rFonts w:asciiTheme="minorHAnsi" w:hAnsiTheme="minorHAnsi" w:cstheme="minorHAnsi"/>
          <w:sz w:val="24"/>
          <w:szCs w:val="24"/>
        </w:rPr>
      </w:pPr>
    </w:p>
    <w:p w14:paraId="4C7161BC" w14:textId="77777777" w:rsidR="0094069F" w:rsidRPr="002C19F8" w:rsidRDefault="00A65301" w:rsidP="00A65301">
      <w:pPr>
        <w:pStyle w:val="Nagwek4-rozdzia"/>
        <w:rPr>
          <w:rFonts w:asciiTheme="minorHAnsi" w:hAnsiTheme="minorHAnsi" w:cstheme="minorHAnsi"/>
        </w:rPr>
      </w:pPr>
      <w:bookmarkStart w:id="53" w:name="_Toc216939622"/>
      <w:r w:rsidRPr="002C19F8">
        <w:rPr>
          <w:rFonts w:asciiTheme="minorHAnsi" w:hAnsiTheme="minorHAnsi" w:cstheme="minorHAnsi"/>
        </w:rPr>
        <w:t>Rozdział 12</w:t>
      </w:r>
      <w:r w:rsidR="0094069F" w:rsidRPr="002C19F8">
        <w:rPr>
          <w:rFonts w:asciiTheme="minorHAnsi" w:hAnsiTheme="minorHAnsi" w:cstheme="minorHAnsi"/>
        </w:rPr>
        <w:br/>
      </w:r>
      <w:bookmarkStart w:id="54" w:name="_Toc13829891"/>
      <w:r w:rsidR="0094069F" w:rsidRPr="002C19F8">
        <w:rPr>
          <w:rFonts w:asciiTheme="minorHAnsi" w:hAnsiTheme="minorHAnsi" w:cstheme="minorHAnsi"/>
        </w:rPr>
        <w:t>Działalność innowacyjna</w:t>
      </w:r>
      <w:bookmarkEnd w:id="53"/>
      <w:bookmarkEnd w:id="54"/>
    </w:p>
    <w:p w14:paraId="34BF4D67" w14:textId="6D0C6E28" w:rsidR="0094069F" w:rsidRPr="002C19F8" w:rsidRDefault="000F164D" w:rsidP="001A543D">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51. </w:t>
      </w:r>
      <w:r w:rsidR="0094069F" w:rsidRPr="002C19F8">
        <w:rPr>
          <w:rFonts w:asciiTheme="minorHAnsi" w:hAnsiTheme="minorHAnsi" w:cstheme="minorHAnsi"/>
          <w:b/>
          <w:sz w:val="24"/>
          <w:szCs w:val="24"/>
        </w:rPr>
        <w:t>1.</w:t>
      </w:r>
      <w:r w:rsidR="0094069F" w:rsidRPr="002C19F8">
        <w:rPr>
          <w:rFonts w:asciiTheme="minorHAnsi" w:hAnsiTheme="minorHAnsi" w:cstheme="minorHAnsi"/>
          <w:sz w:val="24"/>
          <w:szCs w:val="24"/>
        </w:rPr>
        <w:t xml:space="preserve"> Działalność innowacyjna szkoły jest integralnym elementem działalności szkoły. Innowacją pedagogiczną są nowatorskie rozwiązania programowe, organizacyjne lub</w:t>
      </w:r>
      <w:r w:rsidR="00661FD0"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 xml:space="preserve">metodyczne mające na celu poprawę jakości pracy szkoły </w:t>
      </w:r>
      <w:r w:rsidR="007E5818" w:rsidRPr="002C19F8">
        <w:rPr>
          <w:rFonts w:asciiTheme="minorHAnsi" w:hAnsiTheme="minorHAnsi" w:cstheme="minorHAnsi"/>
          <w:sz w:val="24"/>
          <w:szCs w:val="24"/>
        </w:rPr>
        <w:t>oraz rozwój kompetencji uczniów</w:t>
      </w:r>
      <w:r w:rsidR="006E1AC1" w:rsidRPr="002C19F8">
        <w:rPr>
          <w:rFonts w:asciiTheme="minorHAnsi" w:hAnsiTheme="minorHAnsi" w:cstheme="minorHAnsi"/>
          <w:sz w:val="24"/>
          <w:szCs w:val="24"/>
        </w:rPr>
        <w:t xml:space="preserve"> </w:t>
      </w:r>
      <w:r w:rsidR="001A543D" w:rsidRPr="002C19F8">
        <w:rPr>
          <w:rFonts w:asciiTheme="minorHAnsi" w:hAnsiTheme="minorHAnsi" w:cstheme="minorHAnsi"/>
          <w:sz w:val="24"/>
          <w:szCs w:val="24"/>
        </w:rPr>
        <w:t>i nauczycieli.</w:t>
      </w:r>
    </w:p>
    <w:p w14:paraId="2A0935AC" w14:textId="77777777" w:rsidR="0094069F" w:rsidRPr="002C19F8" w:rsidRDefault="0094069F" w:rsidP="001A543D">
      <w:pPr>
        <w:pStyle w:val="Ustp"/>
        <w:keepNext w:val="0"/>
        <w:keepLines w:val="0"/>
        <w:numPr>
          <w:ilvl w:val="2"/>
          <w:numId w:val="167"/>
        </w:numPr>
        <w:jc w:val="left"/>
        <w:rPr>
          <w:rFonts w:asciiTheme="minorHAnsi" w:hAnsiTheme="minorHAnsi" w:cstheme="minorHAnsi"/>
          <w:color w:val="auto"/>
          <w:sz w:val="24"/>
        </w:rPr>
      </w:pPr>
      <w:r w:rsidRPr="002C19F8">
        <w:rPr>
          <w:rFonts w:asciiTheme="minorHAnsi" w:hAnsiTheme="minorHAnsi" w:cstheme="minorHAnsi"/>
          <w:color w:val="auto"/>
          <w:sz w:val="24"/>
        </w:rPr>
        <w:t>Innowacja może obejmować wszystkie lub wybrane zajęcia edukacyjne. Innowacja może być wprowadzona w całej szkole lub w oddziale lub grupie.</w:t>
      </w:r>
    </w:p>
    <w:p w14:paraId="3E5CC560" w14:textId="77777777" w:rsidR="0094069F" w:rsidRPr="002C19F8" w:rsidRDefault="0094069F" w:rsidP="001A543D">
      <w:pPr>
        <w:pStyle w:val="Ustp"/>
        <w:keepNext w:val="0"/>
        <w:keepLines w:val="0"/>
        <w:numPr>
          <w:ilvl w:val="2"/>
          <w:numId w:val="167"/>
        </w:numPr>
        <w:jc w:val="left"/>
        <w:rPr>
          <w:rFonts w:asciiTheme="minorHAnsi" w:hAnsiTheme="minorHAnsi" w:cstheme="minorHAnsi"/>
          <w:color w:val="auto"/>
          <w:sz w:val="24"/>
        </w:rPr>
      </w:pPr>
      <w:r w:rsidRPr="002C19F8">
        <w:rPr>
          <w:rFonts w:asciiTheme="minorHAnsi" w:hAnsiTheme="minorHAnsi" w:cstheme="minorHAnsi"/>
          <w:color w:val="auto"/>
          <w:sz w:val="24"/>
        </w:rPr>
        <w:t>Szkoła może współdziałać ze stowarzyszeniami i innymi organizacjami w zakresie działalności innowacyjnej.</w:t>
      </w:r>
    </w:p>
    <w:p w14:paraId="6E7074D2" w14:textId="06614536" w:rsidR="000F164D" w:rsidRPr="002C19F8" w:rsidRDefault="0094069F" w:rsidP="00D41861">
      <w:pPr>
        <w:pStyle w:val="Ustp"/>
        <w:keepNext w:val="0"/>
        <w:keepLines w:val="0"/>
        <w:numPr>
          <w:ilvl w:val="2"/>
          <w:numId w:val="167"/>
        </w:numPr>
        <w:jc w:val="left"/>
        <w:rPr>
          <w:rFonts w:asciiTheme="minorHAnsi" w:hAnsiTheme="minorHAnsi" w:cstheme="minorHAnsi"/>
          <w:color w:val="auto"/>
          <w:sz w:val="24"/>
        </w:rPr>
      </w:pPr>
      <w:r w:rsidRPr="002C19F8">
        <w:rPr>
          <w:rFonts w:asciiTheme="minorHAnsi" w:hAnsiTheme="minorHAnsi" w:cstheme="minorHAnsi"/>
          <w:color w:val="auto"/>
          <w:sz w:val="24"/>
        </w:rPr>
        <w:t>Szkoła może realizować eksperyment pedagogiczny, który polega na modyfikacji istniejących lub wdrożeniu nowych działań w procesie kształcenia, przy zastosowaniu nowatorskich rozwiązań programowych, organizacyjnych, metodycznych lub wychowawczych, w ramach których są modyfikowane warunki, organizacja zajęć edukacyjn</w:t>
      </w:r>
      <w:r w:rsidR="002104CE" w:rsidRPr="002C19F8">
        <w:rPr>
          <w:rFonts w:asciiTheme="minorHAnsi" w:hAnsiTheme="minorHAnsi" w:cstheme="minorHAnsi"/>
          <w:color w:val="auto"/>
          <w:sz w:val="24"/>
        </w:rPr>
        <w:t>ych lub zakres treści nauczania.</w:t>
      </w:r>
    </w:p>
    <w:p w14:paraId="6B3E9E96" w14:textId="77777777" w:rsidR="0094069F" w:rsidRPr="002C19F8" w:rsidRDefault="00A65301" w:rsidP="00A65301">
      <w:pPr>
        <w:pStyle w:val="Nagwek4-rozdzia"/>
        <w:rPr>
          <w:rFonts w:asciiTheme="minorHAnsi" w:hAnsiTheme="minorHAnsi" w:cstheme="minorHAnsi"/>
        </w:rPr>
      </w:pPr>
      <w:bookmarkStart w:id="55" w:name="_Toc216939623"/>
      <w:r w:rsidRPr="002C19F8">
        <w:rPr>
          <w:rFonts w:asciiTheme="minorHAnsi" w:hAnsiTheme="minorHAnsi" w:cstheme="minorHAnsi"/>
        </w:rPr>
        <w:t>Rozdział 13</w:t>
      </w:r>
      <w:r w:rsidR="00661FD0" w:rsidRPr="002C19F8">
        <w:rPr>
          <w:rFonts w:asciiTheme="minorHAnsi" w:hAnsiTheme="minorHAnsi" w:cstheme="minorHAnsi"/>
        </w:rPr>
        <w:br/>
      </w:r>
      <w:bookmarkStart w:id="56" w:name="_Toc13829892"/>
      <w:r w:rsidR="0094069F" w:rsidRPr="002C19F8">
        <w:rPr>
          <w:rFonts w:asciiTheme="minorHAnsi" w:hAnsiTheme="minorHAnsi" w:cstheme="minorHAnsi"/>
        </w:rPr>
        <w:t>Dokumentowanie przebiegu nauczania, wychowania i opieki</w:t>
      </w:r>
      <w:bookmarkEnd w:id="55"/>
      <w:r w:rsidR="0094069F" w:rsidRPr="002C19F8">
        <w:rPr>
          <w:rFonts w:asciiTheme="minorHAnsi" w:hAnsiTheme="minorHAnsi" w:cstheme="minorHAnsi"/>
        </w:rPr>
        <w:t xml:space="preserve"> </w:t>
      </w:r>
      <w:bookmarkEnd w:id="56"/>
    </w:p>
    <w:p w14:paraId="5C56DBE6" w14:textId="77777777" w:rsidR="0094069F" w:rsidRPr="002C19F8" w:rsidRDefault="000F164D" w:rsidP="001A543D">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52. </w:t>
      </w:r>
      <w:r w:rsidR="0094069F" w:rsidRPr="002C19F8">
        <w:rPr>
          <w:rFonts w:asciiTheme="minorHAnsi" w:hAnsiTheme="minorHAnsi" w:cstheme="minorHAnsi"/>
          <w:b/>
          <w:bCs/>
          <w:sz w:val="24"/>
          <w:szCs w:val="24"/>
        </w:rPr>
        <w:t>1.</w:t>
      </w:r>
      <w:r w:rsidR="00661FD0" w:rsidRPr="002C19F8">
        <w:rPr>
          <w:rFonts w:asciiTheme="minorHAnsi" w:hAnsiTheme="minorHAnsi" w:cstheme="minorHAnsi"/>
          <w:b/>
          <w:bCs/>
          <w:sz w:val="24"/>
          <w:szCs w:val="24"/>
        </w:rPr>
        <w:t xml:space="preserve"> </w:t>
      </w:r>
      <w:r w:rsidR="0094069F" w:rsidRPr="002C19F8">
        <w:rPr>
          <w:rFonts w:asciiTheme="minorHAnsi" w:hAnsiTheme="minorHAnsi" w:cstheme="minorHAnsi"/>
          <w:sz w:val="24"/>
          <w:szCs w:val="24"/>
        </w:rPr>
        <w:t>Szkoła prowadzi dokumentację nauczania i działalności wychowawczej i</w:t>
      </w:r>
      <w:r w:rsidR="002147E7" w:rsidRPr="002C19F8">
        <w:rPr>
          <w:rFonts w:asciiTheme="minorHAnsi" w:hAnsiTheme="minorHAnsi" w:cstheme="minorHAnsi"/>
          <w:sz w:val="24"/>
          <w:szCs w:val="24"/>
        </w:rPr>
        <w:t> </w:t>
      </w:r>
      <w:r w:rsidR="0094069F" w:rsidRPr="002C19F8">
        <w:rPr>
          <w:rFonts w:asciiTheme="minorHAnsi" w:hAnsiTheme="minorHAnsi" w:cstheme="minorHAnsi"/>
          <w:sz w:val="24"/>
          <w:szCs w:val="24"/>
        </w:rPr>
        <w:t>opiekuńczej zgodnie z obowiązującymi przepisami w tym zakresie.</w:t>
      </w:r>
    </w:p>
    <w:p w14:paraId="0B3EE6B1" w14:textId="77777777" w:rsidR="0094069F" w:rsidRPr="002C19F8" w:rsidRDefault="0094069F" w:rsidP="001A543D">
      <w:pPr>
        <w:pStyle w:val="Ustp"/>
        <w:keepNext w:val="0"/>
        <w:keepLines w:val="0"/>
        <w:numPr>
          <w:ilvl w:val="2"/>
          <w:numId w:val="168"/>
        </w:numPr>
        <w:jc w:val="left"/>
        <w:rPr>
          <w:rFonts w:asciiTheme="minorHAnsi" w:hAnsiTheme="minorHAnsi" w:cstheme="minorHAnsi"/>
          <w:color w:val="auto"/>
          <w:sz w:val="24"/>
        </w:rPr>
      </w:pPr>
      <w:r w:rsidRPr="002C19F8">
        <w:rPr>
          <w:rFonts w:asciiTheme="minorHAnsi" w:hAnsiTheme="minorHAnsi" w:cstheme="minorHAnsi"/>
          <w:color w:val="auto"/>
          <w:sz w:val="24"/>
        </w:rPr>
        <w:t>W szkole wprowadza się dodatkową dokumentację:</w:t>
      </w:r>
    </w:p>
    <w:p w14:paraId="0724C981" w14:textId="77777777" w:rsidR="0094069F" w:rsidRPr="002C19F8" w:rsidRDefault="00136D52" w:rsidP="00D200E6">
      <w:pPr>
        <w:pStyle w:val="Punkt"/>
        <w:numPr>
          <w:ilvl w:val="0"/>
          <w:numId w:val="165"/>
        </w:numPr>
      </w:pPr>
      <w:r w:rsidRPr="002C19F8">
        <w:t>r</w:t>
      </w:r>
      <w:r w:rsidR="0094069F" w:rsidRPr="002C19F8">
        <w:t>ejestr wyjść grupowych uczniów;</w:t>
      </w:r>
    </w:p>
    <w:p w14:paraId="29530BFE" w14:textId="77777777" w:rsidR="0094069F" w:rsidRPr="002C19F8" w:rsidRDefault="00C62B27" w:rsidP="00D200E6">
      <w:pPr>
        <w:pStyle w:val="Punkt"/>
        <w:numPr>
          <w:ilvl w:val="0"/>
          <w:numId w:val="165"/>
        </w:numPr>
      </w:pPr>
      <w:r w:rsidRPr="002C19F8">
        <w:t>dziennik organizacji</w:t>
      </w:r>
      <w:r w:rsidR="0094069F" w:rsidRPr="002C19F8">
        <w:t xml:space="preserve"> pomocy psych</w:t>
      </w:r>
      <w:r w:rsidR="00097606" w:rsidRPr="002C19F8">
        <w:t>ologiczno-pedagogiczne</w:t>
      </w:r>
      <w:r w:rsidR="002D6E81" w:rsidRPr="002C19F8">
        <w:t>j</w:t>
      </w:r>
      <w:r w:rsidR="00136D52" w:rsidRPr="002C19F8">
        <w:t>;</w:t>
      </w:r>
    </w:p>
    <w:p w14:paraId="71FFD69A" w14:textId="77777777" w:rsidR="0094069F" w:rsidRPr="002C19F8" w:rsidRDefault="00136D52" w:rsidP="00D200E6">
      <w:pPr>
        <w:pStyle w:val="Punkt"/>
        <w:numPr>
          <w:ilvl w:val="0"/>
          <w:numId w:val="165"/>
        </w:numPr>
      </w:pPr>
      <w:r w:rsidRPr="002C19F8">
        <w:t>teczkę</w:t>
      </w:r>
      <w:r w:rsidR="00097606" w:rsidRPr="002C19F8">
        <w:t xml:space="preserve"> w</w:t>
      </w:r>
      <w:r w:rsidR="0094069F" w:rsidRPr="002C19F8">
        <w:t>y</w:t>
      </w:r>
      <w:r w:rsidR="00097606" w:rsidRPr="002C19F8">
        <w:t>chowawcy klasy.</w:t>
      </w:r>
    </w:p>
    <w:p w14:paraId="7ED8CF26" w14:textId="77777777" w:rsidR="0094069F" w:rsidRPr="002C19F8" w:rsidRDefault="0094069F" w:rsidP="001A543D">
      <w:pPr>
        <w:pStyle w:val="Ustp"/>
        <w:keepNext w:val="0"/>
        <w:keepLines w:val="0"/>
        <w:numPr>
          <w:ilvl w:val="2"/>
          <w:numId w:val="168"/>
        </w:numPr>
        <w:jc w:val="left"/>
        <w:rPr>
          <w:rFonts w:asciiTheme="minorHAnsi" w:hAnsiTheme="minorHAnsi" w:cstheme="minorHAnsi"/>
          <w:color w:val="auto"/>
          <w:sz w:val="24"/>
        </w:rPr>
      </w:pPr>
      <w:r w:rsidRPr="002C19F8">
        <w:rPr>
          <w:rFonts w:asciiTheme="minorHAnsi" w:hAnsiTheme="minorHAnsi" w:cstheme="minorHAnsi"/>
          <w:color w:val="auto"/>
          <w:sz w:val="24"/>
        </w:rPr>
        <w:t>W Rejestrze wyjść</w:t>
      </w:r>
      <w:r w:rsidR="00632DC7" w:rsidRPr="002C19F8">
        <w:rPr>
          <w:rFonts w:asciiTheme="minorHAnsi" w:hAnsiTheme="minorHAnsi" w:cstheme="minorHAnsi"/>
          <w:color w:val="auto"/>
          <w:sz w:val="24"/>
        </w:rPr>
        <w:t xml:space="preserve"> uczniów odnotowuje się: datę, </w:t>
      </w:r>
      <w:r w:rsidRPr="002C19F8">
        <w:rPr>
          <w:rFonts w:asciiTheme="minorHAnsi" w:hAnsiTheme="minorHAnsi" w:cstheme="minorHAnsi"/>
          <w:color w:val="auto"/>
          <w:sz w:val="24"/>
        </w:rPr>
        <w:t xml:space="preserve">miejsce i godzinę wyjścia lub zbiórki uczniów, cel lub program wyjścia, miejsce i godzinę powrotu, imię i nazwisko opiekuna, liczbę uczniów oraz podpisy nauczycieli i </w:t>
      </w:r>
      <w:r w:rsidR="003908BE" w:rsidRPr="002C19F8">
        <w:rPr>
          <w:rFonts w:asciiTheme="minorHAnsi" w:hAnsiTheme="minorHAnsi" w:cstheme="minorHAnsi"/>
          <w:color w:val="auto"/>
          <w:sz w:val="24"/>
        </w:rPr>
        <w:t>Dyrektora</w:t>
      </w:r>
      <w:r w:rsidRPr="002C19F8">
        <w:rPr>
          <w:rFonts w:asciiTheme="minorHAnsi" w:hAnsiTheme="minorHAnsi" w:cstheme="minorHAnsi"/>
          <w:color w:val="auto"/>
          <w:sz w:val="24"/>
        </w:rPr>
        <w:t xml:space="preserve"> szkoły.</w:t>
      </w:r>
    </w:p>
    <w:p w14:paraId="5E8FD2B9" w14:textId="77777777" w:rsidR="006F0D39" w:rsidRPr="002C19F8" w:rsidRDefault="006F0D39" w:rsidP="001A543D">
      <w:pPr>
        <w:pStyle w:val="Ustp"/>
        <w:keepNext w:val="0"/>
        <w:keepLines w:val="0"/>
        <w:numPr>
          <w:ilvl w:val="2"/>
          <w:numId w:val="168"/>
        </w:numPr>
        <w:jc w:val="left"/>
        <w:rPr>
          <w:rFonts w:asciiTheme="minorHAnsi" w:hAnsiTheme="minorHAnsi" w:cstheme="minorHAnsi"/>
          <w:color w:val="auto"/>
          <w:sz w:val="24"/>
        </w:rPr>
      </w:pPr>
      <w:r w:rsidRPr="002C19F8">
        <w:rPr>
          <w:rFonts w:asciiTheme="minorHAnsi" w:hAnsiTheme="minorHAnsi" w:cstheme="minorHAnsi"/>
          <w:color w:val="auto"/>
          <w:sz w:val="24"/>
        </w:rPr>
        <w:t>Rejestr wyjść grupowych znajduje się u wice</w:t>
      </w:r>
      <w:r w:rsidR="00136D52" w:rsidRPr="002C19F8">
        <w:rPr>
          <w:rFonts w:asciiTheme="minorHAnsi" w:hAnsiTheme="minorHAnsi" w:cstheme="minorHAnsi"/>
          <w:color w:val="auto"/>
          <w:sz w:val="24"/>
        </w:rPr>
        <w:t>d</w:t>
      </w:r>
      <w:r w:rsidR="003908BE" w:rsidRPr="002C19F8">
        <w:rPr>
          <w:rFonts w:asciiTheme="minorHAnsi" w:hAnsiTheme="minorHAnsi" w:cstheme="minorHAnsi"/>
          <w:color w:val="auto"/>
          <w:sz w:val="24"/>
        </w:rPr>
        <w:t>yrektora</w:t>
      </w:r>
      <w:r w:rsidRPr="002C19F8">
        <w:rPr>
          <w:rFonts w:asciiTheme="minorHAnsi" w:hAnsiTheme="minorHAnsi" w:cstheme="minorHAnsi"/>
          <w:color w:val="auto"/>
          <w:sz w:val="24"/>
        </w:rPr>
        <w:t xml:space="preserve"> szko</w:t>
      </w:r>
      <w:r w:rsidR="0013396A" w:rsidRPr="002C19F8">
        <w:rPr>
          <w:rFonts w:asciiTheme="minorHAnsi" w:hAnsiTheme="minorHAnsi" w:cstheme="minorHAnsi"/>
          <w:color w:val="auto"/>
          <w:sz w:val="24"/>
        </w:rPr>
        <w:t>ły.</w:t>
      </w:r>
    </w:p>
    <w:p w14:paraId="4E93EF07" w14:textId="77777777" w:rsidR="006F0D39" w:rsidRPr="002C19F8" w:rsidRDefault="00C62B27" w:rsidP="001A543D">
      <w:pPr>
        <w:pStyle w:val="Ustp"/>
        <w:keepNext w:val="0"/>
        <w:keepLines w:val="0"/>
        <w:numPr>
          <w:ilvl w:val="2"/>
          <w:numId w:val="168"/>
        </w:numPr>
        <w:jc w:val="left"/>
        <w:rPr>
          <w:rFonts w:asciiTheme="minorHAnsi" w:hAnsiTheme="minorHAnsi" w:cstheme="minorHAnsi"/>
          <w:color w:val="auto"/>
          <w:sz w:val="24"/>
        </w:rPr>
      </w:pPr>
      <w:r w:rsidRPr="002C19F8">
        <w:rPr>
          <w:rFonts w:asciiTheme="minorHAnsi" w:hAnsiTheme="minorHAnsi" w:cstheme="minorHAnsi"/>
          <w:color w:val="auto"/>
          <w:sz w:val="24"/>
        </w:rPr>
        <w:t>Dziennik organizacji pomocy</w:t>
      </w:r>
      <w:r w:rsidR="006F0D39" w:rsidRPr="002C19F8">
        <w:rPr>
          <w:rFonts w:asciiTheme="minorHAnsi" w:hAnsiTheme="minorHAnsi" w:cstheme="minorHAnsi"/>
          <w:color w:val="auto"/>
          <w:sz w:val="24"/>
        </w:rPr>
        <w:t xml:space="preserve"> psychologiczno-pedagogicznej zawiera:</w:t>
      </w:r>
    </w:p>
    <w:p w14:paraId="1C45C7FF" w14:textId="77777777" w:rsidR="00A4798F" w:rsidRPr="002C19F8" w:rsidRDefault="006F0D39" w:rsidP="001A543D">
      <w:pPr>
        <w:pStyle w:val="Ustp"/>
        <w:keepNext w:val="0"/>
        <w:keepLines w:val="0"/>
        <w:numPr>
          <w:ilvl w:val="0"/>
          <w:numId w:val="28"/>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w</w:t>
      </w:r>
      <w:r w:rsidR="00A4798F" w:rsidRPr="002C19F8">
        <w:rPr>
          <w:rFonts w:asciiTheme="minorHAnsi" w:hAnsiTheme="minorHAnsi" w:cstheme="minorHAnsi"/>
          <w:color w:val="auto"/>
          <w:sz w:val="24"/>
        </w:rPr>
        <w:t>ykaz uczniów objętych pomocą;</w:t>
      </w:r>
    </w:p>
    <w:p w14:paraId="3C163D0E" w14:textId="77777777" w:rsidR="00A4798F" w:rsidRPr="002C19F8" w:rsidRDefault="006F0D39" w:rsidP="001A543D">
      <w:pPr>
        <w:pStyle w:val="Ustp"/>
        <w:keepNext w:val="0"/>
        <w:keepLines w:val="0"/>
        <w:numPr>
          <w:ilvl w:val="0"/>
          <w:numId w:val="28"/>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o</w:t>
      </w:r>
      <w:r w:rsidR="00A4798F" w:rsidRPr="002C19F8">
        <w:rPr>
          <w:rFonts w:asciiTheme="minorHAnsi" w:hAnsiTheme="minorHAnsi" w:cstheme="minorHAnsi"/>
          <w:color w:val="auto"/>
          <w:sz w:val="24"/>
        </w:rPr>
        <w:t>pinię PPP;</w:t>
      </w:r>
    </w:p>
    <w:p w14:paraId="3C311D80" w14:textId="77777777" w:rsidR="006F0D39" w:rsidRPr="002C19F8" w:rsidRDefault="006F0D39" w:rsidP="001A543D">
      <w:pPr>
        <w:pStyle w:val="Ustp"/>
        <w:keepNext w:val="0"/>
        <w:keepLines w:val="0"/>
        <w:numPr>
          <w:ilvl w:val="0"/>
          <w:numId w:val="28"/>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potwierdzenie zapoznania się z opinią ucznia posiadającego opinię PPP przez uczących nauczycieli;</w:t>
      </w:r>
    </w:p>
    <w:p w14:paraId="4345820E" w14:textId="77777777" w:rsidR="00A4798F" w:rsidRPr="002C19F8" w:rsidRDefault="006F0D39" w:rsidP="001A543D">
      <w:pPr>
        <w:pStyle w:val="Ustp"/>
        <w:keepNext w:val="0"/>
        <w:keepLines w:val="0"/>
        <w:numPr>
          <w:ilvl w:val="0"/>
          <w:numId w:val="28"/>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u</w:t>
      </w:r>
      <w:r w:rsidR="00A4798F" w:rsidRPr="002C19F8">
        <w:rPr>
          <w:rFonts w:asciiTheme="minorHAnsi" w:hAnsiTheme="minorHAnsi" w:cstheme="minorHAnsi"/>
          <w:color w:val="auto"/>
          <w:sz w:val="24"/>
        </w:rPr>
        <w:t xml:space="preserve">stalenia </w:t>
      </w:r>
      <w:r w:rsidR="003908BE" w:rsidRPr="002C19F8">
        <w:rPr>
          <w:rFonts w:asciiTheme="minorHAnsi" w:hAnsiTheme="minorHAnsi" w:cstheme="minorHAnsi"/>
          <w:color w:val="auto"/>
          <w:sz w:val="24"/>
        </w:rPr>
        <w:t>Dyrektora</w:t>
      </w:r>
      <w:r w:rsidR="00A4798F" w:rsidRPr="002C19F8">
        <w:rPr>
          <w:rFonts w:asciiTheme="minorHAnsi" w:hAnsiTheme="minorHAnsi" w:cstheme="minorHAnsi"/>
          <w:color w:val="auto"/>
          <w:sz w:val="24"/>
        </w:rPr>
        <w:t xml:space="preserve"> szkoły dotyczące PPP w roku szkolnym</w:t>
      </w:r>
      <w:r w:rsidRPr="002C19F8">
        <w:rPr>
          <w:rFonts w:asciiTheme="minorHAnsi" w:hAnsiTheme="minorHAnsi" w:cstheme="minorHAnsi"/>
          <w:color w:val="auto"/>
          <w:sz w:val="24"/>
        </w:rPr>
        <w:t>;</w:t>
      </w:r>
    </w:p>
    <w:p w14:paraId="5C9B22A9" w14:textId="77777777" w:rsidR="006F0D39" w:rsidRPr="002C19F8" w:rsidRDefault="006F0D39" w:rsidP="001A543D">
      <w:pPr>
        <w:pStyle w:val="Ustp"/>
        <w:keepNext w:val="0"/>
        <w:keepLines w:val="0"/>
        <w:numPr>
          <w:ilvl w:val="0"/>
          <w:numId w:val="28"/>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dostosowanie wymagań edukacyjnych do potrzeb i mozliwości ucznia;</w:t>
      </w:r>
    </w:p>
    <w:p w14:paraId="468D837D" w14:textId="77777777" w:rsidR="006F0D39" w:rsidRPr="002C19F8" w:rsidRDefault="006F0D39" w:rsidP="001A543D">
      <w:pPr>
        <w:pStyle w:val="Ustp"/>
        <w:keepNext w:val="0"/>
        <w:keepLines w:val="0"/>
        <w:numPr>
          <w:ilvl w:val="0"/>
          <w:numId w:val="28"/>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ocenę efektywności pracy z uczniem oraz planowanie pracy w dalszym etapie kształcenia</w:t>
      </w:r>
      <w:r w:rsidR="00A21D8B" w:rsidRPr="002C19F8">
        <w:rPr>
          <w:rFonts w:asciiTheme="minorHAnsi" w:hAnsiTheme="minorHAnsi" w:cstheme="minorHAnsi"/>
          <w:color w:val="auto"/>
          <w:sz w:val="24"/>
        </w:rPr>
        <w:t>.</w:t>
      </w:r>
    </w:p>
    <w:p w14:paraId="3DFA20EF" w14:textId="77777777" w:rsidR="0094069F" w:rsidRPr="002C19F8" w:rsidRDefault="0013396A" w:rsidP="00382938">
      <w:pPr>
        <w:pStyle w:val="Ustp"/>
        <w:keepNext w:val="0"/>
        <w:keepLines w:val="0"/>
        <w:numPr>
          <w:ilvl w:val="2"/>
          <w:numId w:val="168"/>
        </w:numPr>
        <w:jc w:val="left"/>
        <w:rPr>
          <w:rFonts w:asciiTheme="minorHAnsi" w:hAnsiTheme="minorHAnsi" w:cstheme="minorHAnsi"/>
          <w:color w:val="auto"/>
          <w:sz w:val="24"/>
        </w:rPr>
      </w:pPr>
      <w:r w:rsidRPr="002C19F8">
        <w:rPr>
          <w:rFonts w:asciiTheme="minorHAnsi" w:hAnsiTheme="minorHAnsi" w:cstheme="minorHAnsi"/>
          <w:color w:val="auto"/>
          <w:sz w:val="24"/>
        </w:rPr>
        <w:t>Teczkę</w:t>
      </w:r>
      <w:r w:rsidR="00097606" w:rsidRPr="002C19F8">
        <w:rPr>
          <w:rFonts w:asciiTheme="minorHAnsi" w:hAnsiTheme="minorHAnsi" w:cstheme="minorHAnsi"/>
          <w:color w:val="auto"/>
          <w:sz w:val="24"/>
        </w:rPr>
        <w:t xml:space="preserve"> w</w:t>
      </w:r>
      <w:r w:rsidR="0094069F" w:rsidRPr="002C19F8">
        <w:rPr>
          <w:rFonts w:asciiTheme="minorHAnsi" w:hAnsiTheme="minorHAnsi" w:cstheme="minorHAnsi"/>
          <w:color w:val="auto"/>
          <w:sz w:val="24"/>
        </w:rPr>
        <w:t xml:space="preserve">ychowawcy klasy zakłada się dla każdego oddziału. Za jego prowadzenie odpowiada wychowawca klasy. </w:t>
      </w:r>
    </w:p>
    <w:p w14:paraId="3FCE5873" w14:textId="77777777" w:rsidR="0094069F" w:rsidRPr="002C19F8" w:rsidRDefault="00097606" w:rsidP="00382938">
      <w:pPr>
        <w:pStyle w:val="Ustp"/>
        <w:keepNext w:val="0"/>
        <w:keepLines w:val="0"/>
        <w:numPr>
          <w:ilvl w:val="2"/>
          <w:numId w:val="168"/>
        </w:numPr>
        <w:jc w:val="left"/>
        <w:rPr>
          <w:rFonts w:asciiTheme="minorHAnsi" w:hAnsiTheme="minorHAnsi" w:cstheme="minorHAnsi"/>
          <w:color w:val="auto"/>
          <w:sz w:val="24"/>
        </w:rPr>
      </w:pPr>
      <w:r w:rsidRPr="002C19F8">
        <w:rPr>
          <w:rFonts w:asciiTheme="minorHAnsi" w:hAnsiTheme="minorHAnsi" w:cstheme="minorHAnsi"/>
          <w:color w:val="auto"/>
          <w:sz w:val="24"/>
        </w:rPr>
        <w:t>Teczka w</w:t>
      </w:r>
      <w:r w:rsidR="0094069F" w:rsidRPr="002C19F8">
        <w:rPr>
          <w:rFonts w:asciiTheme="minorHAnsi" w:hAnsiTheme="minorHAnsi" w:cstheme="minorHAnsi"/>
          <w:color w:val="auto"/>
          <w:sz w:val="24"/>
        </w:rPr>
        <w:t>ychowawcy klasy zawiera:</w:t>
      </w:r>
    </w:p>
    <w:p w14:paraId="6A2415A2" w14:textId="77777777" w:rsidR="0094069F" w:rsidRPr="002C19F8" w:rsidRDefault="0094069F" w:rsidP="00382938">
      <w:pPr>
        <w:pStyle w:val="Ustp"/>
        <w:keepNext w:val="0"/>
        <w:keepLines w:val="0"/>
        <w:numPr>
          <w:ilvl w:val="0"/>
          <w:numId w:val="166"/>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listę uczniów w oddziale;</w:t>
      </w:r>
    </w:p>
    <w:p w14:paraId="055ECA3C" w14:textId="77777777" w:rsidR="0094069F" w:rsidRPr="002C19F8" w:rsidRDefault="0094069F" w:rsidP="00382938">
      <w:pPr>
        <w:pStyle w:val="Ustp"/>
        <w:keepNext w:val="0"/>
        <w:keepLines w:val="0"/>
        <w:numPr>
          <w:ilvl w:val="0"/>
          <w:numId w:val="166"/>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plan pracy wychowawczej na I i II okres;</w:t>
      </w:r>
    </w:p>
    <w:p w14:paraId="2081263B" w14:textId="77777777" w:rsidR="0094069F" w:rsidRPr="002C19F8" w:rsidRDefault="0094069F" w:rsidP="00382938">
      <w:pPr>
        <w:pStyle w:val="Ustp"/>
        <w:keepNext w:val="0"/>
        <w:keepLines w:val="0"/>
        <w:numPr>
          <w:ilvl w:val="0"/>
          <w:numId w:val="166"/>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sprawozdania wychowawcy z realizacji programu wychowawczego w</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poszczególnych okresach szkolnych;</w:t>
      </w:r>
    </w:p>
    <w:p w14:paraId="15A47563" w14:textId="77777777" w:rsidR="0094069F" w:rsidRPr="002C19F8" w:rsidRDefault="0094069F" w:rsidP="00382938">
      <w:pPr>
        <w:pStyle w:val="Ustp"/>
        <w:keepNext w:val="0"/>
        <w:keepLines w:val="0"/>
        <w:numPr>
          <w:ilvl w:val="0"/>
          <w:numId w:val="166"/>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życzenie rodziców (prawnych opiekunów) lub pełnoletnich uczniów o organizację nauki religii/etyki;</w:t>
      </w:r>
    </w:p>
    <w:p w14:paraId="6138032C" w14:textId="77777777" w:rsidR="0094069F" w:rsidRPr="002C19F8" w:rsidRDefault="0094069F" w:rsidP="00382938">
      <w:pPr>
        <w:pStyle w:val="Ustp"/>
        <w:keepNext w:val="0"/>
        <w:keepLines w:val="0"/>
        <w:numPr>
          <w:ilvl w:val="0"/>
          <w:numId w:val="166"/>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zgoda rodziców na przetwarzanie danych osobowych ucznia;</w:t>
      </w:r>
    </w:p>
    <w:p w14:paraId="3CDE8F45" w14:textId="77777777" w:rsidR="0094069F" w:rsidRPr="002C19F8" w:rsidRDefault="0094069F" w:rsidP="00382938">
      <w:pPr>
        <w:pStyle w:val="Ustp"/>
        <w:keepNext w:val="0"/>
        <w:keepLines w:val="0"/>
        <w:numPr>
          <w:ilvl w:val="0"/>
          <w:numId w:val="166"/>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tematykę zebrań z rodzicami;</w:t>
      </w:r>
    </w:p>
    <w:p w14:paraId="412B0D34" w14:textId="77777777" w:rsidR="0094069F" w:rsidRPr="002C19F8" w:rsidRDefault="0094069F" w:rsidP="00382938">
      <w:pPr>
        <w:pStyle w:val="Ustp"/>
        <w:keepNext w:val="0"/>
        <w:keepLines w:val="0"/>
        <w:numPr>
          <w:ilvl w:val="0"/>
          <w:numId w:val="166"/>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kontakty indywidualne z rodzicami;</w:t>
      </w:r>
    </w:p>
    <w:p w14:paraId="2BA65424" w14:textId="77777777" w:rsidR="004C4DE0" w:rsidRPr="002C19F8" w:rsidRDefault="00942920" w:rsidP="00382938">
      <w:pPr>
        <w:pStyle w:val="Ustp"/>
        <w:keepNext w:val="0"/>
        <w:keepLines w:val="0"/>
        <w:numPr>
          <w:ilvl w:val="2"/>
          <w:numId w:val="150"/>
        </w:numPr>
        <w:jc w:val="left"/>
        <w:rPr>
          <w:rFonts w:asciiTheme="minorHAnsi" w:hAnsiTheme="minorHAnsi" w:cstheme="minorHAnsi"/>
          <w:color w:val="auto"/>
          <w:sz w:val="24"/>
        </w:rPr>
      </w:pPr>
      <w:r w:rsidRPr="002C19F8">
        <w:rPr>
          <w:rFonts w:asciiTheme="minorHAnsi" w:hAnsiTheme="minorHAnsi" w:cstheme="minorHAnsi"/>
          <w:color w:val="auto"/>
          <w:sz w:val="24"/>
        </w:rPr>
        <w:t>Teczka w</w:t>
      </w:r>
      <w:r w:rsidR="0094069F" w:rsidRPr="002C19F8">
        <w:rPr>
          <w:rFonts w:asciiTheme="minorHAnsi" w:hAnsiTheme="minorHAnsi" w:cstheme="minorHAnsi"/>
          <w:color w:val="auto"/>
          <w:sz w:val="24"/>
        </w:rPr>
        <w:t xml:space="preserve">ychowawcy </w:t>
      </w:r>
      <w:r w:rsidRPr="002C19F8">
        <w:rPr>
          <w:rFonts w:asciiTheme="minorHAnsi" w:hAnsiTheme="minorHAnsi" w:cstheme="minorHAnsi"/>
          <w:color w:val="auto"/>
          <w:sz w:val="24"/>
        </w:rPr>
        <w:t xml:space="preserve">klasy </w:t>
      </w:r>
      <w:r w:rsidR="0094069F" w:rsidRPr="002C19F8">
        <w:rPr>
          <w:rFonts w:asciiTheme="minorHAnsi" w:hAnsiTheme="minorHAnsi" w:cstheme="minorHAnsi"/>
          <w:color w:val="auto"/>
          <w:sz w:val="24"/>
        </w:rPr>
        <w:t>przetrzymywa</w:t>
      </w:r>
      <w:r w:rsidR="0013396A" w:rsidRPr="002C19F8">
        <w:rPr>
          <w:rFonts w:asciiTheme="minorHAnsi" w:hAnsiTheme="minorHAnsi" w:cstheme="minorHAnsi"/>
          <w:color w:val="auto"/>
          <w:sz w:val="24"/>
        </w:rPr>
        <w:t>na</w:t>
      </w:r>
      <w:r w:rsidRPr="002C19F8">
        <w:rPr>
          <w:rFonts w:asciiTheme="minorHAnsi" w:hAnsiTheme="minorHAnsi" w:cstheme="minorHAnsi"/>
          <w:color w:val="auto"/>
          <w:sz w:val="24"/>
        </w:rPr>
        <w:t xml:space="preserve"> jest w pokoju nauczycielskim w</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zamkniętej szafce.</w:t>
      </w:r>
      <w:r w:rsidR="004C4DE0" w:rsidRPr="002C19F8">
        <w:rPr>
          <w:rFonts w:asciiTheme="minorHAnsi" w:hAnsiTheme="minorHAnsi" w:cstheme="minorHAnsi"/>
          <w:color w:val="auto"/>
          <w:sz w:val="24"/>
        </w:rPr>
        <w:t xml:space="preserve"> </w:t>
      </w:r>
    </w:p>
    <w:p w14:paraId="26F6B129" w14:textId="77777777" w:rsidR="0094069F" w:rsidRPr="002C19F8" w:rsidRDefault="0094069F" w:rsidP="00382938">
      <w:pPr>
        <w:pStyle w:val="Ustp"/>
        <w:keepNext w:val="0"/>
        <w:keepLines w:val="0"/>
        <w:numPr>
          <w:ilvl w:val="2"/>
          <w:numId w:val="150"/>
        </w:numPr>
        <w:jc w:val="left"/>
        <w:rPr>
          <w:rFonts w:asciiTheme="minorHAnsi" w:hAnsiTheme="minorHAnsi" w:cstheme="minorHAnsi"/>
          <w:color w:val="auto"/>
          <w:sz w:val="24"/>
        </w:rPr>
      </w:pPr>
      <w:r w:rsidRPr="002C19F8">
        <w:rPr>
          <w:rFonts w:asciiTheme="minorHAnsi" w:hAnsiTheme="minorHAnsi" w:cstheme="minorHAnsi"/>
          <w:color w:val="auto"/>
          <w:sz w:val="24"/>
        </w:rPr>
        <w:t>W szkole funk</w:t>
      </w:r>
      <w:r w:rsidR="0035586C" w:rsidRPr="002C19F8">
        <w:rPr>
          <w:rFonts w:asciiTheme="minorHAnsi" w:hAnsiTheme="minorHAnsi" w:cstheme="minorHAnsi"/>
          <w:color w:val="auto"/>
          <w:sz w:val="24"/>
        </w:rPr>
        <w:t xml:space="preserve">cjonuje elektroniczny dziennik Librus. </w:t>
      </w:r>
      <w:r w:rsidRPr="002C19F8">
        <w:rPr>
          <w:rFonts w:asciiTheme="minorHAnsi" w:hAnsiTheme="minorHAnsi" w:cstheme="minorHAnsi"/>
          <w:color w:val="auto"/>
          <w:sz w:val="24"/>
        </w:rPr>
        <w:t xml:space="preserve">Oprogramowanie to oraz usługi z nim związane dostarczane są przez firmę zewnętrzną, współpracującą ze szkołą. Podstawą działania dziennika elektronicznego jest umowa podpisana przez </w:t>
      </w:r>
      <w:r w:rsidR="003908BE" w:rsidRPr="002C19F8">
        <w:rPr>
          <w:rFonts w:asciiTheme="minorHAnsi" w:hAnsiTheme="minorHAnsi" w:cstheme="minorHAnsi"/>
          <w:color w:val="auto"/>
          <w:sz w:val="24"/>
        </w:rPr>
        <w:t>Dyrektora</w:t>
      </w:r>
      <w:r w:rsidRPr="002C19F8">
        <w:rPr>
          <w:rFonts w:asciiTheme="minorHAnsi" w:hAnsiTheme="minorHAnsi" w:cstheme="minorHAnsi"/>
          <w:color w:val="auto"/>
          <w:sz w:val="24"/>
        </w:rPr>
        <w:t xml:space="preserve"> szkoły i uprawnionego przedstawiciela firmy dostarczającej i obsługującej system dziennika elektronicznego.</w:t>
      </w:r>
    </w:p>
    <w:p w14:paraId="60F741B1" w14:textId="77777777" w:rsidR="0094069F" w:rsidRPr="002C19F8" w:rsidRDefault="0094069F" w:rsidP="00382938">
      <w:pPr>
        <w:pStyle w:val="Ustp"/>
        <w:keepNext w:val="0"/>
        <w:keepLines w:val="0"/>
        <w:numPr>
          <w:ilvl w:val="2"/>
          <w:numId w:val="150"/>
        </w:numPr>
        <w:jc w:val="left"/>
        <w:rPr>
          <w:rFonts w:asciiTheme="minorHAnsi" w:hAnsiTheme="minorHAnsi" w:cstheme="minorHAnsi"/>
          <w:color w:val="auto"/>
          <w:sz w:val="24"/>
        </w:rPr>
      </w:pPr>
      <w:r w:rsidRPr="002C19F8">
        <w:rPr>
          <w:rFonts w:asciiTheme="minorHAnsi" w:hAnsiTheme="minorHAnsi" w:cstheme="minorHAnsi"/>
          <w:color w:val="auto"/>
          <w:sz w:val="24"/>
        </w:rPr>
        <w:t>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t>
      </w:r>
      <w:r w:rsidR="0035586C" w:rsidRPr="002C19F8">
        <w:rPr>
          <w:rFonts w:asciiTheme="minorHAnsi" w:hAnsiTheme="minorHAnsi" w:cstheme="minorHAnsi"/>
          <w:color w:val="auto"/>
          <w:sz w:val="24"/>
        </w:rPr>
        <w:t xml:space="preserve">wiedzialność obu stron regulują </w:t>
      </w:r>
      <w:r w:rsidRPr="002C19F8">
        <w:rPr>
          <w:rFonts w:asciiTheme="minorHAnsi" w:hAnsiTheme="minorHAnsi" w:cstheme="minorHAnsi"/>
          <w:color w:val="auto"/>
          <w:sz w:val="24"/>
        </w:rPr>
        <w:t>przepisy obowiązującego w Polsce prawa.</w:t>
      </w:r>
    </w:p>
    <w:p w14:paraId="08A00E4D" w14:textId="77777777" w:rsidR="00B1164A" w:rsidRPr="002C19F8" w:rsidRDefault="0094069F" w:rsidP="00382938">
      <w:pPr>
        <w:pStyle w:val="Ustp"/>
        <w:keepNext w:val="0"/>
        <w:keepLines w:val="0"/>
        <w:numPr>
          <w:ilvl w:val="2"/>
          <w:numId w:val="150"/>
        </w:numPr>
        <w:spacing w:after="0"/>
        <w:jc w:val="left"/>
        <w:rPr>
          <w:rFonts w:asciiTheme="minorHAnsi" w:hAnsiTheme="minorHAnsi" w:cstheme="minorHAnsi"/>
          <w:color w:val="auto"/>
          <w:sz w:val="24"/>
        </w:rPr>
      </w:pPr>
      <w:r w:rsidRPr="002C19F8">
        <w:rPr>
          <w:rFonts w:asciiTheme="minorHAnsi" w:hAnsiTheme="minorHAnsi" w:cstheme="minorHAnsi"/>
          <w:color w:val="auto"/>
          <w:sz w:val="24"/>
        </w:rPr>
        <w:t>Zasady funkcjonowania dziennika elektronicznego określa „Regulamin funkcjonowa</w:t>
      </w:r>
      <w:r w:rsidR="0030267C" w:rsidRPr="002C19F8">
        <w:rPr>
          <w:rFonts w:asciiTheme="minorHAnsi" w:hAnsiTheme="minorHAnsi" w:cstheme="minorHAnsi"/>
          <w:color w:val="auto"/>
          <w:sz w:val="24"/>
        </w:rPr>
        <w:t>nia dziennika elektronicznego</w:t>
      </w:r>
      <w:r w:rsidR="0035586C" w:rsidRPr="002C19F8">
        <w:rPr>
          <w:rFonts w:asciiTheme="minorHAnsi" w:hAnsiTheme="minorHAnsi" w:cstheme="minorHAnsi"/>
          <w:color w:val="auto"/>
          <w:sz w:val="24"/>
        </w:rPr>
        <w:t>.</w:t>
      </w:r>
      <w:r w:rsidR="00753F3C" w:rsidRPr="002C19F8">
        <w:rPr>
          <w:rFonts w:asciiTheme="minorHAnsi" w:hAnsiTheme="minorHAnsi" w:cstheme="minorHAnsi"/>
          <w:color w:val="auto"/>
          <w:sz w:val="24"/>
        </w:rPr>
        <w:t>”</w:t>
      </w:r>
      <w:bookmarkStart w:id="57" w:name="_Toc13829893"/>
      <w:bookmarkEnd w:id="57"/>
    </w:p>
    <w:p w14:paraId="7F516221" w14:textId="77777777" w:rsidR="00295CA3" w:rsidRPr="002C19F8" w:rsidRDefault="00295CA3">
      <w:pPr>
        <w:spacing w:after="160" w:line="259" w:lineRule="auto"/>
        <w:jc w:val="left"/>
        <w:rPr>
          <w:rFonts w:asciiTheme="minorHAnsi" w:eastAsiaTheme="majorEastAsia" w:hAnsiTheme="minorHAnsi" w:cstheme="minorHAnsi"/>
          <w:sz w:val="24"/>
          <w:szCs w:val="24"/>
        </w:rPr>
      </w:pPr>
      <w:r w:rsidRPr="002C19F8">
        <w:rPr>
          <w:rFonts w:asciiTheme="minorHAnsi" w:hAnsiTheme="minorHAnsi" w:cstheme="minorHAnsi"/>
          <w:sz w:val="24"/>
        </w:rPr>
        <w:br w:type="page"/>
      </w:r>
    </w:p>
    <w:p w14:paraId="5253D91B" w14:textId="1A0F2E03" w:rsidR="002B222D" w:rsidRPr="002C19F8" w:rsidRDefault="002B222D" w:rsidP="002B222D">
      <w:pPr>
        <w:pStyle w:val="Nagwek3-dzia"/>
        <w:rPr>
          <w:rFonts w:asciiTheme="minorHAnsi" w:hAnsiTheme="minorHAnsi" w:cstheme="minorHAnsi"/>
        </w:rPr>
      </w:pPr>
      <w:bookmarkStart w:id="58" w:name="_Toc216939624"/>
      <w:r w:rsidRPr="002C19F8">
        <w:rPr>
          <w:rFonts w:asciiTheme="minorHAnsi" w:hAnsiTheme="minorHAnsi" w:cstheme="minorHAnsi"/>
        </w:rPr>
        <w:t>Dział III</w:t>
      </w:r>
      <w:bookmarkEnd w:id="58"/>
    </w:p>
    <w:p w14:paraId="5364E9D4" w14:textId="388BE87A" w:rsidR="002B222D" w:rsidRPr="002C19F8" w:rsidRDefault="00382938" w:rsidP="002B222D">
      <w:pPr>
        <w:pStyle w:val="Nagwek3-dzia"/>
        <w:rPr>
          <w:rFonts w:asciiTheme="minorHAnsi" w:hAnsiTheme="minorHAnsi" w:cstheme="minorHAnsi"/>
        </w:rPr>
      </w:pPr>
      <w:bookmarkStart w:id="59" w:name="_Toc216939625"/>
      <w:r w:rsidRPr="002C19F8">
        <w:rPr>
          <w:rFonts w:asciiTheme="minorHAnsi" w:hAnsiTheme="minorHAnsi" w:cstheme="minorHAnsi"/>
        </w:rPr>
        <w:t>Pomoc psychologiczno-</w:t>
      </w:r>
      <w:r w:rsidR="002B222D" w:rsidRPr="002C19F8">
        <w:rPr>
          <w:rFonts w:asciiTheme="minorHAnsi" w:hAnsiTheme="minorHAnsi" w:cstheme="minorHAnsi"/>
        </w:rPr>
        <w:t>pedagoficzna i formy wspierania uczniów</w:t>
      </w:r>
      <w:bookmarkEnd w:id="59"/>
    </w:p>
    <w:p w14:paraId="47010BE3" w14:textId="77777777" w:rsidR="002651B9" w:rsidRPr="002C19F8" w:rsidRDefault="002651B9" w:rsidP="002651B9">
      <w:pPr>
        <w:rPr>
          <w:rFonts w:asciiTheme="minorHAnsi" w:hAnsiTheme="minorHAnsi" w:cstheme="minorHAnsi"/>
        </w:rPr>
      </w:pPr>
    </w:p>
    <w:p w14:paraId="0E31DC68" w14:textId="77777777" w:rsidR="00B1164A" w:rsidRPr="002C19F8" w:rsidRDefault="00D15FCC" w:rsidP="002651B9">
      <w:pPr>
        <w:pStyle w:val="Nagwek4-rozdzia"/>
        <w:rPr>
          <w:rFonts w:asciiTheme="minorHAnsi" w:hAnsiTheme="minorHAnsi" w:cstheme="minorHAnsi"/>
        </w:rPr>
      </w:pPr>
      <w:bookmarkStart w:id="60" w:name="_Toc216939626"/>
      <w:r w:rsidRPr="002C19F8">
        <w:rPr>
          <w:rFonts w:asciiTheme="minorHAnsi" w:hAnsiTheme="minorHAnsi" w:cstheme="minorHAnsi"/>
        </w:rPr>
        <w:t>Rozdział 1</w:t>
      </w:r>
      <w:r w:rsidR="00B1164A" w:rsidRPr="002C19F8">
        <w:rPr>
          <w:rFonts w:asciiTheme="minorHAnsi" w:hAnsiTheme="minorHAnsi" w:cstheme="minorHAnsi"/>
        </w:rPr>
        <w:br/>
      </w:r>
      <w:bookmarkStart w:id="61" w:name="_Toc13829894"/>
      <w:r w:rsidR="00B1164A" w:rsidRPr="002C19F8">
        <w:rPr>
          <w:rFonts w:asciiTheme="minorHAnsi" w:hAnsiTheme="minorHAnsi" w:cstheme="minorHAnsi"/>
        </w:rPr>
        <w:t>Organizacja i świ</w:t>
      </w:r>
      <w:r w:rsidR="002651B9" w:rsidRPr="002C19F8">
        <w:rPr>
          <w:rFonts w:asciiTheme="minorHAnsi" w:hAnsiTheme="minorHAnsi" w:cstheme="minorHAnsi"/>
        </w:rPr>
        <w:t xml:space="preserve">adczenie pomocy psychologiczno- </w:t>
      </w:r>
      <w:r w:rsidR="00B1164A" w:rsidRPr="002C19F8">
        <w:rPr>
          <w:rFonts w:asciiTheme="minorHAnsi" w:hAnsiTheme="minorHAnsi" w:cstheme="minorHAnsi"/>
        </w:rPr>
        <w:t>pedagogicznej</w:t>
      </w:r>
      <w:bookmarkEnd w:id="60"/>
      <w:bookmarkEnd w:id="61"/>
    </w:p>
    <w:p w14:paraId="29E14C90" w14:textId="77777777" w:rsidR="00B1164A" w:rsidRPr="002C19F8" w:rsidRDefault="00541E25" w:rsidP="00382938">
      <w:pPr>
        <w:pStyle w:val="Paragraf"/>
        <w:keepNext w:val="0"/>
        <w:keepLines w:val="0"/>
        <w:numPr>
          <w:ilvl w:val="0"/>
          <w:numId w:val="0"/>
        </w:numPr>
        <w:ind w:left="567"/>
        <w:jc w:val="left"/>
        <w:rPr>
          <w:rFonts w:asciiTheme="minorHAnsi" w:hAnsiTheme="minorHAnsi" w:cstheme="minorHAnsi"/>
          <w:bCs/>
          <w:sz w:val="24"/>
          <w:szCs w:val="24"/>
        </w:rPr>
      </w:pPr>
      <w:r w:rsidRPr="002C19F8">
        <w:rPr>
          <w:rFonts w:asciiTheme="minorHAnsi" w:eastAsia="Times New Roman" w:hAnsiTheme="minorHAnsi" w:cstheme="minorHAnsi"/>
          <w:b/>
          <w:bCs/>
          <w:sz w:val="24"/>
          <w:szCs w:val="24"/>
          <w:lang w:eastAsia="pl-PL"/>
        </w:rPr>
        <w:t xml:space="preserve">§ 53. </w:t>
      </w:r>
      <w:r w:rsidR="00136D52" w:rsidRPr="002C19F8">
        <w:rPr>
          <w:rFonts w:asciiTheme="minorHAnsi" w:hAnsiTheme="minorHAnsi" w:cstheme="minorHAnsi"/>
          <w:b/>
          <w:bCs/>
          <w:sz w:val="24"/>
          <w:szCs w:val="24"/>
        </w:rPr>
        <w:t>1</w:t>
      </w:r>
      <w:r w:rsidRPr="002C19F8">
        <w:rPr>
          <w:rFonts w:asciiTheme="minorHAnsi" w:hAnsiTheme="minorHAnsi" w:cstheme="minorHAnsi"/>
          <w:b/>
          <w:bCs/>
          <w:sz w:val="24"/>
          <w:szCs w:val="24"/>
        </w:rPr>
        <w:t>.</w:t>
      </w:r>
      <w:r w:rsidR="00136D52" w:rsidRPr="002C19F8">
        <w:rPr>
          <w:rFonts w:asciiTheme="minorHAnsi" w:hAnsiTheme="minorHAnsi" w:cstheme="minorHAnsi"/>
          <w:bCs/>
          <w:sz w:val="24"/>
          <w:szCs w:val="24"/>
        </w:rPr>
        <w:t xml:space="preserve"> </w:t>
      </w:r>
      <w:r w:rsidR="00B1164A" w:rsidRPr="002C19F8">
        <w:rPr>
          <w:rFonts w:asciiTheme="minorHAnsi" w:hAnsiTheme="minorHAnsi" w:cstheme="minorHAnsi"/>
          <w:bCs/>
          <w:sz w:val="24"/>
          <w:szCs w:val="24"/>
        </w:rPr>
        <w:t>Zasady udzielania pomocy psychologiczno-pedagogicznej w szkole</w:t>
      </w:r>
    </w:p>
    <w:p w14:paraId="4342EE6E" w14:textId="77777777" w:rsidR="00B1164A" w:rsidRPr="002C19F8" w:rsidRDefault="00B1164A" w:rsidP="00382938">
      <w:pPr>
        <w:pStyle w:val="Ustp"/>
        <w:keepNext w:val="0"/>
        <w:keepLines w:val="0"/>
        <w:numPr>
          <w:ilvl w:val="2"/>
          <w:numId w:val="169"/>
        </w:numPr>
        <w:jc w:val="left"/>
        <w:rPr>
          <w:rFonts w:asciiTheme="minorHAnsi" w:hAnsiTheme="minorHAnsi" w:cstheme="minorHAnsi"/>
          <w:color w:val="auto"/>
          <w:sz w:val="24"/>
        </w:rPr>
      </w:pPr>
      <w:r w:rsidRPr="002C19F8">
        <w:rPr>
          <w:rFonts w:asciiTheme="minorHAnsi" w:hAnsiTheme="minorHAnsi" w:cstheme="minorHAnsi"/>
          <w:color w:val="auto"/>
          <w:sz w:val="24"/>
        </w:rPr>
        <w:t>W szkole organizuje się pomoc psychologiczno-pedagogiczną. Pomoc udzielana jest uczniom, rodzicom i nauczycielom.</w:t>
      </w:r>
    </w:p>
    <w:p w14:paraId="79C1BBB0" w14:textId="77777777" w:rsidR="00B1164A" w:rsidRPr="002C19F8" w:rsidRDefault="00B1164A" w:rsidP="00382938">
      <w:pPr>
        <w:pStyle w:val="Ustp"/>
        <w:keepNext w:val="0"/>
        <w:keepLines w:val="0"/>
        <w:numPr>
          <w:ilvl w:val="2"/>
          <w:numId w:val="169"/>
        </w:numPr>
        <w:jc w:val="left"/>
        <w:rPr>
          <w:rFonts w:asciiTheme="minorHAnsi" w:hAnsiTheme="minorHAnsi" w:cstheme="minorHAnsi"/>
          <w:color w:val="auto"/>
          <w:sz w:val="24"/>
        </w:rPr>
      </w:pPr>
      <w:r w:rsidRPr="002C19F8">
        <w:rPr>
          <w:rFonts w:asciiTheme="minorHAnsi" w:hAnsiTheme="minorHAnsi" w:cstheme="minorHAnsi"/>
          <w:color w:val="auto"/>
          <w:sz w:val="24"/>
        </w:rPr>
        <w:t>Wszelkie formy świadczonej pomocy psychologiczno-pedagogicznej w szkole są bezpłatne, a udział ucznia w zaplanowanych zajęciach w ramach jej realizacji dobrowolny.</w:t>
      </w:r>
    </w:p>
    <w:p w14:paraId="184A44F4" w14:textId="77777777" w:rsidR="00B1164A" w:rsidRPr="002C19F8" w:rsidRDefault="00B1164A" w:rsidP="00382938">
      <w:pPr>
        <w:pStyle w:val="Ustp"/>
        <w:keepNext w:val="0"/>
        <w:keepLines w:val="0"/>
        <w:numPr>
          <w:ilvl w:val="2"/>
          <w:numId w:val="169"/>
        </w:numPr>
        <w:jc w:val="left"/>
        <w:rPr>
          <w:rFonts w:asciiTheme="minorHAnsi" w:hAnsiTheme="minorHAnsi" w:cstheme="minorHAnsi"/>
          <w:color w:val="auto"/>
          <w:sz w:val="24"/>
        </w:rPr>
      </w:pPr>
      <w:r w:rsidRPr="002C19F8">
        <w:rPr>
          <w:rFonts w:asciiTheme="minorHAnsi" w:hAnsiTheme="minorHAnsi" w:cstheme="minorHAnsi"/>
          <w:color w:val="auto"/>
          <w:sz w:val="24"/>
        </w:rPr>
        <w:t>Pomoc psychologiczno–pedagogiczna polega na:</w:t>
      </w:r>
    </w:p>
    <w:p w14:paraId="7443FB69" w14:textId="77777777" w:rsidR="00B1164A" w:rsidRPr="002C19F8" w:rsidRDefault="00B1164A" w:rsidP="00D200E6">
      <w:pPr>
        <w:pStyle w:val="Punkt"/>
        <w:numPr>
          <w:ilvl w:val="0"/>
          <w:numId w:val="170"/>
        </w:numPr>
      </w:pPr>
      <w:r w:rsidRPr="002C19F8">
        <w:t>rozpoznawaniu i zaspakajaniu potrzeb rozwojowych i edukacyjnych ucznia;</w:t>
      </w:r>
    </w:p>
    <w:p w14:paraId="6F10E2E1" w14:textId="77777777" w:rsidR="00B1164A" w:rsidRPr="002C19F8" w:rsidRDefault="00B1164A" w:rsidP="00D200E6">
      <w:pPr>
        <w:pStyle w:val="Punkt"/>
        <w:numPr>
          <w:ilvl w:val="0"/>
          <w:numId w:val="170"/>
        </w:numPr>
      </w:pPr>
      <w:r w:rsidRPr="002C19F8">
        <w:t>rozpoznawaniu indywidualnych możliwości psychofizycznych ucznia;</w:t>
      </w:r>
    </w:p>
    <w:p w14:paraId="75DCB5C4" w14:textId="77777777" w:rsidR="00B1164A" w:rsidRPr="002C19F8" w:rsidRDefault="00B1164A" w:rsidP="00D200E6">
      <w:pPr>
        <w:pStyle w:val="Punkt"/>
        <w:numPr>
          <w:ilvl w:val="0"/>
          <w:numId w:val="170"/>
        </w:numPr>
      </w:pPr>
      <w:r w:rsidRPr="002C19F8">
        <w:t>rozpoznawaniu czynników środowiskowych wpływa</w:t>
      </w:r>
      <w:r w:rsidR="0013396A" w:rsidRPr="002C19F8">
        <w:t>jących na funkcjonowanie ucznia</w:t>
      </w:r>
      <w:r w:rsidR="00632DC7" w:rsidRPr="002C19F8">
        <w:t xml:space="preserve"> </w:t>
      </w:r>
      <w:r w:rsidRPr="002C19F8">
        <w:t>w szkole;</w:t>
      </w:r>
    </w:p>
    <w:p w14:paraId="2F360CED" w14:textId="77777777" w:rsidR="00B1164A" w:rsidRPr="002C19F8" w:rsidRDefault="00B1164A" w:rsidP="00D200E6">
      <w:pPr>
        <w:pStyle w:val="Punkt"/>
        <w:numPr>
          <w:ilvl w:val="0"/>
          <w:numId w:val="170"/>
        </w:numPr>
      </w:pPr>
      <w:r w:rsidRPr="002C19F8">
        <w:t>stwarzaniu warunków do aktywnego i pełnego uczestnictwa ucznia w życiu szkoły i</w:t>
      </w:r>
      <w:r w:rsidR="008F2589" w:rsidRPr="002C19F8">
        <w:t> </w:t>
      </w:r>
      <w:r w:rsidRPr="002C19F8">
        <w:t>w życiu oraz w środowisku społecznym;</w:t>
      </w:r>
    </w:p>
    <w:p w14:paraId="479AA927" w14:textId="77777777" w:rsidR="00B1164A" w:rsidRPr="002C19F8" w:rsidRDefault="00B1164A" w:rsidP="00D200E6">
      <w:pPr>
        <w:pStyle w:val="Punkt"/>
        <w:numPr>
          <w:ilvl w:val="0"/>
          <w:numId w:val="170"/>
        </w:numPr>
      </w:pPr>
      <w:r w:rsidRPr="002C19F8">
        <w:t>rozpoznawaniu przyczyn trudności w opanowywaniu umiejętności i wiadomości przez ucznia;</w:t>
      </w:r>
    </w:p>
    <w:p w14:paraId="13581AD5" w14:textId="77777777" w:rsidR="00B1164A" w:rsidRPr="002C19F8" w:rsidRDefault="00B1164A" w:rsidP="00D200E6">
      <w:pPr>
        <w:pStyle w:val="Punkt"/>
        <w:numPr>
          <w:ilvl w:val="0"/>
          <w:numId w:val="170"/>
        </w:numPr>
      </w:pPr>
      <w:r w:rsidRPr="002C19F8">
        <w:t>wspieraniu ucznia z wybitnymi uzdolnieniami;</w:t>
      </w:r>
    </w:p>
    <w:p w14:paraId="360A12CE" w14:textId="4C385210" w:rsidR="008C4DAC" w:rsidRPr="002C19F8" w:rsidRDefault="008C4DAC" w:rsidP="00D200E6">
      <w:pPr>
        <w:pStyle w:val="Punkt"/>
        <w:numPr>
          <w:ilvl w:val="0"/>
          <w:numId w:val="170"/>
        </w:numPr>
      </w:pPr>
      <w:r w:rsidRPr="002C19F8">
        <w:t>opracowywaniu i wdrażaniu indywidualnych programów edukacyjno-terapeutycznych dla każdego ucznia posiadającego orzeczenie o pot</w:t>
      </w:r>
      <w:r w:rsidR="00D41861" w:rsidRPr="002C19F8">
        <w:t>rzebie kształecenia specjalnego;</w:t>
      </w:r>
    </w:p>
    <w:p w14:paraId="3B802FDE" w14:textId="77777777" w:rsidR="00B1164A" w:rsidRPr="002C19F8" w:rsidRDefault="00B1164A" w:rsidP="00D200E6">
      <w:pPr>
        <w:pStyle w:val="Punkt"/>
        <w:numPr>
          <w:ilvl w:val="0"/>
          <w:numId w:val="170"/>
        </w:numPr>
      </w:pPr>
      <w:r w:rsidRPr="002C19F8">
        <w:t>prowadzeniu edukacji prozdrowotnej i promocji zdrowia wśród uczniów i rodziców;</w:t>
      </w:r>
    </w:p>
    <w:p w14:paraId="3FB938FB" w14:textId="77777777" w:rsidR="00B1164A" w:rsidRPr="002C19F8" w:rsidRDefault="00B1164A" w:rsidP="00D200E6">
      <w:pPr>
        <w:pStyle w:val="Punkt"/>
        <w:numPr>
          <w:ilvl w:val="0"/>
          <w:numId w:val="170"/>
        </w:numPr>
      </w:pPr>
      <w:r w:rsidRPr="002C19F8">
        <w:t>podejmowaniu działań wychowawczych i profilaktycznych wynikających z programu wychowawczo-profilaktycznego oraz wspieraniu nauczycieli w tym zakresie;</w:t>
      </w:r>
    </w:p>
    <w:p w14:paraId="3FCBCD26" w14:textId="0BD24B24" w:rsidR="00B1164A" w:rsidRPr="002C19F8" w:rsidRDefault="00B1164A" w:rsidP="00D200E6">
      <w:pPr>
        <w:pStyle w:val="Punkt"/>
        <w:numPr>
          <w:ilvl w:val="0"/>
          <w:numId w:val="170"/>
        </w:numPr>
      </w:pPr>
      <w:r w:rsidRPr="002C19F8">
        <w:t>wspieraniu nauczycieli i rodziców w działaniach wyrównujących szanse edukacyjne dzieci;</w:t>
      </w:r>
    </w:p>
    <w:p w14:paraId="088A0E17" w14:textId="0C2B3569" w:rsidR="00B1164A" w:rsidRPr="002C19F8" w:rsidRDefault="00B1164A" w:rsidP="00D200E6">
      <w:pPr>
        <w:pStyle w:val="Punkt"/>
        <w:numPr>
          <w:ilvl w:val="0"/>
          <w:numId w:val="170"/>
        </w:numPr>
      </w:pPr>
      <w:r w:rsidRPr="002C19F8">
        <w:t>udzielaniu nauczycielom pomocy w dostosowywaniu wym</w:t>
      </w:r>
      <w:r w:rsidR="0013396A" w:rsidRPr="002C19F8">
        <w:t xml:space="preserve">agań edukacyjnych wynikających </w:t>
      </w:r>
      <w:r w:rsidRPr="002C19F8">
        <w:t>z realizacji programów nauczania do indywidualnych potrzeb psychofizycznych i edukacyjnych ucznia, u którego stwierdzono zaburzenia i</w:t>
      </w:r>
      <w:r w:rsidR="008F2589" w:rsidRPr="002C19F8">
        <w:t> </w:t>
      </w:r>
      <w:r w:rsidRPr="002C19F8">
        <w:t>odchylenia rozwojowe lub specyficzne trudności w uczeniu się, uniemożliwiające sprostanie tym wymaganiom;</w:t>
      </w:r>
    </w:p>
    <w:p w14:paraId="334B2F52" w14:textId="1E860EB5" w:rsidR="00B1164A" w:rsidRPr="002C19F8" w:rsidRDefault="00B1164A" w:rsidP="00D200E6">
      <w:pPr>
        <w:pStyle w:val="Punkt"/>
        <w:numPr>
          <w:ilvl w:val="0"/>
          <w:numId w:val="170"/>
        </w:numPr>
      </w:pPr>
      <w:r w:rsidRPr="002C19F8">
        <w:t>wspieraniu nauczycieli i rodziców w rozwiązywaniu problemów wychowawczych;</w:t>
      </w:r>
    </w:p>
    <w:p w14:paraId="666321A5" w14:textId="5DE37B0F" w:rsidR="00B1164A" w:rsidRPr="002C19F8" w:rsidRDefault="00B1164A" w:rsidP="00D200E6">
      <w:pPr>
        <w:pStyle w:val="Punkt"/>
        <w:numPr>
          <w:ilvl w:val="0"/>
          <w:numId w:val="170"/>
        </w:numPr>
      </w:pPr>
      <w:r w:rsidRPr="002C19F8">
        <w:t>umożliwianiu rozwijania umiejętności wychowawczych rodziców i nauczycieli;</w:t>
      </w:r>
    </w:p>
    <w:p w14:paraId="040EB460" w14:textId="74BA5074" w:rsidR="00B1164A" w:rsidRPr="002C19F8" w:rsidRDefault="00B1164A" w:rsidP="00382938">
      <w:pPr>
        <w:pStyle w:val="Ustp"/>
        <w:keepNext w:val="0"/>
        <w:keepLines w:val="0"/>
        <w:numPr>
          <w:ilvl w:val="2"/>
          <w:numId w:val="169"/>
        </w:numPr>
        <w:jc w:val="left"/>
        <w:rPr>
          <w:rFonts w:asciiTheme="minorHAnsi" w:hAnsiTheme="minorHAnsi" w:cstheme="minorHAnsi"/>
          <w:color w:val="auto"/>
          <w:sz w:val="24"/>
        </w:rPr>
      </w:pPr>
      <w:r w:rsidRPr="002C19F8">
        <w:rPr>
          <w:rFonts w:asciiTheme="minorHAnsi" w:hAnsiTheme="minorHAnsi" w:cstheme="minorHAnsi"/>
          <w:color w:val="auto"/>
          <w:sz w:val="24"/>
        </w:rPr>
        <w:t>P</w:t>
      </w:r>
      <w:r w:rsidR="0013396A" w:rsidRPr="002C19F8">
        <w:rPr>
          <w:rFonts w:asciiTheme="minorHAnsi" w:hAnsiTheme="minorHAnsi" w:cstheme="minorHAnsi"/>
          <w:color w:val="auto"/>
          <w:sz w:val="24"/>
        </w:rPr>
        <w:t>omoc psychologiczno-pedagogiczna</w:t>
      </w:r>
      <w:r w:rsidRPr="002C19F8">
        <w:rPr>
          <w:rFonts w:asciiTheme="minorHAnsi" w:hAnsiTheme="minorHAnsi" w:cstheme="minorHAnsi"/>
          <w:color w:val="auto"/>
          <w:sz w:val="24"/>
        </w:rPr>
        <w:t xml:space="preserve"> świadczona jest uczniom, gdy jej potrzeba zorganizo</w:t>
      </w:r>
      <w:r w:rsidR="00D41861" w:rsidRPr="002C19F8">
        <w:rPr>
          <w:rFonts w:asciiTheme="minorHAnsi" w:hAnsiTheme="minorHAnsi" w:cstheme="minorHAnsi"/>
          <w:color w:val="auto"/>
          <w:sz w:val="24"/>
        </w:rPr>
        <w:t>wania wynika w szczególności z:</w:t>
      </w:r>
    </w:p>
    <w:p w14:paraId="432A7CE6" w14:textId="77777777" w:rsidR="00B1164A" w:rsidRPr="002C19F8" w:rsidRDefault="00B1164A" w:rsidP="00D200E6">
      <w:pPr>
        <w:pStyle w:val="Punkt"/>
        <w:numPr>
          <w:ilvl w:val="0"/>
          <w:numId w:val="171"/>
        </w:numPr>
      </w:pPr>
      <w:r w:rsidRPr="002C19F8">
        <w:t>niepełnosprawności ucznia;</w:t>
      </w:r>
    </w:p>
    <w:p w14:paraId="50065BF8" w14:textId="77777777" w:rsidR="00B1164A" w:rsidRPr="002C19F8" w:rsidRDefault="00B1164A" w:rsidP="00D200E6">
      <w:pPr>
        <w:pStyle w:val="Punkt"/>
        <w:numPr>
          <w:ilvl w:val="0"/>
          <w:numId w:val="171"/>
        </w:numPr>
      </w:pPr>
      <w:r w:rsidRPr="002C19F8">
        <w:t>niedostosowania społecznego;</w:t>
      </w:r>
    </w:p>
    <w:p w14:paraId="1F031FD3" w14:textId="77777777" w:rsidR="00B1164A" w:rsidRPr="002C19F8" w:rsidRDefault="00B1164A" w:rsidP="00D200E6">
      <w:pPr>
        <w:pStyle w:val="Punkt"/>
        <w:numPr>
          <w:ilvl w:val="0"/>
          <w:numId w:val="171"/>
        </w:numPr>
      </w:pPr>
      <w:r w:rsidRPr="002C19F8">
        <w:t>zagrożenia niedostosowaniem społecznym;</w:t>
      </w:r>
    </w:p>
    <w:p w14:paraId="55E89640" w14:textId="77777777" w:rsidR="00B1164A" w:rsidRPr="002C19F8" w:rsidRDefault="00B1164A" w:rsidP="00D200E6">
      <w:pPr>
        <w:pStyle w:val="Punkt"/>
        <w:numPr>
          <w:ilvl w:val="0"/>
          <w:numId w:val="171"/>
        </w:numPr>
      </w:pPr>
      <w:r w:rsidRPr="002C19F8">
        <w:t>z zaburzeń zachowania i emocji;</w:t>
      </w:r>
    </w:p>
    <w:p w14:paraId="56D902B8" w14:textId="77777777" w:rsidR="00B1164A" w:rsidRPr="002C19F8" w:rsidRDefault="00B1164A" w:rsidP="00D200E6">
      <w:pPr>
        <w:pStyle w:val="Punkt"/>
        <w:numPr>
          <w:ilvl w:val="0"/>
          <w:numId w:val="171"/>
        </w:numPr>
      </w:pPr>
      <w:r w:rsidRPr="002C19F8">
        <w:t>szczególnych uzdolnień;</w:t>
      </w:r>
    </w:p>
    <w:p w14:paraId="5E4A3524" w14:textId="77777777" w:rsidR="00B1164A" w:rsidRPr="002C19F8" w:rsidRDefault="00B1164A" w:rsidP="00D200E6">
      <w:pPr>
        <w:pStyle w:val="Punkt"/>
        <w:numPr>
          <w:ilvl w:val="0"/>
          <w:numId w:val="171"/>
        </w:numPr>
      </w:pPr>
      <w:r w:rsidRPr="002C19F8">
        <w:t>specyficznych trudności w uczeniu się;</w:t>
      </w:r>
    </w:p>
    <w:p w14:paraId="5FE5A049" w14:textId="77777777" w:rsidR="00B1164A" w:rsidRPr="002C19F8" w:rsidRDefault="00B1164A" w:rsidP="00D200E6">
      <w:pPr>
        <w:pStyle w:val="Punkt"/>
        <w:numPr>
          <w:ilvl w:val="0"/>
          <w:numId w:val="171"/>
        </w:numPr>
      </w:pPr>
      <w:r w:rsidRPr="002C19F8">
        <w:t>z deficytów kompetencji i zaburzeń sprawności językowych;</w:t>
      </w:r>
    </w:p>
    <w:p w14:paraId="0742F42E" w14:textId="77777777" w:rsidR="00B1164A" w:rsidRPr="002C19F8" w:rsidRDefault="00B1164A" w:rsidP="00D200E6">
      <w:pPr>
        <w:pStyle w:val="Punkt"/>
        <w:numPr>
          <w:ilvl w:val="0"/>
          <w:numId w:val="171"/>
        </w:numPr>
      </w:pPr>
      <w:r w:rsidRPr="002C19F8">
        <w:t>choroby przewlekłej;</w:t>
      </w:r>
    </w:p>
    <w:p w14:paraId="2E9E2C27" w14:textId="77777777" w:rsidR="00B1164A" w:rsidRPr="002C19F8" w:rsidRDefault="00B1164A" w:rsidP="00D200E6">
      <w:pPr>
        <w:pStyle w:val="Punkt"/>
        <w:numPr>
          <w:ilvl w:val="0"/>
          <w:numId w:val="171"/>
        </w:numPr>
      </w:pPr>
      <w:r w:rsidRPr="002C19F8">
        <w:t>sytuacji kryzysowych lub traumatycznych;</w:t>
      </w:r>
    </w:p>
    <w:p w14:paraId="0510AACA" w14:textId="77777777" w:rsidR="00B1164A" w:rsidRPr="002C19F8" w:rsidRDefault="00B1164A" w:rsidP="00D200E6">
      <w:pPr>
        <w:pStyle w:val="Punkt"/>
        <w:numPr>
          <w:ilvl w:val="0"/>
          <w:numId w:val="171"/>
        </w:numPr>
      </w:pPr>
      <w:r w:rsidRPr="002C19F8">
        <w:t>niepowodzeń szkolnych;</w:t>
      </w:r>
    </w:p>
    <w:p w14:paraId="6B74B9F5" w14:textId="77777777" w:rsidR="00B1164A" w:rsidRPr="002C19F8" w:rsidRDefault="00B1164A" w:rsidP="00D200E6">
      <w:pPr>
        <w:pStyle w:val="Punkt"/>
        <w:numPr>
          <w:ilvl w:val="0"/>
          <w:numId w:val="171"/>
        </w:numPr>
      </w:pPr>
      <w:r w:rsidRPr="002C19F8">
        <w:t>zaniedbań środowiskowych;</w:t>
      </w:r>
    </w:p>
    <w:p w14:paraId="780EDD24" w14:textId="77777777" w:rsidR="00051C86" w:rsidRPr="002C19F8" w:rsidRDefault="00051C86" w:rsidP="00D200E6">
      <w:pPr>
        <w:pStyle w:val="Punkt"/>
        <w:numPr>
          <w:ilvl w:val="0"/>
          <w:numId w:val="171"/>
        </w:numPr>
      </w:pPr>
      <w:r w:rsidRPr="002C19F8">
        <w:t>trudności adaptacyjnych.</w:t>
      </w:r>
    </w:p>
    <w:p w14:paraId="6D46B911" w14:textId="77777777" w:rsidR="00B1164A" w:rsidRPr="002C19F8" w:rsidRDefault="00B1164A" w:rsidP="0046302F">
      <w:pPr>
        <w:pStyle w:val="Ustp"/>
        <w:keepNext w:val="0"/>
        <w:keepLines w:val="0"/>
        <w:numPr>
          <w:ilvl w:val="2"/>
          <w:numId w:val="169"/>
        </w:numPr>
        <w:rPr>
          <w:rFonts w:asciiTheme="minorHAnsi" w:hAnsiTheme="minorHAnsi" w:cstheme="minorHAnsi"/>
          <w:color w:val="auto"/>
          <w:sz w:val="24"/>
        </w:rPr>
      </w:pPr>
      <w:r w:rsidRPr="002C19F8">
        <w:rPr>
          <w:rFonts w:asciiTheme="minorHAnsi" w:hAnsiTheme="minorHAnsi" w:cstheme="minorHAnsi"/>
          <w:color w:val="auto"/>
          <w:sz w:val="24"/>
        </w:rPr>
        <w:t>O udzielanie pomocy psychologiczno–pedagogicznej mogą wnioskować:</w:t>
      </w:r>
    </w:p>
    <w:p w14:paraId="4D36BF48" w14:textId="77777777" w:rsidR="00B1164A" w:rsidRPr="002C19F8" w:rsidRDefault="00B1164A" w:rsidP="00D200E6">
      <w:pPr>
        <w:pStyle w:val="Punkt"/>
        <w:numPr>
          <w:ilvl w:val="0"/>
          <w:numId w:val="172"/>
        </w:numPr>
      </w:pPr>
      <w:r w:rsidRPr="002C19F8">
        <w:t>rodzice ucznia/prawni opiekunowie;</w:t>
      </w:r>
    </w:p>
    <w:p w14:paraId="4854FB9B" w14:textId="77777777" w:rsidR="00B1164A" w:rsidRPr="002C19F8" w:rsidRDefault="00B1164A" w:rsidP="00D200E6">
      <w:pPr>
        <w:pStyle w:val="Punkt"/>
        <w:numPr>
          <w:ilvl w:val="0"/>
          <w:numId w:val="172"/>
        </w:numPr>
      </w:pPr>
      <w:r w:rsidRPr="002C19F8">
        <w:t>uczeń;</w:t>
      </w:r>
    </w:p>
    <w:p w14:paraId="7F4549F6" w14:textId="77777777" w:rsidR="00B1164A" w:rsidRPr="002C19F8" w:rsidRDefault="00C93118" w:rsidP="00D200E6">
      <w:pPr>
        <w:pStyle w:val="Punkt"/>
        <w:numPr>
          <w:ilvl w:val="0"/>
          <w:numId w:val="172"/>
        </w:numPr>
      </w:pPr>
      <w:r w:rsidRPr="002C19F8">
        <w:t>dyrektor</w:t>
      </w:r>
      <w:r w:rsidR="00B1164A" w:rsidRPr="002C19F8">
        <w:t xml:space="preserve"> szkoły;</w:t>
      </w:r>
    </w:p>
    <w:p w14:paraId="20336EB6" w14:textId="77777777" w:rsidR="00B1164A" w:rsidRPr="002C19F8" w:rsidRDefault="00B1164A" w:rsidP="00D200E6">
      <w:pPr>
        <w:pStyle w:val="Punkt"/>
        <w:numPr>
          <w:ilvl w:val="0"/>
          <w:numId w:val="172"/>
        </w:numPr>
      </w:pPr>
      <w:r w:rsidRPr="002C19F8">
        <w:t>nauczyciele prowadzący zajęcia z uczniem oraz zatrudnieni w szkole specjaliści;</w:t>
      </w:r>
    </w:p>
    <w:p w14:paraId="702AF7D5" w14:textId="77777777" w:rsidR="00B1164A" w:rsidRPr="002C19F8" w:rsidRDefault="00B1164A" w:rsidP="00D200E6">
      <w:pPr>
        <w:pStyle w:val="Punkt"/>
        <w:numPr>
          <w:ilvl w:val="0"/>
          <w:numId w:val="172"/>
        </w:numPr>
      </w:pPr>
      <w:r w:rsidRPr="002C19F8">
        <w:t>pielęgniarka środowiska nauczania i wychowania;</w:t>
      </w:r>
    </w:p>
    <w:p w14:paraId="3B729DAA" w14:textId="77777777" w:rsidR="00B1164A" w:rsidRPr="002C19F8" w:rsidRDefault="00B1164A" w:rsidP="00D200E6">
      <w:pPr>
        <w:pStyle w:val="Punkt"/>
        <w:numPr>
          <w:ilvl w:val="0"/>
          <w:numId w:val="172"/>
        </w:numPr>
      </w:pPr>
      <w:r w:rsidRPr="002C19F8">
        <w:t>poradnia psychologiczno-pedagogiczna;</w:t>
      </w:r>
    </w:p>
    <w:p w14:paraId="37176331" w14:textId="77777777" w:rsidR="00B1164A" w:rsidRPr="002C19F8" w:rsidRDefault="00B1164A" w:rsidP="00D200E6">
      <w:pPr>
        <w:pStyle w:val="Punkt"/>
        <w:numPr>
          <w:ilvl w:val="0"/>
          <w:numId w:val="172"/>
        </w:numPr>
      </w:pPr>
      <w:r w:rsidRPr="002C19F8">
        <w:t>pracownik socjalny;</w:t>
      </w:r>
    </w:p>
    <w:p w14:paraId="17451FE0" w14:textId="77777777" w:rsidR="00B1164A" w:rsidRPr="002C19F8" w:rsidRDefault="00B1164A" w:rsidP="00D200E6">
      <w:pPr>
        <w:pStyle w:val="Punkt"/>
        <w:numPr>
          <w:ilvl w:val="0"/>
          <w:numId w:val="172"/>
        </w:numPr>
      </w:pPr>
      <w:r w:rsidRPr="002C19F8">
        <w:t>asystent rodziny;</w:t>
      </w:r>
    </w:p>
    <w:p w14:paraId="51E49C61" w14:textId="77777777" w:rsidR="00B1164A" w:rsidRPr="002C19F8" w:rsidRDefault="00B1164A" w:rsidP="00D200E6">
      <w:pPr>
        <w:pStyle w:val="Punkt"/>
        <w:numPr>
          <w:ilvl w:val="0"/>
          <w:numId w:val="172"/>
        </w:numPr>
      </w:pPr>
      <w:r w:rsidRPr="002C19F8">
        <w:t>kurator sądowy;</w:t>
      </w:r>
    </w:p>
    <w:p w14:paraId="4A50246E" w14:textId="77777777" w:rsidR="00B1164A" w:rsidRPr="002C19F8" w:rsidRDefault="00B1164A" w:rsidP="00D200E6">
      <w:pPr>
        <w:pStyle w:val="Punkt"/>
        <w:numPr>
          <w:ilvl w:val="0"/>
          <w:numId w:val="172"/>
        </w:numPr>
      </w:pPr>
      <w:r w:rsidRPr="002C19F8">
        <w:t>organizacje pozarządowe lub instytucje działające na rzecz rodziny, dzieci i</w:t>
      </w:r>
      <w:r w:rsidR="002147E7" w:rsidRPr="002C19F8">
        <w:t> </w:t>
      </w:r>
      <w:r w:rsidRPr="002C19F8">
        <w:t>młodzieży.</w:t>
      </w:r>
    </w:p>
    <w:p w14:paraId="7F927F13" w14:textId="5F9F9713" w:rsidR="00B1164A" w:rsidRPr="002C19F8" w:rsidRDefault="008C4DAC" w:rsidP="00382938">
      <w:pPr>
        <w:pStyle w:val="Ustp"/>
        <w:keepNext w:val="0"/>
        <w:keepLines w:val="0"/>
        <w:numPr>
          <w:ilvl w:val="2"/>
          <w:numId w:val="175"/>
        </w:numPr>
        <w:jc w:val="left"/>
        <w:rPr>
          <w:rFonts w:asciiTheme="minorHAnsi" w:hAnsiTheme="minorHAnsi" w:cstheme="minorHAnsi"/>
          <w:b/>
          <w:color w:val="auto"/>
          <w:sz w:val="24"/>
        </w:rPr>
      </w:pPr>
      <w:r w:rsidRPr="002C19F8">
        <w:rPr>
          <w:rFonts w:asciiTheme="minorHAnsi" w:hAnsiTheme="minorHAnsi" w:cstheme="minorHAnsi"/>
          <w:color w:val="auto"/>
          <w:sz w:val="24"/>
        </w:rPr>
        <w:t xml:space="preserve">Wnioski </w:t>
      </w:r>
      <w:r w:rsidR="00B1164A" w:rsidRPr="002C19F8">
        <w:rPr>
          <w:rFonts w:asciiTheme="minorHAnsi" w:hAnsiTheme="minorHAnsi" w:cstheme="minorHAnsi"/>
          <w:color w:val="auto"/>
          <w:sz w:val="24"/>
        </w:rPr>
        <w:t xml:space="preserve">o organizację pomocy psychologiczno-pedagogicznej przedkłada się </w:t>
      </w:r>
      <w:r w:rsidRPr="002C19F8">
        <w:rPr>
          <w:rFonts w:asciiTheme="minorHAnsi" w:hAnsiTheme="minorHAnsi" w:cstheme="minorHAnsi"/>
          <w:color w:val="auto"/>
          <w:sz w:val="24"/>
        </w:rPr>
        <w:t>do Dyrektora szkoły poprzez złożenie w sekretariacie pisma – załącznik nr 1 do Procedury Organizowania i Udzielania Pomocy PP w Szkole</w:t>
      </w:r>
      <w:r w:rsidR="00B1164A" w:rsidRPr="002C19F8">
        <w:rPr>
          <w:rFonts w:asciiTheme="minorHAnsi" w:hAnsiTheme="minorHAnsi" w:cstheme="minorHAnsi"/>
          <w:color w:val="auto"/>
          <w:sz w:val="24"/>
        </w:rPr>
        <w:t>. W przypadku wniosków z instytucji zewnętrznych rozpatruje się wnioski złożone w formie pisemnej lub drogą elektroniczną w sekretariacie szkoły.</w:t>
      </w:r>
    </w:p>
    <w:p w14:paraId="32220A6B" w14:textId="77777777" w:rsidR="00B1164A" w:rsidRPr="002C19F8" w:rsidRDefault="00B1164A" w:rsidP="0046302F">
      <w:pPr>
        <w:pStyle w:val="Ustp"/>
        <w:keepNext w:val="0"/>
        <w:keepLines w:val="0"/>
        <w:numPr>
          <w:ilvl w:val="2"/>
          <w:numId w:val="175"/>
        </w:numPr>
        <w:ind w:left="0"/>
        <w:rPr>
          <w:rFonts w:asciiTheme="minorHAnsi" w:hAnsiTheme="minorHAnsi" w:cstheme="minorHAnsi"/>
          <w:color w:val="auto"/>
          <w:sz w:val="24"/>
        </w:rPr>
      </w:pPr>
      <w:r w:rsidRPr="002C19F8">
        <w:rPr>
          <w:rFonts w:asciiTheme="minorHAnsi" w:hAnsiTheme="minorHAnsi" w:cstheme="minorHAnsi"/>
          <w:color w:val="auto"/>
          <w:sz w:val="24"/>
        </w:rPr>
        <w:t xml:space="preserve">Pomocy psychologiczno-pedagogicznej </w:t>
      </w:r>
      <w:r w:rsidRPr="002C19F8">
        <w:rPr>
          <w:rFonts w:asciiTheme="minorHAnsi" w:hAnsiTheme="minorHAnsi" w:cstheme="minorHAnsi"/>
          <w:bCs/>
          <w:color w:val="auto"/>
          <w:sz w:val="24"/>
        </w:rPr>
        <w:t>udzielaj</w:t>
      </w:r>
      <w:r w:rsidRPr="002C19F8">
        <w:rPr>
          <w:rFonts w:asciiTheme="minorHAnsi" w:eastAsia="Arial,Bold" w:hAnsiTheme="minorHAnsi" w:cstheme="minorHAnsi"/>
          <w:bCs/>
          <w:color w:val="auto"/>
          <w:sz w:val="24"/>
        </w:rPr>
        <w:t>ą</w:t>
      </w:r>
      <w:r w:rsidRPr="002C19F8">
        <w:rPr>
          <w:rFonts w:asciiTheme="minorHAnsi" w:hAnsiTheme="minorHAnsi" w:cstheme="minorHAnsi"/>
          <w:bCs/>
          <w:color w:val="auto"/>
          <w:sz w:val="24"/>
        </w:rPr>
        <w:t>:</w:t>
      </w:r>
    </w:p>
    <w:p w14:paraId="5EF670ED" w14:textId="77777777" w:rsidR="00B1164A" w:rsidRPr="002C19F8" w:rsidRDefault="00B1164A" w:rsidP="00D200E6">
      <w:pPr>
        <w:pStyle w:val="Punkt"/>
        <w:numPr>
          <w:ilvl w:val="0"/>
          <w:numId w:val="173"/>
        </w:numPr>
      </w:pPr>
      <w:r w:rsidRPr="002C19F8">
        <w:t>nauczyciele w bieżącej pracy z uczniem na zajęciach;</w:t>
      </w:r>
    </w:p>
    <w:p w14:paraId="2F572DEF" w14:textId="77777777" w:rsidR="00B1164A" w:rsidRPr="002C19F8" w:rsidRDefault="00B1164A" w:rsidP="00D200E6">
      <w:pPr>
        <w:pStyle w:val="Punkt"/>
        <w:numPr>
          <w:ilvl w:val="0"/>
          <w:numId w:val="173"/>
        </w:numPr>
      </w:pPr>
      <w:r w:rsidRPr="002C19F8">
        <w:t>specjaliści wykonujący w szkole zadania z zakresu pomocy</w:t>
      </w:r>
      <w:r w:rsidR="00493739" w:rsidRPr="002C19F8">
        <w:t xml:space="preserve"> psychologiczno-pedagogicznej, </w:t>
      </w:r>
      <w:r w:rsidRPr="002C19F8">
        <w:t>w szczególności:</w:t>
      </w:r>
    </w:p>
    <w:p w14:paraId="3E89EAA3" w14:textId="77777777" w:rsidR="00B1164A" w:rsidRPr="002C19F8" w:rsidRDefault="00B1164A" w:rsidP="00382938">
      <w:pPr>
        <w:pStyle w:val="Litera"/>
        <w:keepNext w:val="0"/>
        <w:keepLines w:val="0"/>
        <w:numPr>
          <w:ilvl w:val="0"/>
          <w:numId w:val="174"/>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pedagog,</w:t>
      </w:r>
    </w:p>
    <w:p w14:paraId="4BFB4DA0" w14:textId="77777777" w:rsidR="00B1164A" w:rsidRPr="002C19F8" w:rsidRDefault="00B1164A" w:rsidP="00382938">
      <w:pPr>
        <w:pStyle w:val="Litera"/>
        <w:keepNext w:val="0"/>
        <w:keepLines w:val="0"/>
        <w:numPr>
          <w:ilvl w:val="0"/>
          <w:numId w:val="174"/>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psycholog szkolny</w:t>
      </w:r>
      <w:r w:rsidR="002147E7" w:rsidRPr="002C19F8">
        <w:rPr>
          <w:rFonts w:asciiTheme="minorHAnsi" w:hAnsiTheme="minorHAnsi" w:cstheme="minorHAnsi"/>
          <w:color w:val="auto"/>
          <w:sz w:val="24"/>
          <w:szCs w:val="24"/>
        </w:rPr>
        <w:t>,</w:t>
      </w:r>
    </w:p>
    <w:p w14:paraId="54243AC0" w14:textId="4EF8D446" w:rsidR="00DC078E" w:rsidRPr="002C19F8" w:rsidRDefault="002147E7" w:rsidP="00382938">
      <w:pPr>
        <w:pStyle w:val="Litera"/>
        <w:keepNext w:val="0"/>
        <w:keepLines w:val="0"/>
        <w:numPr>
          <w:ilvl w:val="0"/>
          <w:numId w:val="174"/>
        </w:numPr>
        <w:jc w:val="left"/>
        <w:rPr>
          <w:rFonts w:asciiTheme="minorHAnsi" w:hAnsiTheme="minorHAnsi" w:cstheme="minorHAnsi"/>
          <w:color w:val="auto"/>
          <w:sz w:val="24"/>
          <w:szCs w:val="24"/>
        </w:rPr>
      </w:pPr>
      <w:r w:rsidRPr="002C19F8">
        <w:rPr>
          <w:rFonts w:asciiTheme="minorHAnsi" w:hAnsiTheme="minorHAnsi" w:cstheme="minorHAnsi"/>
        </w:rPr>
        <w:t>pracownicy szkoły poprzez zintegrowane oddziaływanie na ucznia.</w:t>
      </w:r>
    </w:p>
    <w:p w14:paraId="4AE1B53F" w14:textId="68F1E036" w:rsidR="00B1164A" w:rsidRPr="002C19F8" w:rsidRDefault="007D1E6F" w:rsidP="00382938">
      <w:pPr>
        <w:pStyle w:val="Paragraf"/>
        <w:keepNext w:val="0"/>
        <w:keepLines w:val="0"/>
        <w:numPr>
          <w:ilvl w:val="0"/>
          <w:numId w:val="0"/>
        </w:numPr>
        <w:ind w:left="567"/>
        <w:jc w:val="left"/>
        <w:rPr>
          <w:rFonts w:asciiTheme="minorHAnsi" w:hAnsiTheme="minorHAnsi" w:cstheme="minorHAnsi"/>
          <w:bCs/>
          <w:sz w:val="24"/>
          <w:szCs w:val="24"/>
        </w:rPr>
      </w:pPr>
      <w:r w:rsidRPr="002C19F8">
        <w:rPr>
          <w:rFonts w:asciiTheme="minorHAnsi" w:eastAsia="Times New Roman" w:hAnsiTheme="minorHAnsi" w:cstheme="minorHAnsi"/>
          <w:b/>
          <w:bCs/>
          <w:sz w:val="24"/>
          <w:szCs w:val="24"/>
          <w:lang w:eastAsia="pl-PL"/>
        </w:rPr>
        <w:t xml:space="preserve">§ 54. </w:t>
      </w:r>
      <w:r w:rsidRPr="002C19F8">
        <w:rPr>
          <w:rFonts w:asciiTheme="minorHAnsi" w:hAnsiTheme="minorHAnsi" w:cstheme="minorHAnsi"/>
          <w:b/>
          <w:bCs/>
          <w:sz w:val="24"/>
          <w:szCs w:val="24"/>
        </w:rPr>
        <w:t>1</w:t>
      </w:r>
      <w:r w:rsidR="003024B7" w:rsidRPr="002C19F8">
        <w:rPr>
          <w:rFonts w:asciiTheme="minorHAnsi" w:hAnsiTheme="minorHAnsi" w:cstheme="minorHAnsi"/>
          <w:b/>
          <w:bCs/>
          <w:sz w:val="24"/>
          <w:szCs w:val="24"/>
        </w:rPr>
        <w:t xml:space="preserve">. </w:t>
      </w:r>
      <w:r w:rsidR="00B1164A" w:rsidRPr="002C19F8">
        <w:rPr>
          <w:rFonts w:asciiTheme="minorHAnsi" w:hAnsiTheme="minorHAnsi" w:cstheme="minorHAnsi"/>
          <w:bCs/>
          <w:sz w:val="24"/>
          <w:szCs w:val="24"/>
        </w:rPr>
        <w:t>Formy pomocy psychol</w:t>
      </w:r>
      <w:r w:rsidR="00382938" w:rsidRPr="002C19F8">
        <w:rPr>
          <w:rFonts w:asciiTheme="minorHAnsi" w:hAnsiTheme="minorHAnsi" w:cstheme="minorHAnsi"/>
          <w:bCs/>
          <w:sz w:val="24"/>
          <w:szCs w:val="24"/>
        </w:rPr>
        <w:t>ogiczno-pedagogicznej w szkole.</w:t>
      </w:r>
    </w:p>
    <w:p w14:paraId="4FF2FDA3" w14:textId="76396BD9" w:rsidR="00B1164A" w:rsidRPr="002C19F8" w:rsidRDefault="00D41861" w:rsidP="00382938">
      <w:pPr>
        <w:pStyle w:val="Ustp"/>
        <w:keepNext w:val="0"/>
        <w:keepLines w:val="0"/>
        <w:numPr>
          <w:ilvl w:val="2"/>
          <w:numId w:val="64"/>
        </w:numPr>
        <w:jc w:val="left"/>
        <w:rPr>
          <w:rFonts w:asciiTheme="minorHAnsi" w:hAnsiTheme="minorHAnsi" w:cstheme="minorHAnsi"/>
          <w:color w:val="auto"/>
          <w:sz w:val="24"/>
        </w:rPr>
      </w:pPr>
      <w:r w:rsidRPr="002C19F8">
        <w:rPr>
          <w:rFonts w:asciiTheme="minorHAnsi" w:hAnsiTheme="minorHAnsi" w:cstheme="minorHAnsi"/>
          <w:color w:val="auto"/>
          <w:sz w:val="24"/>
        </w:rPr>
        <w:t>Pomoc psychologiczno–</w:t>
      </w:r>
      <w:r w:rsidR="00B1164A" w:rsidRPr="002C19F8">
        <w:rPr>
          <w:rFonts w:asciiTheme="minorHAnsi" w:hAnsiTheme="minorHAnsi" w:cstheme="minorHAnsi"/>
          <w:color w:val="auto"/>
          <w:sz w:val="24"/>
        </w:rPr>
        <w:t>pedagogiczna w szkole realizo</w:t>
      </w:r>
      <w:r w:rsidR="001E3EB6" w:rsidRPr="002C19F8">
        <w:rPr>
          <w:rFonts w:asciiTheme="minorHAnsi" w:hAnsiTheme="minorHAnsi" w:cstheme="minorHAnsi"/>
          <w:color w:val="auto"/>
          <w:sz w:val="24"/>
        </w:rPr>
        <w:t xml:space="preserve">wana przez każdego nauczyciela </w:t>
      </w:r>
      <w:r w:rsidR="00B1164A" w:rsidRPr="002C19F8">
        <w:rPr>
          <w:rFonts w:asciiTheme="minorHAnsi" w:hAnsiTheme="minorHAnsi" w:cstheme="minorHAnsi"/>
          <w:color w:val="auto"/>
          <w:sz w:val="24"/>
        </w:rPr>
        <w:t>w bieżącej pracy z uczniem polega w szczególności na:</w:t>
      </w:r>
    </w:p>
    <w:p w14:paraId="37F9488E" w14:textId="77777777" w:rsidR="00B1164A" w:rsidRPr="002C19F8" w:rsidRDefault="00B1164A" w:rsidP="00D200E6">
      <w:pPr>
        <w:pStyle w:val="Punkt"/>
        <w:numPr>
          <w:ilvl w:val="0"/>
          <w:numId w:val="176"/>
        </w:numPr>
      </w:pPr>
      <w:r w:rsidRPr="002C19F8">
        <w:t>dostosowaniu wymagań edukacyjnych do możliwości psychofizycznych ucznia i jego potrzeb;</w:t>
      </w:r>
    </w:p>
    <w:p w14:paraId="71615077" w14:textId="77777777" w:rsidR="00B1164A" w:rsidRPr="002C19F8" w:rsidRDefault="00B1164A" w:rsidP="00D200E6">
      <w:pPr>
        <w:pStyle w:val="Punkt"/>
        <w:numPr>
          <w:ilvl w:val="0"/>
          <w:numId w:val="176"/>
        </w:numPr>
      </w:pPr>
      <w:r w:rsidRPr="002C19F8">
        <w:t>indywidualizacji pracy na zajęciach obowiązkowych i dodatkowych.</w:t>
      </w:r>
    </w:p>
    <w:p w14:paraId="3D58E01D" w14:textId="77777777" w:rsidR="00B1164A" w:rsidRPr="002C19F8" w:rsidRDefault="00B1164A" w:rsidP="0046302F">
      <w:pPr>
        <w:pStyle w:val="Ustp"/>
        <w:keepNext w:val="0"/>
        <w:keepLines w:val="0"/>
        <w:numPr>
          <w:ilvl w:val="2"/>
          <w:numId w:val="64"/>
        </w:numPr>
        <w:rPr>
          <w:rFonts w:asciiTheme="minorHAnsi" w:hAnsiTheme="minorHAnsi" w:cstheme="minorHAnsi"/>
          <w:color w:val="auto"/>
          <w:sz w:val="24"/>
        </w:rPr>
      </w:pPr>
      <w:r w:rsidRPr="002C19F8">
        <w:rPr>
          <w:rFonts w:asciiTheme="minorHAnsi" w:hAnsiTheme="minorHAnsi" w:cstheme="minorHAnsi"/>
          <w:color w:val="auto"/>
          <w:sz w:val="24"/>
        </w:rPr>
        <w:t>Inne formy pomocy psychologiczno–pedagogicznej, to:</w:t>
      </w:r>
    </w:p>
    <w:p w14:paraId="159A8E2E" w14:textId="208054BB" w:rsidR="00FA6DA1" w:rsidRPr="002C19F8" w:rsidRDefault="00B1164A" w:rsidP="00D200E6">
      <w:pPr>
        <w:pStyle w:val="Punkt"/>
        <w:numPr>
          <w:ilvl w:val="0"/>
          <w:numId w:val="177"/>
        </w:numPr>
      </w:pPr>
      <w:r w:rsidRPr="002C19F8">
        <w:t>porady i kons</w:t>
      </w:r>
      <w:r w:rsidR="00382938" w:rsidRPr="002C19F8">
        <w:t>ultacje dla uczniów – udzielane</w:t>
      </w:r>
      <w:r w:rsidRPr="002C19F8">
        <w:t xml:space="preserve"> i prowadzone przez pedagoga i</w:t>
      </w:r>
      <w:r w:rsidR="002147E7" w:rsidRPr="002C19F8">
        <w:t> </w:t>
      </w:r>
      <w:r w:rsidRPr="002C19F8">
        <w:t>psychologa</w:t>
      </w:r>
      <w:r w:rsidRPr="002C19F8">
        <w:rPr>
          <w:b/>
        </w:rPr>
        <w:t xml:space="preserve"> </w:t>
      </w:r>
      <w:r w:rsidRPr="002C19F8">
        <w:t>szkolnego;</w:t>
      </w:r>
    </w:p>
    <w:p w14:paraId="654D45CA" w14:textId="77777777" w:rsidR="00B1164A" w:rsidRPr="002C19F8" w:rsidRDefault="00B1164A" w:rsidP="00D200E6">
      <w:pPr>
        <w:pStyle w:val="Punkt"/>
        <w:numPr>
          <w:ilvl w:val="0"/>
          <w:numId w:val="177"/>
        </w:numPr>
      </w:pPr>
      <w:r w:rsidRPr="002C19F8">
        <w:t>porady, konsultacje, warsztaty i szkolenia dla nauczycieli – zgodnie z planem nadzoru pedagogicznego lub w godzinach pracy pedagoga szkolnego – w przypadku  potrzeby indywidualnych konsultacji nauczycieli z pedagogiem;</w:t>
      </w:r>
    </w:p>
    <w:p w14:paraId="607B305F" w14:textId="5E67978E" w:rsidR="00B1164A" w:rsidRPr="002C19F8" w:rsidRDefault="00B1164A" w:rsidP="00D200E6">
      <w:pPr>
        <w:pStyle w:val="Punkt"/>
        <w:numPr>
          <w:ilvl w:val="0"/>
          <w:numId w:val="177"/>
        </w:numPr>
      </w:pPr>
      <w:r w:rsidRPr="002C19F8">
        <w:t>warsztaty dla uczniów w zakresie rozwijania umiejętności uczenia się.</w:t>
      </w:r>
    </w:p>
    <w:p w14:paraId="472E1A40" w14:textId="77777777" w:rsidR="00DC078E" w:rsidRPr="002C19F8" w:rsidRDefault="00DC078E" w:rsidP="00D200E6">
      <w:pPr>
        <w:pStyle w:val="Punkt"/>
      </w:pPr>
    </w:p>
    <w:p w14:paraId="70FB8C1E" w14:textId="33B2378F" w:rsidR="003D3F43" w:rsidRPr="002C19F8" w:rsidRDefault="000E1878" w:rsidP="00382938">
      <w:pPr>
        <w:pStyle w:val="Akapitzlist"/>
        <w:numPr>
          <w:ilvl w:val="2"/>
          <w:numId w:val="64"/>
        </w:numPr>
        <w:rPr>
          <w:rFonts w:asciiTheme="minorHAnsi" w:hAnsiTheme="minorHAnsi" w:cstheme="minorHAnsi"/>
          <w:sz w:val="24"/>
          <w:szCs w:val="24"/>
        </w:rPr>
      </w:pPr>
      <w:r w:rsidRPr="002C19F8">
        <w:rPr>
          <w:rFonts w:asciiTheme="minorHAnsi" w:hAnsiTheme="minorHAnsi" w:cstheme="minorHAnsi"/>
          <w:sz w:val="24"/>
          <w:szCs w:val="24"/>
        </w:rPr>
        <w:t>W przypadku czasowego ograniczenia funkcjonowania szkoły pomoc psychologiczno-pedagogiczna jest realizowana w formach dostosowanych do możliwości jej sprawowania w formie zdalnej.  Informacja o sposobie i trybie realizacji zadań z</w:t>
      </w:r>
      <w:r w:rsidR="002147E7" w:rsidRPr="002C19F8">
        <w:rPr>
          <w:rFonts w:asciiTheme="minorHAnsi" w:hAnsiTheme="minorHAnsi" w:cstheme="minorHAnsi"/>
          <w:sz w:val="24"/>
          <w:szCs w:val="24"/>
        </w:rPr>
        <w:t> </w:t>
      </w:r>
      <w:r w:rsidRPr="002C19F8">
        <w:rPr>
          <w:rFonts w:asciiTheme="minorHAnsi" w:hAnsiTheme="minorHAnsi" w:cstheme="minorHAnsi"/>
          <w:sz w:val="24"/>
          <w:szCs w:val="24"/>
        </w:rPr>
        <w:t>zakresu pomocy psychologiczno-pedagogicznej przekazywana jest rodzicom i uczniom a w przypadku zajęć rewalidacyjnych ustalana z rodzicami oraz rejestrowana</w:t>
      </w:r>
      <w:r w:rsidR="00450223" w:rsidRPr="002C19F8">
        <w:rPr>
          <w:rFonts w:asciiTheme="minorHAnsi" w:hAnsiTheme="minorHAnsi" w:cstheme="minorHAnsi"/>
          <w:sz w:val="24"/>
          <w:szCs w:val="24"/>
        </w:rPr>
        <w:t xml:space="preserve"> w</w:t>
      </w:r>
      <w:r w:rsidR="002147E7" w:rsidRPr="002C19F8">
        <w:rPr>
          <w:rFonts w:asciiTheme="minorHAnsi" w:hAnsiTheme="minorHAnsi" w:cstheme="minorHAnsi"/>
          <w:sz w:val="24"/>
          <w:szCs w:val="24"/>
        </w:rPr>
        <w:t> </w:t>
      </w:r>
      <w:r w:rsidR="00450223" w:rsidRPr="002C19F8">
        <w:rPr>
          <w:rFonts w:asciiTheme="minorHAnsi" w:hAnsiTheme="minorHAnsi" w:cstheme="minorHAnsi"/>
          <w:sz w:val="24"/>
          <w:szCs w:val="24"/>
        </w:rPr>
        <w:t>opracowanym IPET</w:t>
      </w:r>
      <w:r w:rsidR="00D5051C" w:rsidRPr="002C19F8">
        <w:rPr>
          <w:rFonts w:asciiTheme="minorHAnsi" w:hAnsiTheme="minorHAnsi" w:cstheme="minorHAnsi"/>
          <w:sz w:val="24"/>
          <w:szCs w:val="24"/>
        </w:rPr>
        <w:t xml:space="preserve"> dla ucznia.</w:t>
      </w:r>
    </w:p>
    <w:p w14:paraId="1638C490" w14:textId="77777777" w:rsidR="00DC078E" w:rsidRPr="002C19F8" w:rsidRDefault="00DC078E" w:rsidP="00382938">
      <w:pPr>
        <w:pStyle w:val="Akapitzlist"/>
        <w:spacing w:after="0" w:line="240" w:lineRule="auto"/>
        <w:ind w:left="709"/>
        <w:contextualSpacing w:val="0"/>
        <w:rPr>
          <w:rFonts w:asciiTheme="minorHAnsi" w:hAnsiTheme="minorHAnsi" w:cstheme="minorHAnsi"/>
          <w:sz w:val="24"/>
          <w:szCs w:val="24"/>
        </w:rPr>
      </w:pPr>
    </w:p>
    <w:p w14:paraId="7D3B5268" w14:textId="77777777" w:rsidR="00B1164A" w:rsidRPr="002C19F8" w:rsidRDefault="004B4454" w:rsidP="00382938">
      <w:pPr>
        <w:pStyle w:val="Paragraf"/>
        <w:keepNext w:val="0"/>
        <w:keepLines w:val="0"/>
        <w:numPr>
          <w:ilvl w:val="0"/>
          <w:numId w:val="0"/>
        </w:numPr>
        <w:ind w:left="567"/>
        <w:jc w:val="left"/>
        <w:rPr>
          <w:rFonts w:asciiTheme="minorHAnsi" w:hAnsiTheme="minorHAnsi" w:cstheme="minorHAnsi"/>
          <w:b/>
          <w:bCs/>
          <w:sz w:val="24"/>
          <w:szCs w:val="24"/>
        </w:rPr>
      </w:pPr>
      <w:r w:rsidRPr="002C19F8">
        <w:rPr>
          <w:rFonts w:asciiTheme="minorHAnsi" w:eastAsia="Times New Roman" w:hAnsiTheme="minorHAnsi" w:cstheme="minorHAnsi"/>
          <w:b/>
          <w:bCs/>
          <w:sz w:val="24"/>
          <w:szCs w:val="24"/>
          <w:lang w:eastAsia="pl-PL"/>
        </w:rPr>
        <w:t xml:space="preserve">§ 55. </w:t>
      </w:r>
      <w:r w:rsidR="00374614" w:rsidRPr="002C19F8">
        <w:rPr>
          <w:rFonts w:asciiTheme="minorHAnsi" w:hAnsiTheme="minorHAnsi" w:cstheme="minorHAnsi"/>
          <w:b/>
          <w:bCs/>
          <w:sz w:val="24"/>
          <w:szCs w:val="24"/>
        </w:rPr>
        <w:t xml:space="preserve">1. </w:t>
      </w:r>
      <w:r w:rsidR="00B1164A" w:rsidRPr="002C19F8">
        <w:rPr>
          <w:rFonts w:asciiTheme="minorHAnsi" w:hAnsiTheme="minorHAnsi" w:cstheme="minorHAnsi"/>
          <w:bCs/>
          <w:sz w:val="24"/>
          <w:szCs w:val="24"/>
        </w:rPr>
        <w:t>Pomoc psychologiczno-pedagogiczna uczniowi zdolnemu.</w:t>
      </w:r>
    </w:p>
    <w:p w14:paraId="67D55531" w14:textId="77777777" w:rsidR="00B1164A" w:rsidRPr="002C19F8" w:rsidRDefault="00B1164A" w:rsidP="00382938">
      <w:pPr>
        <w:pStyle w:val="Ustp"/>
        <w:keepNext w:val="0"/>
        <w:keepLines w:val="0"/>
        <w:numPr>
          <w:ilvl w:val="2"/>
          <w:numId w:val="65"/>
        </w:numPr>
        <w:jc w:val="left"/>
        <w:rPr>
          <w:rFonts w:asciiTheme="minorHAnsi" w:hAnsiTheme="minorHAnsi" w:cstheme="minorHAnsi"/>
          <w:color w:val="auto"/>
          <w:sz w:val="24"/>
        </w:rPr>
      </w:pPr>
      <w:r w:rsidRPr="002C19F8">
        <w:rPr>
          <w:rFonts w:asciiTheme="minorHAnsi" w:hAnsiTheme="minorHAnsi" w:cstheme="minorHAnsi"/>
          <w:color w:val="auto"/>
          <w:sz w:val="24"/>
        </w:rPr>
        <w:t>Szkoła wspiera ucznia zdolnego poprzez:</w:t>
      </w:r>
    </w:p>
    <w:p w14:paraId="7E322AEA" w14:textId="77777777" w:rsidR="00B1164A" w:rsidRPr="002C19F8" w:rsidRDefault="00B1164A" w:rsidP="00D200E6">
      <w:pPr>
        <w:pStyle w:val="Punkt"/>
        <w:numPr>
          <w:ilvl w:val="0"/>
          <w:numId w:val="178"/>
        </w:numPr>
      </w:pPr>
      <w:r w:rsidRPr="002C19F8">
        <w:t>udzielanie uczniom pomocy w odkrywaniu ich predyspozycji, zainteresowań i</w:t>
      </w:r>
      <w:r w:rsidR="002147E7" w:rsidRPr="002C19F8">
        <w:t> </w:t>
      </w:r>
      <w:r w:rsidRPr="002C19F8">
        <w:t>uzdolnień,</w:t>
      </w:r>
    </w:p>
    <w:p w14:paraId="65A54559" w14:textId="77777777" w:rsidR="00B1164A" w:rsidRPr="002C19F8" w:rsidRDefault="00B1164A" w:rsidP="00D200E6">
      <w:pPr>
        <w:pStyle w:val="Punkt"/>
        <w:numPr>
          <w:ilvl w:val="0"/>
          <w:numId w:val="178"/>
        </w:numPr>
      </w:pPr>
      <w:r w:rsidRPr="002C19F8">
        <w:t>wspieranie emocjonalne uczniów, kształtowanie w wy</w:t>
      </w:r>
      <w:r w:rsidR="00D47739" w:rsidRPr="002C19F8">
        <w:t>chowankach adekwatnej samooceny</w:t>
      </w:r>
      <w:r w:rsidRPr="002C19F8">
        <w:t xml:space="preserve"> i wiary w siebie,</w:t>
      </w:r>
    </w:p>
    <w:p w14:paraId="1062485E" w14:textId="77777777" w:rsidR="00B1164A" w:rsidRPr="002C19F8" w:rsidRDefault="00B1164A" w:rsidP="00D200E6">
      <w:pPr>
        <w:pStyle w:val="Punkt"/>
        <w:numPr>
          <w:ilvl w:val="0"/>
          <w:numId w:val="178"/>
        </w:numPr>
      </w:pPr>
      <w:r w:rsidRPr="002C19F8">
        <w:t>stymulowanie rozwoju, uzdolnień i zainteresowań oraz wyzwalanie potencjału twórczego uczniów,</w:t>
      </w:r>
    </w:p>
    <w:p w14:paraId="257EFA3E" w14:textId="77777777" w:rsidR="00B1164A" w:rsidRPr="002C19F8" w:rsidRDefault="00B1164A" w:rsidP="00D200E6">
      <w:pPr>
        <w:pStyle w:val="Punkt"/>
        <w:numPr>
          <w:ilvl w:val="0"/>
          <w:numId w:val="178"/>
        </w:numPr>
      </w:pPr>
      <w:r w:rsidRPr="002C19F8">
        <w:t>uwrażliwianie uczniów na potrzeby innych ludzi i zachęcanie do działań prospołecznych,</w:t>
      </w:r>
    </w:p>
    <w:p w14:paraId="1352E9ED" w14:textId="77777777" w:rsidR="00B1164A" w:rsidRPr="002C19F8" w:rsidRDefault="00B1164A" w:rsidP="00D200E6">
      <w:pPr>
        <w:pStyle w:val="Punkt"/>
        <w:numPr>
          <w:ilvl w:val="0"/>
          <w:numId w:val="178"/>
        </w:numPr>
      </w:pPr>
      <w:r w:rsidRPr="002C19F8">
        <w:t>promocja ucznia zdolnego, nauczyciela opiekuna i szkoły.</w:t>
      </w:r>
    </w:p>
    <w:p w14:paraId="6EE4F4EC" w14:textId="77777777" w:rsidR="00B1164A" w:rsidRPr="002C19F8" w:rsidRDefault="00B1164A" w:rsidP="00382938">
      <w:pPr>
        <w:pStyle w:val="Ustp"/>
        <w:keepNext w:val="0"/>
        <w:keepLines w:val="0"/>
        <w:numPr>
          <w:ilvl w:val="2"/>
          <w:numId w:val="179"/>
        </w:numPr>
        <w:jc w:val="left"/>
        <w:rPr>
          <w:rFonts w:asciiTheme="minorHAnsi" w:hAnsiTheme="minorHAnsi" w:cstheme="minorHAnsi"/>
          <w:color w:val="auto"/>
          <w:sz w:val="24"/>
        </w:rPr>
      </w:pPr>
      <w:r w:rsidRPr="002C19F8">
        <w:rPr>
          <w:rFonts w:asciiTheme="minorHAnsi" w:hAnsiTheme="minorHAnsi" w:cstheme="minorHAnsi"/>
          <w:color w:val="auto"/>
          <w:sz w:val="24"/>
        </w:rPr>
        <w:t>Formy i metody pracy z uczniem zdolnym ukierunkowane są w obrębie przedmiotów humanistycznych, artystycznych, matematyczno-przyrodniczych, sportowych obejmują pracę:</w:t>
      </w:r>
    </w:p>
    <w:p w14:paraId="6094FB0B" w14:textId="77777777" w:rsidR="00B1164A" w:rsidRPr="002C19F8" w:rsidRDefault="00B1164A" w:rsidP="00D200E6">
      <w:pPr>
        <w:pStyle w:val="Punkt"/>
        <w:numPr>
          <w:ilvl w:val="0"/>
          <w:numId w:val="180"/>
        </w:numPr>
      </w:pPr>
      <w:r w:rsidRPr="002C19F8">
        <w:t>na lekcji;</w:t>
      </w:r>
    </w:p>
    <w:p w14:paraId="4E6FB1D5" w14:textId="77777777" w:rsidR="00B1164A" w:rsidRPr="002C19F8" w:rsidRDefault="00B1164A" w:rsidP="00D200E6">
      <w:pPr>
        <w:pStyle w:val="Punkt"/>
        <w:numPr>
          <w:ilvl w:val="0"/>
          <w:numId w:val="180"/>
        </w:numPr>
      </w:pPr>
      <w:r w:rsidRPr="002C19F8">
        <w:t>poza lekcjami;</w:t>
      </w:r>
    </w:p>
    <w:p w14:paraId="2E06143E" w14:textId="77777777" w:rsidR="00B1164A" w:rsidRPr="002C19F8" w:rsidRDefault="00B1164A" w:rsidP="00D200E6">
      <w:pPr>
        <w:pStyle w:val="Punkt"/>
        <w:numPr>
          <w:ilvl w:val="0"/>
          <w:numId w:val="180"/>
        </w:numPr>
      </w:pPr>
      <w:r w:rsidRPr="002C19F8">
        <w:t>poza szkołą.</w:t>
      </w:r>
    </w:p>
    <w:p w14:paraId="3A435C86" w14:textId="77777777" w:rsidR="00B1164A" w:rsidRPr="002C19F8" w:rsidRDefault="00B1164A" w:rsidP="00382938">
      <w:pPr>
        <w:pStyle w:val="Ustp"/>
        <w:keepNext w:val="0"/>
        <w:keepLines w:val="0"/>
        <w:numPr>
          <w:ilvl w:val="2"/>
          <w:numId w:val="179"/>
        </w:numPr>
        <w:ind w:left="0"/>
        <w:jc w:val="left"/>
        <w:rPr>
          <w:rFonts w:asciiTheme="minorHAnsi" w:hAnsiTheme="minorHAnsi" w:cstheme="minorHAnsi"/>
          <w:color w:val="auto"/>
          <w:sz w:val="24"/>
        </w:rPr>
      </w:pPr>
      <w:r w:rsidRPr="002C19F8">
        <w:rPr>
          <w:rFonts w:asciiTheme="minorHAnsi" w:hAnsiTheme="minorHAnsi" w:cstheme="minorHAnsi"/>
          <w:color w:val="auto"/>
          <w:sz w:val="24"/>
        </w:rPr>
        <w:t>Uczeń zdolny ma możliwość:</w:t>
      </w:r>
    </w:p>
    <w:p w14:paraId="45415DE4" w14:textId="77777777" w:rsidR="00B1164A" w:rsidRPr="002C19F8" w:rsidRDefault="00B1164A" w:rsidP="00D200E6">
      <w:pPr>
        <w:pStyle w:val="Punkt"/>
        <w:numPr>
          <w:ilvl w:val="0"/>
          <w:numId w:val="181"/>
        </w:numPr>
      </w:pPr>
      <w:r w:rsidRPr="002C19F8">
        <w:t>rozwijania zainteresowań w ramach zajęć lekcyjnych i pozalekcyjnych;</w:t>
      </w:r>
    </w:p>
    <w:p w14:paraId="77BBCC2A" w14:textId="77777777" w:rsidR="00B1164A" w:rsidRPr="002C19F8" w:rsidRDefault="00B1164A" w:rsidP="00D200E6">
      <w:pPr>
        <w:pStyle w:val="Punkt"/>
        <w:numPr>
          <w:ilvl w:val="0"/>
          <w:numId w:val="181"/>
        </w:numPr>
      </w:pPr>
      <w:r w:rsidRPr="002C19F8">
        <w:t>uzyskania od nauczyciela pomocy w przygotowaniu się do konkursów i olimpiad;</w:t>
      </w:r>
    </w:p>
    <w:p w14:paraId="7A946D60" w14:textId="6860016B" w:rsidR="00B1164A" w:rsidRPr="002C19F8" w:rsidRDefault="00B1164A" w:rsidP="00D200E6">
      <w:pPr>
        <w:pStyle w:val="Punkt"/>
        <w:numPr>
          <w:ilvl w:val="0"/>
          <w:numId w:val="181"/>
        </w:numPr>
      </w:pPr>
      <w:r w:rsidRPr="002C19F8">
        <w:t xml:space="preserve">indywidualnej pracy, </w:t>
      </w:r>
      <w:r w:rsidR="001E3EB6" w:rsidRPr="002C19F8">
        <w:t>dostosowania stopnia trudności,</w:t>
      </w:r>
      <w:r w:rsidRPr="002C19F8">
        <w:t xml:space="preserve"> poz</w:t>
      </w:r>
      <w:r w:rsidR="00D41861" w:rsidRPr="002C19F8">
        <w:t>iomu i ilości zadań lekcyjnych;</w:t>
      </w:r>
    </w:p>
    <w:p w14:paraId="2B350179" w14:textId="77777777" w:rsidR="00B1164A" w:rsidRPr="002C19F8" w:rsidRDefault="00B1164A" w:rsidP="00D200E6">
      <w:pPr>
        <w:pStyle w:val="Punkt"/>
        <w:numPr>
          <w:ilvl w:val="0"/>
          <w:numId w:val="181"/>
        </w:numPr>
      </w:pPr>
      <w:r w:rsidRPr="002C19F8">
        <w:t>realizowania indywidualnego programy nauki lub indywidualnego toku nauki.</w:t>
      </w:r>
    </w:p>
    <w:p w14:paraId="2B8653B4" w14:textId="77777777" w:rsidR="00B1164A" w:rsidRPr="002C19F8" w:rsidRDefault="00B1164A" w:rsidP="00382938">
      <w:pPr>
        <w:pStyle w:val="Ustp"/>
        <w:keepNext w:val="0"/>
        <w:keepLines w:val="0"/>
        <w:numPr>
          <w:ilvl w:val="2"/>
          <w:numId w:val="179"/>
        </w:numPr>
        <w:ind w:left="0"/>
        <w:jc w:val="left"/>
        <w:rPr>
          <w:rFonts w:asciiTheme="minorHAnsi" w:hAnsiTheme="minorHAnsi" w:cstheme="minorHAnsi"/>
          <w:color w:val="auto"/>
          <w:sz w:val="24"/>
        </w:rPr>
      </w:pPr>
      <w:r w:rsidRPr="002C19F8">
        <w:rPr>
          <w:rFonts w:asciiTheme="minorHAnsi" w:hAnsiTheme="minorHAnsi" w:cstheme="minorHAnsi"/>
          <w:color w:val="auto"/>
          <w:sz w:val="24"/>
        </w:rPr>
        <w:t>W pracy z uczniem zdolnym nauczyciel:</w:t>
      </w:r>
    </w:p>
    <w:p w14:paraId="5B45E493" w14:textId="77777777" w:rsidR="00B1164A" w:rsidRPr="002C19F8" w:rsidRDefault="00B1164A" w:rsidP="00D200E6">
      <w:pPr>
        <w:pStyle w:val="Punkt"/>
        <w:numPr>
          <w:ilvl w:val="0"/>
          <w:numId w:val="182"/>
        </w:numPr>
      </w:pPr>
      <w:r w:rsidRPr="002C19F8">
        <w:t>rozpoznaje uzdolnienia uczniów;</w:t>
      </w:r>
    </w:p>
    <w:p w14:paraId="235EC07C" w14:textId="77777777" w:rsidR="00B1164A" w:rsidRPr="002C19F8" w:rsidRDefault="00B1164A" w:rsidP="00D200E6">
      <w:pPr>
        <w:pStyle w:val="Punkt"/>
        <w:numPr>
          <w:ilvl w:val="0"/>
          <w:numId w:val="182"/>
        </w:numPr>
      </w:pPr>
      <w:r w:rsidRPr="002C19F8">
        <w:t>umożliwia uczniowi zdolnemu indywidualne, systematyczne konsultacje, celem ukierunkowania jego samodzielnej pracy;</w:t>
      </w:r>
    </w:p>
    <w:p w14:paraId="050B09CD" w14:textId="77777777" w:rsidR="00B1164A" w:rsidRPr="002C19F8" w:rsidRDefault="00B1164A" w:rsidP="00D200E6">
      <w:pPr>
        <w:pStyle w:val="Punkt"/>
        <w:numPr>
          <w:ilvl w:val="0"/>
          <w:numId w:val="182"/>
        </w:numPr>
      </w:pPr>
      <w:r w:rsidRPr="002C19F8">
        <w:t>systematycznie współpracuje z rodzicami celem ustalenia kierunków samodzielnej pracy ucznia w domu.</w:t>
      </w:r>
    </w:p>
    <w:p w14:paraId="1383AC28" w14:textId="662479EA" w:rsidR="00B1164A" w:rsidRPr="002C19F8" w:rsidRDefault="00B1164A" w:rsidP="00382938">
      <w:pPr>
        <w:pStyle w:val="Ustp"/>
        <w:keepNext w:val="0"/>
        <w:keepLines w:val="0"/>
        <w:numPr>
          <w:ilvl w:val="2"/>
          <w:numId w:val="179"/>
        </w:numPr>
        <w:ind w:left="0"/>
        <w:jc w:val="left"/>
        <w:rPr>
          <w:rFonts w:asciiTheme="minorHAnsi" w:hAnsiTheme="minorHAnsi" w:cstheme="minorHAnsi"/>
          <w:color w:val="auto"/>
          <w:sz w:val="24"/>
        </w:rPr>
      </w:pPr>
      <w:r w:rsidRPr="002C19F8">
        <w:rPr>
          <w:rFonts w:asciiTheme="minorHAnsi" w:hAnsiTheme="minorHAnsi" w:cstheme="minorHAnsi"/>
          <w:color w:val="auto"/>
          <w:sz w:val="24"/>
        </w:rPr>
        <w:t>Zainteresowania uczniów oraz ich uzdolnienia roz</w:t>
      </w:r>
      <w:r w:rsidR="00493739" w:rsidRPr="002C19F8">
        <w:rPr>
          <w:rFonts w:asciiTheme="minorHAnsi" w:hAnsiTheme="minorHAnsi" w:cstheme="minorHAnsi"/>
          <w:color w:val="auto"/>
          <w:sz w:val="24"/>
        </w:rPr>
        <w:t xml:space="preserve">poznawane są w formie wywiadów </w:t>
      </w:r>
      <w:r w:rsidRPr="002C19F8">
        <w:rPr>
          <w:rFonts w:asciiTheme="minorHAnsi" w:hAnsiTheme="minorHAnsi" w:cstheme="minorHAnsi"/>
          <w:color w:val="auto"/>
          <w:sz w:val="24"/>
        </w:rPr>
        <w:t>z rodzicami, uczniem, prowadzenia obserwacji pedagogicznych oraz z opinii i</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orzeczeń poradni</w:t>
      </w:r>
      <w:r w:rsidR="00382938" w:rsidRPr="002C19F8">
        <w:rPr>
          <w:rFonts w:asciiTheme="minorHAnsi" w:hAnsiTheme="minorHAnsi" w:cstheme="minorHAnsi"/>
          <w:color w:val="auto"/>
          <w:sz w:val="24"/>
        </w:rPr>
        <w:t xml:space="preserve"> psychologiczno-pedagogicznych.</w:t>
      </w:r>
    </w:p>
    <w:p w14:paraId="3D70343A" w14:textId="0AFE4370" w:rsidR="00B1164A" w:rsidRPr="002C19F8" w:rsidRDefault="00B1164A" w:rsidP="00382938">
      <w:pPr>
        <w:pStyle w:val="Ustp"/>
        <w:keepNext w:val="0"/>
        <w:keepLines w:val="0"/>
        <w:numPr>
          <w:ilvl w:val="2"/>
          <w:numId w:val="179"/>
        </w:numPr>
        <w:ind w:left="0"/>
        <w:jc w:val="left"/>
        <w:rPr>
          <w:rFonts w:asciiTheme="minorHAnsi" w:hAnsiTheme="minorHAnsi" w:cstheme="minorHAnsi"/>
          <w:color w:val="auto"/>
          <w:sz w:val="24"/>
        </w:rPr>
      </w:pPr>
      <w:r w:rsidRPr="002C19F8">
        <w:rPr>
          <w:rFonts w:asciiTheme="minorHAnsi" w:hAnsiTheme="minorHAnsi" w:cstheme="minorHAnsi"/>
          <w:color w:val="auto"/>
          <w:sz w:val="24"/>
        </w:rPr>
        <w:t>W przypadku stwierdzenia szczególnych uzdolnień nauczyciel edukacji przedmiotowej składa wniosek do wychowa</w:t>
      </w:r>
      <w:r w:rsidR="00382938" w:rsidRPr="002C19F8">
        <w:rPr>
          <w:rFonts w:asciiTheme="minorHAnsi" w:hAnsiTheme="minorHAnsi" w:cstheme="minorHAnsi"/>
          <w:color w:val="auto"/>
          <w:sz w:val="24"/>
        </w:rPr>
        <w:t>wcy o objęcie ucznia opieką pp.</w:t>
      </w:r>
    </w:p>
    <w:p w14:paraId="149069AB" w14:textId="186BCF7E" w:rsidR="00B1164A" w:rsidRPr="002C19F8" w:rsidRDefault="001E3EB6" w:rsidP="00382938">
      <w:pPr>
        <w:pStyle w:val="Ustp"/>
        <w:keepNext w:val="0"/>
        <w:keepLines w:val="0"/>
        <w:numPr>
          <w:ilvl w:val="2"/>
          <w:numId w:val="179"/>
        </w:numPr>
        <w:ind w:left="0"/>
        <w:jc w:val="left"/>
        <w:rPr>
          <w:rFonts w:asciiTheme="minorHAnsi" w:hAnsiTheme="minorHAnsi" w:cstheme="minorHAnsi"/>
          <w:color w:val="auto"/>
          <w:sz w:val="24"/>
        </w:rPr>
      </w:pPr>
      <w:r w:rsidRPr="002C19F8">
        <w:rPr>
          <w:rFonts w:asciiTheme="minorHAnsi" w:hAnsiTheme="minorHAnsi" w:cstheme="minorHAnsi"/>
          <w:color w:val="auto"/>
          <w:sz w:val="24"/>
        </w:rPr>
        <w:t>W szkole organizuje się koła</w:t>
      </w:r>
      <w:r w:rsidR="00B1164A" w:rsidRPr="002C19F8">
        <w:rPr>
          <w:rFonts w:asciiTheme="minorHAnsi" w:hAnsiTheme="minorHAnsi" w:cstheme="minorHAnsi"/>
          <w:color w:val="auto"/>
          <w:sz w:val="24"/>
        </w:rPr>
        <w:t xml:space="preserve"> zainteresowań zgodnie z zainteresowaniami i uzdolnieniami uczniów.</w:t>
      </w:r>
    </w:p>
    <w:p w14:paraId="03327B60" w14:textId="77777777" w:rsidR="00B1164A" w:rsidRPr="002C19F8" w:rsidRDefault="00AE3290" w:rsidP="001C6501">
      <w:pPr>
        <w:pStyle w:val="Paragraf"/>
        <w:keepNext w:val="0"/>
        <w:keepLines w:val="0"/>
        <w:numPr>
          <w:ilvl w:val="0"/>
          <w:numId w:val="0"/>
        </w:numPr>
        <w:tabs>
          <w:tab w:val="left" w:pos="567"/>
        </w:tabs>
        <w:ind w:left="567"/>
        <w:jc w:val="left"/>
        <w:rPr>
          <w:rFonts w:asciiTheme="minorHAnsi" w:hAnsiTheme="minorHAnsi" w:cstheme="minorHAnsi"/>
          <w:bCs/>
          <w:sz w:val="24"/>
          <w:szCs w:val="24"/>
        </w:rPr>
      </w:pPr>
      <w:r w:rsidRPr="002C19F8">
        <w:rPr>
          <w:rFonts w:asciiTheme="minorHAnsi" w:eastAsia="Times New Roman" w:hAnsiTheme="minorHAnsi" w:cstheme="minorHAnsi"/>
          <w:b/>
          <w:bCs/>
          <w:sz w:val="24"/>
          <w:szCs w:val="24"/>
          <w:lang w:eastAsia="pl-PL"/>
        </w:rPr>
        <w:t xml:space="preserve">§ 56. </w:t>
      </w:r>
      <w:r w:rsidR="00374614" w:rsidRPr="002C19F8">
        <w:rPr>
          <w:rFonts w:asciiTheme="minorHAnsi" w:hAnsiTheme="minorHAnsi" w:cstheme="minorHAnsi"/>
          <w:b/>
          <w:bCs/>
          <w:sz w:val="24"/>
          <w:szCs w:val="24"/>
        </w:rPr>
        <w:t xml:space="preserve">1. </w:t>
      </w:r>
      <w:r w:rsidR="00B1164A" w:rsidRPr="002C19F8">
        <w:rPr>
          <w:rFonts w:asciiTheme="minorHAnsi" w:hAnsiTheme="minorHAnsi" w:cstheme="minorHAnsi"/>
          <w:bCs/>
          <w:sz w:val="24"/>
          <w:szCs w:val="24"/>
        </w:rPr>
        <w:t>System pomocy psychologiczno–pedagogicznej.</w:t>
      </w:r>
    </w:p>
    <w:p w14:paraId="42B3B278" w14:textId="77777777" w:rsidR="00B1164A" w:rsidRPr="002C19F8" w:rsidRDefault="00B1164A" w:rsidP="0046302F">
      <w:pPr>
        <w:pStyle w:val="Ustp"/>
        <w:keepNext w:val="0"/>
        <w:keepLines w:val="0"/>
        <w:numPr>
          <w:ilvl w:val="2"/>
          <w:numId w:val="66"/>
        </w:numPr>
        <w:rPr>
          <w:rFonts w:asciiTheme="minorHAnsi" w:hAnsiTheme="minorHAnsi" w:cstheme="minorHAnsi"/>
          <w:color w:val="auto"/>
          <w:sz w:val="24"/>
        </w:rPr>
      </w:pPr>
      <w:r w:rsidRPr="002C19F8">
        <w:rPr>
          <w:rFonts w:asciiTheme="minorHAnsi" w:hAnsiTheme="minorHAnsi" w:cstheme="minorHAnsi"/>
          <w:color w:val="auto"/>
          <w:sz w:val="24"/>
        </w:rPr>
        <w:t>W szkole pomoc psychologiczno-pedagogiczna udzielana jest uczniom:</w:t>
      </w:r>
    </w:p>
    <w:p w14:paraId="02D27FF7" w14:textId="06C92CB0" w:rsidR="00B1164A" w:rsidRPr="002C19F8" w:rsidRDefault="00B1164A" w:rsidP="00D200E6">
      <w:pPr>
        <w:pStyle w:val="Punkt"/>
        <w:numPr>
          <w:ilvl w:val="0"/>
          <w:numId w:val="183"/>
        </w:numPr>
      </w:pPr>
      <w:r w:rsidRPr="002C19F8">
        <w:t>posiadającym opinię poradni psychologiczno–pedagogicznej, w tym poradni specjalistycznej o specyficznych trudnościach w uczeniu się lub inną opinię poradni psychologiczno-pedagogicznej, w tym poradni specjalistycznej;</w:t>
      </w:r>
    </w:p>
    <w:p w14:paraId="6083CD18" w14:textId="77777777" w:rsidR="00B1164A" w:rsidRPr="002C19F8" w:rsidRDefault="00B1164A" w:rsidP="00D200E6">
      <w:pPr>
        <w:pStyle w:val="Punkt"/>
        <w:numPr>
          <w:ilvl w:val="0"/>
          <w:numId w:val="183"/>
        </w:numPr>
      </w:pPr>
      <w:r w:rsidRPr="002C19F8">
        <w:t>posiadającym orzeczenie o potrzebie indywidualnego nauczania - na podstawie tego orzeczenia;</w:t>
      </w:r>
    </w:p>
    <w:p w14:paraId="3B5FEB90" w14:textId="77777777" w:rsidR="00B1164A" w:rsidRPr="002C19F8" w:rsidRDefault="00B1164A" w:rsidP="00D200E6">
      <w:pPr>
        <w:pStyle w:val="Punkt"/>
        <w:numPr>
          <w:ilvl w:val="0"/>
          <w:numId w:val="183"/>
        </w:numPr>
      </w:pPr>
      <w:r w:rsidRPr="002C19F8">
        <w:t>nieposiadającym orzeczenia lub opinii, ale dla których na podstawie rozpoznania indywidualnych potrzeb rozwojowych i edukacyjnych oraz indywidualnych możliwości psychofizycznych ucznia dokonanego przez nauczycieli i specjalistów, o</w:t>
      </w:r>
      <w:r w:rsidR="002147E7" w:rsidRPr="002C19F8">
        <w:t> </w:t>
      </w:r>
      <w:r w:rsidRPr="002C19F8">
        <w:t>którym mowa w przepisach w sprawie zasad udzielania i organizacji pomocy psychologiczno-pedagogicznej w publicznych przedszkolach, szkołach i placówkach koniecznym jest zorganizowanie zinstytucjonalizowanej formy pomocy lub pomocy doraźnej w bieżącej pracy z uczniem;</w:t>
      </w:r>
    </w:p>
    <w:p w14:paraId="69DCB59F" w14:textId="77777777" w:rsidR="00B1164A" w:rsidRPr="002C19F8" w:rsidRDefault="00B1164A" w:rsidP="00D200E6">
      <w:pPr>
        <w:pStyle w:val="Punkt"/>
        <w:numPr>
          <w:ilvl w:val="0"/>
          <w:numId w:val="183"/>
        </w:numPr>
      </w:pPr>
      <w:r w:rsidRPr="002C19F8">
        <w:t>posiadającego opinię lekarza o ograniczonych możliwościach wykonywania przez ucznia określonych ćwiczeń fizycznych na zajęciach wychowania fizycznego – na podstawie tej opinii.</w:t>
      </w:r>
    </w:p>
    <w:p w14:paraId="53308B73" w14:textId="20DAE385" w:rsidR="00B1164A" w:rsidRPr="002C19F8" w:rsidRDefault="00B1164A" w:rsidP="001C6501">
      <w:pPr>
        <w:pStyle w:val="Ustp"/>
        <w:keepNext w:val="0"/>
        <w:keepLines w:val="0"/>
        <w:numPr>
          <w:ilvl w:val="2"/>
          <w:numId w:val="184"/>
        </w:numPr>
        <w:jc w:val="left"/>
        <w:rPr>
          <w:rFonts w:asciiTheme="minorHAnsi" w:hAnsiTheme="minorHAnsi" w:cstheme="minorHAnsi"/>
          <w:color w:val="auto"/>
          <w:sz w:val="24"/>
        </w:rPr>
      </w:pPr>
      <w:r w:rsidRPr="002C19F8">
        <w:rPr>
          <w:rFonts w:asciiTheme="minorHAnsi" w:hAnsiTheme="minorHAnsi" w:cstheme="minorHAnsi"/>
          <w:color w:val="auto"/>
          <w:sz w:val="24"/>
        </w:rPr>
        <w:t>Nauczyciele pracujący z grupą uczniów prowadzą wnikliwą obserwację pedagogiczną, która polega na obserwacji zachowań, obserwacji relacji poszczególnych uczniów z innymi ludźmi, analizują postępy w rozwoju związane z edukacją i rozwojem społecznym, analizują wytwory ucznia, opinie z poradni. Na podstawie wyników obserwacji nauczyciele wstępnie definiują trudno</w:t>
      </w:r>
      <w:r w:rsidR="001C6501" w:rsidRPr="002C19F8">
        <w:rPr>
          <w:rFonts w:asciiTheme="minorHAnsi" w:hAnsiTheme="minorHAnsi" w:cstheme="minorHAnsi"/>
          <w:color w:val="auto"/>
          <w:sz w:val="24"/>
        </w:rPr>
        <w:t>ści / zdolności lub zaburzenia.</w:t>
      </w:r>
    </w:p>
    <w:p w14:paraId="086289D5"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W przypadku stwierdzenia, że uczeń ze względu na potrzeby rozwojowe lub edukacyjne oraz możliwości psychofizyczne wymaga objęcia pomocą psychologiczno–pedagogiczną odpowiednio nauczyciel, wychowawca lub specjalista niezwłocznie udziela tej pomocy w bieżącej pracy z uczniem i informuje o tym wychowawcę klasy.</w:t>
      </w:r>
    </w:p>
    <w:p w14:paraId="474E55B1" w14:textId="1E0424F3"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Wychowawca klasy przekazuje tę informację pozostałym nauczycielom p</w:t>
      </w:r>
      <w:r w:rsidR="000E1878" w:rsidRPr="002C19F8">
        <w:rPr>
          <w:rFonts w:asciiTheme="minorHAnsi" w:hAnsiTheme="minorHAnsi" w:cstheme="minorHAnsi"/>
          <w:color w:val="auto"/>
          <w:sz w:val="24"/>
        </w:rPr>
        <w:t>racującym</w:t>
      </w:r>
      <w:r w:rsidRPr="002C19F8">
        <w:rPr>
          <w:rFonts w:asciiTheme="minorHAnsi" w:hAnsiTheme="minorHAnsi" w:cstheme="minorHAnsi"/>
          <w:color w:val="auto"/>
          <w:sz w:val="24"/>
        </w:rPr>
        <w:t xml:space="preserve"> z uczniem, w przypadku, gdy stwierdzi taką potrzebę. Wychowawca klasy przekazuje informację na najbliższym posiedzeniu zespołu nauczycieli uczących w danej klasie, a jeśli termin planowanego zebrania jest odległy – otrzymany komunikat zapisuje w dzienniku lekcyjnym/e-dzienniku/ </w:t>
      </w:r>
      <w:r w:rsidR="007D44DA" w:rsidRPr="002C19F8">
        <w:rPr>
          <w:rFonts w:asciiTheme="minorHAnsi" w:hAnsiTheme="minorHAnsi" w:cstheme="minorHAnsi"/>
          <w:color w:val="auto"/>
          <w:sz w:val="24"/>
        </w:rPr>
        <w:t>dzienniku organizacji pomocy psychologiczno-pedagogicznej</w:t>
      </w:r>
      <w:r w:rsidR="001C6501" w:rsidRPr="002C19F8">
        <w:rPr>
          <w:rFonts w:asciiTheme="minorHAnsi" w:hAnsiTheme="minorHAnsi" w:cstheme="minorHAnsi"/>
          <w:color w:val="auto"/>
          <w:sz w:val="24"/>
        </w:rPr>
        <w:t>.</w:t>
      </w:r>
    </w:p>
    <w:p w14:paraId="233A52AD"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Wychowawca klasy informuje rodziców ucznia o potrzebie objęcia pomocą psychologiczno-pedagogiczną ich dziecka. Informacja jest przekazywana w form</w:t>
      </w:r>
      <w:r w:rsidR="00493739" w:rsidRPr="002C19F8">
        <w:rPr>
          <w:rFonts w:asciiTheme="minorHAnsi" w:hAnsiTheme="minorHAnsi" w:cstheme="minorHAnsi"/>
          <w:color w:val="auto"/>
          <w:sz w:val="24"/>
        </w:rPr>
        <w:t xml:space="preserve">ie </w:t>
      </w:r>
      <w:r w:rsidR="00754A0B" w:rsidRPr="002C19F8">
        <w:rPr>
          <w:rFonts w:asciiTheme="minorHAnsi" w:hAnsiTheme="minorHAnsi" w:cstheme="minorHAnsi"/>
          <w:color w:val="auto"/>
          <w:sz w:val="24"/>
        </w:rPr>
        <w:t xml:space="preserve">pisemnej – załącznik nr 4 do Procedury Organizowania i Udzielania Pomocy PP w Szkole </w:t>
      </w:r>
      <w:r w:rsidRPr="002C19F8">
        <w:rPr>
          <w:rFonts w:asciiTheme="minorHAnsi" w:hAnsiTheme="minorHAnsi" w:cstheme="minorHAnsi"/>
          <w:color w:val="auto"/>
          <w:sz w:val="24"/>
        </w:rPr>
        <w:t>lub w trakcie indywidualnej rozmowy z rodzicem</w:t>
      </w:r>
      <w:r w:rsidRPr="002C19F8">
        <w:rPr>
          <w:rFonts w:asciiTheme="minorHAnsi" w:hAnsiTheme="minorHAnsi" w:cstheme="minorHAnsi"/>
          <w:i/>
          <w:color w:val="auto"/>
          <w:sz w:val="24"/>
        </w:rPr>
        <w:t>.</w:t>
      </w:r>
    </w:p>
    <w:p w14:paraId="0F82757E" w14:textId="56BB1B76"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W przypadku, gdy wychowawca uzna, że należy uczniowi zorganizować szkolną formę pomocy psychologiczno–pedagogicznej (zajęcia dydaktyczno – wyrównawcze, zajęcia rozwijające uzdolnienia, inne specjalistyczne formy pomocy), wychowawca zasięga opinii</w:t>
      </w:r>
      <w:r w:rsidR="001C6501" w:rsidRPr="002C19F8">
        <w:rPr>
          <w:rFonts w:asciiTheme="minorHAnsi" w:hAnsiTheme="minorHAnsi" w:cstheme="minorHAnsi"/>
          <w:color w:val="auto"/>
          <w:sz w:val="24"/>
        </w:rPr>
        <w:t xml:space="preserve"> nauczycieli uczących w klasie.</w:t>
      </w:r>
    </w:p>
    <w:p w14:paraId="1AE2108F" w14:textId="751A6F15"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Wychowawca ma prawo zwołać zebranie wszystkich uc</w:t>
      </w:r>
      <w:r w:rsidR="00493739" w:rsidRPr="002C19F8">
        <w:rPr>
          <w:rFonts w:asciiTheme="minorHAnsi" w:hAnsiTheme="minorHAnsi" w:cstheme="minorHAnsi"/>
          <w:color w:val="auto"/>
          <w:sz w:val="24"/>
        </w:rPr>
        <w:t>zących nauczycieli w</w:t>
      </w:r>
      <w:r w:rsidR="002147E7" w:rsidRPr="002C19F8">
        <w:rPr>
          <w:rFonts w:asciiTheme="minorHAnsi" w:hAnsiTheme="minorHAnsi" w:cstheme="minorHAnsi"/>
          <w:color w:val="auto"/>
          <w:sz w:val="24"/>
        </w:rPr>
        <w:t> </w:t>
      </w:r>
      <w:r w:rsidR="00493739" w:rsidRPr="002C19F8">
        <w:rPr>
          <w:rFonts w:asciiTheme="minorHAnsi" w:hAnsiTheme="minorHAnsi" w:cstheme="minorHAnsi"/>
          <w:color w:val="auto"/>
          <w:sz w:val="24"/>
        </w:rPr>
        <w:t>oddz</w:t>
      </w:r>
      <w:r w:rsidR="00E2188C" w:rsidRPr="002C19F8">
        <w:rPr>
          <w:rFonts w:asciiTheme="minorHAnsi" w:hAnsiTheme="minorHAnsi" w:cstheme="minorHAnsi"/>
          <w:color w:val="auto"/>
          <w:sz w:val="24"/>
        </w:rPr>
        <w:t>iale</w:t>
      </w:r>
      <w:r w:rsidR="00493739"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w celu: skoordynowania działań w pracy z uczniem, zasięgnięcia opinii nauczycieli, wypracowania wspólnych zasad postępowania wob</w:t>
      </w:r>
      <w:r w:rsidR="00E2188C" w:rsidRPr="002C19F8">
        <w:rPr>
          <w:rFonts w:asciiTheme="minorHAnsi" w:hAnsiTheme="minorHAnsi" w:cstheme="minorHAnsi"/>
          <w:color w:val="auto"/>
          <w:sz w:val="24"/>
        </w:rPr>
        <w:t>ec ucznia, ustalenia form pracy</w:t>
      </w:r>
      <w:r w:rsidRPr="002C19F8">
        <w:rPr>
          <w:rFonts w:asciiTheme="minorHAnsi" w:hAnsiTheme="minorHAnsi" w:cstheme="minorHAnsi"/>
          <w:color w:val="auto"/>
          <w:sz w:val="24"/>
        </w:rPr>
        <w:t xml:space="preserve"> z uczniem, dostosowania metod i form pracy do potrzeb i możliwości ucznia. Informację o spotkaniu nauczycieli pracujących w jednym oddziale wychowawca przekazuje z co najm</w:t>
      </w:r>
      <w:r w:rsidR="001C6501" w:rsidRPr="002C19F8">
        <w:rPr>
          <w:rFonts w:asciiTheme="minorHAnsi" w:hAnsiTheme="minorHAnsi" w:cstheme="minorHAnsi"/>
          <w:color w:val="auto"/>
          <w:sz w:val="24"/>
        </w:rPr>
        <w:t>niej tygodniowym wyprzedzeniem.</w:t>
      </w:r>
    </w:p>
    <w:p w14:paraId="6DA1F0C0"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Po dokonanych ustaleniach zespołu nauczycielskiego lub zebraniu opinii od poszczególnych nauczycieli, wychowawca </w:t>
      </w:r>
      <w:r w:rsidR="004E3A98" w:rsidRPr="002C19F8">
        <w:rPr>
          <w:rFonts w:asciiTheme="minorHAnsi" w:hAnsiTheme="minorHAnsi" w:cstheme="minorHAnsi"/>
          <w:color w:val="auto"/>
          <w:sz w:val="24"/>
        </w:rPr>
        <w:t xml:space="preserve">w porozumieniu ze specjalistą, </w:t>
      </w:r>
      <w:r w:rsidRPr="002C19F8">
        <w:rPr>
          <w:rFonts w:asciiTheme="minorHAnsi" w:hAnsiTheme="minorHAnsi" w:cstheme="minorHAnsi"/>
          <w:color w:val="auto"/>
          <w:sz w:val="24"/>
        </w:rPr>
        <w:t xml:space="preserve">proponuje formy pomocy psychologiczno–pedagogicznej świadczonej poszczególnym uczniom. Propozycję przedstawia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owi szkoły.</w:t>
      </w:r>
    </w:p>
    <w:p w14:paraId="789DD56E"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Wychowawca przy czynnościach, o których mowa w ust. 7 współpracuje z</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rodzicami ucznia lub w razie potrzeby ze specjalistami zatrudnionymi w szkole.</w:t>
      </w:r>
    </w:p>
    <w:p w14:paraId="5A11DB83"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Wymiar godzin poszczególnych form udzielania uczniom pomocy psychologiczno–pedagogicznej ustala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biorąc pod uwagę wszystkie godziny, które w</w:t>
      </w:r>
      <w:r w:rsidR="00877278" w:rsidRPr="002C19F8">
        <w:rPr>
          <w:rFonts w:asciiTheme="minorHAnsi" w:hAnsiTheme="minorHAnsi" w:cstheme="minorHAnsi"/>
          <w:color w:val="auto"/>
          <w:sz w:val="24"/>
        </w:rPr>
        <w:t> </w:t>
      </w:r>
      <w:r w:rsidRPr="002C19F8">
        <w:rPr>
          <w:rFonts w:asciiTheme="minorHAnsi" w:hAnsiTheme="minorHAnsi" w:cstheme="minorHAnsi"/>
          <w:color w:val="auto"/>
          <w:sz w:val="24"/>
        </w:rPr>
        <w:t>danym roku szkolnym mogą być przeznaczone na realizację tych form.</w:t>
      </w:r>
    </w:p>
    <w:p w14:paraId="7A1F28D9" w14:textId="2B9C98EC" w:rsidR="00C97261" w:rsidRPr="002C19F8" w:rsidRDefault="00AE3290"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O ustalonych dla ucznia formach, okresie udzielania pomocy psychologiczno–pedagogicznej oraz wymiarze godzin, w których poszczególne formy będą realizowane niezwłocznie zawiadamia się rodzica w formie pisemnej. Wychowawca klasy wpisuje powyższą informację w Dzienniku Organizacji Pomocy Psychologiczno-Pedagogicznej /e-dzienniku i przekazuje na spotkaniu z rodzicem w postaci pisemnych ustaleń Dyrektora Szkoły. Rodzic własnoręcznym podpisem pot</w:t>
      </w:r>
      <w:r w:rsidR="00D41861" w:rsidRPr="002C19F8">
        <w:rPr>
          <w:rFonts w:asciiTheme="minorHAnsi" w:hAnsiTheme="minorHAnsi" w:cstheme="minorHAnsi"/>
          <w:color w:val="auto"/>
          <w:sz w:val="24"/>
        </w:rPr>
        <w:t>wierdza otrzymanie informacji, poprzez wyrażenie</w:t>
      </w:r>
      <w:r w:rsidRPr="002C19F8">
        <w:rPr>
          <w:rFonts w:asciiTheme="minorHAnsi" w:hAnsiTheme="minorHAnsi" w:cstheme="minorHAnsi"/>
          <w:color w:val="auto"/>
          <w:sz w:val="24"/>
        </w:rPr>
        <w:t xml:space="preserve"> zgody/lub odmowy na temat proponowanych form pomocy.</w:t>
      </w:r>
    </w:p>
    <w:p w14:paraId="186EFB21" w14:textId="77777777" w:rsidR="00B1164A" w:rsidRPr="002C19F8" w:rsidRDefault="007D44D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dzienniku organizacji pomocy psychologiczno-pedagogicznej</w:t>
      </w:r>
      <w:r w:rsidR="00B1164A" w:rsidRPr="002C19F8">
        <w:rPr>
          <w:rFonts w:asciiTheme="minorHAnsi" w:hAnsiTheme="minorHAnsi" w:cstheme="minorHAnsi"/>
          <w:color w:val="auto"/>
          <w:sz w:val="24"/>
        </w:rPr>
        <w:t xml:space="preserve">/e-dzienniku </w:t>
      </w:r>
      <w:r w:rsidR="004E3A98" w:rsidRPr="002C19F8">
        <w:rPr>
          <w:rFonts w:asciiTheme="minorHAnsi" w:hAnsiTheme="minorHAnsi" w:cstheme="minorHAnsi"/>
          <w:color w:val="auto"/>
          <w:sz w:val="24"/>
        </w:rPr>
        <w:t>i</w:t>
      </w:r>
      <w:r w:rsidR="00877278" w:rsidRPr="002C19F8">
        <w:rPr>
          <w:rFonts w:asciiTheme="minorHAnsi" w:hAnsiTheme="minorHAnsi" w:cstheme="minorHAnsi"/>
          <w:color w:val="auto"/>
          <w:sz w:val="24"/>
        </w:rPr>
        <w:t> </w:t>
      </w:r>
      <w:r w:rsidR="00B1164A" w:rsidRPr="002C19F8">
        <w:rPr>
          <w:rFonts w:asciiTheme="minorHAnsi" w:hAnsiTheme="minorHAnsi" w:cstheme="minorHAnsi"/>
          <w:color w:val="auto"/>
          <w:sz w:val="24"/>
        </w:rPr>
        <w:t>przekazuje na spotkaniu z rodzicem, zaś rodzic własnoręcznym podpisem potwierdza otrzymanie informacji.</w:t>
      </w:r>
      <w:r w:rsidR="00B1164A" w:rsidRPr="002C19F8">
        <w:rPr>
          <w:rFonts w:asciiTheme="minorHAnsi" w:hAnsiTheme="minorHAnsi" w:cstheme="minorHAnsi"/>
          <w:b/>
          <w:color w:val="auto"/>
          <w:sz w:val="24"/>
        </w:rPr>
        <w:t xml:space="preserve"> </w:t>
      </w:r>
    </w:p>
    <w:p w14:paraId="74A4E2D9"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Rodzic</w:t>
      </w:r>
      <w:r w:rsidR="004E3A98" w:rsidRPr="002C19F8">
        <w:rPr>
          <w:rFonts w:asciiTheme="minorHAnsi" w:hAnsiTheme="minorHAnsi" w:cstheme="minorHAnsi"/>
          <w:color w:val="auto"/>
          <w:sz w:val="24"/>
        </w:rPr>
        <w:t>/pełnoletni uczeń</w:t>
      </w:r>
      <w:r w:rsidRPr="002C19F8">
        <w:rPr>
          <w:rFonts w:asciiTheme="minorHAnsi" w:hAnsiTheme="minorHAnsi" w:cstheme="minorHAnsi"/>
          <w:color w:val="auto"/>
          <w:sz w:val="24"/>
        </w:rPr>
        <w:t xml:space="preserve"> ma prawo do odmowy świadczenia pomocy psychologiczno–pedagogicznej swojemu dziecku.</w:t>
      </w:r>
    </w:p>
    <w:p w14:paraId="749F9212" w14:textId="6A9F7E78"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Wychowawca klasy jest koordynatorem wszelkich działań związanych z</w:t>
      </w:r>
      <w:r w:rsidR="00877278" w:rsidRPr="002C19F8">
        <w:rPr>
          <w:rFonts w:asciiTheme="minorHAnsi" w:hAnsiTheme="minorHAnsi" w:cstheme="minorHAnsi"/>
          <w:color w:val="auto"/>
          <w:sz w:val="24"/>
        </w:rPr>
        <w:t> </w:t>
      </w:r>
      <w:r w:rsidR="009D33A9" w:rsidRPr="002C19F8">
        <w:rPr>
          <w:rFonts w:asciiTheme="minorHAnsi" w:hAnsiTheme="minorHAnsi" w:cstheme="minorHAnsi"/>
          <w:color w:val="auto"/>
          <w:sz w:val="24"/>
        </w:rPr>
        <w:t>organizacją</w:t>
      </w:r>
      <w:r w:rsidRPr="002C19F8">
        <w:rPr>
          <w:rFonts w:asciiTheme="minorHAnsi" w:hAnsiTheme="minorHAnsi" w:cstheme="minorHAnsi"/>
          <w:color w:val="auto"/>
          <w:sz w:val="24"/>
        </w:rPr>
        <w:t xml:space="preserve"> i świ</w:t>
      </w:r>
      <w:r w:rsidR="008F041C" w:rsidRPr="002C19F8">
        <w:rPr>
          <w:rFonts w:asciiTheme="minorHAnsi" w:hAnsiTheme="minorHAnsi" w:cstheme="minorHAnsi"/>
          <w:color w:val="auto"/>
          <w:sz w:val="24"/>
        </w:rPr>
        <w:t>adczeniem pomocy psychologiczno–</w:t>
      </w:r>
      <w:r w:rsidRPr="002C19F8">
        <w:rPr>
          <w:rFonts w:asciiTheme="minorHAnsi" w:hAnsiTheme="minorHAnsi" w:cstheme="minorHAnsi"/>
          <w:color w:val="auto"/>
          <w:sz w:val="24"/>
        </w:rPr>
        <w:t>pedagogicznej swoim wychowankom.</w:t>
      </w:r>
    </w:p>
    <w:p w14:paraId="28B3A477" w14:textId="76D9A390"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Każdy nauczyciel oraz specjalista zatrudniony w szkole ma obowiązek włączyć się w realizację zintegrowanych, wspólnie wypracowanych </w:t>
      </w:r>
      <w:r w:rsidR="001C6501" w:rsidRPr="002C19F8">
        <w:rPr>
          <w:rFonts w:asciiTheme="minorHAnsi" w:hAnsiTheme="minorHAnsi" w:cstheme="minorHAnsi"/>
          <w:color w:val="auto"/>
          <w:sz w:val="24"/>
        </w:rPr>
        <w:t>form i metod wspierania ucznia.</w:t>
      </w:r>
    </w:p>
    <w:p w14:paraId="0EB940AD" w14:textId="0A2DE360"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W przypadku, gdy pomimo udzielanej uczniowi pomocy psychologiczno-pedagogicznej nie nastąpiła poprawa w funkcjonowaniu ucznia w szkole </w:t>
      </w:r>
      <w:r w:rsidR="00C93118" w:rsidRPr="002C19F8">
        <w:rPr>
          <w:rFonts w:asciiTheme="minorHAnsi" w:hAnsiTheme="minorHAnsi" w:cstheme="minorHAnsi"/>
          <w:color w:val="auto"/>
          <w:sz w:val="24"/>
        </w:rPr>
        <w:t>dyrektor</w:t>
      </w:r>
      <w:r w:rsidR="00775DBC" w:rsidRPr="002C19F8">
        <w:rPr>
          <w:rFonts w:asciiTheme="minorHAnsi" w:hAnsiTheme="minorHAnsi" w:cstheme="minorHAnsi"/>
          <w:color w:val="auto"/>
          <w:sz w:val="24"/>
        </w:rPr>
        <w:t xml:space="preserve"> szkoły, </w:t>
      </w:r>
      <w:r w:rsidRPr="002C19F8">
        <w:rPr>
          <w:rFonts w:asciiTheme="minorHAnsi" w:hAnsiTheme="minorHAnsi" w:cstheme="minorHAnsi"/>
          <w:color w:val="auto"/>
          <w:sz w:val="24"/>
        </w:rPr>
        <w:t>za zgodą rodziców, występuje do poradni psychologiczno-pedagogicznej o</w:t>
      </w:r>
      <w:r w:rsidR="00877278" w:rsidRPr="002C19F8">
        <w:rPr>
          <w:rFonts w:asciiTheme="minorHAnsi" w:hAnsiTheme="minorHAnsi" w:cstheme="minorHAnsi"/>
          <w:color w:val="auto"/>
          <w:sz w:val="24"/>
        </w:rPr>
        <w:t> </w:t>
      </w:r>
      <w:r w:rsidRPr="002C19F8">
        <w:rPr>
          <w:rFonts w:asciiTheme="minorHAnsi" w:hAnsiTheme="minorHAnsi" w:cstheme="minorHAnsi"/>
          <w:color w:val="auto"/>
          <w:sz w:val="24"/>
        </w:rPr>
        <w:t>przeprowadzenie diagnozy i wskazan</w:t>
      </w:r>
      <w:r w:rsidR="001C6501" w:rsidRPr="002C19F8">
        <w:rPr>
          <w:rFonts w:asciiTheme="minorHAnsi" w:hAnsiTheme="minorHAnsi" w:cstheme="minorHAnsi"/>
          <w:color w:val="auto"/>
          <w:sz w:val="24"/>
        </w:rPr>
        <w:t>ie rozwiązania problemu ucznia.</w:t>
      </w:r>
    </w:p>
    <w:p w14:paraId="73F2DF59" w14:textId="23E696E6"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Objęcie ucznia zajęciami dydaktyczno–wyrównawczymi i specjali</w:t>
      </w:r>
      <w:r w:rsidR="001C6501" w:rsidRPr="002C19F8">
        <w:rPr>
          <w:rFonts w:asciiTheme="minorHAnsi" w:hAnsiTheme="minorHAnsi" w:cstheme="minorHAnsi"/>
          <w:color w:val="auto"/>
          <w:sz w:val="24"/>
        </w:rPr>
        <w:t>stycznymi wymaga zgody rodzica.</w:t>
      </w:r>
    </w:p>
    <w:p w14:paraId="476F4381"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Zajęcia specjalistyczne i korekcyjno-kompensacyjne prowadzą nauczyciele i</w:t>
      </w:r>
      <w:r w:rsidR="00877278" w:rsidRPr="002C19F8">
        <w:rPr>
          <w:rFonts w:asciiTheme="minorHAnsi" w:hAnsiTheme="minorHAnsi" w:cstheme="minorHAnsi"/>
          <w:color w:val="auto"/>
          <w:sz w:val="24"/>
        </w:rPr>
        <w:t> </w:t>
      </w:r>
      <w:r w:rsidRPr="002C19F8">
        <w:rPr>
          <w:rFonts w:asciiTheme="minorHAnsi" w:hAnsiTheme="minorHAnsi" w:cstheme="minorHAnsi"/>
          <w:color w:val="auto"/>
          <w:sz w:val="24"/>
        </w:rPr>
        <w:t>specjaliści posiadający kwalifikacje odpowiednie do rodzaju zajęć.</w:t>
      </w:r>
    </w:p>
    <w:p w14:paraId="127D948B" w14:textId="5A5AA0DF"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O objęciu ucznia zajęciami dydaktyczno-wyrównawczymi lub zajęciami </w:t>
      </w:r>
      <w:r w:rsidR="00D47739" w:rsidRPr="002C19F8">
        <w:rPr>
          <w:rFonts w:asciiTheme="minorHAnsi" w:hAnsiTheme="minorHAnsi" w:cstheme="minorHAnsi"/>
          <w:color w:val="auto"/>
          <w:sz w:val="24"/>
        </w:rPr>
        <w:t xml:space="preserve">specjalistycznymi decyduje </w:t>
      </w:r>
      <w:r w:rsidR="00C93118" w:rsidRPr="002C19F8">
        <w:rPr>
          <w:rFonts w:asciiTheme="minorHAnsi" w:hAnsiTheme="minorHAnsi" w:cstheme="minorHAnsi"/>
          <w:color w:val="auto"/>
          <w:sz w:val="24"/>
        </w:rPr>
        <w:t>dyrektor</w:t>
      </w:r>
      <w:r w:rsidR="00D47739"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O zakończeniu ud</w:t>
      </w:r>
      <w:r w:rsidR="00E2188C" w:rsidRPr="002C19F8">
        <w:rPr>
          <w:rFonts w:asciiTheme="minorHAnsi" w:hAnsiTheme="minorHAnsi" w:cstheme="minorHAnsi"/>
          <w:color w:val="auto"/>
          <w:sz w:val="24"/>
        </w:rPr>
        <w:t xml:space="preserve">zielania pomocy w formie zajęć </w:t>
      </w:r>
      <w:r w:rsidRPr="002C19F8">
        <w:rPr>
          <w:rFonts w:asciiTheme="minorHAnsi" w:hAnsiTheme="minorHAnsi" w:cstheme="minorHAnsi"/>
          <w:color w:val="auto"/>
          <w:sz w:val="24"/>
        </w:rPr>
        <w:t xml:space="preserve">specjalistycznych decyduje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na wniosek rodziców lub nauczyciela prowadzącego zajęcia.</w:t>
      </w:r>
    </w:p>
    <w:p w14:paraId="76B84274"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W </w:t>
      </w:r>
      <w:r w:rsidR="00775DBC" w:rsidRPr="002C19F8">
        <w:rPr>
          <w:rFonts w:asciiTheme="minorHAnsi" w:hAnsiTheme="minorHAnsi" w:cstheme="minorHAnsi"/>
          <w:color w:val="auto"/>
          <w:sz w:val="24"/>
        </w:rPr>
        <w:t>szkole zatrudniony jest pedagog</w:t>
      </w:r>
      <w:r w:rsidR="00FC741B" w:rsidRPr="002C19F8">
        <w:rPr>
          <w:rFonts w:asciiTheme="minorHAnsi" w:hAnsiTheme="minorHAnsi" w:cstheme="minorHAnsi"/>
          <w:color w:val="auto"/>
          <w:sz w:val="24"/>
        </w:rPr>
        <w:t>, pedagog specjalny</w:t>
      </w:r>
      <w:r w:rsidRPr="002C19F8">
        <w:rPr>
          <w:rFonts w:asciiTheme="minorHAnsi" w:hAnsiTheme="minorHAnsi" w:cstheme="minorHAnsi"/>
          <w:color w:val="auto"/>
          <w:sz w:val="24"/>
        </w:rPr>
        <w:t xml:space="preserve"> </w:t>
      </w:r>
      <w:r w:rsidR="00775DBC" w:rsidRPr="002C19F8">
        <w:rPr>
          <w:rFonts w:asciiTheme="minorHAnsi" w:hAnsiTheme="minorHAnsi" w:cstheme="minorHAnsi"/>
          <w:color w:val="auto"/>
          <w:sz w:val="24"/>
        </w:rPr>
        <w:t xml:space="preserve">oraz </w:t>
      </w:r>
      <w:r w:rsidRPr="002C19F8">
        <w:rPr>
          <w:rFonts w:asciiTheme="minorHAnsi" w:hAnsiTheme="minorHAnsi" w:cstheme="minorHAnsi"/>
          <w:color w:val="auto"/>
          <w:sz w:val="24"/>
        </w:rPr>
        <w:t>psycholog</w:t>
      </w:r>
      <w:r w:rsidR="00775DBC" w:rsidRPr="002C19F8">
        <w:rPr>
          <w:rFonts w:asciiTheme="minorHAnsi" w:hAnsiTheme="minorHAnsi" w:cstheme="minorHAnsi"/>
          <w:color w:val="auto"/>
          <w:sz w:val="24"/>
        </w:rPr>
        <w:t xml:space="preserve">. </w:t>
      </w:r>
    </w:p>
    <w:p w14:paraId="15DA518E"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Porad dla rodziców i nauczycieli udzielają, w zależności od potrzeb, pedagog,</w:t>
      </w:r>
      <w:r w:rsidR="00AC7472" w:rsidRPr="002C19F8">
        <w:rPr>
          <w:rFonts w:asciiTheme="minorHAnsi" w:hAnsiTheme="minorHAnsi" w:cstheme="minorHAnsi"/>
          <w:color w:val="auto"/>
          <w:sz w:val="24"/>
        </w:rPr>
        <w:t xml:space="preserve"> pedagog specjalny, </w:t>
      </w:r>
      <w:r w:rsidRPr="002C19F8">
        <w:rPr>
          <w:rFonts w:asciiTheme="minorHAnsi" w:hAnsiTheme="minorHAnsi" w:cstheme="minorHAnsi"/>
          <w:color w:val="auto"/>
          <w:sz w:val="24"/>
        </w:rPr>
        <w:t>psycholog oraz inni nauczyciele posiadający przygotowanie do prowadzenia zajęć specjalistycznyc</w:t>
      </w:r>
      <w:r w:rsidR="00775DBC" w:rsidRPr="002C19F8">
        <w:rPr>
          <w:rFonts w:asciiTheme="minorHAnsi" w:hAnsiTheme="minorHAnsi" w:cstheme="minorHAnsi"/>
          <w:color w:val="auto"/>
          <w:sz w:val="24"/>
        </w:rPr>
        <w:t>h.</w:t>
      </w:r>
      <w:r w:rsidR="00D47739"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W szkole mogą być prowadzone warsztaty dla rodziców w celu doskonalenia umiejętności z zakresu komunikacji społecznej oraz umiejętności wychowawczych.</w:t>
      </w:r>
    </w:p>
    <w:p w14:paraId="73778056"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Wsparcie merytoryczne dla nauczycieli, wychowawców i specjalistów udzielających pomocy psychologiczno-pedagogicznej udziela Poradn</w:t>
      </w:r>
      <w:r w:rsidR="00493739" w:rsidRPr="002C19F8">
        <w:rPr>
          <w:rFonts w:asciiTheme="minorHAnsi" w:hAnsiTheme="minorHAnsi" w:cstheme="minorHAnsi"/>
          <w:color w:val="auto"/>
          <w:sz w:val="24"/>
        </w:rPr>
        <w:t xml:space="preserve">ia Pedagogiczno-Psychologiczna </w:t>
      </w:r>
      <w:r w:rsidRPr="002C19F8">
        <w:rPr>
          <w:rFonts w:asciiTheme="minorHAnsi" w:hAnsiTheme="minorHAnsi" w:cstheme="minorHAnsi"/>
          <w:color w:val="auto"/>
          <w:sz w:val="24"/>
        </w:rPr>
        <w:t>w Łodzi na zasadach określonych w zawartym porozumieniu pomiędzy stronami.</w:t>
      </w:r>
    </w:p>
    <w:p w14:paraId="4A835595" w14:textId="77777777" w:rsidR="00B1164A" w:rsidRPr="002C19F8" w:rsidRDefault="00296E79" w:rsidP="001C6501">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57. </w:t>
      </w:r>
      <w:r w:rsidR="00374614" w:rsidRPr="002C19F8">
        <w:rPr>
          <w:rFonts w:asciiTheme="minorHAnsi" w:hAnsiTheme="minorHAnsi" w:cstheme="minorHAnsi"/>
          <w:b/>
          <w:sz w:val="24"/>
          <w:szCs w:val="24"/>
        </w:rPr>
        <w:t>1</w:t>
      </w:r>
      <w:r w:rsidR="00374614" w:rsidRPr="002C19F8">
        <w:rPr>
          <w:rFonts w:asciiTheme="minorHAnsi" w:hAnsiTheme="minorHAnsi" w:cstheme="minorHAnsi"/>
          <w:sz w:val="24"/>
          <w:szCs w:val="24"/>
        </w:rPr>
        <w:t xml:space="preserve">. </w:t>
      </w:r>
      <w:r w:rsidR="00B1164A" w:rsidRPr="002C19F8">
        <w:rPr>
          <w:rFonts w:asciiTheme="minorHAnsi" w:hAnsiTheme="minorHAnsi" w:cstheme="minorHAnsi"/>
          <w:sz w:val="24"/>
          <w:szCs w:val="24"/>
        </w:rPr>
        <w:t>Zadania i obowiązki nauczycieli i specjalistów w zakresie udzielania pomocy psychologiczno-pedagogicznej</w:t>
      </w:r>
      <w:r w:rsidR="00374614" w:rsidRPr="002C19F8">
        <w:rPr>
          <w:rFonts w:asciiTheme="minorHAnsi" w:hAnsiTheme="minorHAnsi" w:cstheme="minorHAnsi"/>
          <w:sz w:val="24"/>
          <w:szCs w:val="24"/>
        </w:rPr>
        <w:t>.</w:t>
      </w:r>
    </w:p>
    <w:p w14:paraId="2B77162A" w14:textId="77777777" w:rsidR="00B1164A" w:rsidRPr="002C19F8" w:rsidRDefault="00B1164A" w:rsidP="001C6501">
      <w:pPr>
        <w:pStyle w:val="Ustp"/>
        <w:keepNext w:val="0"/>
        <w:keepLines w:val="0"/>
        <w:numPr>
          <w:ilvl w:val="2"/>
          <w:numId w:val="67"/>
        </w:numPr>
        <w:jc w:val="left"/>
        <w:rPr>
          <w:rFonts w:asciiTheme="minorHAnsi" w:hAnsiTheme="minorHAnsi" w:cstheme="minorHAnsi"/>
          <w:color w:val="auto"/>
          <w:sz w:val="24"/>
        </w:rPr>
      </w:pPr>
      <w:r w:rsidRPr="002C19F8">
        <w:rPr>
          <w:rFonts w:asciiTheme="minorHAnsi" w:hAnsiTheme="minorHAnsi" w:cstheme="minorHAnsi"/>
          <w:color w:val="auto"/>
          <w:sz w:val="24"/>
        </w:rPr>
        <w:t>Do zadań i obowiązków każdego nauczyciela</w:t>
      </w:r>
      <w:r w:rsidRPr="002C19F8">
        <w:rPr>
          <w:rFonts w:asciiTheme="minorHAnsi" w:hAnsiTheme="minorHAnsi" w:cstheme="minorHAnsi"/>
          <w:b/>
          <w:color w:val="auto"/>
          <w:sz w:val="24"/>
        </w:rPr>
        <w:t xml:space="preserve"> </w:t>
      </w:r>
      <w:r w:rsidRPr="002C19F8">
        <w:rPr>
          <w:rFonts w:asciiTheme="minorHAnsi" w:hAnsiTheme="minorHAnsi" w:cstheme="minorHAnsi"/>
          <w:color w:val="auto"/>
          <w:sz w:val="24"/>
        </w:rPr>
        <w:t>w zakresie pomocy psychologiczno-pedagogicznej należy:</w:t>
      </w:r>
    </w:p>
    <w:p w14:paraId="129A055A" w14:textId="79DC8BDE" w:rsidR="00B1164A" w:rsidRPr="002C19F8" w:rsidRDefault="00B1164A" w:rsidP="00D200E6">
      <w:pPr>
        <w:pStyle w:val="Punkt"/>
        <w:numPr>
          <w:ilvl w:val="0"/>
          <w:numId w:val="185"/>
        </w:numPr>
      </w:pPr>
      <w:r w:rsidRPr="002C19F8">
        <w:t>rozpoznawanie indywidualnych potrzeb rozwojowych i edukacyjnych oraz możli</w:t>
      </w:r>
      <w:r w:rsidR="001C6501" w:rsidRPr="002C19F8">
        <w:t>wości psychofizycznych uczniów;</w:t>
      </w:r>
    </w:p>
    <w:p w14:paraId="39CC1B19" w14:textId="77777777" w:rsidR="00B1164A" w:rsidRPr="002C19F8" w:rsidRDefault="00B1164A" w:rsidP="00D200E6">
      <w:pPr>
        <w:pStyle w:val="Punkt"/>
        <w:numPr>
          <w:ilvl w:val="0"/>
          <w:numId w:val="185"/>
        </w:numPr>
      </w:pPr>
      <w:r w:rsidRPr="002C19F8">
        <w:t>określanie mocnych stron, predyspozycji i uzdolnień uczniów;</w:t>
      </w:r>
    </w:p>
    <w:p w14:paraId="663859E8" w14:textId="77777777" w:rsidR="00B1164A" w:rsidRPr="002C19F8" w:rsidRDefault="00B1164A" w:rsidP="00D200E6">
      <w:pPr>
        <w:pStyle w:val="Punkt"/>
        <w:numPr>
          <w:ilvl w:val="0"/>
          <w:numId w:val="185"/>
        </w:numPr>
      </w:pPr>
      <w:r w:rsidRPr="002C19F8">
        <w:t>rozpoznawanie przyczyn niepowodzeń edukacyjnych lub trudności w</w:t>
      </w:r>
      <w:r w:rsidR="00877278" w:rsidRPr="002C19F8">
        <w:t> </w:t>
      </w:r>
      <w:r w:rsidRPr="002C19F8">
        <w:t>funkcjonowaniu uczniów, w tym barier i ograniczeń utrudniających funkcjonowanie uczniów i ich uczestnictwo w życiu szkoły;</w:t>
      </w:r>
    </w:p>
    <w:p w14:paraId="1ADE1298" w14:textId="77777777" w:rsidR="00B1164A" w:rsidRPr="002C19F8" w:rsidRDefault="00B1164A" w:rsidP="00D200E6">
      <w:pPr>
        <w:pStyle w:val="Punkt"/>
        <w:numPr>
          <w:ilvl w:val="0"/>
          <w:numId w:val="185"/>
        </w:numPr>
      </w:pPr>
      <w:r w:rsidRPr="002C19F8">
        <w:t>świadczenie pomocy psychologiczno-pedagogicznej w bieżącej pracy z uczniem;</w:t>
      </w:r>
    </w:p>
    <w:p w14:paraId="547C079E" w14:textId="77777777" w:rsidR="00B1164A" w:rsidRPr="002C19F8" w:rsidRDefault="00B1164A" w:rsidP="00D200E6">
      <w:pPr>
        <w:pStyle w:val="Punkt"/>
        <w:numPr>
          <w:ilvl w:val="0"/>
          <w:numId w:val="185"/>
        </w:numPr>
      </w:pPr>
      <w:r w:rsidRPr="002C19F8">
        <w:t>udział w pracach zespołu oceniającego efektywność świadczenia pomocy psychologiczno-pedagogicznej i planującego dalsze działania oraz zebraniach organizowanych przez wychowawcę;</w:t>
      </w:r>
    </w:p>
    <w:p w14:paraId="353D0D4B" w14:textId="1DABD0B6" w:rsidR="00B1164A" w:rsidRPr="002C19F8" w:rsidRDefault="00B1164A" w:rsidP="00D200E6">
      <w:pPr>
        <w:pStyle w:val="Punkt"/>
        <w:numPr>
          <w:ilvl w:val="0"/>
          <w:numId w:val="185"/>
        </w:numPr>
      </w:pPr>
      <w:r w:rsidRPr="002C19F8">
        <w:t>dostosowywanie metod i form pracy do sposobów uczenia się ucznia; Nauczyciel jest obowiązany na podstawie pisemnej opinii publicznej poradni</w:t>
      </w:r>
      <w:r w:rsidR="0060257B" w:rsidRPr="002C19F8">
        <w:t xml:space="preserve"> psychologiczno-pedagogicznej, </w:t>
      </w:r>
      <w:r w:rsidRPr="002C19F8">
        <w:t>w tym publicznej poradni specjalistycznej, dostosować wymagania edukacyjne do indywidualnych potrzeb psychofizycznych i edukacyjnych ucznia, u</w:t>
      </w:r>
      <w:r w:rsidR="00877278" w:rsidRPr="002C19F8">
        <w:t> </w:t>
      </w:r>
      <w:r w:rsidRPr="002C19F8">
        <w:t>którego stwierdzono zaburzenia i odchylenia rozwojowe lub specyficzne trudności w uczeniu się, uniemożliwia</w:t>
      </w:r>
      <w:r w:rsidR="001C6501" w:rsidRPr="002C19F8">
        <w:t>jące sprostanie tym wymaganiom;</w:t>
      </w:r>
    </w:p>
    <w:p w14:paraId="0233C85F" w14:textId="77777777" w:rsidR="00B1164A" w:rsidRPr="002C19F8" w:rsidRDefault="00B1164A" w:rsidP="00D200E6">
      <w:pPr>
        <w:pStyle w:val="Punkt"/>
        <w:numPr>
          <w:ilvl w:val="0"/>
          <w:numId w:val="185"/>
        </w:numPr>
      </w:pPr>
      <w:r w:rsidRPr="002C19F8">
        <w:t>indywidualizowanie pracy z uczniem na obowiązkowych i dodatkowych zajęciach edukacyjnych, odpowiednio do potrzeb rozwojowych i edukacyjnych oraz możliwości psychofizycznych ucznia; Indywidualizacja pracy z uczniem na obowiązkowych i dodatkowych zajęciach polega na:</w:t>
      </w:r>
    </w:p>
    <w:p w14:paraId="179A9AFD" w14:textId="77777777" w:rsidR="00B1164A" w:rsidRPr="002C19F8" w:rsidRDefault="00B1164A" w:rsidP="001C6501">
      <w:pPr>
        <w:pStyle w:val="Litera"/>
        <w:numPr>
          <w:ilvl w:val="0"/>
          <w:numId w:val="186"/>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dostosowywaniu tempa pracy do możliwości percepcyjnych ucznia,</w:t>
      </w:r>
    </w:p>
    <w:p w14:paraId="2138916A" w14:textId="77777777" w:rsidR="00B1164A" w:rsidRPr="002C19F8" w:rsidRDefault="00B1164A" w:rsidP="001C6501">
      <w:pPr>
        <w:pStyle w:val="Litera"/>
        <w:numPr>
          <w:ilvl w:val="0"/>
          <w:numId w:val="186"/>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dostosowaniu poziomu wymagań edukacyjnych do możliwości percepcyjnych, intelektualnych i fizycznych ucznia,</w:t>
      </w:r>
    </w:p>
    <w:p w14:paraId="122F4E27" w14:textId="77777777" w:rsidR="00B1164A" w:rsidRPr="002C19F8" w:rsidRDefault="00B1164A" w:rsidP="001C6501">
      <w:pPr>
        <w:pStyle w:val="Litera"/>
        <w:numPr>
          <w:ilvl w:val="0"/>
          <w:numId w:val="186"/>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przyjęciu adekwatnych metod nauczania i sprawdzania wiadomości i umiejętności ucznia,</w:t>
      </w:r>
    </w:p>
    <w:p w14:paraId="3BD5DBF3" w14:textId="77777777" w:rsidR="00B1164A" w:rsidRPr="002C19F8" w:rsidRDefault="00B1164A" w:rsidP="001C6501">
      <w:pPr>
        <w:pStyle w:val="Litera"/>
        <w:numPr>
          <w:ilvl w:val="0"/>
          <w:numId w:val="186"/>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umożliwianiu uczniowi z niepełnosprawnością korzystania ze specjalistycznego wyposażenia i środków dydaktycznych,</w:t>
      </w:r>
    </w:p>
    <w:p w14:paraId="1663D272" w14:textId="0B40C4FC" w:rsidR="00B1164A" w:rsidRPr="002C19F8" w:rsidRDefault="00B1164A" w:rsidP="001C6501">
      <w:pPr>
        <w:pStyle w:val="Litera"/>
        <w:numPr>
          <w:ilvl w:val="0"/>
          <w:numId w:val="186"/>
        </w:numPr>
        <w:spacing w:after="120"/>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 xml:space="preserve">różnicowaniu stopnia </w:t>
      </w:r>
      <w:r w:rsidR="001C6501" w:rsidRPr="002C19F8">
        <w:rPr>
          <w:rFonts w:asciiTheme="minorHAnsi" w:hAnsiTheme="minorHAnsi" w:cstheme="minorHAnsi"/>
          <w:color w:val="auto"/>
          <w:sz w:val="24"/>
          <w:szCs w:val="24"/>
        </w:rPr>
        <w:t>trudności i form prac domowych;</w:t>
      </w:r>
    </w:p>
    <w:p w14:paraId="0E8D18BD" w14:textId="77777777" w:rsidR="00B1164A" w:rsidRPr="002C19F8" w:rsidRDefault="00B1164A" w:rsidP="00D200E6">
      <w:pPr>
        <w:pStyle w:val="Punkt"/>
        <w:numPr>
          <w:ilvl w:val="0"/>
          <w:numId w:val="185"/>
        </w:numPr>
      </w:pPr>
      <w:r w:rsidRPr="002C19F8">
        <w:t>prowadzenie działań służących wszechstronnemu rozwojowi ucznia w sferze e</w:t>
      </w:r>
      <w:r w:rsidR="007E5818" w:rsidRPr="002C19F8">
        <w:t>mocjonalnej</w:t>
      </w:r>
      <w:r w:rsidRPr="002C19F8">
        <w:t xml:space="preserve"> i behawioralnej;</w:t>
      </w:r>
    </w:p>
    <w:p w14:paraId="55FABC69" w14:textId="77777777" w:rsidR="00B1164A" w:rsidRPr="002C19F8" w:rsidRDefault="00B1164A" w:rsidP="00D200E6">
      <w:pPr>
        <w:pStyle w:val="Punkt"/>
        <w:numPr>
          <w:ilvl w:val="0"/>
          <w:numId w:val="185"/>
        </w:numPr>
      </w:pPr>
      <w:r w:rsidRPr="002C19F8">
        <w:t>udzielanie doraźnej pomocy uczniom w sytuacjach kryzysowych z wykorzystaniem zasobów ucznia, jego rodziny, otoczenia społecznego i instytucji pomocowych;</w:t>
      </w:r>
    </w:p>
    <w:p w14:paraId="0F1AF95D" w14:textId="77777777" w:rsidR="00B1164A" w:rsidRPr="002C19F8" w:rsidRDefault="00B1164A" w:rsidP="00D200E6">
      <w:pPr>
        <w:pStyle w:val="Punkt"/>
        <w:numPr>
          <w:ilvl w:val="0"/>
          <w:numId w:val="185"/>
        </w:numPr>
      </w:pPr>
      <w:r w:rsidRPr="002C19F8">
        <w:t>komunikowanie rodzicom postępów ucznia oraz efektywności świadczonej pomocy;</w:t>
      </w:r>
    </w:p>
    <w:p w14:paraId="18DD29DF" w14:textId="77777777" w:rsidR="00B1164A" w:rsidRPr="002C19F8" w:rsidRDefault="00B1164A" w:rsidP="00D200E6">
      <w:pPr>
        <w:pStyle w:val="Punkt"/>
        <w:numPr>
          <w:ilvl w:val="0"/>
          <w:numId w:val="185"/>
        </w:numPr>
      </w:pPr>
      <w:r w:rsidRPr="002C19F8">
        <w:t>stosowanie oceniania wspierającego ucznia z zachowaniem przede wszystkim charakteru motywującego oceny, w tym przekazywanie podczas różnych form oceniania informacji zwrotnej zawierającej 4 elementy:</w:t>
      </w:r>
    </w:p>
    <w:p w14:paraId="779C159E" w14:textId="77777777" w:rsidR="00B1164A" w:rsidRPr="002C19F8" w:rsidRDefault="00B1164A" w:rsidP="001C6501">
      <w:pPr>
        <w:pStyle w:val="Litera"/>
        <w:numPr>
          <w:ilvl w:val="0"/>
          <w:numId w:val="187"/>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wyszczególnienie i docenienie dobrych elementów pracy ucznia,</w:t>
      </w:r>
    </w:p>
    <w:p w14:paraId="39F644C9" w14:textId="77777777" w:rsidR="00B1164A" w:rsidRPr="002C19F8" w:rsidRDefault="00B1164A" w:rsidP="001C6501">
      <w:pPr>
        <w:pStyle w:val="Litera"/>
        <w:keepNext w:val="0"/>
        <w:keepLines w:val="0"/>
        <w:numPr>
          <w:ilvl w:val="0"/>
          <w:numId w:val="187"/>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odnotowanie tego, co wymaga poprawienia lub dodatkowej pracy ze strony ucznia, aby uzupełnić braki w wiedzy oraz opanować wymagane umiejętności,</w:t>
      </w:r>
    </w:p>
    <w:p w14:paraId="37B9AC8F" w14:textId="77777777" w:rsidR="00B1164A" w:rsidRPr="002C19F8" w:rsidRDefault="00B1164A" w:rsidP="001C6501">
      <w:pPr>
        <w:pStyle w:val="Litera"/>
        <w:keepNext w:val="0"/>
        <w:keepLines w:val="0"/>
        <w:numPr>
          <w:ilvl w:val="0"/>
          <w:numId w:val="187"/>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przekazanie uczniowi wskazówek, w jaki sposób powinien poprawić pracę,</w:t>
      </w:r>
    </w:p>
    <w:p w14:paraId="691DC61C" w14:textId="3F3BC5B1" w:rsidR="00B1164A" w:rsidRPr="002C19F8" w:rsidRDefault="00B1164A" w:rsidP="001C6501">
      <w:pPr>
        <w:pStyle w:val="Litera"/>
        <w:keepNext w:val="0"/>
        <w:keepLines w:val="0"/>
        <w:numPr>
          <w:ilvl w:val="0"/>
          <w:numId w:val="187"/>
        </w:numPr>
        <w:spacing w:after="120"/>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wskazanie uczniowi sposobu</w:t>
      </w:r>
      <w:r w:rsidR="001C6501" w:rsidRPr="002C19F8">
        <w:rPr>
          <w:rFonts w:asciiTheme="minorHAnsi" w:hAnsiTheme="minorHAnsi" w:cstheme="minorHAnsi"/>
          <w:color w:val="auto"/>
          <w:sz w:val="24"/>
          <w:szCs w:val="24"/>
        </w:rPr>
        <w:t xml:space="preserve"> w jaki powinien pracować dalej;</w:t>
      </w:r>
    </w:p>
    <w:p w14:paraId="36460A0C" w14:textId="13049685" w:rsidR="0060257B" w:rsidRPr="002C19F8" w:rsidRDefault="0060257B" w:rsidP="001C6501">
      <w:pPr>
        <w:pStyle w:val="Punkt"/>
        <w:numPr>
          <w:ilvl w:val="0"/>
          <w:numId w:val="185"/>
        </w:numPr>
      </w:pPr>
      <w:r w:rsidRPr="002C19F8">
        <w:t>świadczenie pomocy psychologiczno-pedagogicznej w bieżącej pracy z uczniem w</w:t>
      </w:r>
      <w:r w:rsidR="00877278" w:rsidRPr="002C19F8">
        <w:t> </w:t>
      </w:r>
      <w:r w:rsidRPr="002C19F8">
        <w:t>każdym prowadzonym wariancie kształcenia.</w:t>
      </w:r>
    </w:p>
    <w:p w14:paraId="37FC3B16" w14:textId="77777777" w:rsidR="00B1164A" w:rsidRPr="002C19F8" w:rsidRDefault="00B1164A" w:rsidP="001C6501">
      <w:pPr>
        <w:pStyle w:val="Ustp"/>
        <w:keepNext w:val="0"/>
        <w:keepLines w:val="0"/>
        <w:numPr>
          <w:ilvl w:val="2"/>
          <w:numId w:val="188"/>
        </w:numPr>
        <w:jc w:val="left"/>
        <w:rPr>
          <w:rFonts w:asciiTheme="minorHAnsi" w:hAnsiTheme="minorHAnsi" w:cstheme="minorHAnsi"/>
          <w:color w:val="auto"/>
          <w:sz w:val="24"/>
        </w:rPr>
      </w:pPr>
      <w:r w:rsidRPr="002C19F8">
        <w:rPr>
          <w:rFonts w:asciiTheme="minorHAnsi" w:hAnsiTheme="minorHAnsi" w:cstheme="minorHAnsi"/>
          <w:sz w:val="24"/>
        </w:rPr>
        <w:t>W zakresie organizacji pomocy w psychologiczno–pedagogicznej</w:t>
      </w:r>
      <w:r w:rsidRPr="002C19F8">
        <w:rPr>
          <w:rFonts w:asciiTheme="minorHAnsi" w:hAnsiTheme="minorHAnsi" w:cstheme="minorHAnsi"/>
          <w:b/>
          <w:sz w:val="24"/>
        </w:rPr>
        <w:t xml:space="preserve"> </w:t>
      </w:r>
      <w:r w:rsidRPr="002C19F8">
        <w:rPr>
          <w:rFonts w:asciiTheme="minorHAnsi" w:hAnsiTheme="minorHAnsi" w:cstheme="minorHAnsi"/>
          <w:sz w:val="24"/>
        </w:rPr>
        <w:t>uczniom powierzonej klasy</w:t>
      </w:r>
      <w:r w:rsidR="00374614" w:rsidRPr="002C19F8">
        <w:rPr>
          <w:rFonts w:asciiTheme="minorHAnsi" w:hAnsiTheme="minorHAnsi" w:cstheme="minorHAnsi"/>
          <w:sz w:val="24"/>
        </w:rPr>
        <w:t>,</w:t>
      </w:r>
      <w:r w:rsidRPr="002C19F8">
        <w:rPr>
          <w:rFonts w:asciiTheme="minorHAnsi" w:hAnsiTheme="minorHAnsi" w:cstheme="minorHAnsi"/>
          <w:sz w:val="24"/>
        </w:rPr>
        <w:t xml:space="preserve"> do obowiązków wychowawcy należy:</w:t>
      </w:r>
    </w:p>
    <w:p w14:paraId="627394D4" w14:textId="77777777" w:rsidR="00B1164A" w:rsidRPr="002C19F8" w:rsidRDefault="00B1164A" w:rsidP="00D200E6">
      <w:pPr>
        <w:pStyle w:val="Punkt"/>
        <w:numPr>
          <w:ilvl w:val="0"/>
          <w:numId w:val="189"/>
        </w:numPr>
      </w:pPr>
      <w:r w:rsidRPr="002C19F8">
        <w:t>przeanalizowanie opinii poradni psychologiczno–pedagogicznej i wstępne zdefiniowanie trudności / zdolności uczniów;</w:t>
      </w:r>
    </w:p>
    <w:p w14:paraId="0721810E" w14:textId="77777777" w:rsidR="00B1164A" w:rsidRPr="002C19F8" w:rsidRDefault="00B1164A" w:rsidP="00D200E6">
      <w:pPr>
        <w:pStyle w:val="Punkt"/>
        <w:numPr>
          <w:ilvl w:val="0"/>
          <w:numId w:val="189"/>
        </w:numPr>
      </w:pPr>
      <w:r w:rsidRPr="002C19F8">
        <w:t>przyjmowanie uwag i opinii nauczycieli pracujących z daną klasą o specjalnych potrzebach edukacyjnych uczniów;</w:t>
      </w:r>
    </w:p>
    <w:p w14:paraId="2B60A91D" w14:textId="77777777" w:rsidR="00B1164A" w:rsidRPr="002C19F8" w:rsidRDefault="00B1164A" w:rsidP="00D200E6">
      <w:pPr>
        <w:pStyle w:val="Punkt"/>
        <w:numPr>
          <w:ilvl w:val="0"/>
          <w:numId w:val="189"/>
        </w:numPr>
      </w:pPr>
      <w:r w:rsidRPr="002C19F8">
        <w:t>zdobycie rzetelnej wiedzy o uczniu i jego środowisku; wychowawca poznaje ucznia i</w:t>
      </w:r>
      <w:r w:rsidR="00877278" w:rsidRPr="002C19F8">
        <w:t> </w:t>
      </w:r>
      <w:r w:rsidRPr="002C19F8">
        <w:t>jego sytuację poprzez rozmowy z nim i jego rodzicami, obserwacje zachowań ucznia i jego relacji z innymi,  analizę zauważonych postępów w rozwoju ucznia związanych z edukacją i rozwojem społecznym. Dodatkowo ma możliwość analizowania dokumentów (orzeczenia, opinii, dokumentacji medycznej udostępnionej przez rodzica itp.), analizowania wytworów dziecka. Może mieć również dostęp do wyników badań prowadzonych przez specjalistów i do pogłębionej diagnozy;</w:t>
      </w:r>
    </w:p>
    <w:p w14:paraId="36448BC3" w14:textId="77777777" w:rsidR="00B1164A" w:rsidRPr="002C19F8" w:rsidRDefault="00B1164A" w:rsidP="00D200E6">
      <w:pPr>
        <w:pStyle w:val="Punkt"/>
        <w:numPr>
          <w:ilvl w:val="0"/>
          <w:numId w:val="189"/>
        </w:numPr>
      </w:pPr>
      <w:r w:rsidRPr="002C19F8">
        <w:t>określenie specjalnych potrzeb ucznia samodzielnie lub we współpracy z grupą nauczycieli prowadzących zajęcia w klasie;</w:t>
      </w:r>
    </w:p>
    <w:p w14:paraId="7EB28397" w14:textId="5D858F96" w:rsidR="00B1164A" w:rsidRPr="002C19F8" w:rsidRDefault="00B1164A" w:rsidP="00D200E6">
      <w:pPr>
        <w:pStyle w:val="Punkt"/>
        <w:numPr>
          <w:ilvl w:val="0"/>
          <w:numId w:val="189"/>
        </w:numPr>
      </w:pPr>
      <w:r w:rsidRPr="002C19F8">
        <w:t xml:space="preserve">w przypadku stwierdzenia, że uczeń wymaga pomocy psychologiczno–pedagogicznej  złożenia wniosku do </w:t>
      </w:r>
      <w:r w:rsidR="003908BE" w:rsidRPr="002C19F8">
        <w:t>Dyrektora</w:t>
      </w:r>
      <w:r w:rsidRPr="002C19F8">
        <w:t xml:space="preserve"> szkoły o uruchomienie sformalizowanej formy pomocy psychologiczno–pedagogicznej uczniowi – w ramach form pomocy możliwych do uruchomienia w szkole;</w:t>
      </w:r>
    </w:p>
    <w:p w14:paraId="216F2A33" w14:textId="77777777" w:rsidR="00B1164A" w:rsidRPr="002C19F8" w:rsidRDefault="00B1164A" w:rsidP="00D200E6">
      <w:pPr>
        <w:pStyle w:val="Punkt"/>
        <w:numPr>
          <w:ilvl w:val="0"/>
          <w:numId w:val="189"/>
        </w:numPr>
      </w:pPr>
      <w:r w:rsidRPr="002C19F8">
        <w:t>monitorowanie organizacji pomocy i obecności ucznia na zajęciach;</w:t>
      </w:r>
    </w:p>
    <w:p w14:paraId="40B2A132" w14:textId="77777777" w:rsidR="00B1164A" w:rsidRPr="002C19F8" w:rsidRDefault="00B1164A" w:rsidP="00D200E6">
      <w:pPr>
        <w:pStyle w:val="Punkt"/>
        <w:numPr>
          <w:ilvl w:val="0"/>
          <w:numId w:val="189"/>
        </w:numPr>
      </w:pPr>
      <w:r w:rsidRPr="002C19F8">
        <w:t>informowanie rodziców i innych nauczycieli o efektywności pomocy psychologiczno–pedagogicznej i postępach ucznia;</w:t>
      </w:r>
    </w:p>
    <w:p w14:paraId="1FDEDD9F" w14:textId="77777777" w:rsidR="00B1164A" w:rsidRPr="002C19F8" w:rsidRDefault="00B1164A" w:rsidP="00D200E6">
      <w:pPr>
        <w:pStyle w:val="Punkt"/>
        <w:numPr>
          <w:ilvl w:val="0"/>
          <w:numId w:val="189"/>
        </w:numPr>
      </w:pPr>
      <w:r w:rsidRPr="002C19F8">
        <w:t>angażowanie rodziców w działania pomocowe swoim dzieciom;</w:t>
      </w:r>
    </w:p>
    <w:p w14:paraId="43E8EA2A" w14:textId="77777777" w:rsidR="00B1164A" w:rsidRPr="002C19F8" w:rsidRDefault="00B1164A" w:rsidP="00D200E6">
      <w:pPr>
        <w:pStyle w:val="Punkt"/>
        <w:numPr>
          <w:ilvl w:val="0"/>
          <w:numId w:val="189"/>
        </w:numPr>
      </w:pPr>
      <w:r w:rsidRPr="002C19F8">
        <w:t>prowadzenie dokumentacji rejestrującej podejmowane działania w zakresie organizacji pomocy psychologiczno – pedagogicznej uczniom swojej klasy, zgodnie z</w:t>
      </w:r>
      <w:r w:rsidR="00877278" w:rsidRPr="002C19F8">
        <w:t> </w:t>
      </w:r>
      <w:r w:rsidRPr="002C19F8">
        <w:t>zapisami w statucie szkoły;</w:t>
      </w:r>
    </w:p>
    <w:p w14:paraId="596C1916" w14:textId="57FE99C8" w:rsidR="00B1164A" w:rsidRPr="002C19F8" w:rsidRDefault="00B1164A" w:rsidP="00D200E6">
      <w:pPr>
        <w:pStyle w:val="Punkt"/>
        <w:numPr>
          <w:ilvl w:val="0"/>
          <w:numId w:val="189"/>
        </w:numPr>
      </w:pPr>
      <w:r w:rsidRPr="002C19F8">
        <w:t xml:space="preserve">stałe kontaktowanie się z nauczycielami prowadzącymi zajęcia w klasie w celu ewentualnego wprowadzenia zmian w oddziaływaniach pedagogicznych </w:t>
      </w:r>
      <w:r w:rsidR="00374614" w:rsidRPr="002C19F8">
        <w:t>i </w:t>
      </w:r>
      <w:r w:rsidR="001C6501" w:rsidRPr="002C19F8">
        <w:t>psychologicznych;</w:t>
      </w:r>
    </w:p>
    <w:p w14:paraId="230B33F1" w14:textId="77777777" w:rsidR="00B1164A" w:rsidRPr="002C19F8" w:rsidRDefault="00B1164A" w:rsidP="00D200E6">
      <w:pPr>
        <w:pStyle w:val="Punkt"/>
        <w:numPr>
          <w:ilvl w:val="0"/>
          <w:numId w:val="189"/>
        </w:numPr>
      </w:pPr>
      <w:r w:rsidRPr="002C19F8">
        <w:t>prowadzenie działań służących wszechstronnemu rozwojow</w:t>
      </w:r>
      <w:r w:rsidR="000707EE" w:rsidRPr="002C19F8">
        <w:t xml:space="preserve">i ucznia w sferze emocjonalnej </w:t>
      </w:r>
      <w:r w:rsidRPr="002C19F8">
        <w:t>i behawioralnej;</w:t>
      </w:r>
    </w:p>
    <w:p w14:paraId="7FD45AF2" w14:textId="77777777" w:rsidR="00B1164A" w:rsidRPr="002C19F8" w:rsidRDefault="00B1164A" w:rsidP="00D200E6">
      <w:pPr>
        <w:pStyle w:val="Punkt"/>
        <w:numPr>
          <w:ilvl w:val="0"/>
          <w:numId w:val="189"/>
        </w:numPr>
      </w:pPr>
      <w:r w:rsidRPr="002C19F8">
        <w:t>udzielanie doraźnej pomocy uczniom w sytuacjach kryzysowych z wykorzystaniem zasobów ucznia, jego rodziny, otoczenia społecznego i instytucji pomocowych.</w:t>
      </w:r>
    </w:p>
    <w:p w14:paraId="157DF72F" w14:textId="77777777" w:rsidR="00B1164A" w:rsidRPr="002C19F8" w:rsidRDefault="00B1164A" w:rsidP="001C6501">
      <w:pPr>
        <w:pStyle w:val="Ustp"/>
        <w:keepNext w:val="0"/>
        <w:keepLines w:val="0"/>
        <w:numPr>
          <w:ilvl w:val="2"/>
          <w:numId w:val="188"/>
        </w:numPr>
        <w:ind w:left="0"/>
        <w:jc w:val="left"/>
        <w:rPr>
          <w:rFonts w:asciiTheme="minorHAnsi" w:hAnsiTheme="minorHAnsi" w:cstheme="minorHAnsi"/>
          <w:bCs/>
          <w:color w:val="auto"/>
          <w:sz w:val="24"/>
        </w:rPr>
      </w:pPr>
      <w:r w:rsidRPr="002C19F8">
        <w:rPr>
          <w:rFonts w:asciiTheme="minorHAnsi" w:hAnsiTheme="minorHAnsi" w:cstheme="minorHAnsi"/>
          <w:bCs/>
          <w:color w:val="auto"/>
          <w:sz w:val="24"/>
        </w:rPr>
        <w:t>Zadania i obowiązki pedagoga szkolnego/psychologa.</w:t>
      </w:r>
    </w:p>
    <w:p w14:paraId="1C808385" w14:textId="77777777" w:rsidR="00B1164A" w:rsidRPr="002C19F8" w:rsidRDefault="00B1164A" w:rsidP="001C6501">
      <w:pPr>
        <w:tabs>
          <w:tab w:val="left" w:pos="142"/>
        </w:tabs>
        <w:autoSpaceDE w:val="0"/>
        <w:autoSpaceDN w:val="0"/>
        <w:adjustRightInd w:val="0"/>
        <w:spacing w:after="240"/>
        <w:jc w:val="left"/>
        <w:rPr>
          <w:rFonts w:asciiTheme="minorHAnsi" w:hAnsiTheme="minorHAnsi" w:cstheme="minorHAnsi"/>
          <w:sz w:val="24"/>
          <w:szCs w:val="24"/>
        </w:rPr>
      </w:pPr>
      <w:r w:rsidRPr="002C19F8">
        <w:rPr>
          <w:rFonts w:asciiTheme="minorHAnsi" w:hAnsiTheme="minorHAnsi" w:cstheme="minorHAnsi"/>
          <w:sz w:val="24"/>
          <w:szCs w:val="24"/>
        </w:rPr>
        <w:t>Do zadań pedagoga/psychologa szkolnego należy:</w:t>
      </w:r>
    </w:p>
    <w:p w14:paraId="094236B3" w14:textId="7E81423E" w:rsidR="00B1164A" w:rsidRPr="002C19F8" w:rsidRDefault="00B1164A" w:rsidP="00D200E6">
      <w:pPr>
        <w:pStyle w:val="Punkt"/>
        <w:numPr>
          <w:ilvl w:val="0"/>
          <w:numId w:val="190"/>
        </w:numPr>
      </w:pPr>
      <w:r w:rsidRPr="002C19F8">
        <w:t>prowadzenie badań i działań diagnostycznych, w tym diagnozowanie indywidualnych potrzeb rozwojowych i edukacyjnych oraz możliwości psychofizycznych w celu określenia mocnych stron, predyspozycji, zainteresowań i</w:t>
      </w:r>
      <w:r w:rsidR="00877278" w:rsidRPr="002C19F8">
        <w:t> </w:t>
      </w:r>
      <w:r w:rsidR="001C6501" w:rsidRPr="002C19F8">
        <w:t>uzdolnień ucznia;</w:t>
      </w:r>
    </w:p>
    <w:p w14:paraId="4C39190A" w14:textId="41A688F7" w:rsidR="00B1164A" w:rsidRPr="002C19F8" w:rsidRDefault="00B1164A" w:rsidP="00D200E6">
      <w:pPr>
        <w:pStyle w:val="Punkt"/>
        <w:numPr>
          <w:ilvl w:val="0"/>
          <w:numId w:val="190"/>
        </w:numPr>
      </w:pPr>
      <w:r w:rsidRPr="002C19F8">
        <w:t>diagnozowanie przyczyn niepowodzeń edukacyjnych lub trudności w</w:t>
      </w:r>
      <w:r w:rsidR="00877278" w:rsidRPr="002C19F8">
        <w:t> </w:t>
      </w:r>
      <w:r w:rsidRPr="002C19F8">
        <w:t>funkcjonowaniu uczniów, w tym barier i ograniczeń utrudniających funkcjonowa</w:t>
      </w:r>
      <w:r w:rsidR="001C6501" w:rsidRPr="002C19F8">
        <w:t xml:space="preserve">nie ucznia i jego uczestnictwo </w:t>
      </w:r>
      <w:r w:rsidRPr="002C19F8">
        <w:t>w życiu szkoły;</w:t>
      </w:r>
    </w:p>
    <w:p w14:paraId="45826E52" w14:textId="77777777" w:rsidR="00B1164A" w:rsidRPr="002C19F8" w:rsidRDefault="00B1164A" w:rsidP="00D200E6">
      <w:pPr>
        <w:pStyle w:val="Punkt"/>
        <w:numPr>
          <w:ilvl w:val="0"/>
          <w:numId w:val="190"/>
        </w:numPr>
      </w:pPr>
      <w:r w:rsidRPr="002C19F8">
        <w:t>diagnozowanie sytuacji wychowawczych w szkole w celu rozwiązywania problemów wychowawczych stanowiących barierę ograniczającą aktywne i pełne uczestnictwo w życiu szkoły, klasy lub zespołu uczniowskiego;</w:t>
      </w:r>
    </w:p>
    <w:p w14:paraId="37CF29E3" w14:textId="77777777" w:rsidR="00B1164A" w:rsidRPr="002C19F8" w:rsidRDefault="00B1164A" w:rsidP="00D200E6">
      <w:pPr>
        <w:pStyle w:val="Punkt"/>
        <w:numPr>
          <w:ilvl w:val="0"/>
          <w:numId w:val="190"/>
        </w:numPr>
      </w:pPr>
      <w:r w:rsidRPr="002C19F8">
        <w:t>udzielanie pomocy psychologiczno–pedagogicznej;</w:t>
      </w:r>
    </w:p>
    <w:p w14:paraId="2186CB19" w14:textId="77777777" w:rsidR="00B1164A" w:rsidRPr="002C19F8" w:rsidRDefault="00B1164A" w:rsidP="00D200E6">
      <w:pPr>
        <w:pStyle w:val="Punkt"/>
        <w:numPr>
          <w:ilvl w:val="0"/>
          <w:numId w:val="190"/>
        </w:numPr>
      </w:pPr>
      <w:r w:rsidRPr="002C19F8">
        <w:t>podejmowanie działań z zakresu profilaktyki uzależnień i innych problemów uczniów;</w:t>
      </w:r>
    </w:p>
    <w:p w14:paraId="4B2A4B8F" w14:textId="77777777" w:rsidR="00B1164A" w:rsidRPr="002C19F8" w:rsidRDefault="00B1164A" w:rsidP="00D200E6">
      <w:pPr>
        <w:pStyle w:val="Punkt"/>
        <w:numPr>
          <w:ilvl w:val="0"/>
          <w:numId w:val="190"/>
        </w:numPr>
      </w:pPr>
      <w:r w:rsidRPr="002C19F8">
        <w:t>minimalizowanie skutków zaburzeń rozwojowych, zapobieganie zaburzeniom zachowania oraz inicjowanie i organizowanie różnych form pomoc</w:t>
      </w:r>
      <w:r w:rsidR="000707EE" w:rsidRPr="002C19F8">
        <w:t xml:space="preserve">y psychologiczno-pedagogicznej </w:t>
      </w:r>
      <w:r w:rsidRPr="002C19F8">
        <w:t>w środowisku szkolnym i pozaszkolnym ucznia;</w:t>
      </w:r>
    </w:p>
    <w:p w14:paraId="30A17FBF" w14:textId="77777777" w:rsidR="00B1164A" w:rsidRPr="002C19F8" w:rsidRDefault="00B1164A" w:rsidP="00D200E6">
      <w:pPr>
        <w:pStyle w:val="Punkt"/>
        <w:numPr>
          <w:ilvl w:val="0"/>
          <w:numId w:val="190"/>
        </w:numPr>
      </w:pPr>
      <w:r w:rsidRPr="002C19F8">
        <w:t>wspieranie nauczycieli i innych specjalistów w udzielaniu pomocy psychologiczno–pedagogicznej;</w:t>
      </w:r>
    </w:p>
    <w:p w14:paraId="3EAE9136" w14:textId="77777777" w:rsidR="00B1164A" w:rsidRPr="002C19F8" w:rsidRDefault="00B1164A" w:rsidP="00D200E6">
      <w:pPr>
        <w:pStyle w:val="Punkt"/>
        <w:numPr>
          <w:ilvl w:val="0"/>
          <w:numId w:val="190"/>
        </w:numPr>
      </w:pPr>
      <w:r w:rsidRPr="002C19F8">
        <w:t>inicjowanie i prowadzenie działań mediacyjnych i interwencyjnych w sytuacjach kryzysowych;</w:t>
      </w:r>
    </w:p>
    <w:p w14:paraId="4A05A1C1" w14:textId="77777777" w:rsidR="00B1164A" w:rsidRPr="002C19F8" w:rsidRDefault="00B1164A" w:rsidP="00D200E6">
      <w:pPr>
        <w:pStyle w:val="Punkt"/>
        <w:numPr>
          <w:ilvl w:val="0"/>
          <w:numId w:val="190"/>
        </w:numPr>
      </w:pPr>
      <w:r w:rsidRPr="002C19F8">
        <w:t>pomoc rodzicom i nauczycielom w rozpoznawaniu indywidual</w:t>
      </w:r>
      <w:r w:rsidR="000707EE" w:rsidRPr="002C19F8">
        <w:t xml:space="preserve">nych możliwości, predyspozycji </w:t>
      </w:r>
      <w:r w:rsidRPr="002C19F8">
        <w:t>i uzdolnień uczniów;</w:t>
      </w:r>
    </w:p>
    <w:p w14:paraId="551B3A7C" w14:textId="77777777" w:rsidR="00B1164A" w:rsidRPr="002C19F8" w:rsidRDefault="00B1164A" w:rsidP="00D200E6">
      <w:pPr>
        <w:pStyle w:val="Punkt"/>
        <w:numPr>
          <w:ilvl w:val="0"/>
          <w:numId w:val="190"/>
        </w:numPr>
      </w:pPr>
      <w:r w:rsidRPr="002C19F8">
        <w:t>podejmowanie działań wychowawczych i profilaktycznych wynikających z programu wychowawczo-profilaktycznego w stosunku do uczniów z udziałem rodziców i</w:t>
      </w:r>
      <w:r w:rsidR="00877278" w:rsidRPr="002C19F8">
        <w:t> </w:t>
      </w:r>
      <w:r w:rsidRPr="002C19F8">
        <w:t>wychowawców;</w:t>
      </w:r>
    </w:p>
    <w:p w14:paraId="109F8AEE" w14:textId="77777777" w:rsidR="00B1164A" w:rsidRPr="002C19F8" w:rsidRDefault="00B1164A" w:rsidP="00D200E6">
      <w:pPr>
        <w:pStyle w:val="Punkt"/>
        <w:numPr>
          <w:ilvl w:val="0"/>
          <w:numId w:val="190"/>
        </w:numPr>
      </w:pPr>
      <w:r w:rsidRPr="002C19F8">
        <w:t>działanie na rzecz zorganizowania opieki i pomocy mater</w:t>
      </w:r>
      <w:r w:rsidR="000707EE" w:rsidRPr="002C19F8">
        <w:t xml:space="preserve">ialnej uczniom znajdującym się </w:t>
      </w:r>
      <w:r w:rsidRPr="002C19F8">
        <w:t>w trudnej sytuacji życiowej;</w:t>
      </w:r>
    </w:p>
    <w:p w14:paraId="53A184CE" w14:textId="77777777" w:rsidR="00B1164A" w:rsidRPr="002C19F8" w:rsidRDefault="00B1164A" w:rsidP="00D200E6">
      <w:pPr>
        <w:pStyle w:val="Punkt"/>
        <w:numPr>
          <w:ilvl w:val="0"/>
          <w:numId w:val="190"/>
        </w:numPr>
      </w:pPr>
      <w:r w:rsidRPr="002C19F8">
        <w:t>prowadzenie warsztatów dla rodziców oraz udzielanie im indywidualnych porad w</w:t>
      </w:r>
      <w:r w:rsidR="00877278" w:rsidRPr="002C19F8">
        <w:t> </w:t>
      </w:r>
      <w:r w:rsidRPr="002C19F8">
        <w:t>zakresie wychowania;</w:t>
      </w:r>
    </w:p>
    <w:p w14:paraId="7670C373" w14:textId="27648E65" w:rsidR="00B1164A" w:rsidRPr="002C19F8" w:rsidRDefault="00B1164A" w:rsidP="00D200E6">
      <w:pPr>
        <w:pStyle w:val="Punkt"/>
        <w:numPr>
          <w:ilvl w:val="0"/>
          <w:numId w:val="190"/>
        </w:numPr>
      </w:pPr>
      <w:r w:rsidRPr="002C19F8">
        <w:t>wspomaganie i pomoc nauczycielom w rozpoznawaniu pot</w:t>
      </w:r>
      <w:r w:rsidR="000707EE" w:rsidRPr="002C19F8">
        <w:t xml:space="preserve">rzeb edukacyjnych, rozwojowych </w:t>
      </w:r>
      <w:r w:rsidRPr="002C19F8">
        <w:t>i możliwości uczniów w ramach konsultacji i porad indywi</w:t>
      </w:r>
      <w:r w:rsidR="001C6501" w:rsidRPr="002C19F8">
        <w:t>dualnych, szkoleń wewnętrznych</w:t>
      </w:r>
      <w:r w:rsidRPr="002C19F8">
        <w:t xml:space="preserve"> WDN i udział w pracach zespołów wychowawczych;</w:t>
      </w:r>
    </w:p>
    <w:p w14:paraId="5F071334" w14:textId="77777777" w:rsidR="00B1164A" w:rsidRPr="002C19F8" w:rsidRDefault="00B1164A" w:rsidP="00D200E6">
      <w:pPr>
        <w:pStyle w:val="Punkt"/>
        <w:numPr>
          <w:ilvl w:val="0"/>
          <w:numId w:val="190"/>
        </w:numPr>
      </w:pPr>
      <w:r w:rsidRPr="002C19F8">
        <w:t>współpraca z poradnią psychologiczno-pedagogiczną oraz instytucjami i</w:t>
      </w:r>
      <w:r w:rsidR="00877278" w:rsidRPr="002C19F8">
        <w:t> </w:t>
      </w:r>
      <w:r w:rsidRPr="002C19F8">
        <w:t>stowarzyszeniami działającymi na rzecz młodzieży i ucznia;</w:t>
      </w:r>
    </w:p>
    <w:p w14:paraId="2D78989E" w14:textId="77777777" w:rsidR="00B1164A" w:rsidRPr="002C19F8" w:rsidRDefault="00B1164A" w:rsidP="00D200E6">
      <w:pPr>
        <w:pStyle w:val="Punkt"/>
        <w:numPr>
          <w:ilvl w:val="0"/>
          <w:numId w:val="190"/>
        </w:numPr>
      </w:pPr>
      <w:r w:rsidRPr="002C19F8">
        <w:t>pomoc w realizacji wybranych zagadnień z programu wychowawczo-profilaktycznego;</w:t>
      </w:r>
    </w:p>
    <w:p w14:paraId="0683C05D" w14:textId="77777777" w:rsidR="00B1164A" w:rsidRPr="002C19F8" w:rsidRDefault="00B1164A" w:rsidP="00D200E6">
      <w:pPr>
        <w:pStyle w:val="Punkt"/>
        <w:numPr>
          <w:ilvl w:val="0"/>
          <w:numId w:val="190"/>
        </w:numPr>
      </w:pPr>
      <w:r w:rsidRPr="002C19F8">
        <w:t>nadzór i pomoc w przygotowywaniu opinii o uczniach do Sądu Rodzinnego, poradni psychologiczno-pedagogicznych lub innych instytucji;</w:t>
      </w:r>
    </w:p>
    <w:p w14:paraId="077776E5" w14:textId="56847539" w:rsidR="00B1164A" w:rsidRPr="002C19F8" w:rsidRDefault="00B1164A" w:rsidP="00D200E6">
      <w:pPr>
        <w:pStyle w:val="Punkt"/>
        <w:numPr>
          <w:ilvl w:val="0"/>
          <w:numId w:val="190"/>
        </w:numPr>
      </w:pPr>
      <w:r w:rsidRPr="002C19F8">
        <w:t>prowadzenie dokumentacji pracy, zgodnie z odrębnym</w:t>
      </w:r>
      <w:r w:rsidR="00967C5D" w:rsidRPr="002C19F8">
        <w:t>i przepisami;</w:t>
      </w:r>
    </w:p>
    <w:p w14:paraId="0D18F122" w14:textId="77777777" w:rsidR="0060257B" w:rsidRPr="002C19F8" w:rsidRDefault="00403C39" w:rsidP="00D200E6">
      <w:pPr>
        <w:pStyle w:val="Punkt"/>
        <w:numPr>
          <w:ilvl w:val="0"/>
          <w:numId w:val="190"/>
        </w:numPr>
      </w:pPr>
      <w:r w:rsidRPr="002C19F8">
        <w:t>udzielanie</w:t>
      </w:r>
      <w:r w:rsidR="0060257B" w:rsidRPr="002C19F8">
        <w:t xml:space="preserve"> pomocy psychologiczno–pedagogicznej w każdym prowadzonym wariancie kształcenia.</w:t>
      </w:r>
    </w:p>
    <w:p w14:paraId="10E752D6" w14:textId="22A6DD20" w:rsidR="00563196" w:rsidRPr="002C19F8" w:rsidRDefault="00563196" w:rsidP="001C6501">
      <w:pPr>
        <w:spacing w:after="120"/>
        <w:ind w:left="425"/>
        <w:jc w:val="left"/>
        <w:outlineLvl w:val="3"/>
        <w:rPr>
          <w:rFonts w:asciiTheme="minorHAnsi" w:eastAsia="Times New Roman" w:hAnsiTheme="minorHAnsi" w:cstheme="minorHAnsi"/>
          <w:iCs/>
          <w:sz w:val="24"/>
          <w:szCs w:val="24"/>
          <w:lang w:eastAsia="pl-PL"/>
        </w:rPr>
      </w:pPr>
      <w:r w:rsidRPr="002C19F8">
        <w:rPr>
          <w:rFonts w:asciiTheme="minorHAnsi" w:hAnsiTheme="minorHAnsi" w:cstheme="minorHAnsi"/>
          <w:b/>
          <w:sz w:val="24"/>
          <w:szCs w:val="24"/>
        </w:rPr>
        <w:t>5</w:t>
      </w:r>
      <w:r w:rsidRPr="002C19F8">
        <w:rPr>
          <w:rFonts w:asciiTheme="minorHAnsi" w:hAnsiTheme="minorHAnsi" w:cstheme="minorHAnsi"/>
          <w:sz w:val="24"/>
          <w:szCs w:val="24"/>
        </w:rPr>
        <w:t xml:space="preserve">. </w:t>
      </w:r>
      <w:r w:rsidRPr="002C19F8">
        <w:rPr>
          <w:rFonts w:asciiTheme="minorHAnsi" w:eastAsia="Times New Roman" w:hAnsiTheme="minorHAnsi" w:cstheme="minorHAnsi"/>
          <w:bCs/>
          <w:iCs/>
          <w:sz w:val="24"/>
          <w:szCs w:val="24"/>
          <w:lang w:eastAsia="pl-PL"/>
        </w:rPr>
        <w:t>Zadania pedagoga specjalnego.</w:t>
      </w:r>
    </w:p>
    <w:p w14:paraId="15619909" w14:textId="77777777" w:rsidR="00563196" w:rsidRPr="002C19F8" w:rsidRDefault="00563196" w:rsidP="001C6501">
      <w:pPr>
        <w:tabs>
          <w:tab w:val="left" w:pos="284"/>
        </w:tabs>
        <w:spacing w:line="360" w:lineRule="auto"/>
        <w:ind w:left="284"/>
        <w:jc w:val="left"/>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Do zadań pedagoga specjalnego należy:</w:t>
      </w:r>
    </w:p>
    <w:p w14:paraId="5C38B813" w14:textId="77777777" w:rsidR="00563196" w:rsidRPr="002C19F8" w:rsidRDefault="00563196" w:rsidP="001C6501">
      <w:pPr>
        <w:numPr>
          <w:ilvl w:val="0"/>
          <w:numId w:val="82"/>
        </w:numPr>
        <w:tabs>
          <w:tab w:val="left" w:pos="284"/>
        </w:tabs>
        <w:spacing w:after="120"/>
        <w:ind w:left="709" w:hanging="284"/>
        <w:jc w:val="left"/>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udzielanie pomocy psychologiczno-pedagogicznej uczniom, rodzicom i nauczycielom;</w:t>
      </w:r>
    </w:p>
    <w:p w14:paraId="06FA8786" w14:textId="77777777" w:rsidR="00563196" w:rsidRPr="002C19F8" w:rsidRDefault="00563196" w:rsidP="001C6501">
      <w:pPr>
        <w:numPr>
          <w:ilvl w:val="0"/>
          <w:numId w:val="82"/>
        </w:numPr>
        <w:tabs>
          <w:tab w:val="left" w:pos="284"/>
        </w:tabs>
        <w:spacing w:after="120"/>
        <w:ind w:left="709" w:hanging="284"/>
        <w:jc w:val="left"/>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 xml:space="preserve">rozwiązywanie </w:t>
      </w:r>
      <w:r w:rsidRPr="002C19F8">
        <w:rPr>
          <w:rFonts w:asciiTheme="minorHAnsi" w:hAnsiTheme="minorHAnsi" w:cstheme="minorHAnsi"/>
          <w:bCs/>
          <w:sz w:val="24"/>
          <w:szCs w:val="24"/>
        </w:rPr>
        <w:t>problemów dydaktycznych i wychowawczych uczniów;</w:t>
      </w:r>
    </w:p>
    <w:p w14:paraId="542DD241" w14:textId="77777777" w:rsidR="00563196" w:rsidRPr="002C19F8" w:rsidRDefault="00563196" w:rsidP="001C6501">
      <w:pPr>
        <w:numPr>
          <w:ilvl w:val="0"/>
          <w:numId w:val="82"/>
        </w:numPr>
        <w:tabs>
          <w:tab w:val="left" w:pos="284"/>
        </w:tabs>
        <w:spacing w:after="120"/>
        <w:ind w:left="709" w:hanging="284"/>
        <w:jc w:val="left"/>
        <w:outlineLvl w:val="3"/>
        <w:rPr>
          <w:rFonts w:asciiTheme="minorHAnsi" w:eastAsia="Times New Roman" w:hAnsiTheme="minorHAnsi" w:cstheme="minorHAnsi"/>
          <w:bCs/>
          <w:iCs/>
          <w:sz w:val="24"/>
          <w:szCs w:val="24"/>
          <w:lang w:eastAsia="pl-PL"/>
        </w:rPr>
      </w:pPr>
      <w:r w:rsidRPr="002C19F8">
        <w:rPr>
          <w:rFonts w:asciiTheme="minorHAnsi" w:hAnsiTheme="minorHAnsi" w:cstheme="minorHAnsi"/>
          <w:bCs/>
          <w:sz w:val="24"/>
          <w:szCs w:val="24"/>
        </w:rPr>
        <w:t>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7CE7F8C0" w14:textId="77777777" w:rsidR="00563196" w:rsidRPr="002C19F8" w:rsidRDefault="00563196" w:rsidP="001C6501">
      <w:pPr>
        <w:numPr>
          <w:ilvl w:val="0"/>
          <w:numId w:val="82"/>
        </w:numPr>
        <w:tabs>
          <w:tab w:val="left" w:pos="284"/>
        </w:tabs>
        <w:spacing w:after="120"/>
        <w:ind w:left="709" w:hanging="284"/>
        <w:jc w:val="left"/>
        <w:outlineLvl w:val="3"/>
        <w:rPr>
          <w:rFonts w:asciiTheme="minorHAnsi" w:eastAsia="Times New Roman" w:hAnsiTheme="minorHAnsi" w:cstheme="minorHAnsi"/>
          <w:bCs/>
          <w:iCs/>
          <w:sz w:val="24"/>
          <w:szCs w:val="24"/>
          <w:lang w:eastAsia="pl-PL"/>
        </w:rPr>
      </w:pPr>
      <w:r w:rsidRPr="002C19F8">
        <w:rPr>
          <w:rFonts w:asciiTheme="minorHAnsi" w:hAnsiTheme="minorHAnsi" w:cstheme="minorHAnsi"/>
          <w:bCs/>
          <w:sz w:val="24"/>
          <w:szCs w:val="24"/>
        </w:rPr>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6A3EE897" w14:textId="77777777" w:rsidR="00563196" w:rsidRPr="002C19F8" w:rsidRDefault="00563196" w:rsidP="001C6501">
      <w:pPr>
        <w:numPr>
          <w:ilvl w:val="0"/>
          <w:numId w:val="82"/>
        </w:numPr>
        <w:tabs>
          <w:tab w:val="left" w:pos="284"/>
        </w:tabs>
        <w:spacing w:after="120"/>
        <w:ind w:left="709" w:hanging="284"/>
        <w:jc w:val="left"/>
        <w:outlineLvl w:val="3"/>
        <w:rPr>
          <w:rFonts w:asciiTheme="minorHAnsi" w:eastAsia="Times New Roman" w:hAnsiTheme="minorHAnsi" w:cstheme="minorHAnsi"/>
          <w:bCs/>
          <w:iCs/>
          <w:sz w:val="24"/>
          <w:szCs w:val="24"/>
          <w:lang w:eastAsia="pl-PL"/>
        </w:rPr>
      </w:pPr>
      <w:r w:rsidRPr="002C19F8">
        <w:rPr>
          <w:rFonts w:asciiTheme="minorHAnsi" w:hAnsiTheme="minorHAnsi" w:cstheme="minorHAnsi"/>
          <w:bCs/>
          <w:sz w:val="24"/>
          <w:szCs w:val="24"/>
        </w:rPr>
        <w:t>wspieranie nauczycieli i wychowawców w:</w:t>
      </w:r>
    </w:p>
    <w:p w14:paraId="0A6DD907" w14:textId="77777777" w:rsidR="00563196" w:rsidRPr="002C19F8" w:rsidRDefault="00563196" w:rsidP="001C6501">
      <w:pPr>
        <w:pStyle w:val="ZLITwPKTzmlitwpktartykuempunktem"/>
        <w:spacing w:line="240" w:lineRule="auto"/>
        <w:ind w:left="1004" w:right="314" w:hanging="295"/>
        <w:jc w:val="left"/>
        <w:rPr>
          <w:rFonts w:asciiTheme="minorHAnsi" w:hAnsiTheme="minorHAnsi" w:cstheme="minorHAnsi"/>
          <w:szCs w:val="24"/>
        </w:rPr>
      </w:pPr>
      <w:r w:rsidRPr="002C19F8">
        <w:rPr>
          <w:rFonts w:asciiTheme="minorHAnsi" w:hAnsiTheme="minorHAnsi" w:cstheme="minorHAnsi"/>
          <w:szCs w:val="24"/>
        </w:rPr>
        <w:t>a)</w:t>
      </w:r>
      <w:r w:rsidRPr="002C19F8">
        <w:rPr>
          <w:rFonts w:asciiTheme="minorHAnsi" w:hAnsiTheme="minorHAnsi" w:cstheme="minorHAnsi"/>
          <w:szCs w:val="24"/>
        </w:rPr>
        <w:tab/>
        <w:t>rozpoznawaniu przyczyn niepowodzeń edukacyjnych uczniów lub trudności w ich funkcjonowaniu, w tym barier i ograniczeń utrudniających funkcjonowanie ucznia i jego uczestnictwo w życiu szkoły lub placówki,</w:t>
      </w:r>
    </w:p>
    <w:p w14:paraId="332B91CC" w14:textId="77777777" w:rsidR="00563196" w:rsidRPr="002C19F8" w:rsidRDefault="00563196" w:rsidP="001C6501">
      <w:pPr>
        <w:pStyle w:val="ZLITwPKTzmlitwpktartykuempunktem"/>
        <w:spacing w:line="240" w:lineRule="auto"/>
        <w:ind w:left="1004" w:right="314" w:hanging="295"/>
        <w:jc w:val="left"/>
        <w:rPr>
          <w:rFonts w:asciiTheme="minorHAnsi" w:hAnsiTheme="minorHAnsi" w:cstheme="minorHAnsi"/>
          <w:szCs w:val="24"/>
        </w:rPr>
      </w:pPr>
      <w:r w:rsidRPr="002C19F8">
        <w:rPr>
          <w:rFonts w:asciiTheme="minorHAnsi" w:hAnsiTheme="minorHAnsi" w:cstheme="minorHAnsi"/>
          <w:szCs w:val="24"/>
        </w:rPr>
        <w:t>b)</w:t>
      </w:r>
      <w:r w:rsidRPr="002C19F8">
        <w:rPr>
          <w:rFonts w:asciiTheme="minorHAnsi" w:hAnsiTheme="minorHAnsi" w:cstheme="minorHAnsi"/>
          <w:szCs w:val="24"/>
        </w:rPr>
        <w:tab/>
        <w:t>udzielaniu pomocy psychologiczno-pedagogicznej w bezpośredniej pracy z uczniem,</w:t>
      </w:r>
    </w:p>
    <w:p w14:paraId="2985180D" w14:textId="77777777" w:rsidR="00563196" w:rsidRPr="002C19F8" w:rsidRDefault="00563196" w:rsidP="001C6501">
      <w:pPr>
        <w:pStyle w:val="ZLITwPKTzmlitwpktartykuempunktem"/>
        <w:spacing w:line="240" w:lineRule="auto"/>
        <w:ind w:left="1004" w:right="314" w:hanging="295"/>
        <w:jc w:val="left"/>
        <w:rPr>
          <w:rFonts w:asciiTheme="minorHAnsi" w:hAnsiTheme="minorHAnsi" w:cstheme="minorHAnsi"/>
          <w:szCs w:val="24"/>
        </w:rPr>
      </w:pPr>
      <w:r w:rsidRPr="002C19F8">
        <w:rPr>
          <w:rFonts w:asciiTheme="minorHAnsi" w:hAnsiTheme="minorHAnsi" w:cstheme="minorHAnsi"/>
          <w:szCs w:val="24"/>
        </w:rPr>
        <w:t>c)</w:t>
      </w:r>
      <w:r w:rsidRPr="002C19F8">
        <w:rPr>
          <w:rFonts w:asciiTheme="minorHAnsi" w:hAnsiTheme="minorHAnsi" w:cstheme="minorHAnsi"/>
          <w:szCs w:val="24"/>
        </w:rPr>
        <w:tab/>
        <w:t>dostosowaniu sposobów i metod pracy do indywidualnych potrzeb rozwojowych i edukacyjnych ucznia oraz jego możliwości psychofizycznych,</w:t>
      </w:r>
    </w:p>
    <w:p w14:paraId="71F87580" w14:textId="252BCA53" w:rsidR="00563196" w:rsidRPr="002C19F8" w:rsidRDefault="00563196" w:rsidP="001C6501">
      <w:pPr>
        <w:pStyle w:val="ZLITwPKTzmlitwpktartykuempunktem"/>
        <w:spacing w:line="240" w:lineRule="auto"/>
        <w:ind w:left="1004" w:right="314" w:hanging="295"/>
        <w:jc w:val="left"/>
        <w:rPr>
          <w:rFonts w:asciiTheme="minorHAnsi" w:hAnsiTheme="minorHAnsi" w:cstheme="minorHAnsi"/>
          <w:szCs w:val="24"/>
        </w:rPr>
      </w:pPr>
      <w:r w:rsidRPr="002C19F8">
        <w:rPr>
          <w:rFonts w:asciiTheme="minorHAnsi" w:hAnsiTheme="minorHAnsi" w:cstheme="minorHAnsi"/>
          <w:szCs w:val="24"/>
        </w:rPr>
        <w:t>d)</w:t>
      </w:r>
      <w:r w:rsidRPr="002C19F8">
        <w:rPr>
          <w:rFonts w:asciiTheme="minorHAnsi" w:hAnsiTheme="minorHAnsi" w:cstheme="minorHAnsi"/>
          <w:szCs w:val="24"/>
        </w:rPr>
        <w:tab/>
        <w:t>doborze metod, form kształcenia i śr</w:t>
      </w:r>
      <w:r w:rsidR="00056A64" w:rsidRPr="002C19F8">
        <w:rPr>
          <w:rFonts w:asciiTheme="minorHAnsi" w:hAnsiTheme="minorHAnsi" w:cstheme="minorHAnsi"/>
          <w:szCs w:val="24"/>
        </w:rPr>
        <w:t>odków dydaktycznych do potrzeb.</w:t>
      </w:r>
    </w:p>
    <w:p w14:paraId="63C093FA" w14:textId="77777777" w:rsidR="002441B7" w:rsidRPr="002C19F8" w:rsidRDefault="002441B7" w:rsidP="00563196">
      <w:pPr>
        <w:pStyle w:val="ZLITwPKTzmlitwpktartykuempunktem"/>
        <w:spacing w:line="240" w:lineRule="auto"/>
        <w:ind w:left="1004" w:right="314" w:hanging="295"/>
        <w:rPr>
          <w:rFonts w:asciiTheme="minorHAnsi" w:hAnsiTheme="minorHAnsi" w:cstheme="minorHAnsi"/>
          <w:szCs w:val="24"/>
        </w:rPr>
      </w:pPr>
    </w:p>
    <w:p w14:paraId="6DF9CDFC" w14:textId="77777777" w:rsidR="004E3A98" w:rsidRPr="002C19F8" w:rsidRDefault="004E3A98" w:rsidP="00056A64">
      <w:pPr>
        <w:numPr>
          <w:ilvl w:val="0"/>
          <w:numId w:val="82"/>
        </w:numPr>
        <w:tabs>
          <w:tab w:val="left" w:pos="284"/>
        </w:tabs>
        <w:spacing w:after="120"/>
        <w:ind w:left="709" w:hanging="284"/>
        <w:jc w:val="left"/>
        <w:outlineLvl w:val="3"/>
        <w:rPr>
          <w:rFonts w:asciiTheme="minorHAnsi" w:eastAsia="Times New Roman" w:hAnsiTheme="minorHAnsi" w:cstheme="minorHAnsi"/>
          <w:bCs/>
          <w:iCs/>
          <w:sz w:val="24"/>
          <w:szCs w:val="24"/>
          <w:lang w:eastAsia="pl-PL"/>
        </w:rPr>
      </w:pPr>
      <w:r w:rsidRPr="002C19F8">
        <w:rPr>
          <w:rFonts w:asciiTheme="minorHAnsi" w:hAnsiTheme="minorHAnsi" w:cstheme="minorHAnsi"/>
          <w:sz w:val="24"/>
          <w:szCs w:val="24"/>
        </w:rPr>
        <w:t>Koordynowanie p</w:t>
      </w:r>
      <w:r w:rsidR="002441B7" w:rsidRPr="002C19F8">
        <w:rPr>
          <w:rFonts w:asciiTheme="minorHAnsi" w:hAnsiTheme="minorHAnsi" w:cstheme="minorHAnsi"/>
          <w:sz w:val="24"/>
          <w:szCs w:val="24"/>
        </w:rPr>
        <w:t xml:space="preserve">racą </w:t>
      </w:r>
      <w:r w:rsidRPr="002C19F8">
        <w:rPr>
          <w:rFonts w:asciiTheme="minorHAnsi" w:hAnsiTheme="minorHAnsi" w:cstheme="minorHAnsi"/>
          <w:sz w:val="24"/>
          <w:szCs w:val="24"/>
        </w:rPr>
        <w:t>Zespołu powołanego do opracowywania Indywidualnych Programów edukacyjno – terapeutycznych;</w:t>
      </w:r>
    </w:p>
    <w:p w14:paraId="23603988" w14:textId="77777777" w:rsidR="004E3A98" w:rsidRPr="002C19F8" w:rsidRDefault="004E3A98" w:rsidP="00056A64">
      <w:pPr>
        <w:numPr>
          <w:ilvl w:val="0"/>
          <w:numId w:val="82"/>
        </w:numPr>
        <w:tabs>
          <w:tab w:val="left" w:pos="284"/>
        </w:tabs>
        <w:spacing w:after="120"/>
        <w:ind w:left="709" w:hanging="284"/>
        <w:jc w:val="left"/>
        <w:outlineLvl w:val="3"/>
        <w:rPr>
          <w:rFonts w:asciiTheme="minorHAnsi" w:eastAsia="Times New Roman" w:hAnsiTheme="minorHAnsi" w:cstheme="minorHAnsi"/>
          <w:bCs/>
          <w:iCs/>
          <w:sz w:val="24"/>
          <w:szCs w:val="24"/>
          <w:lang w:eastAsia="pl-PL"/>
        </w:rPr>
      </w:pPr>
      <w:r w:rsidRPr="002C19F8">
        <w:rPr>
          <w:rFonts w:asciiTheme="minorHAnsi" w:hAnsiTheme="minorHAnsi" w:cstheme="minorHAnsi"/>
          <w:sz w:val="24"/>
          <w:szCs w:val="24"/>
        </w:rPr>
        <w:t>prowadzenie dokumentacji pracy, zgodnie z odrębnymi przepisami.</w:t>
      </w:r>
    </w:p>
    <w:p w14:paraId="3D8BC8FC" w14:textId="77777777" w:rsidR="00645D2C" w:rsidRPr="002C19F8" w:rsidRDefault="00645D2C" w:rsidP="00D200E6">
      <w:pPr>
        <w:pStyle w:val="Punkt"/>
      </w:pPr>
    </w:p>
    <w:p w14:paraId="11CD7BA3" w14:textId="77777777" w:rsidR="00A8494D" w:rsidRDefault="00A8494D">
      <w:pPr>
        <w:spacing w:after="160" w:line="259" w:lineRule="auto"/>
        <w:jc w:val="left"/>
        <w:rPr>
          <w:rFonts w:asciiTheme="minorHAnsi" w:eastAsia="Times New Roman" w:hAnsiTheme="minorHAnsi" w:cstheme="minorHAnsi"/>
          <w:b/>
          <w:sz w:val="28"/>
          <w:szCs w:val="24"/>
          <w:lang w:eastAsia="pl-PL"/>
        </w:rPr>
      </w:pPr>
      <w:bookmarkStart w:id="62" w:name="_Toc56710096"/>
      <w:r>
        <w:rPr>
          <w:rFonts w:asciiTheme="minorHAnsi" w:hAnsiTheme="minorHAnsi" w:cstheme="minorHAnsi"/>
        </w:rPr>
        <w:br w:type="page"/>
      </w:r>
    </w:p>
    <w:p w14:paraId="36AA3654" w14:textId="20630542" w:rsidR="00B1164A" w:rsidRPr="002C19F8" w:rsidRDefault="00064B97" w:rsidP="00C23E24">
      <w:pPr>
        <w:pStyle w:val="Nagwek4-rozdzia"/>
        <w:rPr>
          <w:rFonts w:asciiTheme="minorHAnsi" w:hAnsiTheme="minorHAnsi" w:cstheme="minorHAnsi"/>
        </w:rPr>
      </w:pPr>
      <w:bookmarkStart w:id="63" w:name="_Toc216939627"/>
      <w:r w:rsidRPr="002C19F8">
        <w:rPr>
          <w:rFonts w:asciiTheme="minorHAnsi" w:hAnsiTheme="minorHAnsi" w:cstheme="minorHAnsi"/>
        </w:rPr>
        <w:t>Rozdział 2</w:t>
      </w:r>
      <w:r w:rsidRPr="002C19F8">
        <w:rPr>
          <w:rFonts w:asciiTheme="minorHAnsi" w:hAnsiTheme="minorHAnsi" w:cstheme="minorHAnsi"/>
        </w:rPr>
        <w:br/>
      </w:r>
      <w:bookmarkEnd w:id="62"/>
      <w:r w:rsidRPr="002C19F8">
        <w:rPr>
          <w:rFonts w:asciiTheme="minorHAnsi" w:hAnsiTheme="minorHAnsi" w:cstheme="minorHAnsi"/>
        </w:rPr>
        <w:t>Organizacja nauczania, wychowania i opieki uczniom niepełnosprawnym, niedostosowanym społecznie i zagrożonym niedostosowaniem społecznym</w:t>
      </w:r>
      <w:bookmarkEnd w:id="63"/>
    </w:p>
    <w:p w14:paraId="3AF2F2A2" w14:textId="77777777" w:rsidR="00B1164A" w:rsidRPr="002C19F8" w:rsidRDefault="0059520C" w:rsidP="00056A64">
      <w:pPr>
        <w:pStyle w:val="Paragraf"/>
        <w:keepNext w:val="0"/>
        <w:keepLines w:val="0"/>
        <w:numPr>
          <w:ilvl w:val="0"/>
          <w:numId w:val="0"/>
        </w:numPr>
        <w:spacing w:after="120"/>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58. </w:t>
      </w:r>
      <w:r w:rsidRPr="002C19F8">
        <w:rPr>
          <w:rFonts w:asciiTheme="minorHAnsi" w:hAnsiTheme="minorHAnsi" w:cstheme="minorHAnsi"/>
          <w:b/>
          <w:sz w:val="24"/>
          <w:szCs w:val="24"/>
        </w:rPr>
        <w:t xml:space="preserve">1. </w:t>
      </w:r>
      <w:r w:rsidR="00B1164A" w:rsidRPr="002C19F8">
        <w:rPr>
          <w:rFonts w:asciiTheme="minorHAnsi" w:hAnsiTheme="minorHAnsi" w:cstheme="minorHAnsi"/>
          <w:sz w:val="24"/>
          <w:szCs w:val="24"/>
        </w:rPr>
        <w:t>Szkoła zapewnia uczniom z orzeczoną niepełnosprawnością lub niedostosowaniem społecznym:</w:t>
      </w:r>
    </w:p>
    <w:p w14:paraId="1552FA95" w14:textId="77777777" w:rsidR="00B1164A" w:rsidRPr="002C19F8" w:rsidRDefault="00B1164A" w:rsidP="00D200E6">
      <w:pPr>
        <w:pStyle w:val="Punkt"/>
        <w:numPr>
          <w:ilvl w:val="0"/>
          <w:numId w:val="191"/>
        </w:numPr>
      </w:pPr>
      <w:r w:rsidRPr="002C19F8">
        <w:t>realizację zaleceń zawartych w orzeczeniu o potrzebie kształcenia specjalnego;</w:t>
      </w:r>
    </w:p>
    <w:p w14:paraId="2B63F5C7" w14:textId="77777777" w:rsidR="00B1164A" w:rsidRPr="002C19F8" w:rsidRDefault="00B1164A" w:rsidP="00D200E6">
      <w:pPr>
        <w:pStyle w:val="Punkt"/>
        <w:numPr>
          <w:ilvl w:val="0"/>
          <w:numId w:val="191"/>
        </w:numPr>
      </w:pPr>
      <w:r w:rsidRPr="002C19F8">
        <w:t>realizację programów nauczania dostosowanych do indywidualnych potrzeb edukacyjnych i możliwości psychofizycznych ucznia;</w:t>
      </w:r>
    </w:p>
    <w:p w14:paraId="34D8B05B" w14:textId="77777777" w:rsidR="00B1164A" w:rsidRPr="002C19F8" w:rsidRDefault="00B1164A" w:rsidP="00D200E6">
      <w:pPr>
        <w:pStyle w:val="Punkt"/>
        <w:numPr>
          <w:ilvl w:val="0"/>
          <w:numId w:val="191"/>
        </w:numPr>
      </w:pPr>
      <w:r w:rsidRPr="002C19F8">
        <w:t>integrację ze środowiskiem rówieśniczym;</w:t>
      </w:r>
    </w:p>
    <w:p w14:paraId="77F25D76" w14:textId="7C538089" w:rsidR="00B1164A" w:rsidRPr="002C19F8" w:rsidRDefault="00B1164A" w:rsidP="00056A64">
      <w:pPr>
        <w:pStyle w:val="Akapitzlist"/>
        <w:numPr>
          <w:ilvl w:val="2"/>
          <w:numId w:val="13"/>
        </w:numPr>
        <w:rPr>
          <w:rFonts w:asciiTheme="minorHAnsi" w:eastAsiaTheme="majorEastAsia" w:hAnsiTheme="minorHAnsi" w:cstheme="minorHAnsi"/>
          <w:noProof/>
          <w:sz w:val="24"/>
          <w:szCs w:val="24"/>
        </w:rPr>
      </w:pPr>
      <w:r w:rsidRPr="002C19F8">
        <w:rPr>
          <w:rFonts w:asciiTheme="minorHAnsi" w:hAnsiTheme="minorHAnsi" w:cstheme="minorHAnsi"/>
          <w:sz w:val="24"/>
        </w:rPr>
        <w:t>Szkoła organizuje zajęcia zgodnie z zaleceniami zawartymi w orzeczeniu o</w:t>
      </w:r>
      <w:r w:rsidR="00877278" w:rsidRPr="002C19F8">
        <w:rPr>
          <w:rFonts w:asciiTheme="minorHAnsi" w:hAnsiTheme="minorHAnsi" w:cstheme="minorHAnsi"/>
          <w:sz w:val="24"/>
        </w:rPr>
        <w:t> </w:t>
      </w:r>
      <w:r w:rsidRPr="002C19F8">
        <w:rPr>
          <w:rFonts w:asciiTheme="minorHAnsi" w:hAnsiTheme="minorHAnsi" w:cstheme="minorHAnsi"/>
          <w:sz w:val="24"/>
        </w:rPr>
        <w:t>potrzebie kształcenia specjalnego</w:t>
      </w:r>
      <w:r w:rsidR="00FF0352" w:rsidRPr="002C19F8">
        <w:rPr>
          <w:rFonts w:asciiTheme="minorHAnsi" w:hAnsiTheme="minorHAnsi" w:cstheme="minorHAnsi"/>
          <w:sz w:val="24"/>
        </w:rPr>
        <w:t xml:space="preserve"> </w:t>
      </w:r>
      <w:r w:rsidR="00FF0352" w:rsidRPr="002C19F8">
        <w:rPr>
          <w:rFonts w:asciiTheme="minorHAnsi" w:eastAsiaTheme="majorEastAsia" w:hAnsiTheme="minorHAnsi" w:cstheme="minorHAnsi"/>
          <w:noProof/>
          <w:sz w:val="24"/>
          <w:szCs w:val="24"/>
        </w:rPr>
        <w:t>a w przypadku zawieszenia zajęć z powodów epidemicznych z uwzględnieniem możliwości i</w:t>
      </w:r>
      <w:r w:rsidR="00056A64" w:rsidRPr="002C19F8">
        <w:rPr>
          <w:rFonts w:asciiTheme="minorHAnsi" w:eastAsiaTheme="majorEastAsia" w:hAnsiTheme="minorHAnsi" w:cstheme="minorHAnsi"/>
          <w:noProof/>
          <w:sz w:val="24"/>
          <w:szCs w:val="24"/>
        </w:rPr>
        <w:t>ch realizacji w formie zdalnej.</w:t>
      </w:r>
    </w:p>
    <w:p w14:paraId="27F85FDF" w14:textId="77777777" w:rsidR="00B1164A" w:rsidRPr="002C19F8" w:rsidRDefault="0059520C" w:rsidP="00056A64">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59. </w:t>
      </w:r>
      <w:r w:rsidR="00B1164A" w:rsidRPr="002C19F8">
        <w:rPr>
          <w:rFonts w:asciiTheme="minorHAnsi" w:hAnsiTheme="minorHAnsi" w:cstheme="minorHAnsi"/>
          <w:b/>
          <w:bCs/>
          <w:sz w:val="24"/>
          <w:szCs w:val="24"/>
        </w:rPr>
        <w:t>1.</w:t>
      </w:r>
      <w:r w:rsidR="00B1164A" w:rsidRPr="002C19F8">
        <w:rPr>
          <w:rFonts w:asciiTheme="minorHAnsi" w:hAnsiTheme="minorHAnsi" w:cstheme="minorHAnsi"/>
          <w:sz w:val="24"/>
          <w:szCs w:val="24"/>
        </w:rPr>
        <w:t xml:space="preserve"> Uczniowi niepełnosprawnemu można przedłużyć o jeden rok w cyklu edukacyjnym okres nauki, zwiększając proporcjonalnie wymiar godzin zajęć obowiązkowych.</w:t>
      </w:r>
    </w:p>
    <w:p w14:paraId="7E82A5FB" w14:textId="77777777" w:rsidR="00B1164A" w:rsidRPr="002C19F8" w:rsidRDefault="00B1164A" w:rsidP="00056A64">
      <w:pPr>
        <w:pStyle w:val="Ustp"/>
        <w:keepNext w:val="0"/>
        <w:keepLines w:val="0"/>
        <w:numPr>
          <w:ilvl w:val="2"/>
          <w:numId w:val="14"/>
        </w:numPr>
        <w:jc w:val="left"/>
        <w:rPr>
          <w:rFonts w:asciiTheme="minorHAnsi" w:hAnsiTheme="minorHAnsi" w:cstheme="minorHAnsi"/>
          <w:color w:val="auto"/>
          <w:sz w:val="24"/>
        </w:rPr>
      </w:pPr>
      <w:r w:rsidRPr="002C19F8">
        <w:rPr>
          <w:rFonts w:asciiTheme="minorHAnsi" w:hAnsiTheme="minorHAnsi" w:cstheme="minorHAnsi"/>
          <w:color w:val="auto"/>
          <w:sz w:val="24"/>
        </w:rPr>
        <w:t>Decyzję o przedłużeniu okresu nauki uczniowi niepełnosprawnemu podejmuje w</w:t>
      </w:r>
      <w:r w:rsidR="00877278" w:rsidRPr="002C19F8">
        <w:rPr>
          <w:rFonts w:asciiTheme="minorHAnsi" w:hAnsiTheme="minorHAnsi" w:cstheme="minorHAnsi"/>
          <w:color w:val="auto"/>
          <w:sz w:val="24"/>
        </w:rPr>
        <w:t> </w:t>
      </w:r>
      <w:r w:rsidRPr="002C19F8">
        <w:rPr>
          <w:rFonts w:asciiTheme="minorHAnsi" w:hAnsiTheme="minorHAnsi" w:cstheme="minorHAnsi"/>
          <w:color w:val="auto"/>
          <w:sz w:val="24"/>
        </w:rPr>
        <w:t xml:space="preserve">formie uchwały stanowiącej rada pedagogiczna. </w:t>
      </w:r>
    </w:p>
    <w:p w14:paraId="75268252" w14:textId="77777777" w:rsidR="00B1164A" w:rsidRPr="002C19F8" w:rsidRDefault="00B1164A" w:rsidP="00056A64">
      <w:pPr>
        <w:pStyle w:val="Ustp"/>
        <w:keepNext w:val="0"/>
        <w:keepLines w:val="0"/>
        <w:numPr>
          <w:ilvl w:val="2"/>
          <w:numId w:val="14"/>
        </w:numPr>
        <w:jc w:val="left"/>
        <w:rPr>
          <w:rFonts w:asciiTheme="minorHAnsi" w:hAnsiTheme="minorHAnsi" w:cstheme="minorHAnsi"/>
          <w:color w:val="auto"/>
          <w:sz w:val="24"/>
        </w:rPr>
      </w:pPr>
      <w:r w:rsidRPr="002C19F8">
        <w:rPr>
          <w:rFonts w:asciiTheme="minorHAnsi" w:hAnsiTheme="minorHAnsi" w:cstheme="minorHAnsi"/>
          <w:color w:val="auto"/>
          <w:sz w:val="24"/>
        </w:rPr>
        <w:t>Zgodę na przedłużenie o rok nauki rodzice ucznia składają w formie pisemnej do wychowawcy oddziału, nie później niż do 15 lutego danego roku szkolnego.</w:t>
      </w:r>
    </w:p>
    <w:p w14:paraId="6162729B" w14:textId="77777777" w:rsidR="00B1164A" w:rsidRPr="002C19F8" w:rsidRDefault="00B1164A" w:rsidP="00056A64">
      <w:pPr>
        <w:pStyle w:val="Ustp"/>
        <w:keepNext w:val="0"/>
        <w:keepLines w:val="0"/>
        <w:numPr>
          <w:ilvl w:val="2"/>
          <w:numId w:val="14"/>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Decyzję o przedłużeniu okresu nauki podejmuje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nie później niż do końca lutego w ostatnim roku nauki w szkole.</w:t>
      </w:r>
    </w:p>
    <w:p w14:paraId="18D39707" w14:textId="77777777" w:rsidR="00B1164A" w:rsidRPr="002C19F8" w:rsidRDefault="00B1164A" w:rsidP="00056A64">
      <w:pPr>
        <w:pStyle w:val="Ustp"/>
        <w:keepNext w:val="0"/>
        <w:keepLines w:val="0"/>
        <w:numPr>
          <w:ilvl w:val="2"/>
          <w:numId w:val="14"/>
        </w:numPr>
        <w:jc w:val="left"/>
        <w:rPr>
          <w:rFonts w:asciiTheme="minorHAnsi" w:hAnsiTheme="minorHAnsi" w:cstheme="minorHAnsi"/>
          <w:color w:val="auto"/>
          <w:sz w:val="24"/>
        </w:rPr>
      </w:pPr>
      <w:r w:rsidRPr="002C19F8">
        <w:rPr>
          <w:rFonts w:asciiTheme="minorHAnsi" w:hAnsiTheme="minorHAnsi" w:cstheme="minorHAnsi"/>
          <w:color w:val="auto"/>
          <w:sz w:val="24"/>
        </w:rPr>
        <w:t>Przedłużenie nauki uczniowi niepełnosprawnemu może być dokonane w</w:t>
      </w:r>
      <w:r w:rsidR="00877278" w:rsidRPr="002C19F8">
        <w:rPr>
          <w:rFonts w:asciiTheme="minorHAnsi" w:hAnsiTheme="minorHAnsi" w:cstheme="minorHAnsi"/>
          <w:color w:val="auto"/>
          <w:sz w:val="24"/>
        </w:rPr>
        <w:t> </w:t>
      </w:r>
      <w:r w:rsidRPr="002C19F8">
        <w:rPr>
          <w:rFonts w:asciiTheme="minorHAnsi" w:hAnsiTheme="minorHAnsi" w:cstheme="minorHAnsi"/>
          <w:color w:val="auto"/>
          <w:sz w:val="24"/>
        </w:rPr>
        <w:t xml:space="preserve"> przypadku braków w opanowaniu wiedzy i umiejętności z zakresu podstawy programowej, utrudniającej kontynuowanie nauki w wyższej klasie, spowodowanych dysfunkcją ucznia lub usprawiedliwionymi nieobecnościami;</w:t>
      </w:r>
    </w:p>
    <w:p w14:paraId="08559E8B" w14:textId="3E70E95E" w:rsidR="00B1164A" w:rsidRPr="002C19F8" w:rsidRDefault="0059520C" w:rsidP="00056A64">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60. </w:t>
      </w:r>
      <w:r w:rsidR="00B1164A" w:rsidRPr="002C19F8">
        <w:rPr>
          <w:rFonts w:asciiTheme="minorHAnsi" w:hAnsiTheme="minorHAnsi" w:cstheme="minorHAnsi"/>
          <w:b/>
          <w:bCs/>
          <w:sz w:val="24"/>
          <w:szCs w:val="24"/>
        </w:rPr>
        <w:t>1.</w:t>
      </w:r>
      <w:r w:rsidR="00B1164A" w:rsidRPr="002C19F8">
        <w:rPr>
          <w:rFonts w:asciiTheme="minorHAnsi" w:hAnsiTheme="minorHAnsi" w:cstheme="minorHAnsi"/>
          <w:sz w:val="24"/>
          <w:szCs w:val="24"/>
        </w:rPr>
        <w:t xml:space="preserve"> </w:t>
      </w:r>
      <w:r w:rsidR="00C93118" w:rsidRPr="002C19F8">
        <w:rPr>
          <w:rFonts w:asciiTheme="minorHAnsi" w:hAnsiTheme="minorHAnsi" w:cstheme="minorHAnsi"/>
          <w:sz w:val="24"/>
          <w:szCs w:val="24"/>
        </w:rPr>
        <w:t>Dyrektor</w:t>
      </w:r>
      <w:r w:rsidR="00B1164A" w:rsidRPr="002C19F8">
        <w:rPr>
          <w:rFonts w:asciiTheme="minorHAnsi" w:hAnsiTheme="minorHAnsi" w:cstheme="minorHAnsi"/>
          <w:sz w:val="24"/>
          <w:szCs w:val="24"/>
        </w:rPr>
        <w:t xml:space="preserve"> szkoły, na wniosek rodziców oraz na podstawie orzeczenia poradni psychologiczno – pedagogicznej, w tym specjalistycznej, zwalnia ucznia z wadą </w:t>
      </w:r>
      <w:r w:rsidR="00D47739" w:rsidRPr="002C19F8">
        <w:rPr>
          <w:rFonts w:asciiTheme="minorHAnsi" w:hAnsiTheme="minorHAnsi" w:cstheme="minorHAnsi"/>
          <w:sz w:val="24"/>
          <w:szCs w:val="24"/>
        </w:rPr>
        <w:t>słuchu lub</w:t>
      </w:r>
      <w:r w:rsidR="00B1164A" w:rsidRPr="002C19F8">
        <w:rPr>
          <w:rFonts w:asciiTheme="minorHAnsi" w:hAnsiTheme="minorHAnsi" w:cstheme="minorHAnsi"/>
          <w:sz w:val="24"/>
          <w:szCs w:val="24"/>
        </w:rPr>
        <w:t xml:space="preserve"> z głęboką dysleksją rozwojową, z afazją ze sprzężonymi niep</w:t>
      </w:r>
      <w:r w:rsidR="00056A64" w:rsidRPr="002C19F8">
        <w:rPr>
          <w:rFonts w:asciiTheme="minorHAnsi" w:hAnsiTheme="minorHAnsi" w:cstheme="minorHAnsi"/>
          <w:sz w:val="24"/>
          <w:szCs w:val="24"/>
        </w:rPr>
        <w:t xml:space="preserve">ełnosprawnościami lub autyzmem </w:t>
      </w:r>
      <w:r w:rsidR="00B1164A" w:rsidRPr="002C19F8">
        <w:rPr>
          <w:rFonts w:asciiTheme="minorHAnsi" w:hAnsiTheme="minorHAnsi" w:cstheme="minorHAnsi"/>
          <w:sz w:val="24"/>
          <w:szCs w:val="24"/>
        </w:rPr>
        <w:t>z nauki drugiego języka obcego do końca danego etapu edukacyjnego.</w:t>
      </w:r>
    </w:p>
    <w:p w14:paraId="57AFFA69" w14:textId="77777777" w:rsidR="00B1164A" w:rsidRPr="002C19F8" w:rsidRDefault="00C93118" w:rsidP="00056A64">
      <w:pPr>
        <w:pStyle w:val="Ustp"/>
        <w:keepNext w:val="0"/>
        <w:keepLines w:val="0"/>
        <w:numPr>
          <w:ilvl w:val="2"/>
          <w:numId w:val="15"/>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B1164A" w:rsidRPr="002C19F8">
        <w:rPr>
          <w:rFonts w:asciiTheme="minorHAnsi" w:hAnsiTheme="minorHAnsi" w:cstheme="minorHAnsi"/>
          <w:color w:val="auto"/>
          <w:sz w:val="24"/>
        </w:rPr>
        <w:t xml:space="preserve"> szkoły zwalnia ucznia z orzeczeniem o po</w:t>
      </w:r>
      <w:r w:rsidR="00374614" w:rsidRPr="002C19F8">
        <w:rPr>
          <w:rFonts w:asciiTheme="minorHAnsi" w:hAnsiTheme="minorHAnsi" w:cstheme="minorHAnsi"/>
          <w:color w:val="auto"/>
          <w:sz w:val="24"/>
        </w:rPr>
        <w:t xml:space="preserve">trzebie kształcenia specjalnego </w:t>
      </w:r>
      <w:r w:rsidR="00B1164A" w:rsidRPr="002C19F8">
        <w:rPr>
          <w:rFonts w:asciiTheme="minorHAnsi" w:hAnsiTheme="minorHAnsi" w:cstheme="minorHAnsi"/>
          <w:color w:val="auto"/>
          <w:sz w:val="24"/>
        </w:rPr>
        <w:t>z drugiego języka obcego na podstawie tego orzeczenia do zakończenia cyklu edukacyjnego.</w:t>
      </w:r>
    </w:p>
    <w:p w14:paraId="152665AA" w14:textId="77777777" w:rsidR="00B1164A" w:rsidRPr="002C19F8" w:rsidRDefault="00B1164A" w:rsidP="00056A64">
      <w:pPr>
        <w:pStyle w:val="Ustp"/>
        <w:keepNext w:val="0"/>
        <w:keepLines w:val="0"/>
        <w:numPr>
          <w:ilvl w:val="2"/>
          <w:numId w:val="15"/>
        </w:numPr>
        <w:jc w:val="left"/>
        <w:rPr>
          <w:rFonts w:asciiTheme="minorHAnsi" w:hAnsiTheme="minorHAnsi" w:cstheme="minorHAnsi"/>
          <w:color w:val="auto"/>
          <w:sz w:val="24"/>
        </w:rPr>
      </w:pPr>
      <w:r w:rsidRPr="002C19F8">
        <w:rPr>
          <w:rFonts w:asciiTheme="minorHAnsi" w:hAnsiTheme="minorHAnsi" w:cstheme="minorHAnsi"/>
          <w:color w:val="auto"/>
          <w:sz w:val="24"/>
        </w:rPr>
        <w:t>Rada pedagogiczna wskazuje sposób dostosowania warunków przeprowadzania egzaminu maturalnego i zawodowego do rodzaju niepełnosprawności lub indywidualnych potrzeb rozwojowych i edukacyjnych oraz możl</w:t>
      </w:r>
      <w:r w:rsidR="0059520C" w:rsidRPr="002C19F8">
        <w:rPr>
          <w:rFonts w:asciiTheme="minorHAnsi" w:hAnsiTheme="minorHAnsi" w:cstheme="minorHAnsi"/>
          <w:color w:val="auto"/>
          <w:sz w:val="24"/>
        </w:rPr>
        <w:t>iwości psychofizycznych ucznia.</w:t>
      </w:r>
      <w:r w:rsidRPr="002C19F8">
        <w:rPr>
          <w:rFonts w:asciiTheme="minorHAnsi" w:hAnsiTheme="minorHAnsi" w:cstheme="minorHAnsi"/>
          <w:color w:val="auto"/>
          <w:sz w:val="24"/>
        </w:rPr>
        <w:t xml:space="preserve"> Zapewnienie warunków, o których mowa w ust. 3 należy do obowiązków przewodniczącego szkolnego zespołu egzaminacyjnego.</w:t>
      </w:r>
    </w:p>
    <w:p w14:paraId="7D16E439" w14:textId="73BDF546" w:rsidR="00B1164A" w:rsidRPr="002C19F8" w:rsidRDefault="0059520C" w:rsidP="00584FFF">
      <w:pPr>
        <w:pStyle w:val="Paragraf"/>
        <w:keepNext w:val="0"/>
        <w:keepLines w:val="0"/>
        <w:numPr>
          <w:ilvl w:val="0"/>
          <w:numId w:val="0"/>
        </w:numPr>
        <w:ind w:left="568"/>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61. </w:t>
      </w:r>
      <w:r w:rsidR="00B1164A" w:rsidRPr="002C19F8">
        <w:rPr>
          <w:rFonts w:asciiTheme="minorHAnsi" w:hAnsiTheme="minorHAnsi" w:cstheme="minorHAnsi"/>
          <w:sz w:val="24"/>
          <w:szCs w:val="24"/>
        </w:rPr>
        <w:t>Uczeń niepełnosprawny ma prawo do korzystania z wszelkich form pomocy psychologiczno</w:t>
      </w:r>
      <w:r w:rsidR="00967C5D" w:rsidRPr="002C19F8">
        <w:rPr>
          <w:rFonts w:asciiTheme="minorHAnsi" w:hAnsiTheme="minorHAnsi" w:cstheme="minorHAnsi"/>
          <w:sz w:val="24"/>
          <w:szCs w:val="24"/>
        </w:rPr>
        <w:t>–</w:t>
      </w:r>
      <w:r w:rsidR="00B1164A" w:rsidRPr="002C19F8">
        <w:rPr>
          <w:rFonts w:asciiTheme="minorHAnsi" w:hAnsiTheme="minorHAnsi" w:cstheme="minorHAnsi"/>
          <w:sz w:val="24"/>
          <w:szCs w:val="24"/>
        </w:rPr>
        <w:t>pedagogicznej organizowanej w szkole w for</w:t>
      </w:r>
      <w:r w:rsidR="000707EE" w:rsidRPr="002C19F8">
        <w:rPr>
          <w:rFonts w:asciiTheme="minorHAnsi" w:hAnsiTheme="minorHAnsi" w:cstheme="minorHAnsi"/>
          <w:sz w:val="24"/>
          <w:szCs w:val="24"/>
        </w:rPr>
        <w:t xml:space="preserve">mach i na zasadach określonych </w:t>
      </w:r>
      <w:r w:rsidR="00B1164A" w:rsidRPr="002C19F8">
        <w:rPr>
          <w:rFonts w:asciiTheme="minorHAnsi" w:hAnsiTheme="minorHAnsi" w:cstheme="minorHAnsi"/>
          <w:sz w:val="24"/>
          <w:szCs w:val="24"/>
        </w:rPr>
        <w:t>w Dziale III Rozdziale 1 statutu szkoły.</w:t>
      </w:r>
    </w:p>
    <w:p w14:paraId="723E6B1F" w14:textId="60CF036D" w:rsidR="0072364A" w:rsidRPr="002C19F8" w:rsidRDefault="0059520C" w:rsidP="00584FFF">
      <w:pPr>
        <w:pStyle w:val="Paragraf"/>
        <w:keepNext w:val="0"/>
        <w:keepLines w:val="0"/>
        <w:numPr>
          <w:ilvl w:val="0"/>
          <w:numId w:val="0"/>
        </w:numPr>
        <w:ind w:left="567"/>
        <w:jc w:val="left"/>
        <w:rPr>
          <w:rFonts w:asciiTheme="minorHAnsi" w:hAnsiTheme="minorHAnsi" w:cstheme="minorHAnsi"/>
        </w:rPr>
      </w:pPr>
      <w:r w:rsidRPr="002C19F8">
        <w:rPr>
          <w:rFonts w:asciiTheme="minorHAnsi" w:eastAsia="Times New Roman" w:hAnsiTheme="minorHAnsi" w:cstheme="minorHAnsi"/>
          <w:b/>
          <w:bCs/>
          <w:sz w:val="24"/>
          <w:szCs w:val="24"/>
          <w:lang w:eastAsia="pl-PL"/>
        </w:rPr>
        <w:t xml:space="preserve">§ 62. </w:t>
      </w:r>
      <w:r w:rsidRPr="002C19F8">
        <w:rPr>
          <w:rFonts w:asciiTheme="minorHAnsi" w:hAnsiTheme="minorHAnsi" w:cstheme="minorHAnsi"/>
          <w:b/>
          <w:sz w:val="24"/>
          <w:szCs w:val="24"/>
        </w:rPr>
        <w:t xml:space="preserve">1. </w:t>
      </w:r>
      <w:r w:rsidR="00B1164A" w:rsidRPr="002C19F8">
        <w:rPr>
          <w:rFonts w:asciiTheme="minorHAnsi" w:hAnsiTheme="minorHAnsi" w:cstheme="minorHAnsi"/>
          <w:sz w:val="24"/>
          <w:szCs w:val="24"/>
        </w:rPr>
        <w:t>W szkole powołuje się Z</w:t>
      </w:r>
      <w:r w:rsidR="00967C5D" w:rsidRPr="002C19F8">
        <w:rPr>
          <w:rFonts w:asciiTheme="minorHAnsi" w:hAnsiTheme="minorHAnsi" w:cstheme="minorHAnsi"/>
          <w:sz w:val="24"/>
          <w:szCs w:val="24"/>
        </w:rPr>
        <w:t>espół ds. pomocy psychologiczno–</w:t>
      </w:r>
      <w:r w:rsidR="00B1164A" w:rsidRPr="002C19F8">
        <w:rPr>
          <w:rFonts w:asciiTheme="minorHAnsi" w:hAnsiTheme="minorHAnsi" w:cstheme="minorHAnsi"/>
          <w:sz w:val="24"/>
          <w:szCs w:val="24"/>
        </w:rPr>
        <w:t>pedagogicznej uczniom posiadającym orzeczenie o potrzebie kształcenia specjalnego</w:t>
      </w:r>
      <w:r w:rsidR="0072364A" w:rsidRPr="002C19F8">
        <w:rPr>
          <w:rFonts w:asciiTheme="minorHAnsi" w:hAnsiTheme="minorHAnsi" w:cstheme="minorHAnsi"/>
          <w:sz w:val="24"/>
          <w:szCs w:val="24"/>
        </w:rPr>
        <w:t>.</w:t>
      </w:r>
    </w:p>
    <w:p w14:paraId="5FA06D62" w14:textId="77777777" w:rsidR="00B1164A" w:rsidRPr="002C19F8" w:rsidRDefault="00B1164A" w:rsidP="00584FFF">
      <w:pPr>
        <w:pStyle w:val="Paragraf"/>
        <w:keepNext w:val="0"/>
        <w:keepLines w:val="0"/>
        <w:numPr>
          <w:ilvl w:val="2"/>
          <w:numId w:val="76"/>
        </w:numPr>
        <w:jc w:val="left"/>
        <w:rPr>
          <w:rFonts w:asciiTheme="minorHAnsi" w:hAnsiTheme="minorHAnsi" w:cstheme="minorHAnsi"/>
          <w:sz w:val="24"/>
        </w:rPr>
      </w:pPr>
      <w:r w:rsidRPr="002C19F8">
        <w:rPr>
          <w:rFonts w:asciiTheme="minorHAnsi" w:hAnsiTheme="minorHAnsi" w:cstheme="minorHAnsi"/>
          <w:sz w:val="24"/>
        </w:rPr>
        <w:t>W skład zespołu wchodzą: wychowawca oddziału jako przewodniczący zespołu, pedagog szkolny</w:t>
      </w:r>
      <w:r w:rsidR="0072364A" w:rsidRPr="002C19F8">
        <w:rPr>
          <w:rFonts w:asciiTheme="minorHAnsi" w:hAnsiTheme="minorHAnsi" w:cstheme="minorHAnsi"/>
          <w:sz w:val="24"/>
        </w:rPr>
        <w:t>, pedagog specjalny</w:t>
      </w:r>
      <w:r w:rsidRPr="002C19F8">
        <w:rPr>
          <w:rFonts w:asciiTheme="minorHAnsi" w:hAnsiTheme="minorHAnsi" w:cstheme="minorHAnsi"/>
          <w:sz w:val="24"/>
        </w:rPr>
        <w:t xml:space="preserve"> oraz nauczyciele specjaliści, zatrudnieni w szkole. </w:t>
      </w:r>
    </w:p>
    <w:p w14:paraId="289142D0" w14:textId="77777777" w:rsidR="0059520C" w:rsidRPr="002C19F8" w:rsidRDefault="0059520C" w:rsidP="00584FFF">
      <w:pPr>
        <w:pStyle w:val="Paragraf"/>
        <w:keepNext w:val="0"/>
        <w:keepLines w:val="0"/>
        <w:numPr>
          <w:ilvl w:val="2"/>
          <w:numId w:val="76"/>
        </w:numPr>
        <w:jc w:val="left"/>
        <w:rPr>
          <w:rFonts w:asciiTheme="minorHAnsi" w:hAnsiTheme="minorHAnsi" w:cstheme="minorHAnsi"/>
          <w:sz w:val="24"/>
        </w:rPr>
      </w:pPr>
      <w:r w:rsidRPr="002C19F8">
        <w:rPr>
          <w:rFonts w:asciiTheme="minorHAnsi" w:hAnsiTheme="minorHAnsi" w:cstheme="minorHAnsi"/>
          <w:sz w:val="24"/>
        </w:rPr>
        <w:t>Zebrania zespołu odbywają się w miarę potrzeb, nie rzadziej jednak niż raz w okresie. Zebrania zwołuje wychowawca oddziału, co najmniej z jednotygodniowym wyprzedzeniem.</w:t>
      </w:r>
    </w:p>
    <w:p w14:paraId="67BCE2DA" w14:textId="77777777" w:rsidR="0059520C" w:rsidRPr="002C19F8" w:rsidRDefault="0059520C" w:rsidP="00584FFF">
      <w:pPr>
        <w:pStyle w:val="Paragraf"/>
        <w:keepNext w:val="0"/>
        <w:keepLines w:val="0"/>
        <w:numPr>
          <w:ilvl w:val="2"/>
          <w:numId w:val="76"/>
        </w:numPr>
        <w:spacing w:after="120"/>
        <w:ind w:left="28"/>
        <w:jc w:val="left"/>
        <w:rPr>
          <w:rFonts w:asciiTheme="minorHAnsi" w:hAnsiTheme="minorHAnsi" w:cstheme="minorHAnsi"/>
          <w:sz w:val="24"/>
        </w:rPr>
      </w:pPr>
      <w:r w:rsidRPr="002C19F8">
        <w:rPr>
          <w:rFonts w:asciiTheme="minorHAnsi" w:hAnsiTheme="minorHAnsi" w:cstheme="minorHAnsi"/>
          <w:sz w:val="24"/>
        </w:rPr>
        <w:t>W spotkaniach zespołu mogą uczestniczyć:</w:t>
      </w:r>
    </w:p>
    <w:p w14:paraId="5457B55D" w14:textId="77777777" w:rsidR="00B1164A" w:rsidRPr="002C19F8" w:rsidRDefault="00B1164A" w:rsidP="00D200E6">
      <w:pPr>
        <w:pStyle w:val="Punkt"/>
        <w:numPr>
          <w:ilvl w:val="0"/>
          <w:numId w:val="192"/>
        </w:numPr>
      </w:pPr>
      <w:r w:rsidRPr="002C19F8">
        <w:t xml:space="preserve">na wniosek </w:t>
      </w:r>
      <w:r w:rsidR="003908BE" w:rsidRPr="002C19F8">
        <w:t>Dyrektora</w:t>
      </w:r>
      <w:r w:rsidRPr="002C19F8">
        <w:t xml:space="preserve"> szkoły – przedstawiciel poradni psychologiczno-pedagogicznej;</w:t>
      </w:r>
    </w:p>
    <w:p w14:paraId="43D58767" w14:textId="77777777" w:rsidR="00B1164A" w:rsidRPr="002C19F8" w:rsidRDefault="00B1164A" w:rsidP="00D200E6">
      <w:pPr>
        <w:pStyle w:val="Punkt"/>
        <w:numPr>
          <w:ilvl w:val="0"/>
          <w:numId w:val="192"/>
        </w:numPr>
      </w:pPr>
      <w:r w:rsidRPr="002C19F8">
        <w:t>na wniosek lub za zgodą rodziców ucznia – lekarz, psycholog, pedagog lub inny specjalista.</w:t>
      </w:r>
    </w:p>
    <w:p w14:paraId="71B8535B" w14:textId="2F16F59B" w:rsidR="00B1164A" w:rsidRPr="002C19F8" w:rsidRDefault="00B1164A" w:rsidP="00584FFF">
      <w:pPr>
        <w:pStyle w:val="Ustp"/>
        <w:keepNext w:val="0"/>
        <w:keepLines w:val="0"/>
        <w:numPr>
          <w:ilvl w:val="2"/>
          <w:numId w:val="188"/>
        </w:numPr>
        <w:ind w:left="0"/>
        <w:jc w:val="left"/>
        <w:rPr>
          <w:rFonts w:asciiTheme="minorHAnsi" w:hAnsiTheme="minorHAnsi" w:cstheme="minorHAnsi"/>
          <w:color w:val="auto"/>
          <w:sz w:val="24"/>
        </w:rPr>
      </w:pPr>
      <w:r w:rsidRPr="002C19F8">
        <w:rPr>
          <w:rFonts w:asciiTheme="minorHAnsi" w:hAnsiTheme="minorHAnsi" w:cstheme="minorHAnsi"/>
          <w:color w:val="auto"/>
          <w:sz w:val="24"/>
        </w:rPr>
        <w:t>Dla uczniów, o których mowa w ust. 1, zespół na podstawie orzeczenia opracowuje indywidualny program edukacyjno-terapeutyczny na okres wskazany w orzeczeniu. Zespół opracowuje program po dokonaniu wielospecjalistycznej oceny poziomu funkcjonowania ucznia, uwzględniając diagnozę i wnioski sformułowane na jej po</w:t>
      </w:r>
      <w:r w:rsidR="00362072" w:rsidRPr="002C19F8">
        <w:rPr>
          <w:rFonts w:asciiTheme="minorHAnsi" w:hAnsiTheme="minorHAnsi" w:cstheme="minorHAnsi"/>
          <w:color w:val="auto"/>
          <w:sz w:val="24"/>
        </w:rPr>
        <w:t xml:space="preserve">dstawie oraz zalecenia zawarte </w:t>
      </w:r>
      <w:r w:rsidRPr="002C19F8">
        <w:rPr>
          <w:rFonts w:asciiTheme="minorHAnsi" w:hAnsiTheme="minorHAnsi" w:cstheme="minorHAnsi"/>
          <w:color w:val="auto"/>
          <w:sz w:val="24"/>
        </w:rPr>
        <w:t>w orzeczeniu we współpracy, w zależności od potrzeb, z poradn</w:t>
      </w:r>
      <w:r w:rsidR="00967C5D" w:rsidRPr="002C19F8">
        <w:rPr>
          <w:rFonts w:asciiTheme="minorHAnsi" w:hAnsiTheme="minorHAnsi" w:cstheme="minorHAnsi"/>
          <w:color w:val="auto"/>
          <w:sz w:val="24"/>
        </w:rPr>
        <w:t>ią psychologiczno-pedagogiczną.</w:t>
      </w:r>
    </w:p>
    <w:p w14:paraId="4762BB33" w14:textId="5B6C2380" w:rsidR="00B1164A" w:rsidRPr="002C19F8" w:rsidRDefault="00B1164A" w:rsidP="00584FFF">
      <w:pPr>
        <w:pStyle w:val="Ustp"/>
        <w:keepNext w:val="0"/>
        <w:keepLines w:val="0"/>
        <w:numPr>
          <w:ilvl w:val="2"/>
          <w:numId w:val="188"/>
        </w:numPr>
        <w:ind w:left="0"/>
        <w:jc w:val="left"/>
        <w:rPr>
          <w:rFonts w:asciiTheme="minorHAnsi" w:hAnsiTheme="minorHAnsi" w:cstheme="minorHAnsi"/>
          <w:color w:val="auto"/>
          <w:sz w:val="24"/>
        </w:rPr>
      </w:pPr>
      <w:r w:rsidRPr="002C19F8">
        <w:rPr>
          <w:rFonts w:asciiTheme="minorHAnsi" w:hAnsiTheme="minorHAnsi" w:cstheme="minorHAnsi"/>
          <w:color w:val="auto"/>
          <w:sz w:val="24"/>
        </w:rPr>
        <w:t>Program opracowuje się w terminie 30 dni od dnia złożenia w szkole orzeczenia o</w:t>
      </w:r>
      <w:r w:rsidR="00877278" w:rsidRPr="002C19F8">
        <w:rPr>
          <w:rFonts w:asciiTheme="minorHAnsi" w:hAnsiTheme="minorHAnsi" w:cstheme="minorHAnsi"/>
          <w:color w:val="auto"/>
          <w:sz w:val="24"/>
        </w:rPr>
        <w:t> </w:t>
      </w:r>
      <w:r w:rsidRPr="002C19F8">
        <w:rPr>
          <w:rFonts w:asciiTheme="minorHAnsi" w:hAnsiTheme="minorHAnsi" w:cstheme="minorHAnsi"/>
          <w:color w:val="auto"/>
          <w:sz w:val="24"/>
        </w:rPr>
        <w:t>potrzebie kształcenia specjalnego lub w terminie 30 dni przed upływem okresu, na jaki zosta</w:t>
      </w:r>
      <w:r w:rsidR="00967C5D" w:rsidRPr="002C19F8">
        <w:rPr>
          <w:rFonts w:asciiTheme="minorHAnsi" w:hAnsiTheme="minorHAnsi" w:cstheme="minorHAnsi"/>
          <w:color w:val="auto"/>
          <w:sz w:val="24"/>
        </w:rPr>
        <w:t>ł opracowany poprzedni program.</w:t>
      </w:r>
    </w:p>
    <w:p w14:paraId="31B47828" w14:textId="2C9F2596" w:rsidR="00B1164A" w:rsidRPr="002C19F8" w:rsidRDefault="00B1164A" w:rsidP="00584FFF">
      <w:pPr>
        <w:pStyle w:val="Ustp"/>
        <w:keepNext w:val="0"/>
        <w:keepLines w:val="0"/>
        <w:numPr>
          <w:ilvl w:val="2"/>
          <w:numId w:val="188"/>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Indywidualny program </w:t>
      </w:r>
      <w:r w:rsidR="00584FFF" w:rsidRPr="002C19F8">
        <w:rPr>
          <w:rFonts w:asciiTheme="minorHAnsi" w:hAnsiTheme="minorHAnsi" w:cstheme="minorHAnsi"/>
          <w:color w:val="auto"/>
          <w:sz w:val="24"/>
        </w:rPr>
        <w:t>edukacyjno-terapeutyczny (IPET)</w:t>
      </w:r>
      <w:r w:rsidRPr="002C19F8">
        <w:rPr>
          <w:rFonts w:asciiTheme="minorHAnsi" w:hAnsiTheme="minorHAnsi" w:cstheme="minorHAnsi"/>
          <w:color w:val="auto"/>
          <w:sz w:val="24"/>
        </w:rPr>
        <w:t xml:space="preserve"> określa:</w:t>
      </w:r>
    </w:p>
    <w:p w14:paraId="73726E32" w14:textId="084D7F65" w:rsidR="00B1164A" w:rsidRPr="002C19F8" w:rsidRDefault="00B1164A" w:rsidP="00D200E6">
      <w:pPr>
        <w:pStyle w:val="Punkt"/>
        <w:numPr>
          <w:ilvl w:val="0"/>
          <w:numId w:val="193"/>
        </w:numPr>
      </w:pPr>
      <w:r w:rsidRPr="002C19F8">
        <w:t>zakres i sposób dostosowania wymagań edukacyjnych wynikających z programu nauczania do indywidualnych potrzeb rozwojowych i edukacyjnych oraz możliwości psychofizyczn</w:t>
      </w:r>
      <w:r w:rsidR="00584FFF" w:rsidRPr="002C19F8">
        <w:t xml:space="preserve">ych ucznia wraz z określeniem </w:t>
      </w:r>
      <w:r w:rsidRPr="002C19F8">
        <w:t>metod i formy pracy z uczniem;</w:t>
      </w:r>
    </w:p>
    <w:p w14:paraId="07FA61F0" w14:textId="44B05DFC" w:rsidR="00B1164A" w:rsidRPr="002C19F8" w:rsidRDefault="00B1164A" w:rsidP="00D200E6">
      <w:pPr>
        <w:pStyle w:val="Punkt"/>
        <w:numPr>
          <w:ilvl w:val="0"/>
          <w:numId w:val="193"/>
        </w:numPr>
      </w:pPr>
      <w:r w:rsidRPr="002C19F8">
        <w:t xml:space="preserve">rodzaj i zakres zintegrowanych działań nauczycieli i specjalistów </w:t>
      </w:r>
      <w:r w:rsidR="00D47739" w:rsidRPr="002C19F8">
        <w:t xml:space="preserve">prowadzących zajęcia </w:t>
      </w:r>
      <w:r w:rsidR="0059520C" w:rsidRPr="002C19F8">
        <w:t xml:space="preserve">z uczniem, z tym, że </w:t>
      </w:r>
      <w:r w:rsidRPr="002C19F8">
        <w:t>w przypadku:</w:t>
      </w:r>
    </w:p>
    <w:p w14:paraId="2B8BEBB6" w14:textId="77777777" w:rsidR="00CE7F94" w:rsidRPr="002C19F8" w:rsidRDefault="0059520C" w:rsidP="00584FFF">
      <w:pPr>
        <w:pStyle w:val="Litera"/>
        <w:numPr>
          <w:ilvl w:val="0"/>
          <w:numId w:val="194"/>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ucznia niepełnosprawnego -</w:t>
      </w:r>
      <w:r w:rsidR="00CE7F94" w:rsidRPr="002C19F8">
        <w:rPr>
          <w:rFonts w:asciiTheme="minorHAnsi" w:hAnsiTheme="minorHAnsi" w:cstheme="minorHAnsi"/>
          <w:color w:val="auto"/>
          <w:sz w:val="24"/>
          <w:szCs w:val="24"/>
        </w:rPr>
        <w:t xml:space="preserve"> zakres działań o charakterze rewalidacyjnym,</w:t>
      </w:r>
    </w:p>
    <w:p w14:paraId="31DE6F72" w14:textId="77777777" w:rsidR="00CE7F94" w:rsidRPr="002C19F8" w:rsidRDefault="00CE7F94" w:rsidP="00584FFF">
      <w:pPr>
        <w:pStyle w:val="Litera"/>
        <w:numPr>
          <w:ilvl w:val="0"/>
          <w:numId w:val="194"/>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ucznia zagrożonego niedostosowaniem społecznym – zakres działań o charakterze socjoterapeutycznym,</w:t>
      </w:r>
    </w:p>
    <w:p w14:paraId="3D664972" w14:textId="77777777" w:rsidR="00CE7F94" w:rsidRPr="002C19F8" w:rsidRDefault="00CE7F94" w:rsidP="00584FFF">
      <w:pPr>
        <w:pStyle w:val="Litera"/>
        <w:numPr>
          <w:ilvl w:val="0"/>
          <w:numId w:val="194"/>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uczn</w:t>
      </w:r>
      <w:r w:rsidR="0059520C" w:rsidRPr="002C19F8">
        <w:rPr>
          <w:rFonts w:asciiTheme="minorHAnsi" w:hAnsiTheme="minorHAnsi" w:cstheme="minorHAnsi"/>
          <w:color w:val="auto"/>
          <w:sz w:val="24"/>
          <w:szCs w:val="24"/>
        </w:rPr>
        <w:t>ia niedostosowanego społecznie -</w:t>
      </w:r>
      <w:r w:rsidRPr="002C19F8">
        <w:rPr>
          <w:rFonts w:asciiTheme="minorHAnsi" w:hAnsiTheme="minorHAnsi" w:cstheme="minorHAnsi"/>
          <w:color w:val="auto"/>
          <w:sz w:val="24"/>
          <w:szCs w:val="24"/>
        </w:rPr>
        <w:t xml:space="preserve"> zakres działań o charakterze resocjalizacyjnym,</w:t>
      </w:r>
    </w:p>
    <w:p w14:paraId="181C7CDF" w14:textId="654258A9" w:rsidR="00CE7F94" w:rsidRPr="002C19F8" w:rsidRDefault="00CE7F94" w:rsidP="00584FFF">
      <w:pPr>
        <w:pStyle w:val="Litera"/>
        <w:numPr>
          <w:ilvl w:val="0"/>
          <w:numId w:val="194"/>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zajęcia związane z wybore</w:t>
      </w:r>
      <w:r w:rsidR="00967C5D" w:rsidRPr="002C19F8">
        <w:rPr>
          <w:rFonts w:asciiTheme="minorHAnsi" w:hAnsiTheme="minorHAnsi" w:cstheme="minorHAnsi"/>
          <w:color w:val="auto"/>
          <w:sz w:val="24"/>
          <w:szCs w:val="24"/>
        </w:rPr>
        <w:t>m kierunku kształcenia i zawodu;</w:t>
      </w:r>
    </w:p>
    <w:p w14:paraId="17EF446A" w14:textId="77777777" w:rsidR="00CE7F94" w:rsidRPr="002C19F8" w:rsidRDefault="00CE7F94" w:rsidP="00CE7F94">
      <w:pPr>
        <w:pStyle w:val="Litera"/>
        <w:ind w:left="567"/>
        <w:rPr>
          <w:rFonts w:asciiTheme="minorHAnsi" w:hAnsiTheme="minorHAnsi" w:cstheme="minorHAnsi"/>
          <w:color w:val="auto"/>
          <w:sz w:val="24"/>
          <w:szCs w:val="24"/>
        </w:rPr>
      </w:pPr>
    </w:p>
    <w:p w14:paraId="51206256" w14:textId="39271D80" w:rsidR="00B1164A" w:rsidRPr="002C19F8" w:rsidRDefault="00B1164A" w:rsidP="00D200E6">
      <w:pPr>
        <w:pStyle w:val="Punkt"/>
        <w:numPr>
          <w:ilvl w:val="0"/>
          <w:numId w:val="195"/>
        </w:numPr>
      </w:pPr>
      <w:r w:rsidRPr="002C19F8">
        <w:t xml:space="preserve">formy, sposoby i okres udzielania uczniowi pomocy psychologiczno-pedagogicznej oraz wymiar godzin, w którym poszczególne formy pomocy będą realizowane, ustalone przez </w:t>
      </w:r>
      <w:r w:rsidR="003908BE" w:rsidRPr="002C19F8">
        <w:t>Dyrektora</w:t>
      </w:r>
      <w:r w:rsidR="00967C5D" w:rsidRPr="002C19F8">
        <w:t xml:space="preserve"> szkoły zgodnie z przepisami;</w:t>
      </w:r>
    </w:p>
    <w:p w14:paraId="62695030" w14:textId="77777777" w:rsidR="00B1164A" w:rsidRPr="002C19F8" w:rsidRDefault="00B1164A" w:rsidP="00D200E6">
      <w:pPr>
        <w:pStyle w:val="Punkt"/>
        <w:numPr>
          <w:ilvl w:val="0"/>
          <w:numId w:val="195"/>
        </w:numPr>
      </w:pPr>
      <w:r w:rsidRPr="002C19F8">
        <w:t xml:space="preserve">działania wspierające rodziców ucznia oraz, w zależności od </w:t>
      </w:r>
      <w:r w:rsidR="00362072" w:rsidRPr="002C19F8">
        <w:t xml:space="preserve">potrzeb, zakres współdziałania </w:t>
      </w:r>
      <w:r w:rsidRPr="002C19F8">
        <w:t>z poradniami psychologiczno – pedagogicznymi, w tym poradniami specjalistycznymi, placówkami doskonalenia nauczycieli, organizacjami pozarządowymi oraz innymi instytucjami działającymi na rzecz rodziny, dzieci i</w:t>
      </w:r>
      <w:r w:rsidR="00877278" w:rsidRPr="002C19F8">
        <w:t> </w:t>
      </w:r>
      <w:r w:rsidRPr="002C19F8">
        <w:t>młodzieży;</w:t>
      </w:r>
    </w:p>
    <w:p w14:paraId="7D361E32" w14:textId="77777777" w:rsidR="00B1164A" w:rsidRPr="002C19F8" w:rsidRDefault="00B1164A" w:rsidP="00D200E6">
      <w:pPr>
        <w:pStyle w:val="Punkt"/>
        <w:numPr>
          <w:ilvl w:val="0"/>
          <w:numId w:val="195"/>
        </w:numPr>
      </w:pPr>
      <w:r w:rsidRPr="002C19F8">
        <w:t>zakres współpracy nauczycieli i specjalistów z rodzicami ucznia w realizacji zadań;</w:t>
      </w:r>
    </w:p>
    <w:p w14:paraId="20315F6C" w14:textId="77777777" w:rsidR="00B1164A" w:rsidRPr="002C19F8" w:rsidRDefault="00B1164A" w:rsidP="00D200E6">
      <w:pPr>
        <w:pStyle w:val="Punkt"/>
        <w:numPr>
          <w:ilvl w:val="0"/>
          <w:numId w:val="195"/>
        </w:numPr>
      </w:pPr>
      <w:r w:rsidRPr="002C19F8">
        <w:t>wykaz zajęć edukacyjnych realizowanych indywidualnie lub w grupie liczącej do 5 uczniów, jeżeli występuje taka potrzeba.</w:t>
      </w:r>
    </w:p>
    <w:p w14:paraId="2126846F" w14:textId="77777777" w:rsidR="00B1164A" w:rsidRPr="002C19F8" w:rsidRDefault="00B1164A" w:rsidP="00584FFF">
      <w:pPr>
        <w:pStyle w:val="Ustp"/>
        <w:keepNext w:val="0"/>
        <w:keepLines w:val="0"/>
        <w:numPr>
          <w:ilvl w:val="2"/>
          <w:numId w:val="188"/>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Rodzice ucznia mają prawo uczestniczyć w opracowaniu indywidualnego programu edukacyjno – terapeutycznego oraz w dokonywania okresowej wielospecjalistycznej oceny </w:t>
      </w:r>
      <w:r w:rsidR="00D23287" w:rsidRPr="002C19F8">
        <w:rPr>
          <w:rFonts w:asciiTheme="minorHAnsi" w:hAnsiTheme="minorHAnsi" w:cstheme="minorHAnsi"/>
          <w:color w:val="auto"/>
          <w:sz w:val="24"/>
        </w:rPr>
        <w:t xml:space="preserve">poziomu funkcjonowania ucznia.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zawiadamia rodziców o terminie posiedzenia zespołu listownie lub w przypadku prowadzenia dziennika elektronicznego poprzez dokonanie wpisu.</w:t>
      </w:r>
    </w:p>
    <w:p w14:paraId="5DB353C4" w14:textId="77777777" w:rsidR="00B1164A" w:rsidRPr="002C19F8" w:rsidRDefault="00B1164A" w:rsidP="00584FFF">
      <w:pPr>
        <w:pStyle w:val="Ustp"/>
        <w:keepNext w:val="0"/>
        <w:keepLines w:val="0"/>
        <w:numPr>
          <w:ilvl w:val="2"/>
          <w:numId w:val="188"/>
        </w:numPr>
        <w:ind w:left="0"/>
        <w:jc w:val="left"/>
        <w:rPr>
          <w:rFonts w:asciiTheme="minorHAnsi" w:hAnsiTheme="minorHAnsi" w:cstheme="minorHAnsi"/>
          <w:color w:val="auto"/>
          <w:sz w:val="24"/>
        </w:rPr>
      </w:pPr>
      <w:r w:rsidRPr="002C19F8">
        <w:rPr>
          <w:rFonts w:asciiTheme="minorHAnsi" w:hAnsiTheme="minorHAnsi" w:cstheme="minorHAnsi"/>
          <w:color w:val="auto"/>
          <w:sz w:val="24"/>
        </w:rPr>
        <w:t>W przypadku nieobecności rodziców na posiedzeniu Zespołu Wspierającego, rodzice są niezwłocznie zawiadamiani w formie pisemnej o ustalonych dla dziecka formach, okresie udzielania pomocy psychologiczno–pedagogicznej oraz wymiarze godzin, w których poszczególne formy będą realizowane.</w:t>
      </w:r>
    </w:p>
    <w:p w14:paraId="43A15DF2" w14:textId="6C752954" w:rsidR="00B1164A" w:rsidRPr="002C19F8" w:rsidRDefault="00B1164A" w:rsidP="00584FFF">
      <w:pPr>
        <w:pStyle w:val="Ustp"/>
        <w:keepNext w:val="0"/>
        <w:keepLines w:val="0"/>
        <w:numPr>
          <w:ilvl w:val="2"/>
          <w:numId w:val="188"/>
        </w:numPr>
        <w:ind w:left="0"/>
        <w:jc w:val="left"/>
        <w:rPr>
          <w:rFonts w:asciiTheme="minorHAnsi" w:hAnsiTheme="minorHAnsi" w:cstheme="minorHAnsi"/>
          <w:color w:val="auto"/>
          <w:sz w:val="24"/>
        </w:rPr>
      </w:pPr>
      <w:r w:rsidRPr="002C19F8">
        <w:rPr>
          <w:rFonts w:asciiTheme="minorHAnsi" w:hAnsiTheme="minorHAnsi" w:cstheme="minorHAnsi"/>
          <w:color w:val="auto"/>
          <w:sz w:val="24"/>
        </w:rPr>
        <w:t>Wymiar godzin poszczególnych form udzielani</w:t>
      </w:r>
      <w:r w:rsidR="00945EA4" w:rsidRPr="002C19F8">
        <w:rPr>
          <w:rFonts w:asciiTheme="minorHAnsi" w:hAnsiTheme="minorHAnsi" w:cstheme="minorHAnsi"/>
          <w:color w:val="auto"/>
          <w:sz w:val="24"/>
        </w:rPr>
        <w:t>a uczniom pomocy psychologiczno</w:t>
      </w:r>
      <w:r w:rsidRPr="002C19F8">
        <w:rPr>
          <w:rFonts w:asciiTheme="minorHAnsi" w:hAnsiTheme="minorHAnsi" w:cstheme="minorHAnsi"/>
          <w:color w:val="auto"/>
          <w:sz w:val="24"/>
        </w:rPr>
        <w:t xml:space="preserve">–pedagogicznej ustala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biorąc pod uwagę wszystkie godziny, które w</w:t>
      </w:r>
      <w:r w:rsidR="00877278" w:rsidRPr="002C19F8">
        <w:rPr>
          <w:rFonts w:asciiTheme="minorHAnsi" w:hAnsiTheme="minorHAnsi" w:cstheme="minorHAnsi"/>
          <w:color w:val="auto"/>
          <w:sz w:val="24"/>
        </w:rPr>
        <w:t> </w:t>
      </w:r>
      <w:r w:rsidRPr="002C19F8">
        <w:rPr>
          <w:rFonts w:asciiTheme="minorHAnsi" w:hAnsiTheme="minorHAnsi" w:cstheme="minorHAnsi"/>
          <w:color w:val="auto"/>
          <w:sz w:val="24"/>
        </w:rPr>
        <w:t>danym roku szkolnym mogą być przeznaczone na realizację tych form.</w:t>
      </w:r>
    </w:p>
    <w:p w14:paraId="209DDB4B" w14:textId="77777777" w:rsidR="00B1164A" w:rsidRPr="002C19F8" w:rsidRDefault="00B1164A" w:rsidP="00584FFF">
      <w:pPr>
        <w:pStyle w:val="Ustp"/>
        <w:keepNext w:val="0"/>
        <w:keepLines w:val="0"/>
        <w:numPr>
          <w:ilvl w:val="2"/>
          <w:numId w:val="188"/>
        </w:numPr>
        <w:ind w:left="0"/>
        <w:jc w:val="left"/>
        <w:rPr>
          <w:rFonts w:asciiTheme="minorHAnsi" w:hAnsiTheme="minorHAnsi" w:cstheme="minorHAnsi"/>
          <w:color w:val="auto"/>
          <w:sz w:val="24"/>
        </w:rPr>
      </w:pPr>
      <w:r w:rsidRPr="002C19F8">
        <w:rPr>
          <w:rFonts w:asciiTheme="minorHAnsi" w:hAnsiTheme="minorHAnsi" w:cstheme="minorHAnsi"/>
          <w:color w:val="auto"/>
          <w:sz w:val="24"/>
        </w:rPr>
        <w:t>Nauczyciele pracujący z uczniem, dla którego został opracowany Indywidualny Program edukacyjno – terapeutyczny mają obowiązek znać jego treść oraz stosować się do zaleceń zawartych w nim. Zaleca się, by nauczyciele prowad</w:t>
      </w:r>
      <w:r w:rsidR="004E337E" w:rsidRPr="002C19F8">
        <w:rPr>
          <w:rFonts w:asciiTheme="minorHAnsi" w:hAnsiTheme="minorHAnsi" w:cstheme="minorHAnsi"/>
          <w:color w:val="auto"/>
          <w:sz w:val="24"/>
        </w:rPr>
        <w:t xml:space="preserve">zili notatki z zapisem postępu </w:t>
      </w:r>
      <w:r w:rsidRPr="002C19F8">
        <w:rPr>
          <w:rFonts w:asciiTheme="minorHAnsi" w:hAnsiTheme="minorHAnsi" w:cstheme="minorHAnsi"/>
          <w:color w:val="auto"/>
          <w:sz w:val="24"/>
        </w:rPr>
        <w:t>w rozwoju ucznia, w oparciu o które będzie dokonywana ocena efektywności działań.</w:t>
      </w:r>
    </w:p>
    <w:p w14:paraId="62F27F92" w14:textId="77777777" w:rsidR="00064B97" w:rsidRPr="002C19F8" w:rsidRDefault="00064B97" w:rsidP="00064B97">
      <w:pPr>
        <w:pStyle w:val="Nagwek4-rozdzia"/>
        <w:rPr>
          <w:rFonts w:asciiTheme="minorHAnsi" w:hAnsiTheme="minorHAnsi" w:cstheme="minorHAnsi"/>
          <w:b w:val="0"/>
          <w:sz w:val="24"/>
        </w:rPr>
      </w:pPr>
      <w:bookmarkStart w:id="64" w:name="_Toc485907089"/>
    </w:p>
    <w:p w14:paraId="0C14EE24" w14:textId="77777777" w:rsidR="00064B97" w:rsidRPr="002C19F8" w:rsidRDefault="00064B97" w:rsidP="00064B97">
      <w:pPr>
        <w:pStyle w:val="Nagwek4-rozdzia"/>
        <w:rPr>
          <w:rFonts w:asciiTheme="minorHAnsi" w:hAnsiTheme="minorHAnsi" w:cstheme="minorHAnsi"/>
        </w:rPr>
      </w:pPr>
      <w:bookmarkStart w:id="65" w:name="_Toc216939628"/>
      <w:r w:rsidRPr="002C19F8">
        <w:rPr>
          <w:rFonts w:asciiTheme="minorHAnsi" w:hAnsiTheme="minorHAnsi" w:cstheme="minorHAnsi"/>
        </w:rPr>
        <w:t>Rozdział 3</w:t>
      </w:r>
      <w:r w:rsidRPr="002C19F8">
        <w:rPr>
          <w:rFonts w:asciiTheme="minorHAnsi" w:hAnsiTheme="minorHAnsi" w:cstheme="minorHAnsi"/>
        </w:rPr>
        <w:br/>
        <w:t>Nauczanie indywidualne</w:t>
      </w:r>
      <w:bookmarkEnd w:id="65"/>
    </w:p>
    <w:bookmarkEnd w:id="64"/>
    <w:p w14:paraId="1A009659" w14:textId="2D6B328F" w:rsidR="00B1164A" w:rsidRPr="002C19F8" w:rsidRDefault="00B1164A" w:rsidP="00584FFF">
      <w:pPr>
        <w:pStyle w:val="Ustp"/>
        <w:keepNext w:val="0"/>
        <w:keepLines w:val="0"/>
        <w:numPr>
          <w:ilvl w:val="2"/>
          <w:numId w:val="196"/>
        </w:numPr>
        <w:jc w:val="left"/>
        <w:rPr>
          <w:rFonts w:asciiTheme="minorHAnsi" w:hAnsiTheme="minorHAnsi" w:cstheme="minorHAnsi"/>
          <w:color w:val="auto"/>
          <w:sz w:val="24"/>
        </w:rPr>
      </w:pPr>
      <w:r w:rsidRPr="002C19F8">
        <w:rPr>
          <w:rFonts w:asciiTheme="minorHAnsi" w:hAnsiTheme="minorHAnsi" w:cstheme="minorHAnsi"/>
          <w:color w:val="auto"/>
          <w:sz w:val="24"/>
        </w:rPr>
        <w:t>Uczniów, którym stan zdrowia uniemożliwia lub znacznie utrudnia uczęszczanie do szkoły obejmuje się</w:t>
      </w:r>
      <w:r w:rsidR="00945EA4" w:rsidRPr="002C19F8">
        <w:rPr>
          <w:rFonts w:asciiTheme="minorHAnsi" w:hAnsiTheme="minorHAnsi" w:cstheme="minorHAnsi"/>
          <w:color w:val="auto"/>
          <w:sz w:val="24"/>
        </w:rPr>
        <w:t xml:space="preserve"> indywidualnym nauczaniem.</w:t>
      </w:r>
    </w:p>
    <w:p w14:paraId="2394A1CF" w14:textId="1C51EF1F"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Indywidualne nauczanie organizuje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Indywidualne nauczanie organizuje się na czas określony wskazany w orzeczeniu o potrzebie indywidualnego nauczania w porozumieni</w:t>
      </w:r>
      <w:r w:rsidR="00945EA4" w:rsidRPr="002C19F8">
        <w:rPr>
          <w:rFonts w:asciiTheme="minorHAnsi" w:hAnsiTheme="minorHAnsi" w:cstheme="minorHAnsi"/>
          <w:color w:val="auto"/>
          <w:sz w:val="24"/>
        </w:rPr>
        <w:t>u z organem prowadzącym szkołę.</w:t>
      </w:r>
    </w:p>
    <w:p w14:paraId="181054FF" w14:textId="19637FDC" w:rsidR="00B1164A" w:rsidRPr="002C19F8" w:rsidRDefault="00C93118"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B1164A" w:rsidRPr="002C19F8">
        <w:rPr>
          <w:rFonts w:asciiTheme="minorHAnsi" w:hAnsiTheme="minorHAnsi" w:cstheme="minorHAnsi"/>
          <w:color w:val="auto"/>
          <w:sz w:val="24"/>
        </w:rPr>
        <w:t xml:space="preserve"> szkoły po ustaleniach zakresu i czasu prowadzenia nauczania indywidualnego z organem prowadzącym zasięga opinii rodziców (prawnych opiekunów) celem ust</w:t>
      </w:r>
      <w:r w:rsidR="00945EA4" w:rsidRPr="002C19F8">
        <w:rPr>
          <w:rFonts w:asciiTheme="minorHAnsi" w:hAnsiTheme="minorHAnsi" w:cstheme="minorHAnsi"/>
          <w:color w:val="auto"/>
          <w:sz w:val="24"/>
        </w:rPr>
        <w:t>alenia czasu prowadzenia zajęć.</w:t>
      </w:r>
    </w:p>
    <w:p w14:paraId="45998976" w14:textId="2BF83109"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Zajęcia indywidualnego nauczania przydziela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nauczycielom zatrudnionym w szkole zgodni</w:t>
      </w:r>
      <w:r w:rsidR="00945EA4" w:rsidRPr="002C19F8">
        <w:rPr>
          <w:rFonts w:asciiTheme="minorHAnsi" w:hAnsiTheme="minorHAnsi" w:cstheme="minorHAnsi"/>
          <w:color w:val="auto"/>
          <w:sz w:val="24"/>
        </w:rPr>
        <w:t>e z posiadanymi kwalifikacjami.</w:t>
      </w:r>
    </w:p>
    <w:p w14:paraId="2E3B5101" w14:textId="745455FF"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W uzasadnionych przypadkach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może powierzyć prowadzenie zajęć indywidualnego nauczania nauczycielowi zatrudnionemu spoza placówki. Może to nastąpić w sytuacji braku nauczyciela do nauczania odpowiedniej edukacji, znacznej odległości miejsca prowadzenia zajęć od siedziby szkoły lub w związku z trudnościami </w:t>
      </w:r>
      <w:r w:rsidR="00945EA4" w:rsidRPr="002C19F8">
        <w:rPr>
          <w:rFonts w:asciiTheme="minorHAnsi" w:hAnsiTheme="minorHAnsi" w:cstheme="minorHAnsi"/>
          <w:color w:val="auto"/>
          <w:sz w:val="24"/>
        </w:rPr>
        <w:t>dojazdu nauczyciela na zajęcia.</w:t>
      </w:r>
    </w:p>
    <w:p w14:paraId="349F64BD" w14:textId="61153769"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Za zajęcia indywidualnego nauczania uważa się zajęcia prowadzone w indywidualnym i bezpośrednim kontakcie z uczniem.</w:t>
      </w:r>
    </w:p>
    <w:p w14:paraId="61E8642D" w14:textId="32E8CC41"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Zajęcia indywidualnego nauczania prowadzi się w miejscu pobytu ucznia oraz zgodn</w:t>
      </w:r>
      <w:r w:rsidR="00945EA4" w:rsidRPr="002C19F8">
        <w:rPr>
          <w:rFonts w:asciiTheme="minorHAnsi" w:hAnsiTheme="minorHAnsi" w:cstheme="minorHAnsi"/>
          <w:color w:val="auto"/>
          <w:sz w:val="24"/>
        </w:rPr>
        <w:t>ie ze wskazaniami w orzeczeniu.</w:t>
      </w:r>
    </w:p>
    <w:p w14:paraId="2B57F10F" w14:textId="0EF51249"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W indywidualnym nauczaniu realizuje się wszystkie obowiązkowe zajęcia edukacyjne wynikające z ramowych planów nauczania dostosowane do potrzeb i możliwości psychofizycznych ucznia, z wyjątkiem przedmiotów z których uczeń jest zwolniony, zgodnie z odrębnymi przepisami</w:t>
      </w:r>
      <w:r w:rsidR="00945EA4" w:rsidRPr="002C19F8">
        <w:rPr>
          <w:rFonts w:asciiTheme="minorHAnsi" w:hAnsiTheme="minorHAnsi" w:cstheme="minorHAnsi"/>
          <w:color w:val="auto"/>
          <w:sz w:val="24"/>
        </w:rPr>
        <w:t xml:space="preserve"> (WF, język obcy, informatyka).</w:t>
      </w:r>
    </w:p>
    <w:p w14:paraId="67C796B3" w14:textId="2CAC8686"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Na wniosek nauczyciela prowadzącego zajęcia indywidualne nauczanie,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może zezwolić na odstąpienie od realizacji niektórych treści wynikających z podstawy programowej, stosownie do możliwości psychofizycznych ucznia oraz warunków, w</w:t>
      </w:r>
      <w:r w:rsidR="00877278" w:rsidRPr="002C19F8">
        <w:rPr>
          <w:rFonts w:asciiTheme="minorHAnsi" w:hAnsiTheme="minorHAnsi" w:cstheme="minorHAnsi"/>
          <w:color w:val="auto"/>
          <w:sz w:val="24"/>
        </w:rPr>
        <w:t> </w:t>
      </w:r>
      <w:r w:rsidR="001B1156" w:rsidRPr="002C19F8">
        <w:rPr>
          <w:rFonts w:asciiTheme="minorHAnsi" w:hAnsiTheme="minorHAnsi" w:cstheme="minorHAnsi"/>
          <w:color w:val="auto"/>
          <w:sz w:val="24"/>
        </w:rPr>
        <w:t>których zajęcia są realizowane.</w:t>
      </w:r>
    </w:p>
    <w:p w14:paraId="6EED5174" w14:textId="3E392729"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Wniosek, o którym mowa w ust. 9 składa się w formie pisemnej wraz z uzasadnieniem. Wniosek, o którym mowa w ust. 9 wpisuje się do Dziennika indywidualnego nauczania, zaś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akcep</w:t>
      </w:r>
      <w:r w:rsidR="001B1156" w:rsidRPr="002C19F8">
        <w:rPr>
          <w:rFonts w:asciiTheme="minorHAnsi" w:hAnsiTheme="minorHAnsi" w:cstheme="minorHAnsi"/>
          <w:color w:val="auto"/>
          <w:sz w:val="24"/>
        </w:rPr>
        <w:t>tuje go własnoręcznym podpisem.</w:t>
      </w:r>
    </w:p>
    <w:p w14:paraId="215AB5B8" w14:textId="77777777"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Dzienniki indywidualnego nauczania zakłada się i prowadzi odrębnie dla każdego ucznia w systemie elektronicznego dziennika Librus.</w:t>
      </w:r>
    </w:p>
    <w:p w14:paraId="2FFA20F2" w14:textId="77777777"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Tygodniowy wymiar godzin zajęć indywidualnego nauczania realizowanego bezpośrednio z uczniem wynosi od 12 do 16 godzin tygodniowo, prowadzonych w co najmniej 3 dniach.</w:t>
      </w:r>
    </w:p>
    <w:p w14:paraId="29CEBA3C" w14:textId="77777777" w:rsidR="00B1164A" w:rsidRPr="002C19F8" w:rsidRDefault="00B1164A" w:rsidP="00584FFF">
      <w:pPr>
        <w:pStyle w:val="Ustp"/>
        <w:keepNext w:val="0"/>
        <w:keepLines w:val="0"/>
        <w:numPr>
          <w:ilvl w:val="2"/>
          <w:numId w:val="196"/>
        </w:numPr>
        <w:ind w:left="0" w:firstLine="709"/>
        <w:jc w:val="left"/>
        <w:rPr>
          <w:rFonts w:asciiTheme="minorHAnsi" w:hAnsiTheme="minorHAnsi" w:cstheme="minorHAnsi"/>
          <w:color w:val="auto"/>
          <w:sz w:val="24"/>
        </w:rPr>
      </w:pPr>
      <w:r w:rsidRPr="002C19F8">
        <w:rPr>
          <w:rFonts w:asciiTheme="minorHAnsi" w:hAnsiTheme="minorHAnsi" w:cstheme="minorHAnsi"/>
          <w:color w:val="auto"/>
          <w:sz w:val="24"/>
        </w:rPr>
        <w:t>Do obowiązków nauczycieli prowadzących zajęcia w ramach nauczania indywidualnego należy:</w:t>
      </w:r>
    </w:p>
    <w:p w14:paraId="7ACB4CDC" w14:textId="3D1D60B6" w:rsidR="00B1164A" w:rsidRPr="002C19F8" w:rsidRDefault="00B1164A" w:rsidP="00D200E6">
      <w:pPr>
        <w:pStyle w:val="Punkt"/>
        <w:numPr>
          <w:ilvl w:val="0"/>
          <w:numId w:val="197"/>
        </w:numPr>
      </w:pPr>
      <w:r w:rsidRPr="002C19F8">
        <w:t xml:space="preserve">dostosowanie wymagań edukacyjnych </w:t>
      </w:r>
      <w:r w:rsidR="001B1156" w:rsidRPr="002C19F8">
        <w:t>do potrzeb i możliwości ucznia;</w:t>
      </w:r>
    </w:p>
    <w:p w14:paraId="6450958C" w14:textId="7BB935C2" w:rsidR="00B1164A" w:rsidRPr="002C19F8" w:rsidRDefault="00B1164A" w:rsidP="00D200E6">
      <w:pPr>
        <w:pStyle w:val="Punkt"/>
        <w:numPr>
          <w:ilvl w:val="0"/>
          <w:numId w:val="197"/>
        </w:numPr>
      </w:pPr>
      <w:r w:rsidRPr="002C19F8">
        <w:t>prowadzenie obserwacji funkcjonowania ucznia w zakresie możliwości uczest</w:t>
      </w:r>
      <w:r w:rsidR="001B1156" w:rsidRPr="002C19F8">
        <w:t>niczenia ucznia w życiu szkoły;</w:t>
      </w:r>
    </w:p>
    <w:p w14:paraId="0285FEFE" w14:textId="70CAC0DB" w:rsidR="00B1164A" w:rsidRPr="002C19F8" w:rsidRDefault="00B1164A" w:rsidP="00D200E6">
      <w:pPr>
        <w:pStyle w:val="Punkt"/>
        <w:numPr>
          <w:ilvl w:val="0"/>
          <w:numId w:val="197"/>
        </w:numPr>
      </w:pPr>
      <w:r w:rsidRPr="002C19F8">
        <w:t>podejmowanie działań umożliwi</w:t>
      </w:r>
      <w:r w:rsidR="001B1156" w:rsidRPr="002C19F8">
        <w:t>ających kontakt z rówieśnikami;</w:t>
      </w:r>
    </w:p>
    <w:p w14:paraId="699415A9" w14:textId="567A8F6E" w:rsidR="00B1164A" w:rsidRPr="002C19F8" w:rsidRDefault="00B1164A" w:rsidP="00D200E6">
      <w:pPr>
        <w:pStyle w:val="Punkt"/>
        <w:numPr>
          <w:ilvl w:val="0"/>
          <w:numId w:val="197"/>
        </w:numPr>
      </w:pPr>
      <w:r w:rsidRPr="002C19F8">
        <w:t xml:space="preserve">systematyczne prowadzenie </w:t>
      </w:r>
      <w:r w:rsidR="001B1156" w:rsidRPr="002C19F8">
        <w:t>Dziennika zajęć indywidualnych.</w:t>
      </w:r>
    </w:p>
    <w:p w14:paraId="710FE7DC" w14:textId="77777777" w:rsidR="00B1164A" w:rsidRPr="002C19F8" w:rsidRDefault="00DC7398" w:rsidP="00584FFF">
      <w:pPr>
        <w:pStyle w:val="NormalnyWeb"/>
        <w:spacing w:before="120" w:beforeAutospacing="0" w:after="240" w:afterAutospacing="0"/>
        <w:ind w:firstLine="284"/>
        <w:rPr>
          <w:rFonts w:asciiTheme="minorHAnsi" w:hAnsiTheme="minorHAnsi" w:cstheme="minorHAnsi"/>
        </w:rPr>
      </w:pPr>
      <w:r w:rsidRPr="002C19F8">
        <w:rPr>
          <w:rFonts w:asciiTheme="minorHAnsi" w:hAnsiTheme="minorHAnsi" w:cstheme="minorHAnsi"/>
          <w:b/>
        </w:rPr>
        <w:t>14</w:t>
      </w:r>
      <w:r w:rsidR="00B1164A" w:rsidRPr="002C19F8">
        <w:rPr>
          <w:rFonts w:asciiTheme="minorHAnsi" w:hAnsiTheme="minorHAnsi" w:cstheme="minorHAnsi"/>
          <w:b/>
        </w:rPr>
        <w:t>.</w:t>
      </w:r>
      <w:r w:rsidR="00B1164A" w:rsidRPr="002C19F8">
        <w:rPr>
          <w:rFonts w:asciiTheme="minorHAnsi" w:hAnsiTheme="minorHAnsi" w:cstheme="minorHAnsi"/>
        </w:rPr>
        <w:t xml:space="preserve"> </w:t>
      </w:r>
      <w:r w:rsidR="00B1164A" w:rsidRPr="002C19F8">
        <w:rPr>
          <w:rFonts w:asciiTheme="minorHAnsi" w:eastAsiaTheme="majorEastAsia" w:hAnsiTheme="minorHAnsi" w:cstheme="minorHAnsi"/>
          <w:noProof/>
          <w:lang w:eastAsia="en-US"/>
        </w:rPr>
        <w:t xml:space="preserve">Uczeń podlegający nauczaniu indywidualnemu podlega klasyfikacji i promowaniu na zasadach określonych w WZO. </w:t>
      </w:r>
    </w:p>
    <w:p w14:paraId="00B3E78B" w14:textId="2398B7FD" w:rsidR="001B1156" w:rsidRPr="002C19F8" w:rsidRDefault="001B1156">
      <w:pPr>
        <w:spacing w:after="160" w:line="259" w:lineRule="auto"/>
        <w:jc w:val="left"/>
        <w:rPr>
          <w:rFonts w:asciiTheme="minorHAnsi" w:hAnsiTheme="minorHAnsi" w:cstheme="minorHAnsi"/>
          <w:b/>
          <w:sz w:val="32"/>
        </w:rPr>
      </w:pPr>
      <w:r w:rsidRPr="002C19F8">
        <w:rPr>
          <w:rFonts w:asciiTheme="minorHAnsi" w:hAnsiTheme="minorHAnsi" w:cstheme="minorHAnsi"/>
        </w:rPr>
        <w:br w:type="page"/>
      </w:r>
    </w:p>
    <w:p w14:paraId="4EF1765D" w14:textId="251A657B" w:rsidR="002B222D" w:rsidRPr="002C19F8" w:rsidRDefault="002B222D" w:rsidP="002B222D">
      <w:pPr>
        <w:pStyle w:val="Nagwek3-dzia"/>
        <w:rPr>
          <w:rFonts w:asciiTheme="minorHAnsi" w:hAnsiTheme="minorHAnsi" w:cstheme="minorHAnsi"/>
        </w:rPr>
      </w:pPr>
      <w:bookmarkStart w:id="66" w:name="_Toc216939629"/>
      <w:r w:rsidRPr="002C19F8">
        <w:rPr>
          <w:rFonts w:asciiTheme="minorHAnsi" w:hAnsiTheme="minorHAnsi" w:cstheme="minorHAnsi"/>
        </w:rPr>
        <w:t>Dział IV</w:t>
      </w:r>
      <w:bookmarkEnd w:id="66"/>
    </w:p>
    <w:p w14:paraId="58E3BF24" w14:textId="07A93E0F" w:rsidR="002B222D" w:rsidRPr="002C19F8" w:rsidRDefault="002B222D" w:rsidP="002B222D">
      <w:pPr>
        <w:pStyle w:val="Nagwek3-dzia"/>
        <w:rPr>
          <w:rFonts w:asciiTheme="minorHAnsi" w:hAnsiTheme="minorHAnsi" w:cstheme="minorHAnsi"/>
        </w:rPr>
      </w:pPr>
      <w:bookmarkStart w:id="67" w:name="_Toc216939630"/>
      <w:r w:rsidRPr="002C19F8">
        <w:rPr>
          <w:rFonts w:asciiTheme="minorHAnsi" w:hAnsiTheme="minorHAnsi" w:cstheme="minorHAnsi"/>
        </w:rPr>
        <w:t>Organy szkoły i ich kompetencje</w:t>
      </w:r>
      <w:bookmarkEnd w:id="67"/>
    </w:p>
    <w:p w14:paraId="5676246C" w14:textId="77777777" w:rsidR="00B1164A" w:rsidRPr="002C19F8" w:rsidRDefault="00EC5D04" w:rsidP="00801EAB">
      <w:pPr>
        <w:pStyle w:val="Paragraf"/>
        <w:numPr>
          <w:ilvl w:val="0"/>
          <w:numId w:val="0"/>
        </w:numPr>
        <w:spacing w:after="12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63.</w:t>
      </w:r>
      <w:r w:rsidRPr="002C19F8">
        <w:rPr>
          <w:rFonts w:asciiTheme="minorHAnsi" w:hAnsiTheme="minorHAnsi" w:cstheme="minorHAnsi"/>
          <w:b/>
          <w:sz w:val="24"/>
          <w:szCs w:val="24"/>
        </w:rPr>
        <w:t xml:space="preserve"> </w:t>
      </w:r>
      <w:r w:rsidR="00B1164A" w:rsidRPr="002C19F8">
        <w:rPr>
          <w:rFonts w:asciiTheme="minorHAnsi" w:eastAsia="Times New Roman" w:hAnsiTheme="minorHAnsi" w:cstheme="minorHAnsi"/>
          <w:sz w:val="24"/>
          <w:szCs w:val="24"/>
          <w:lang w:eastAsia="pl-PL"/>
        </w:rPr>
        <w:t>Organami szkoły są:</w:t>
      </w:r>
    </w:p>
    <w:p w14:paraId="0D602206" w14:textId="77777777" w:rsidR="00B1164A" w:rsidRPr="002C19F8" w:rsidRDefault="00C93118" w:rsidP="00D200E6">
      <w:pPr>
        <w:pStyle w:val="Punkt"/>
        <w:numPr>
          <w:ilvl w:val="0"/>
          <w:numId w:val="198"/>
        </w:numPr>
      </w:pPr>
      <w:r w:rsidRPr="002C19F8">
        <w:t>Dyrektor</w:t>
      </w:r>
      <w:r w:rsidR="00B1164A" w:rsidRPr="002C19F8">
        <w:t xml:space="preserve"> Szkoły;</w:t>
      </w:r>
    </w:p>
    <w:p w14:paraId="3C05EB0A" w14:textId="77777777" w:rsidR="00B1164A" w:rsidRPr="002C19F8" w:rsidRDefault="008F2589" w:rsidP="00D200E6">
      <w:pPr>
        <w:pStyle w:val="Punkt"/>
        <w:numPr>
          <w:ilvl w:val="0"/>
          <w:numId w:val="198"/>
        </w:numPr>
      </w:pPr>
      <w:r w:rsidRPr="002C19F8">
        <w:t xml:space="preserve">Rada </w:t>
      </w:r>
      <w:r w:rsidR="00B1164A" w:rsidRPr="002C19F8">
        <w:t>Pedagogiczna;</w:t>
      </w:r>
    </w:p>
    <w:p w14:paraId="4A16B493" w14:textId="77777777" w:rsidR="00B1164A" w:rsidRPr="002C19F8" w:rsidRDefault="00B1164A" w:rsidP="00D200E6">
      <w:pPr>
        <w:pStyle w:val="Punkt"/>
        <w:numPr>
          <w:ilvl w:val="0"/>
          <w:numId w:val="198"/>
        </w:numPr>
      </w:pPr>
      <w:r w:rsidRPr="002C19F8">
        <w:t xml:space="preserve">Rada Rodziców; </w:t>
      </w:r>
    </w:p>
    <w:p w14:paraId="641A525A" w14:textId="77777777" w:rsidR="00B1164A" w:rsidRPr="002C19F8" w:rsidRDefault="00B1164A" w:rsidP="00D200E6">
      <w:pPr>
        <w:pStyle w:val="Punkt"/>
        <w:numPr>
          <w:ilvl w:val="0"/>
          <w:numId w:val="198"/>
        </w:numPr>
      </w:pPr>
      <w:r w:rsidRPr="002C19F8">
        <w:t>Samorząd Uczniowski.</w:t>
      </w:r>
    </w:p>
    <w:p w14:paraId="60D63690" w14:textId="5996C1B7" w:rsidR="00B1164A" w:rsidRPr="002C19F8" w:rsidRDefault="00EC5D04" w:rsidP="001B1156">
      <w:pPr>
        <w:pStyle w:val="Paragraf"/>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64.</w:t>
      </w:r>
      <w:r w:rsidRPr="002C19F8">
        <w:rPr>
          <w:rFonts w:asciiTheme="minorHAnsi" w:hAnsiTheme="minorHAnsi" w:cstheme="minorHAnsi"/>
          <w:b/>
          <w:sz w:val="24"/>
          <w:szCs w:val="24"/>
        </w:rPr>
        <w:t xml:space="preserve"> </w:t>
      </w:r>
      <w:r w:rsidR="00B1164A" w:rsidRPr="002C19F8">
        <w:rPr>
          <w:rFonts w:asciiTheme="minorHAnsi" w:eastAsia="Times New Roman" w:hAnsiTheme="minorHAnsi" w:cstheme="minorHAnsi"/>
          <w:sz w:val="24"/>
          <w:szCs w:val="24"/>
          <w:lang w:eastAsia="pl-PL"/>
        </w:rPr>
        <w:t>Każdy z wymienionych o</w:t>
      </w:r>
      <w:r w:rsidR="00801EAB" w:rsidRPr="002C19F8">
        <w:rPr>
          <w:rFonts w:asciiTheme="minorHAnsi" w:eastAsia="Times New Roman" w:hAnsiTheme="minorHAnsi" w:cstheme="minorHAnsi"/>
          <w:sz w:val="24"/>
          <w:szCs w:val="24"/>
          <w:lang w:eastAsia="pl-PL"/>
        </w:rPr>
        <w:t>rganów działa zgodnie z ustawą Prawo o</w:t>
      </w:r>
      <w:r w:rsidR="00B1164A" w:rsidRPr="002C19F8">
        <w:rPr>
          <w:rFonts w:asciiTheme="minorHAnsi" w:eastAsia="Times New Roman" w:hAnsiTheme="minorHAnsi" w:cstheme="minorHAnsi"/>
          <w:sz w:val="24"/>
          <w:szCs w:val="24"/>
          <w:lang w:eastAsia="pl-PL"/>
        </w:rPr>
        <w:t>światowe i</w:t>
      </w:r>
      <w:r w:rsidR="00877278" w:rsidRPr="002C19F8">
        <w:rPr>
          <w:rFonts w:asciiTheme="minorHAnsi" w:eastAsia="Times New Roman" w:hAnsiTheme="minorHAnsi" w:cstheme="minorHAnsi"/>
          <w:sz w:val="24"/>
          <w:szCs w:val="24"/>
          <w:lang w:eastAsia="pl-PL"/>
        </w:rPr>
        <w:t> </w:t>
      </w:r>
      <w:r w:rsidR="00B1164A" w:rsidRPr="002C19F8">
        <w:rPr>
          <w:rFonts w:asciiTheme="minorHAnsi" w:eastAsia="Times New Roman" w:hAnsiTheme="minorHAnsi" w:cstheme="minorHAnsi"/>
          <w:sz w:val="24"/>
          <w:szCs w:val="24"/>
          <w:lang w:eastAsia="pl-PL"/>
        </w:rPr>
        <w:t>ustawą o systemie oświaty. Organy kolegialne funkcjonują według odrębnych regulaminów, uchwalonych przez te organy. Regulaminy te nie mogą być sprzeczne ze statutem szkoły.</w:t>
      </w:r>
    </w:p>
    <w:p w14:paraId="14F8136C" w14:textId="60D6C627" w:rsidR="00877278" w:rsidRPr="002C19F8" w:rsidRDefault="00877278">
      <w:pPr>
        <w:spacing w:after="160" w:line="259" w:lineRule="auto"/>
        <w:jc w:val="left"/>
        <w:rPr>
          <w:rFonts w:asciiTheme="minorHAnsi" w:eastAsia="Times New Roman" w:hAnsiTheme="minorHAnsi" w:cstheme="minorHAnsi"/>
          <w:b/>
          <w:sz w:val="10"/>
          <w:szCs w:val="24"/>
          <w:lang w:eastAsia="pl-PL"/>
        </w:rPr>
      </w:pPr>
      <w:bookmarkStart w:id="68" w:name="_Toc494191776"/>
    </w:p>
    <w:p w14:paraId="0C0DD94C" w14:textId="77777777" w:rsidR="00B1164A" w:rsidRPr="002C19F8" w:rsidRDefault="00D15FCC" w:rsidP="00D15FCC">
      <w:pPr>
        <w:pStyle w:val="Nagwek4-rozdzia"/>
        <w:rPr>
          <w:rFonts w:asciiTheme="minorHAnsi" w:hAnsiTheme="minorHAnsi" w:cstheme="minorHAnsi"/>
        </w:rPr>
      </w:pPr>
      <w:bookmarkStart w:id="69" w:name="_Toc216939631"/>
      <w:r w:rsidRPr="002C19F8">
        <w:rPr>
          <w:rFonts w:asciiTheme="minorHAnsi" w:hAnsiTheme="minorHAnsi" w:cstheme="minorHAnsi"/>
        </w:rPr>
        <w:t>Rozdział 1</w:t>
      </w:r>
      <w:r w:rsidR="00B1164A" w:rsidRPr="002C19F8">
        <w:rPr>
          <w:rFonts w:asciiTheme="minorHAnsi" w:hAnsiTheme="minorHAnsi" w:cstheme="minorHAnsi"/>
        </w:rPr>
        <w:br/>
      </w:r>
      <w:bookmarkStart w:id="70" w:name="_Toc13829898"/>
      <w:r w:rsidR="00C93118" w:rsidRPr="002C19F8">
        <w:rPr>
          <w:rFonts w:asciiTheme="minorHAnsi" w:hAnsiTheme="minorHAnsi" w:cstheme="minorHAnsi"/>
        </w:rPr>
        <w:t>Dyrektor</w:t>
      </w:r>
      <w:r w:rsidR="00B1164A" w:rsidRPr="002C19F8">
        <w:rPr>
          <w:rFonts w:asciiTheme="minorHAnsi" w:hAnsiTheme="minorHAnsi" w:cstheme="minorHAnsi"/>
        </w:rPr>
        <w:t xml:space="preserve"> szkoły</w:t>
      </w:r>
      <w:bookmarkEnd w:id="68"/>
      <w:bookmarkEnd w:id="69"/>
      <w:bookmarkEnd w:id="70"/>
    </w:p>
    <w:p w14:paraId="0A5601E5" w14:textId="77777777" w:rsidR="00B1164A" w:rsidRPr="002C19F8" w:rsidRDefault="00E327EA" w:rsidP="00801EAB">
      <w:pPr>
        <w:pStyle w:val="Paragraf"/>
        <w:numPr>
          <w:ilvl w:val="0"/>
          <w:numId w:val="0"/>
        </w:numPr>
        <w:spacing w:after="12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xml:space="preserve">§ </w:t>
      </w:r>
      <w:r w:rsidRPr="002C19F8">
        <w:rPr>
          <w:rFonts w:asciiTheme="minorHAnsi" w:eastAsia="Times New Roman" w:hAnsiTheme="minorHAnsi" w:cstheme="minorHAnsi"/>
          <w:b/>
          <w:sz w:val="24"/>
          <w:szCs w:val="24"/>
          <w:lang w:eastAsia="pl-PL"/>
        </w:rPr>
        <w:t>65.</w:t>
      </w:r>
      <w:r w:rsidR="00D47739" w:rsidRPr="002C19F8">
        <w:rPr>
          <w:rFonts w:asciiTheme="minorHAnsi" w:eastAsia="Times New Roman" w:hAnsiTheme="minorHAnsi" w:cstheme="minorHAnsi"/>
          <w:sz w:val="24"/>
          <w:szCs w:val="24"/>
          <w:lang w:eastAsia="pl-PL"/>
        </w:rPr>
        <w:t xml:space="preserve"> Stanowisko </w:t>
      </w:r>
      <w:r w:rsidR="003908BE" w:rsidRPr="002C19F8">
        <w:rPr>
          <w:rFonts w:asciiTheme="minorHAnsi" w:eastAsia="Times New Roman" w:hAnsiTheme="minorHAnsi" w:cstheme="minorHAnsi"/>
          <w:sz w:val="24"/>
          <w:szCs w:val="24"/>
          <w:lang w:eastAsia="pl-PL"/>
        </w:rPr>
        <w:t>Dyrektora</w:t>
      </w:r>
      <w:r w:rsidR="00D47739" w:rsidRPr="002C19F8">
        <w:rPr>
          <w:rFonts w:asciiTheme="minorHAnsi" w:eastAsia="Times New Roman" w:hAnsiTheme="minorHAnsi" w:cstheme="minorHAnsi"/>
          <w:sz w:val="24"/>
          <w:szCs w:val="24"/>
          <w:lang w:eastAsia="pl-PL"/>
        </w:rPr>
        <w:t xml:space="preserve"> s</w:t>
      </w:r>
      <w:r w:rsidR="00B1164A" w:rsidRPr="002C19F8">
        <w:rPr>
          <w:rFonts w:asciiTheme="minorHAnsi" w:eastAsia="Times New Roman" w:hAnsiTheme="minorHAnsi" w:cstheme="minorHAnsi"/>
          <w:sz w:val="24"/>
          <w:szCs w:val="24"/>
          <w:lang w:eastAsia="pl-PL"/>
        </w:rPr>
        <w:t>zkoły powierza i odwołuje Prezydent Miasta Łodzi.</w:t>
      </w:r>
    </w:p>
    <w:p w14:paraId="20935408" w14:textId="77777777" w:rsidR="00B1164A" w:rsidRPr="002C19F8" w:rsidRDefault="00E327EA" w:rsidP="00801EAB">
      <w:pPr>
        <w:pStyle w:val="Paragraf"/>
        <w:numPr>
          <w:ilvl w:val="0"/>
          <w:numId w:val="0"/>
        </w:numPr>
        <w:spacing w:after="12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xml:space="preserve">§ 66. </w:t>
      </w:r>
      <w:r w:rsidR="00B1164A" w:rsidRPr="002C19F8">
        <w:rPr>
          <w:rFonts w:asciiTheme="minorHAnsi" w:eastAsia="Times New Roman" w:hAnsiTheme="minorHAnsi" w:cstheme="minorHAnsi"/>
          <w:sz w:val="24"/>
          <w:szCs w:val="24"/>
          <w:lang w:eastAsia="pl-PL"/>
        </w:rPr>
        <w:t>Kandydata na stanowisko wyłania się w drodze konkursu</w:t>
      </w:r>
    </w:p>
    <w:p w14:paraId="4F0B8654" w14:textId="77777777" w:rsidR="00B1164A" w:rsidRPr="002C19F8" w:rsidRDefault="00E327EA" w:rsidP="00801EAB">
      <w:pPr>
        <w:pStyle w:val="Paragraf"/>
        <w:numPr>
          <w:ilvl w:val="0"/>
          <w:numId w:val="0"/>
        </w:numPr>
        <w:spacing w:after="12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67.</w:t>
      </w:r>
      <w:r w:rsidRPr="002C19F8">
        <w:rPr>
          <w:rFonts w:asciiTheme="minorHAnsi" w:hAnsiTheme="minorHAnsi" w:cstheme="minorHAnsi"/>
          <w:b/>
          <w:sz w:val="24"/>
          <w:szCs w:val="24"/>
        </w:rPr>
        <w:t xml:space="preserve"> </w:t>
      </w:r>
      <w:r w:rsidR="00D47739" w:rsidRPr="002C19F8">
        <w:rPr>
          <w:rFonts w:asciiTheme="minorHAnsi" w:eastAsia="Times New Roman" w:hAnsiTheme="minorHAnsi" w:cstheme="minorHAnsi"/>
          <w:sz w:val="24"/>
          <w:szCs w:val="24"/>
          <w:lang w:eastAsia="pl-PL"/>
        </w:rPr>
        <w:t xml:space="preserve">Stanowisko </w:t>
      </w:r>
      <w:r w:rsidR="003908BE" w:rsidRPr="002C19F8">
        <w:rPr>
          <w:rFonts w:asciiTheme="minorHAnsi" w:eastAsia="Times New Roman" w:hAnsiTheme="minorHAnsi" w:cstheme="minorHAnsi"/>
          <w:sz w:val="24"/>
          <w:szCs w:val="24"/>
          <w:lang w:eastAsia="pl-PL"/>
        </w:rPr>
        <w:t>Dyrektora</w:t>
      </w:r>
      <w:r w:rsidR="00C93118" w:rsidRPr="002C19F8">
        <w:rPr>
          <w:rFonts w:asciiTheme="minorHAnsi" w:eastAsia="Times New Roman" w:hAnsiTheme="minorHAnsi" w:cstheme="minorHAnsi"/>
          <w:sz w:val="24"/>
          <w:szCs w:val="24"/>
          <w:lang w:eastAsia="pl-PL"/>
        </w:rPr>
        <w:t xml:space="preserve"> s</w:t>
      </w:r>
      <w:r w:rsidR="00B1164A" w:rsidRPr="002C19F8">
        <w:rPr>
          <w:rFonts w:asciiTheme="minorHAnsi" w:eastAsia="Times New Roman" w:hAnsiTheme="minorHAnsi" w:cstheme="minorHAnsi"/>
          <w:sz w:val="24"/>
          <w:szCs w:val="24"/>
          <w:lang w:eastAsia="pl-PL"/>
        </w:rPr>
        <w:t>zkoły powierza się na 5 lat szkolnych. Po upływie tego okresu organ prowadzący, po zasięgnięciu opinii Rady Rodziców i Rady Pedagogicznej, może przedłużyć powierzenie stanowiska na kolejny okres.</w:t>
      </w:r>
    </w:p>
    <w:p w14:paraId="082D330A" w14:textId="77777777" w:rsidR="00B1164A" w:rsidRPr="002C19F8" w:rsidRDefault="00E327EA" w:rsidP="00801EAB">
      <w:pPr>
        <w:pStyle w:val="Paragraf"/>
        <w:numPr>
          <w:ilvl w:val="0"/>
          <w:numId w:val="0"/>
        </w:numPr>
        <w:spacing w:after="12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68.</w:t>
      </w:r>
      <w:r w:rsidRPr="002C19F8">
        <w:rPr>
          <w:rFonts w:asciiTheme="minorHAnsi" w:hAnsiTheme="minorHAnsi" w:cstheme="minorHAnsi"/>
          <w:b/>
          <w:sz w:val="24"/>
          <w:szCs w:val="24"/>
        </w:rPr>
        <w:t xml:space="preserve"> </w:t>
      </w:r>
      <w:r w:rsidR="00B1164A" w:rsidRPr="002C19F8">
        <w:rPr>
          <w:rFonts w:asciiTheme="minorHAnsi" w:eastAsia="Times New Roman" w:hAnsiTheme="minorHAnsi" w:cstheme="minorHAnsi"/>
          <w:b/>
          <w:sz w:val="24"/>
          <w:szCs w:val="24"/>
          <w:lang w:eastAsia="pl-PL"/>
        </w:rPr>
        <w:t>1</w:t>
      </w:r>
      <w:r w:rsidR="00B1164A" w:rsidRPr="002C19F8">
        <w:rPr>
          <w:rFonts w:asciiTheme="minorHAnsi" w:eastAsia="Times New Roman" w:hAnsiTheme="minorHAnsi" w:cstheme="minorHAnsi"/>
          <w:sz w:val="24"/>
          <w:szCs w:val="24"/>
          <w:lang w:eastAsia="pl-PL"/>
        </w:rPr>
        <w:t xml:space="preserve">. </w:t>
      </w:r>
      <w:r w:rsidR="00C93118" w:rsidRPr="002C19F8">
        <w:rPr>
          <w:rFonts w:asciiTheme="minorHAnsi" w:eastAsia="Times New Roman" w:hAnsiTheme="minorHAnsi" w:cstheme="minorHAnsi"/>
          <w:sz w:val="24"/>
          <w:szCs w:val="24"/>
          <w:lang w:eastAsia="pl-PL"/>
        </w:rPr>
        <w:t>Dyrektor</w:t>
      </w:r>
      <w:r w:rsidR="00B1164A" w:rsidRPr="002C19F8">
        <w:rPr>
          <w:rFonts w:asciiTheme="minorHAnsi" w:eastAsia="Times New Roman" w:hAnsiTheme="minorHAnsi" w:cstheme="minorHAnsi"/>
          <w:sz w:val="24"/>
          <w:szCs w:val="24"/>
          <w:lang w:eastAsia="pl-PL"/>
        </w:rPr>
        <w:t xml:space="preserve"> szkoły:</w:t>
      </w:r>
    </w:p>
    <w:p w14:paraId="490BB709" w14:textId="77777777" w:rsidR="00B1164A" w:rsidRPr="002C19F8" w:rsidRDefault="00B1164A" w:rsidP="00D200E6">
      <w:pPr>
        <w:pStyle w:val="Punkt"/>
        <w:numPr>
          <w:ilvl w:val="0"/>
          <w:numId w:val="199"/>
        </w:numPr>
      </w:pPr>
      <w:r w:rsidRPr="002C19F8">
        <w:t>kieruje szkołą jako jednostką samorządu terytorialnego;</w:t>
      </w:r>
    </w:p>
    <w:p w14:paraId="6179BB25" w14:textId="77777777" w:rsidR="00B1164A" w:rsidRPr="002C19F8" w:rsidRDefault="00B1164A" w:rsidP="00D200E6">
      <w:pPr>
        <w:pStyle w:val="Punkt"/>
        <w:numPr>
          <w:ilvl w:val="0"/>
          <w:numId w:val="199"/>
        </w:numPr>
      </w:pPr>
      <w:r w:rsidRPr="002C19F8">
        <w:t>jest osobą działającą w imieniu pracodawcy;</w:t>
      </w:r>
    </w:p>
    <w:p w14:paraId="160D6358" w14:textId="77777777" w:rsidR="00B1164A" w:rsidRPr="002C19F8" w:rsidRDefault="00B1164A" w:rsidP="00D200E6">
      <w:pPr>
        <w:pStyle w:val="Punkt"/>
        <w:numPr>
          <w:ilvl w:val="0"/>
          <w:numId w:val="199"/>
        </w:numPr>
      </w:pPr>
      <w:r w:rsidRPr="002C19F8">
        <w:t>jest organem nadzoru pedagogicznego;</w:t>
      </w:r>
    </w:p>
    <w:p w14:paraId="1AA8E5D6" w14:textId="77777777" w:rsidR="00B1164A" w:rsidRPr="002C19F8" w:rsidRDefault="00B1164A" w:rsidP="00D200E6">
      <w:pPr>
        <w:pStyle w:val="Punkt"/>
        <w:numPr>
          <w:ilvl w:val="0"/>
          <w:numId w:val="199"/>
        </w:numPr>
      </w:pPr>
      <w:r w:rsidRPr="002C19F8">
        <w:t>jest przewodniczącym Rady Pedagogicznej;</w:t>
      </w:r>
    </w:p>
    <w:p w14:paraId="5C86056D" w14:textId="77777777" w:rsidR="00B1164A" w:rsidRPr="002C19F8" w:rsidRDefault="00B1164A" w:rsidP="00D200E6">
      <w:pPr>
        <w:pStyle w:val="Punkt"/>
        <w:numPr>
          <w:ilvl w:val="0"/>
          <w:numId w:val="199"/>
        </w:numPr>
      </w:pPr>
      <w:r w:rsidRPr="002C19F8">
        <w:t>wykonuje zadania administracji publicznej w zakresie określonym ustawą;</w:t>
      </w:r>
    </w:p>
    <w:p w14:paraId="1C8B19C4" w14:textId="5CF2DF7D" w:rsidR="00B1164A" w:rsidRPr="002C19F8" w:rsidRDefault="00B1164A" w:rsidP="00D200E6">
      <w:pPr>
        <w:pStyle w:val="Punkt"/>
        <w:numPr>
          <w:ilvl w:val="0"/>
          <w:numId w:val="199"/>
        </w:numPr>
      </w:pPr>
      <w:r w:rsidRPr="002C19F8">
        <w:t>jest przedstawicielem administratora danych osobowyc</w:t>
      </w:r>
      <w:r w:rsidR="001B1156" w:rsidRPr="002C19F8">
        <w:t>h.</w:t>
      </w:r>
    </w:p>
    <w:p w14:paraId="1F682EA6" w14:textId="77777777" w:rsidR="00B1164A" w:rsidRPr="002C19F8" w:rsidRDefault="007D5340" w:rsidP="00801EAB">
      <w:pPr>
        <w:pStyle w:val="Paragraf"/>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69.</w:t>
      </w:r>
      <w:r w:rsidRPr="002C19F8">
        <w:rPr>
          <w:rFonts w:asciiTheme="minorHAnsi" w:hAnsiTheme="minorHAnsi" w:cstheme="minorHAnsi"/>
          <w:b/>
          <w:sz w:val="24"/>
          <w:szCs w:val="24"/>
        </w:rPr>
        <w:t xml:space="preserve"> </w:t>
      </w:r>
      <w:r w:rsidR="00C93118" w:rsidRPr="002C19F8">
        <w:rPr>
          <w:rFonts w:asciiTheme="minorHAnsi" w:eastAsia="Times New Roman" w:hAnsiTheme="minorHAnsi" w:cstheme="minorHAnsi"/>
          <w:sz w:val="24"/>
          <w:szCs w:val="24"/>
          <w:lang w:eastAsia="pl-PL"/>
        </w:rPr>
        <w:t>Dyrektor</w:t>
      </w:r>
      <w:r w:rsidR="00B1164A" w:rsidRPr="002C19F8">
        <w:rPr>
          <w:rFonts w:asciiTheme="minorHAnsi" w:eastAsia="Times New Roman" w:hAnsiTheme="minorHAnsi" w:cstheme="minorHAnsi"/>
          <w:sz w:val="24"/>
          <w:szCs w:val="24"/>
          <w:lang w:eastAsia="pl-PL"/>
        </w:rPr>
        <w:t xml:space="preserve"> szkoły kieruje bieżącą działalnością szkoły, reprezentuje ją na zewnątrz. Jest bezpośrednim przełożonym wszystkich pracowników zatrudnionych w</w:t>
      </w:r>
      <w:r w:rsidR="00877278" w:rsidRPr="002C19F8">
        <w:rPr>
          <w:rFonts w:asciiTheme="minorHAnsi" w:eastAsia="Times New Roman" w:hAnsiTheme="minorHAnsi" w:cstheme="minorHAnsi"/>
          <w:sz w:val="24"/>
          <w:szCs w:val="24"/>
          <w:lang w:eastAsia="pl-PL"/>
        </w:rPr>
        <w:t> </w:t>
      </w:r>
      <w:r w:rsidR="00B1164A" w:rsidRPr="002C19F8">
        <w:rPr>
          <w:rFonts w:asciiTheme="minorHAnsi" w:eastAsia="Times New Roman" w:hAnsiTheme="minorHAnsi" w:cstheme="minorHAnsi"/>
          <w:sz w:val="24"/>
          <w:szCs w:val="24"/>
          <w:lang w:eastAsia="pl-PL"/>
        </w:rPr>
        <w:t>szkole. Jest przewodniczącym Rady Pedagogicznej.</w:t>
      </w:r>
    </w:p>
    <w:p w14:paraId="7AD263DA" w14:textId="77777777" w:rsidR="00B1164A" w:rsidRPr="002C19F8" w:rsidRDefault="007D5340" w:rsidP="00801EAB">
      <w:pPr>
        <w:pStyle w:val="Paragraf"/>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70.</w:t>
      </w:r>
      <w:r w:rsidRPr="002C19F8">
        <w:rPr>
          <w:rFonts w:asciiTheme="minorHAnsi" w:hAnsiTheme="minorHAnsi" w:cstheme="minorHAnsi"/>
          <w:b/>
          <w:sz w:val="24"/>
          <w:szCs w:val="24"/>
        </w:rPr>
        <w:t xml:space="preserve"> </w:t>
      </w:r>
      <w:r w:rsidR="00B1164A" w:rsidRPr="002C19F8">
        <w:rPr>
          <w:rFonts w:asciiTheme="minorHAnsi" w:eastAsia="Times New Roman" w:hAnsiTheme="minorHAnsi" w:cstheme="minorHAnsi"/>
          <w:sz w:val="24"/>
          <w:szCs w:val="24"/>
          <w:lang w:eastAsia="pl-PL"/>
        </w:rPr>
        <w:t xml:space="preserve">Ogólny zakres kompetencji, zadań i obowiązków </w:t>
      </w:r>
      <w:r w:rsidR="003908BE" w:rsidRPr="002C19F8">
        <w:rPr>
          <w:rFonts w:asciiTheme="minorHAnsi" w:eastAsia="Times New Roman" w:hAnsiTheme="minorHAnsi" w:cstheme="minorHAnsi"/>
          <w:sz w:val="24"/>
          <w:szCs w:val="24"/>
          <w:lang w:eastAsia="pl-PL"/>
        </w:rPr>
        <w:t>Dyrektora</w:t>
      </w:r>
      <w:r w:rsidRPr="002C19F8">
        <w:rPr>
          <w:rFonts w:asciiTheme="minorHAnsi" w:eastAsia="Times New Roman" w:hAnsiTheme="minorHAnsi" w:cstheme="minorHAnsi"/>
          <w:sz w:val="24"/>
          <w:szCs w:val="24"/>
          <w:lang w:eastAsia="pl-PL"/>
        </w:rPr>
        <w:t xml:space="preserve"> szkoły określa ustawa </w:t>
      </w:r>
      <w:r w:rsidR="00B1164A" w:rsidRPr="002C19F8">
        <w:rPr>
          <w:rFonts w:asciiTheme="minorHAnsi" w:eastAsia="Times New Roman" w:hAnsiTheme="minorHAnsi" w:cstheme="minorHAnsi"/>
          <w:sz w:val="24"/>
          <w:szCs w:val="24"/>
          <w:lang w:eastAsia="pl-PL"/>
        </w:rPr>
        <w:t>- Prawo oświatowe i inne przepisy szczegółowe.</w:t>
      </w:r>
    </w:p>
    <w:p w14:paraId="744DA252" w14:textId="77777777" w:rsidR="007D5340" w:rsidRPr="002C19F8" w:rsidRDefault="007D5340" w:rsidP="00801EAB">
      <w:pPr>
        <w:pStyle w:val="Paragraf"/>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71.</w:t>
      </w:r>
      <w:r w:rsidRPr="002C19F8">
        <w:rPr>
          <w:rFonts w:asciiTheme="minorHAnsi" w:hAnsiTheme="minorHAnsi" w:cstheme="minorHAnsi"/>
          <w:b/>
          <w:sz w:val="24"/>
          <w:szCs w:val="24"/>
        </w:rPr>
        <w:t xml:space="preserve"> </w:t>
      </w:r>
      <w:r w:rsidR="00B90C58" w:rsidRPr="002C19F8">
        <w:rPr>
          <w:rFonts w:asciiTheme="minorHAnsi" w:hAnsiTheme="minorHAnsi" w:cstheme="minorHAnsi"/>
          <w:b/>
          <w:sz w:val="24"/>
          <w:szCs w:val="24"/>
        </w:rPr>
        <w:t>1</w:t>
      </w:r>
      <w:r w:rsidR="00B90C58" w:rsidRPr="002C19F8">
        <w:rPr>
          <w:rFonts w:asciiTheme="minorHAnsi" w:hAnsiTheme="minorHAnsi" w:cstheme="minorHAnsi"/>
          <w:sz w:val="24"/>
          <w:szCs w:val="24"/>
        </w:rPr>
        <w:t xml:space="preserve">. </w:t>
      </w:r>
      <w:r w:rsidR="00C93118" w:rsidRPr="002C19F8">
        <w:rPr>
          <w:rFonts w:asciiTheme="minorHAnsi" w:hAnsiTheme="minorHAnsi" w:cstheme="minorHAnsi"/>
          <w:sz w:val="24"/>
          <w:szCs w:val="24"/>
        </w:rPr>
        <w:t>Dyrektor</w:t>
      </w:r>
      <w:r w:rsidR="00B1164A" w:rsidRPr="002C19F8">
        <w:rPr>
          <w:rFonts w:asciiTheme="minorHAnsi" w:eastAsia="Times New Roman" w:hAnsiTheme="minorHAnsi" w:cstheme="minorHAnsi"/>
          <w:sz w:val="24"/>
          <w:szCs w:val="24"/>
          <w:lang w:eastAsia="pl-PL"/>
        </w:rPr>
        <w:t xml:space="preserve"> szkoły:</w:t>
      </w:r>
    </w:p>
    <w:p w14:paraId="61591501" w14:textId="77777777" w:rsidR="007D5340" w:rsidRPr="002C19F8" w:rsidRDefault="007D5340" w:rsidP="00801EAB">
      <w:pPr>
        <w:pStyle w:val="Ustp"/>
        <w:keepNext w:val="0"/>
        <w:keepLines w:val="0"/>
        <w:numPr>
          <w:ilvl w:val="2"/>
          <w:numId w:val="200"/>
        </w:numPr>
        <w:jc w:val="left"/>
        <w:rPr>
          <w:rFonts w:asciiTheme="minorHAnsi" w:hAnsiTheme="minorHAnsi" w:cstheme="minorHAnsi"/>
          <w:color w:val="auto"/>
          <w:sz w:val="24"/>
        </w:rPr>
      </w:pPr>
      <w:r w:rsidRPr="002C19F8">
        <w:rPr>
          <w:rFonts w:asciiTheme="minorHAnsi" w:hAnsiTheme="minorHAnsi" w:cstheme="minorHAnsi"/>
          <w:color w:val="auto"/>
          <w:sz w:val="24"/>
        </w:rPr>
        <w:t>Kieruje działalnością dydaktyczną, wychowawczą i opiekuńczą, a w szczególności:</w:t>
      </w:r>
    </w:p>
    <w:p w14:paraId="3187B2E3" w14:textId="77777777" w:rsidR="00B1164A" w:rsidRPr="002C19F8" w:rsidRDefault="00B1164A" w:rsidP="00801EAB">
      <w:pPr>
        <w:pStyle w:val="Punkt"/>
        <w:numPr>
          <w:ilvl w:val="0"/>
          <w:numId w:val="201"/>
        </w:numPr>
      </w:pPr>
      <w:r w:rsidRPr="002C19F8">
        <w:t>kształtuje twórczą atmosferę pracy, stwarza warunki sprzyjające podnoszeniu jej jakości pracy;</w:t>
      </w:r>
    </w:p>
    <w:p w14:paraId="3DE67B0B" w14:textId="77777777" w:rsidR="00B1164A" w:rsidRPr="002C19F8" w:rsidRDefault="00B1164A" w:rsidP="00D200E6">
      <w:pPr>
        <w:pStyle w:val="Punkt"/>
        <w:numPr>
          <w:ilvl w:val="0"/>
          <w:numId w:val="201"/>
        </w:numPr>
      </w:pPr>
      <w:r w:rsidRPr="002C19F8">
        <w:t>przewodniczy Radzie Pedagogicznej, przygotowuje i prowadzi posiedzenia rady oraz jest odpowiedzialny za zawiadomienie wszystkich jej członków o terminie i porządku zebrania zgodnie z Regulaminem Rady Pedagogicznej;</w:t>
      </w:r>
    </w:p>
    <w:p w14:paraId="4E0B20E6" w14:textId="77777777" w:rsidR="00B1164A" w:rsidRPr="002C19F8" w:rsidRDefault="00B1164A" w:rsidP="00D200E6">
      <w:pPr>
        <w:pStyle w:val="Punkt"/>
        <w:numPr>
          <w:ilvl w:val="0"/>
          <w:numId w:val="201"/>
        </w:numPr>
      </w:pPr>
      <w:r w:rsidRPr="002C19F8">
        <w:t xml:space="preserve">realizuje uchwały Rady Pedagogicznej podjęte w ramach jej kompetencji stanowiących; </w:t>
      </w:r>
    </w:p>
    <w:p w14:paraId="1BF9F179" w14:textId="77777777" w:rsidR="00B1164A" w:rsidRPr="002C19F8" w:rsidRDefault="00B1164A" w:rsidP="00D200E6">
      <w:pPr>
        <w:pStyle w:val="Punkt"/>
        <w:numPr>
          <w:ilvl w:val="0"/>
          <w:numId w:val="201"/>
        </w:numPr>
      </w:pPr>
      <w:r w:rsidRPr="002C19F8">
        <w:t>wstrzymuje wykonanie uchwał Rady Pedagogicznej nie</w:t>
      </w:r>
      <w:r w:rsidR="000707EE" w:rsidRPr="002C19F8">
        <w:t>zgodnych z prawem i</w:t>
      </w:r>
      <w:r w:rsidR="00877278" w:rsidRPr="002C19F8">
        <w:t> </w:t>
      </w:r>
      <w:r w:rsidR="000707EE" w:rsidRPr="002C19F8">
        <w:t xml:space="preserve">zawiadamia </w:t>
      </w:r>
      <w:r w:rsidRPr="002C19F8">
        <w:t>o tym organ prowadzący i nadzorujący;</w:t>
      </w:r>
    </w:p>
    <w:p w14:paraId="5EB1613B" w14:textId="77777777" w:rsidR="00B1164A" w:rsidRPr="002C19F8" w:rsidRDefault="00B1164A" w:rsidP="00D200E6">
      <w:pPr>
        <w:pStyle w:val="Punkt"/>
        <w:numPr>
          <w:ilvl w:val="0"/>
          <w:numId w:val="201"/>
        </w:numPr>
      </w:pPr>
      <w:r w:rsidRPr="002C19F8">
        <w:t>powołuje szkolną komisję rekrutacyjno-kwalifikacyjną;</w:t>
      </w:r>
    </w:p>
    <w:p w14:paraId="55EC1010" w14:textId="77777777" w:rsidR="00B1164A" w:rsidRPr="002C19F8" w:rsidRDefault="00B1164A" w:rsidP="00D200E6">
      <w:pPr>
        <w:pStyle w:val="Punkt"/>
        <w:numPr>
          <w:ilvl w:val="0"/>
          <w:numId w:val="201"/>
        </w:numPr>
      </w:pPr>
      <w:r w:rsidRPr="002C19F8">
        <w:t>opracowuje plan nauczania na cykl edukacyjny dla poszczególnych oddziałów, w tym po zasięgnięciu opinii Rady Pedagogicznej i Rady Rodziców, wyznacza przedmioty, które będą realizowane w zakresie rozszerzonym;</w:t>
      </w:r>
    </w:p>
    <w:p w14:paraId="5C312AC6" w14:textId="77777777" w:rsidR="00B1164A" w:rsidRPr="002C19F8" w:rsidRDefault="00B1164A" w:rsidP="00D200E6">
      <w:pPr>
        <w:pStyle w:val="Punkt"/>
        <w:numPr>
          <w:ilvl w:val="0"/>
          <w:numId w:val="201"/>
        </w:numPr>
      </w:pPr>
      <w:r w:rsidRPr="002C19F8">
        <w:t>sprawuje nadzór pedagogiczny zgodnie z odrębnymi przepisami;</w:t>
      </w:r>
    </w:p>
    <w:p w14:paraId="6542DC86" w14:textId="77777777" w:rsidR="00B1164A" w:rsidRPr="002C19F8" w:rsidRDefault="00B1164A" w:rsidP="00D200E6">
      <w:pPr>
        <w:pStyle w:val="Punkt"/>
        <w:numPr>
          <w:ilvl w:val="0"/>
          <w:numId w:val="201"/>
        </w:numPr>
      </w:pPr>
      <w:r w:rsidRPr="002C19F8">
        <w:t>przedkłada Radzie Pedagogicznej nie rzadziej niż dwa razy w ciągu roku ogólne wnioski wynikające z nadzoru pedagogicznego oraz informacje o działalności szkoły;</w:t>
      </w:r>
    </w:p>
    <w:p w14:paraId="5112DE6A" w14:textId="77777777" w:rsidR="00B1164A" w:rsidRPr="002C19F8" w:rsidRDefault="00B1164A" w:rsidP="00D200E6">
      <w:pPr>
        <w:pStyle w:val="Punkt"/>
        <w:numPr>
          <w:ilvl w:val="0"/>
          <w:numId w:val="201"/>
        </w:numPr>
      </w:pPr>
      <w:r w:rsidRPr="002C19F8">
        <w:t>dba o autorytet członków Rady Pedagogicznej, ochronę praw i godności nauczyciela;</w:t>
      </w:r>
    </w:p>
    <w:p w14:paraId="5BEB6B43" w14:textId="6BC3D096" w:rsidR="00B1164A" w:rsidRPr="002C19F8" w:rsidRDefault="00B1164A" w:rsidP="00D200E6">
      <w:pPr>
        <w:pStyle w:val="Punkt"/>
        <w:numPr>
          <w:ilvl w:val="0"/>
          <w:numId w:val="201"/>
        </w:numPr>
      </w:pPr>
      <w:r w:rsidRPr="002C19F8">
        <w:t>współdziała ze szkołami wyższymi oraz z zakładami kształcenia nauczycieli w</w:t>
      </w:r>
      <w:r w:rsidR="00877278" w:rsidRPr="002C19F8">
        <w:t> </w:t>
      </w:r>
      <w:r w:rsidRPr="002C19F8">
        <w:t>org</w:t>
      </w:r>
      <w:r w:rsidR="001B1156" w:rsidRPr="002C19F8">
        <w:t>anizacji praktyk pedagogicznych;</w:t>
      </w:r>
    </w:p>
    <w:p w14:paraId="717ED29D" w14:textId="12157973" w:rsidR="00B1164A" w:rsidRPr="002C19F8" w:rsidRDefault="00B1164A" w:rsidP="00D200E6">
      <w:pPr>
        <w:pStyle w:val="Punkt"/>
        <w:numPr>
          <w:ilvl w:val="0"/>
          <w:numId w:val="201"/>
        </w:numPr>
      </w:pPr>
      <w:r w:rsidRPr="002C19F8">
        <w:t>odpowiada za właściwą organizację i przebieg sprawdzianów i egzaminó</w:t>
      </w:r>
      <w:r w:rsidR="001B1156" w:rsidRPr="002C19F8">
        <w:t>w przeprowadzanych w szkole;</w:t>
      </w:r>
    </w:p>
    <w:p w14:paraId="2962B2BE" w14:textId="77777777" w:rsidR="00B1164A" w:rsidRPr="002C19F8" w:rsidRDefault="00B1164A" w:rsidP="00D200E6">
      <w:pPr>
        <w:pStyle w:val="Punkt"/>
        <w:numPr>
          <w:ilvl w:val="0"/>
          <w:numId w:val="201"/>
        </w:numPr>
      </w:pPr>
      <w:r w:rsidRPr="002C19F8">
        <w:t>podaje do publicznej wiadomości do końca zajęć dydaktycznych szkolny zestaw podręczników, który będzie obowiązywał w szkole od początku następnego roku szkolnego;</w:t>
      </w:r>
    </w:p>
    <w:p w14:paraId="4A6FF778" w14:textId="5C4E8FAA" w:rsidR="00B1164A" w:rsidRPr="002C19F8" w:rsidRDefault="00B1164A" w:rsidP="00D200E6">
      <w:pPr>
        <w:pStyle w:val="Punkt"/>
        <w:numPr>
          <w:ilvl w:val="0"/>
          <w:numId w:val="201"/>
        </w:numPr>
      </w:pPr>
      <w:r w:rsidRPr="002C19F8">
        <w:t>ustala w przypadku braku zgody wśród nauczycieli uczących danej edukacji w szkole, po zasięgnięciu opinii Rady Rodziców, jeden podręcznik do prze</w:t>
      </w:r>
      <w:r w:rsidR="00192B04" w:rsidRPr="002C19F8">
        <w:t>dmiotu który będzie obowiązywał</w:t>
      </w:r>
      <w:r w:rsidRPr="002C19F8">
        <w:t xml:space="preserve"> wszystkich nauczycieli w cyklu kształcenia;</w:t>
      </w:r>
    </w:p>
    <w:p w14:paraId="44758545" w14:textId="77777777" w:rsidR="00B1164A" w:rsidRPr="002C19F8" w:rsidRDefault="00B1164A" w:rsidP="00D200E6">
      <w:pPr>
        <w:pStyle w:val="Punkt"/>
        <w:numPr>
          <w:ilvl w:val="0"/>
          <w:numId w:val="201"/>
        </w:numPr>
      </w:pPr>
      <w:r w:rsidRPr="002C19F8">
        <w:t>współpracuje z Radą Pedagogiczną, Radą Rodziców i SU;</w:t>
      </w:r>
    </w:p>
    <w:p w14:paraId="6B867743" w14:textId="77777777" w:rsidR="00B1164A" w:rsidRPr="002C19F8" w:rsidRDefault="00B1164A" w:rsidP="00D200E6">
      <w:pPr>
        <w:pStyle w:val="Punkt"/>
        <w:numPr>
          <w:ilvl w:val="0"/>
          <w:numId w:val="201"/>
        </w:numPr>
      </w:pPr>
      <w:r w:rsidRPr="002C19F8">
        <w:t xml:space="preserve">ustala w porozumieniu z organem prowadzącym zawody, w których kształci szkoła, po uzyskaniu opinii wojewódzkiej rady rynku pracy. </w:t>
      </w:r>
      <w:r w:rsidRPr="002C19F8">
        <w:rPr>
          <w:bCs/>
        </w:rPr>
        <w:t>Współpraca z pracodawcą polega w szczególności na:</w:t>
      </w:r>
    </w:p>
    <w:p w14:paraId="209A4552" w14:textId="77777777" w:rsidR="00B1164A" w:rsidRPr="002C19F8" w:rsidRDefault="00B1164A" w:rsidP="00801EAB">
      <w:pPr>
        <w:pStyle w:val="Litera"/>
        <w:keepNext w:val="0"/>
        <w:keepLines w:val="0"/>
        <w:numPr>
          <w:ilvl w:val="0"/>
          <w:numId w:val="202"/>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tworzeniu klas patronackich;</w:t>
      </w:r>
    </w:p>
    <w:p w14:paraId="5962178E" w14:textId="77777777" w:rsidR="00B1164A" w:rsidRPr="002C19F8" w:rsidRDefault="00B1164A" w:rsidP="00801EAB">
      <w:pPr>
        <w:pStyle w:val="Litera"/>
        <w:keepNext w:val="0"/>
        <w:keepLines w:val="0"/>
        <w:numPr>
          <w:ilvl w:val="0"/>
          <w:numId w:val="202"/>
        </w:numPr>
        <w:jc w:val="left"/>
        <w:rPr>
          <w:rFonts w:asciiTheme="minorHAnsi" w:hAnsiTheme="minorHAnsi" w:cstheme="minorHAnsi"/>
          <w:color w:val="auto"/>
          <w:sz w:val="24"/>
          <w:szCs w:val="24"/>
        </w:rPr>
      </w:pPr>
      <w:r w:rsidRPr="002C19F8">
        <w:rPr>
          <w:rFonts w:asciiTheme="minorHAnsi" w:hAnsiTheme="minorHAnsi" w:cstheme="minorHAnsi"/>
          <w:bCs/>
          <w:color w:val="auto"/>
          <w:sz w:val="24"/>
          <w:szCs w:val="24"/>
        </w:rPr>
        <w:t>przygotowaniu propozycji programu nauczania;</w:t>
      </w:r>
    </w:p>
    <w:p w14:paraId="232E8857" w14:textId="77777777" w:rsidR="00B1164A" w:rsidRPr="002C19F8" w:rsidRDefault="00B1164A" w:rsidP="00801EAB">
      <w:pPr>
        <w:pStyle w:val="Litera"/>
        <w:keepNext w:val="0"/>
        <w:keepLines w:val="0"/>
        <w:numPr>
          <w:ilvl w:val="0"/>
          <w:numId w:val="202"/>
        </w:numPr>
        <w:jc w:val="left"/>
        <w:rPr>
          <w:rFonts w:asciiTheme="minorHAnsi" w:hAnsiTheme="minorHAnsi" w:cstheme="minorHAnsi"/>
          <w:color w:val="auto"/>
          <w:sz w:val="24"/>
          <w:szCs w:val="24"/>
        </w:rPr>
      </w:pPr>
      <w:r w:rsidRPr="002C19F8">
        <w:rPr>
          <w:rFonts w:asciiTheme="minorHAnsi" w:hAnsiTheme="minorHAnsi" w:cstheme="minorHAnsi"/>
          <w:bCs/>
          <w:color w:val="auto"/>
          <w:sz w:val="24"/>
          <w:szCs w:val="24"/>
        </w:rPr>
        <w:t>realizacji kształcenia zawodowego, w tym praktycznej nauki zawodu;</w:t>
      </w:r>
    </w:p>
    <w:p w14:paraId="4B313EB5" w14:textId="77777777" w:rsidR="00B1164A" w:rsidRPr="002C19F8" w:rsidRDefault="00B1164A" w:rsidP="00801EAB">
      <w:pPr>
        <w:pStyle w:val="Litera"/>
        <w:keepNext w:val="0"/>
        <w:keepLines w:val="0"/>
        <w:numPr>
          <w:ilvl w:val="0"/>
          <w:numId w:val="202"/>
        </w:numPr>
        <w:jc w:val="left"/>
        <w:rPr>
          <w:rFonts w:asciiTheme="minorHAnsi" w:hAnsiTheme="minorHAnsi" w:cstheme="minorHAnsi"/>
          <w:color w:val="auto"/>
          <w:sz w:val="24"/>
          <w:szCs w:val="24"/>
        </w:rPr>
      </w:pPr>
      <w:r w:rsidRPr="002C19F8">
        <w:rPr>
          <w:rFonts w:asciiTheme="minorHAnsi" w:hAnsiTheme="minorHAnsi" w:cstheme="minorHAnsi"/>
          <w:bCs/>
          <w:color w:val="auto"/>
          <w:sz w:val="24"/>
          <w:szCs w:val="24"/>
        </w:rPr>
        <w:t>wyposażeniu warsztatów lub pracowni szkolnych;</w:t>
      </w:r>
    </w:p>
    <w:p w14:paraId="3B3F7C12" w14:textId="77777777" w:rsidR="00B1164A" w:rsidRPr="002C19F8" w:rsidRDefault="00B1164A" w:rsidP="00801EAB">
      <w:pPr>
        <w:pStyle w:val="Litera"/>
        <w:keepNext w:val="0"/>
        <w:keepLines w:val="0"/>
        <w:numPr>
          <w:ilvl w:val="0"/>
          <w:numId w:val="202"/>
        </w:numPr>
        <w:jc w:val="left"/>
        <w:rPr>
          <w:rFonts w:asciiTheme="minorHAnsi" w:hAnsiTheme="minorHAnsi" w:cstheme="minorHAnsi"/>
          <w:color w:val="auto"/>
          <w:sz w:val="24"/>
          <w:szCs w:val="24"/>
        </w:rPr>
      </w:pPr>
      <w:r w:rsidRPr="002C19F8">
        <w:rPr>
          <w:rFonts w:asciiTheme="minorHAnsi" w:hAnsiTheme="minorHAnsi" w:cstheme="minorHAnsi"/>
          <w:bCs/>
          <w:color w:val="auto"/>
          <w:sz w:val="24"/>
          <w:szCs w:val="24"/>
        </w:rPr>
        <w:t>organizacji egzaminu zawodowego;</w:t>
      </w:r>
    </w:p>
    <w:p w14:paraId="0D87A1F9" w14:textId="77777777" w:rsidR="00B1164A" w:rsidRPr="002C19F8" w:rsidRDefault="00B1164A" w:rsidP="00801EAB">
      <w:pPr>
        <w:pStyle w:val="Litera"/>
        <w:keepNext w:val="0"/>
        <w:keepLines w:val="0"/>
        <w:numPr>
          <w:ilvl w:val="0"/>
          <w:numId w:val="202"/>
        </w:numPr>
        <w:jc w:val="left"/>
        <w:rPr>
          <w:rFonts w:asciiTheme="minorHAnsi" w:hAnsiTheme="minorHAnsi" w:cstheme="minorHAnsi"/>
          <w:color w:val="auto"/>
          <w:sz w:val="24"/>
          <w:szCs w:val="24"/>
        </w:rPr>
      </w:pPr>
      <w:r w:rsidRPr="002C19F8">
        <w:rPr>
          <w:rFonts w:asciiTheme="minorHAnsi" w:hAnsiTheme="minorHAnsi" w:cstheme="minorHAnsi"/>
          <w:bCs/>
          <w:color w:val="auto"/>
          <w:sz w:val="24"/>
          <w:szCs w:val="24"/>
        </w:rPr>
        <w:t>organizacji kształcenia branżowego dla nauczycieli;</w:t>
      </w:r>
    </w:p>
    <w:p w14:paraId="275D825C" w14:textId="750D0ECA" w:rsidR="00B1164A" w:rsidRPr="002C19F8" w:rsidRDefault="00B1164A" w:rsidP="00801EAB">
      <w:pPr>
        <w:pStyle w:val="Litera"/>
        <w:keepNext w:val="0"/>
        <w:keepLines w:val="0"/>
        <w:numPr>
          <w:ilvl w:val="0"/>
          <w:numId w:val="202"/>
        </w:numPr>
        <w:spacing w:after="120"/>
        <w:jc w:val="left"/>
        <w:rPr>
          <w:rFonts w:asciiTheme="minorHAnsi" w:hAnsiTheme="minorHAnsi" w:cstheme="minorHAnsi"/>
          <w:color w:val="auto"/>
          <w:sz w:val="24"/>
          <w:szCs w:val="24"/>
        </w:rPr>
      </w:pPr>
      <w:r w:rsidRPr="002C19F8">
        <w:rPr>
          <w:rFonts w:asciiTheme="minorHAnsi" w:hAnsiTheme="minorHAnsi" w:cstheme="minorHAnsi"/>
          <w:bCs/>
          <w:color w:val="auto"/>
          <w:sz w:val="24"/>
          <w:szCs w:val="24"/>
        </w:rPr>
        <w:t>realizacji doradztwa zawodowego i p</w:t>
      </w:r>
      <w:r w:rsidR="001B1156" w:rsidRPr="002C19F8">
        <w:rPr>
          <w:rFonts w:asciiTheme="minorHAnsi" w:hAnsiTheme="minorHAnsi" w:cstheme="minorHAnsi"/>
          <w:bCs/>
          <w:color w:val="auto"/>
          <w:sz w:val="24"/>
          <w:szCs w:val="24"/>
        </w:rPr>
        <w:t>romocji kształcenia zawodowego.</w:t>
      </w:r>
    </w:p>
    <w:p w14:paraId="495EC00A" w14:textId="77777777" w:rsidR="00B1164A" w:rsidRPr="002C19F8" w:rsidRDefault="00B1164A" w:rsidP="00D200E6">
      <w:pPr>
        <w:pStyle w:val="Punkt"/>
        <w:numPr>
          <w:ilvl w:val="0"/>
          <w:numId w:val="201"/>
        </w:numPr>
      </w:pPr>
      <w:r w:rsidRPr="002C19F8">
        <w:t>stwarza warunki do działania w szkole wolontariuszy, stowarzyszeń i organizacji, których celem statutowym jest działalność wychowawcza i opiekuńcza lub rozszerzanie i wzbogacanie form działalności wychowawczo- opiekuńczej w</w:t>
      </w:r>
      <w:r w:rsidR="00D3144F" w:rsidRPr="002C19F8">
        <w:t> </w:t>
      </w:r>
      <w:r w:rsidRPr="002C19F8">
        <w:t>szkole;</w:t>
      </w:r>
    </w:p>
    <w:p w14:paraId="52FA1773" w14:textId="77777777" w:rsidR="00B1164A" w:rsidRPr="002C19F8" w:rsidRDefault="00B1164A" w:rsidP="00D200E6">
      <w:pPr>
        <w:pStyle w:val="Punkt"/>
        <w:numPr>
          <w:ilvl w:val="0"/>
          <w:numId w:val="201"/>
        </w:numPr>
      </w:pPr>
      <w:r w:rsidRPr="002C19F8">
        <w:t>udziela na wniosek rodziców (prawnych opiekunów), po spełnieniu ustawowych wymogów zezwoleń na spełnianie obowiązku nauki w formie indywidualnego nauczania;</w:t>
      </w:r>
    </w:p>
    <w:p w14:paraId="5F626C1E" w14:textId="77777777" w:rsidR="00B1164A" w:rsidRPr="002C19F8" w:rsidRDefault="00B1164A" w:rsidP="00D200E6">
      <w:pPr>
        <w:pStyle w:val="Punkt"/>
        <w:numPr>
          <w:ilvl w:val="0"/>
          <w:numId w:val="201"/>
        </w:numPr>
      </w:pPr>
      <w:r w:rsidRPr="002C19F8">
        <w:t>prowadzi ewidencję spełniania obowiązku nauki;</w:t>
      </w:r>
    </w:p>
    <w:p w14:paraId="5DDAB6D4" w14:textId="0E456D5A" w:rsidR="00B1164A" w:rsidRPr="002C19F8" w:rsidRDefault="00B1164A" w:rsidP="00D200E6">
      <w:pPr>
        <w:pStyle w:val="Punkt"/>
        <w:numPr>
          <w:ilvl w:val="0"/>
          <w:numId w:val="201"/>
        </w:numPr>
      </w:pPr>
      <w:r w:rsidRPr="002C19F8">
        <w:t>organizuje pomoc</w:t>
      </w:r>
      <w:r w:rsidR="001B1156" w:rsidRPr="002C19F8">
        <w:t xml:space="preserve"> psychologiczno – pedagogiczną;</w:t>
      </w:r>
    </w:p>
    <w:p w14:paraId="2AA4CD7E" w14:textId="38CDFB5F" w:rsidR="00707FE4" w:rsidRPr="002C19F8" w:rsidRDefault="00B1164A" w:rsidP="00D200E6">
      <w:pPr>
        <w:pStyle w:val="Punkt"/>
        <w:numPr>
          <w:ilvl w:val="0"/>
          <w:numId w:val="201"/>
        </w:numPr>
      </w:pPr>
      <w:r w:rsidRPr="002C19F8">
        <w:t>kontrol</w:t>
      </w:r>
      <w:r w:rsidR="001B1156" w:rsidRPr="002C19F8">
        <w:t>uje spełnianie obowiązku nauki.</w:t>
      </w:r>
    </w:p>
    <w:p w14:paraId="0F6C1286" w14:textId="77777777" w:rsidR="00B1164A" w:rsidRPr="002C19F8" w:rsidRDefault="00B1164A" w:rsidP="00D200E6">
      <w:pPr>
        <w:pStyle w:val="Punkt"/>
        <w:numPr>
          <w:ilvl w:val="0"/>
          <w:numId w:val="201"/>
        </w:numPr>
      </w:pPr>
      <w:r w:rsidRPr="002C19F8">
        <w:t>na udokumentowany wniosek rodziców (prawnych opiekunów) oraz na podstawie opinii poradni psychologiczno-pedagogicznej, w tym specjalistycznej, zwalnia ucznia do końca danego etapu edukacyjnego ucznia z wadą słuchu, z</w:t>
      </w:r>
      <w:r w:rsidR="00D3144F" w:rsidRPr="002C19F8">
        <w:t> </w:t>
      </w:r>
      <w:r w:rsidRPr="002C19F8">
        <w:t xml:space="preserve">głęboką dysleksją rozwojową, z afazją, </w:t>
      </w:r>
      <w:r w:rsidR="00C87BD4" w:rsidRPr="002C19F8">
        <w:t xml:space="preserve"> </w:t>
      </w:r>
      <w:r w:rsidRPr="002C19F8">
        <w:t>z niepełnosprawnościami sprzężonymi lub z autyzmem z nauki drugiego języka obcego; ucznia z orzeczeniem o potrzebie kształcenia specjalnego zwalnia na podstawie tego orzeczenia;</w:t>
      </w:r>
    </w:p>
    <w:p w14:paraId="400F578D" w14:textId="59482C81" w:rsidR="00B1164A" w:rsidRPr="002C19F8" w:rsidRDefault="00B1164A" w:rsidP="00D200E6">
      <w:pPr>
        <w:pStyle w:val="Punkt"/>
        <w:numPr>
          <w:ilvl w:val="0"/>
          <w:numId w:val="201"/>
        </w:numPr>
      </w:pPr>
      <w:r w:rsidRPr="002C19F8">
        <w:t xml:space="preserve">dopuszcza do użytku szkolnego programy nauczania, po zaopiniowaniu ich przez Radę Pedagogiczną. </w:t>
      </w:r>
      <w:r w:rsidR="00C93118" w:rsidRPr="002C19F8">
        <w:t>Dyrektor</w:t>
      </w:r>
      <w:r w:rsidRPr="002C19F8">
        <w:t xml:space="preserve"> szkoły jest odpowiedzialny za uwzględnienie w</w:t>
      </w:r>
      <w:r w:rsidR="00877278" w:rsidRPr="002C19F8">
        <w:t> </w:t>
      </w:r>
      <w:r w:rsidRPr="002C19F8">
        <w:t>zestawie programów nauczania całości podstawy programowej ksz</w:t>
      </w:r>
      <w:r w:rsidR="001B1156" w:rsidRPr="002C19F8">
        <w:t>tałcenia ogólnego i zawodowego;</w:t>
      </w:r>
    </w:p>
    <w:p w14:paraId="279E90E5" w14:textId="77777777" w:rsidR="00B1164A" w:rsidRPr="002C19F8" w:rsidRDefault="00B1164A" w:rsidP="00D200E6">
      <w:pPr>
        <w:pStyle w:val="Punkt"/>
        <w:numPr>
          <w:ilvl w:val="0"/>
          <w:numId w:val="201"/>
        </w:numPr>
      </w:pPr>
      <w:r w:rsidRPr="002C19F8">
        <w:t>powołuje spośród nauczycieli i specjalistów zatrudnionych w szkole zespoły przedmiotowe, problemowo-zadaniowe;</w:t>
      </w:r>
    </w:p>
    <w:p w14:paraId="09295E69" w14:textId="77777777" w:rsidR="00B1164A" w:rsidRPr="002C19F8" w:rsidRDefault="00C93118" w:rsidP="00D200E6">
      <w:pPr>
        <w:pStyle w:val="Punkt"/>
        <w:numPr>
          <w:ilvl w:val="0"/>
          <w:numId w:val="201"/>
        </w:numPr>
      </w:pPr>
      <w:r w:rsidRPr="002C19F8">
        <w:t xml:space="preserve"> Dyrektor s</w:t>
      </w:r>
      <w:r w:rsidR="00B1164A" w:rsidRPr="002C19F8">
        <w:t>zkoły zwalnia ucznia z zajęć wychowania fizycznego, zajęć komputerowych, informatyki, lub technologii informacyjnej na podstawie opinii o</w:t>
      </w:r>
      <w:r w:rsidR="00877278" w:rsidRPr="002C19F8">
        <w:t> </w:t>
      </w:r>
      <w:r w:rsidR="00B1164A" w:rsidRPr="002C19F8">
        <w:t>ograniczonych możliwościach uczestniczenia ucznia w tych zajęciach, wydanej przez lekarza na czas określony w tej opinii. Jeżeli okres zwolnienia ucznia z zajęć wychowania fizycznego, zajęć komputerowych, informatyki lub technologii informacyjnej uniemożliwia ustalenie śródrocznej lub rocznej (okresowej) oceny klasyfikacyjnej, w dokumentacji przebiegu nauczania zamiast oceny klasyfikacyjnej wpisuje się „zwolniony” albo „zwolniona”.</w:t>
      </w:r>
    </w:p>
    <w:p w14:paraId="1317A4FC" w14:textId="77777777" w:rsidR="00B1164A" w:rsidRPr="002C19F8" w:rsidRDefault="00B1164A" w:rsidP="00D200E6">
      <w:pPr>
        <w:pStyle w:val="Punkt"/>
        <w:numPr>
          <w:ilvl w:val="0"/>
          <w:numId w:val="201"/>
        </w:numPr>
      </w:pPr>
      <w:r w:rsidRPr="002C19F8">
        <w:t>udziela zezwoleń na indywidualny tok nauki lub indywidualne nauczanie, zgodnie z</w:t>
      </w:r>
      <w:r w:rsidR="00877278" w:rsidRPr="002C19F8">
        <w:t> </w:t>
      </w:r>
      <w:r w:rsidRPr="002C19F8">
        <w:t>zasadami określonymi w Dziale III rozdziale 4 statutu szkoły;</w:t>
      </w:r>
    </w:p>
    <w:p w14:paraId="0D210BED" w14:textId="77777777" w:rsidR="00B1164A" w:rsidRPr="002C19F8" w:rsidRDefault="00707FE4" w:rsidP="00D200E6">
      <w:pPr>
        <w:pStyle w:val="Punkt"/>
        <w:numPr>
          <w:ilvl w:val="0"/>
          <w:numId w:val="201"/>
        </w:numPr>
      </w:pPr>
      <w:r w:rsidRPr="002C19F8">
        <w:t>s</w:t>
      </w:r>
      <w:r w:rsidR="00B1164A" w:rsidRPr="002C19F8">
        <w:t>kreśla w drodze decyzji ucznia z listy uczniów szkoły, w przypadkach określonych w</w:t>
      </w:r>
      <w:r w:rsidR="00877278" w:rsidRPr="002C19F8">
        <w:t> </w:t>
      </w:r>
      <w:r w:rsidR="00B1164A" w:rsidRPr="002C19F8">
        <w:t>statucie szkoły, na podstawie uchwały Rady Pedagogicznej. Powyższy przepis nie dotyczy ucznia objętego obowiązkiem szkolnym. W</w:t>
      </w:r>
      <w:r w:rsidR="00D3144F" w:rsidRPr="002C19F8">
        <w:t> </w:t>
      </w:r>
      <w:r w:rsidR="00B1164A" w:rsidRPr="002C19F8">
        <w:t>uzasadnionych przypadkach uczeń</w:t>
      </w:r>
      <w:r w:rsidR="00C93118" w:rsidRPr="002C19F8">
        <w:t xml:space="preserve"> ten, na wniosek </w:t>
      </w:r>
      <w:r w:rsidR="003908BE" w:rsidRPr="002C19F8">
        <w:t>Dyrektora</w:t>
      </w:r>
      <w:r w:rsidR="00B1164A" w:rsidRPr="002C19F8">
        <w:t xml:space="preserve"> Szkoły, może zostać przeniesiony przez kuratora oświaty do innej szkoły;</w:t>
      </w:r>
    </w:p>
    <w:p w14:paraId="47D3354D" w14:textId="77777777" w:rsidR="00B1164A" w:rsidRPr="002C19F8" w:rsidRDefault="00B1164A" w:rsidP="00D200E6">
      <w:pPr>
        <w:pStyle w:val="Punkt"/>
        <w:numPr>
          <w:ilvl w:val="0"/>
          <w:numId w:val="201"/>
        </w:numPr>
      </w:pPr>
      <w:r w:rsidRPr="002C19F8">
        <w:t>wyznacza terminy egzaminów poprawkowych do dnia zakończenia rocznych zajęć dydaktyczno-wychowawczych i podaje do wiadomości uczniów;</w:t>
      </w:r>
    </w:p>
    <w:p w14:paraId="0CB09947" w14:textId="77777777" w:rsidR="00B1164A" w:rsidRPr="002C19F8" w:rsidRDefault="00B1164A" w:rsidP="00D200E6">
      <w:pPr>
        <w:pStyle w:val="Punkt"/>
        <w:numPr>
          <w:ilvl w:val="0"/>
          <w:numId w:val="201"/>
        </w:numPr>
      </w:pPr>
      <w:r w:rsidRPr="002C19F8">
        <w:t>powołuje komisje do przeprowadzania egzaminów poprawkowych, klasyfikacyjnych i sprawdzających;</w:t>
      </w:r>
    </w:p>
    <w:p w14:paraId="6DF4E526" w14:textId="77777777" w:rsidR="00B1164A" w:rsidRPr="002C19F8" w:rsidRDefault="00B1164A" w:rsidP="00D200E6">
      <w:pPr>
        <w:pStyle w:val="Punkt"/>
        <w:numPr>
          <w:ilvl w:val="0"/>
          <w:numId w:val="201"/>
        </w:numPr>
      </w:pPr>
      <w:r w:rsidRPr="002C19F8">
        <w:t>decyduje o przeprowadzeniu sprawdzianu wiedzy i umiejętności ucznia;</w:t>
      </w:r>
    </w:p>
    <w:p w14:paraId="6707D106" w14:textId="77777777" w:rsidR="00B1164A" w:rsidRPr="002C19F8" w:rsidRDefault="00B1164A" w:rsidP="00D200E6">
      <w:pPr>
        <w:pStyle w:val="Punkt"/>
        <w:numPr>
          <w:ilvl w:val="0"/>
          <w:numId w:val="201"/>
        </w:numPr>
      </w:pPr>
      <w:r w:rsidRPr="002C19F8">
        <w:t>decyduje o zwolnieniu nauczyciela z udziału w pracy komisji przeprowadzającej egzamin poprawkowy;</w:t>
      </w:r>
    </w:p>
    <w:p w14:paraId="31EAB483" w14:textId="77777777" w:rsidR="00B1164A" w:rsidRPr="002C19F8" w:rsidRDefault="00B1164A" w:rsidP="00D200E6">
      <w:pPr>
        <w:pStyle w:val="Punkt"/>
        <w:numPr>
          <w:ilvl w:val="0"/>
          <w:numId w:val="201"/>
        </w:numPr>
      </w:pPr>
      <w:r w:rsidRPr="002C19F8">
        <w:t>inspiruje nauczycieli do innowacji pedagogicznych, wychowawczych i</w:t>
      </w:r>
      <w:r w:rsidR="00877278" w:rsidRPr="002C19F8">
        <w:t> </w:t>
      </w:r>
      <w:r w:rsidRPr="002C19F8">
        <w:t>organizacyjnych;</w:t>
      </w:r>
    </w:p>
    <w:p w14:paraId="141BDD8F" w14:textId="77777777" w:rsidR="00B1164A" w:rsidRPr="002C19F8" w:rsidRDefault="00B1164A" w:rsidP="00D200E6">
      <w:pPr>
        <w:pStyle w:val="Punkt"/>
        <w:numPr>
          <w:ilvl w:val="0"/>
          <w:numId w:val="201"/>
        </w:numPr>
      </w:pPr>
      <w:r w:rsidRPr="002C19F8">
        <w:t>opracowuje ofertę realizacji w szkole zajęć dwóch godzin wychowania fizycznego w</w:t>
      </w:r>
      <w:r w:rsidR="00877278" w:rsidRPr="002C19F8">
        <w:t> </w:t>
      </w:r>
      <w:r w:rsidRPr="002C19F8">
        <w:t>uzgodnieniu z organem prowadzącym i po zaopiniowaniu przez Radę Pedagogiczną, Radę Rodziców;</w:t>
      </w:r>
    </w:p>
    <w:p w14:paraId="0C0F73DF" w14:textId="77777777" w:rsidR="00B1164A" w:rsidRPr="002C19F8" w:rsidRDefault="00B1164A" w:rsidP="00D200E6">
      <w:pPr>
        <w:pStyle w:val="Punkt"/>
        <w:numPr>
          <w:ilvl w:val="0"/>
          <w:numId w:val="201"/>
        </w:numPr>
      </w:pPr>
      <w:r w:rsidRPr="002C19F8">
        <w:t>stwarza warunki umożliwiające podtrzymywanie tożsamości narodowej, etnicznej i</w:t>
      </w:r>
      <w:r w:rsidR="00877278" w:rsidRPr="002C19F8">
        <w:t> </w:t>
      </w:r>
      <w:r w:rsidRPr="002C19F8">
        <w:t>religijnej uczniom;</w:t>
      </w:r>
    </w:p>
    <w:p w14:paraId="47DCD8F9" w14:textId="77777777" w:rsidR="00B1164A" w:rsidRPr="002C19F8" w:rsidRDefault="00B1164A" w:rsidP="00D200E6">
      <w:pPr>
        <w:pStyle w:val="Punkt"/>
        <w:numPr>
          <w:ilvl w:val="0"/>
          <w:numId w:val="201"/>
        </w:numPr>
      </w:pPr>
      <w:r w:rsidRPr="002C19F8">
        <w:t>współdziała ze szkołami wyższymi oraz zakładami kształcenia nauczycieli w sprawie organizacji praktyk studenckich;</w:t>
      </w:r>
    </w:p>
    <w:p w14:paraId="7E7CB3AD" w14:textId="77777777" w:rsidR="00B1164A" w:rsidRPr="002C19F8" w:rsidRDefault="00B1164A" w:rsidP="00D200E6">
      <w:pPr>
        <w:pStyle w:val="Punkt"/>
        <w:numPr>
          <w:ilvl w:val="0"/>
          <w:numId w:val="201"/>
        </w:numPr>
      </w:pPr>
      <w:r w:rsidRPr="002C19F8">
        <w:t>współpracuje z pielęgniarką i lekarzem dentystą, sprawującymi profilaktyczną opiekę zdrowotną nad młodzieżą, w tym udostępnia imię, nazwisko i numer PESEL ucznia celem właściwej realizacji tej opieki;</w:t>
      </w:r>
    </w:p>
    <w:p w14:paraId="1105F148" w14:textId="77777777" w:rsidR="00B1164A" w:rsidRPr="002C19F8" w:rsidRDefault="00B1164A" w:rsidP="00D200E6">
      <w:pPr>
        <w:pStyle w:val="Punkt"/>
        <w:numPr>
          <w:ilvl w:val="0"/>
          <w:numId w:val="201"/>
        </w:numPr>
      </w:pPr>
      <w:r w:rsidRPr="002C19F8">
        <w:t>działając w imieniu administratora danych osobowych wdraża odpowiednie środki techniczne i organizacyjne zapewniające bezpieczeństwo przetwarzania danych oraz zgodności z prawem oraz w stosunku do czynności przetwarzania wdraża odpowiednie polityki ochrony danych.</w:t>
      </w:r>
    </w:p>
    <w:p w14:paraId="2C060D55" w14:textId="77777777" w:rsidR="00B1164A" w:rsidRPr="002C19F8" w:rsidRDefault="00B1164A" w:rsidP="00801EAB">
      <w:pPr>
        <w:pStyle w:val="Ustp"/>
        <w:keepNext w:val="0"/>
        <w:keepLines w:val="0"/>
        <w:numPr>
          <w:ilvl w:val="2"/>
          <w:numId w:val="200"/>
        </w:numPr>
        <w:jc w:val="left"/>
        <w:rPr>
          <w:rFonts w:asciiTheme="minorHAnsi" w:hAnsiTheme="minorHAnsi" w:cstheme="minorHAnsi"/>
          <w:color w:val="auto"/>
          <w:sz w:val="24"/>
        </w:rPr>
      </w:pPr>
      <w:r w:rsidRPr="002C19F8">
        <w:rPr>
          <w:rFonts w:asciiTheme="minorHAnsi" w:hAnsiTheme="minorHAnsi" w:cstheme="minorHAnsi"/>
          <w:color w:val="auto"/>
          <w:sz w:val="24"/>
        </w:rPr>
        <w:t>Organizuje działaln</w:t>
      </w:r>
      <w:r w:rsidR="004B0609" w:rsidRPr="002C19F8">
        <w:rPr>
          <w:rFonts w:asciiTheme="minorHAnsi" w:hAnsiTheme="minorHAnsi" w:cstheme="minorHAnsi"/>
          <w:color w:val="auto"/>
          <w:sz w:val="24"/>
        </w:rPr>
        <w:t>ość szkoły, a w szczególności:</w:t>
      </w:r>
    </w:p>
    <w:p w14:paraId="7F3A35DD" w14:textId="77777777" w:rsidR="00B1164A" w:rsidRPr="002C19F8" w:rsidRDefault="00B1164A" w:rsidP="00D200E6">
      <w:pPr>
        <w:pStyle w:val="Punkt"/>
        <w:numPr>
          <w:ilvl w:val="0"/>
          <w:numId w:val="203"/>
        </w:numPr>
      </w:pPr>
      <w:r w:rsidRPr="002C19F8">
        <w:t>opracowuje do 21 kwietnia arkusz organizacyjny na kolejny rok szkolny;</w:t>
      </w:r>
    </w:p>
    <w:p w14:paraId="77316421" w14:textId="77777777" w:rsidR="00B1164A" w:rsidRPr="002C19F8" w:rsidRDefault="00B1164A" w:rsidP="00D200E6">
      <w:pPr>
        <w:pStyle w:val="Punkt"/>
        <w:numPr>
          <w:ilvl w:val="0"/>
          <w:numId w:val="203"/>
        </w:numPr>
      </w:pPr>
      <w:r w:rsidRPr="002C19F8">
        <w:t>przydziela nauczycielom stałe prace i zajęcia w ramach wynagrodzenia zasadniczego oraz dodatkowo płatnych zajęć dydaktyczno- wychowawczych lub opiekuńczych;</w:t>
      </w:r>
    </w:p>
    <w:p w14:paraId="3CDB4824" w14:textId="77777777" w:rsidR="00B1164A" w:rsidRPr="002C19F8" w:rsidRDefault="00B1164A" w:rsidP="00D200E6">
      <w:pPr>
        <w:pStyle w:val="Punkt"/>
        <w:numPr>
          <w:ilvl w:val="0"/>
          <w:numId w:val="203"/>
        </w:numPr>
      </w:pPr>
      <w:r w:rsidRPr="002C19F8">
        <w:t>określa i ustala sposoby dokumentowania pracy dydaktyczno-wychowawczej;</w:t>
      </w:r>
    </w:p>
    <w:p w14:paraId="436B542F" w14:textId="526E912C" w:rsidR="00B1164A" w:rsidRPr="002C19F8" w:rsidRDefault="00B1164A" w:rsidP="00D200E6">
      <w:pPr>
        <w:pStyle w:val="Punkt"/>
        <w:numPr>
          <w:ilvl w:val="0"/>
          <w:numId w:val="203"/>
        </w:numPr>
      </w:pPr>
      <w:r w:rsidRPr="002C19F8">
        <w:t>wyznacza w miarę potrzeb w wymiarze i na zasadach ustalonym w odrębnych</w:t>
      </w:r>
      <w:r w:rsidR="001B1156" w:rsidRPr="002C19F8">
        <w:t xml:space="preserve"> przepisach dni wolne od zajęć;</w:t>
      </w:r>
    </w:p>
    <w:p w14:paraId="07897761" w14:textId="77777777" w:rsidR="00B1164A" w:rsidRPr="002C19F8" w:rsidRDefault="00B1164A" w:rsidP="00D200E6">
      <w:pPr>
        <w:pStyle w:val="Punkt"/>
        <w:numPr>
          <w:ilvl w:val="0"/>
          <w:numId w:val="203"/>
        </w:numPr>
      </w:pPr>
      <w:r w:rsidRPr="002C19F8">
        <w:t>informuje nauczycieli, rodziców i uczniów do 30 września o ustalonych dniach wolnych;</w:t>
      </w:r>
    </w:p>
    <w:p w14:paraId="3FB571B8" w14:textId="77777777" w:rsidR="00B1164A" w:rsidRPr="002C19F8" w:rsidRDefault="00B1164A" w:rsidP="00D200E6">
      <w:pPr>
        <w:pStyle w:val="Punkt"/>
        <w:numPr>
          <w:ilvl w:val="0"/>
          <w:numId w:val="203"/>
        </w:numPr>
      </w:pPr>
      <w:r w:rsidRPr="002C19F8">
        <w:t>odwołuje zajęcia dydaktyczno-wychowawcze w sytuacjach, gdy występuje zagrożenie zdrowia uczniów;</w:t>
      </w:r>
    </w:p>
    <w:p w14:paraId="2ED88380" w14:textId="77777777" w:rsidR="00B1164A" w:rsidRPr="002C19F8" w:rsidRDefault="00B1164A" w:rsidP="00D200E6">
      <w:pPr>
        <w:pStyle w:val="Punkt"/>
        <w:numPr>
          <w:ilvl w:val="0"/>
          <w:numId w:val="203"/>
        </w:numPr>
      </w:pPr>
      <w:r w:rsidRPr="002C19F8">
        <w:t>zawiesza, za zgodą organu prowadzącego, zajęcia dydaktyczno-wychowawcze w</w:t>
      </w:r>
      <w:r w:rsidR="001E4746" w:rsidRPr="002C19F8">
        <w:t> </w:t>
      </w:r>
      <w:r w:rsidRPr="002C19F8">
        <w:t xml:space="preserve">sytuacjach wystąpienia w kolejnych w dwóch dniach poprzedzających zawieszenie zajęć temperatury - 15°C, mierzonej o godzinie 21.00. Określone warunki pogodowe nie są bezwzględnym czynnikiem determinującym decyzje </w:t>
      </w:r>
      <w:r w:rsidR="003908BE" w:rsidRPr="002C19F8">
        <w:t>Dyrektora</w:t>
      </w:r>
      <w:r w:rsidRPr="002C19F8">
        <w:t xml:space="preserve"> szkoły;</w:t>
      </w:r>
    </w:p>
    <w:p w14:paraId="43398F4E" w14:textId="77777777" w:rsidR="00B1164A" w:rsidRPr="002C19F8" w:rsidRDefault="00B1164A" w:rsidP="00D200E6">
      <w:pPr>
        <w:pStyle w:val="Punkt"/>
        <w:numPr>
          <w:ilvl w:val="0"/>
          <w:numId w:val="203"/>
        </w:numPr>
      </w:pPr>
      <w:r w:rsidRPr="002C19F8">
        <w:t xml:space="preserve">zapewnia odpowiednie warunki do jak najpełniejszej realizacji zadań szkoły, </w:t>
      </w:r>
      <w:r w:rsidRPr="002C19F8">
        <w:br/>
        <w:t>a w szczególności należytego stanu higieniczno–sanitarnego, bezpiecznych warunków pobytu uczniów w budynku szkolnym i placu szkolnym;</w:t>
      </w:r>
    </w:p>
    <w:p w14:paraId="123B79F5" w14:textId="77777777" w:rsidR="00B1164A" w:rsidRPr="002C19F8" w:rsidRDefault="00B1164A" w:rsidP="00D200E6">
      <w:pPr>
        <w:pStyle w:val="Punkt"/>
        <w:numPr>
          <w:ilvl w:val="0"/>
          <w:numId w:val="203"/>
        </w:numPr>
      </w:pPr>
      <w:r w:rsidRPr="002C19F8">
        <w:t>dba o właściwe wyposażenie szkoły w sprzęt i pomoce dydaktyczne;</w:t>
      </w:r>
    </w:p>
    <w:p w14:paraId="0EC25E95" w14:textId="77777777" w:rsidR="00B1164A" w:rsidRPr="002C19F8" w:rsidRDefault="00B1164A" w:rsidP="00D200E6">
      <w:pPr>
        <w:pStyle w:val="Punkt"/>
        <w:numPr>
          <w:ilvl w:val="0"/>
          <w:numId w:val="203"/>
        </w:numPr>
      </w:pPr>
      <w:r w:rsidRPr="002C19F8">
        <w:t>egzekwuje przestrzeganie przez pracowników szkoły ustalonego porządku o</w:t>
      </w:r>
      <w:r w:rsidR="00362072" w:rsidRPr="002C19F8">
        <w:t xml:space="preserve">raz dbałości </w:t>
      </w:r>
      <w:r w:rsidRPr="002C19F8">
        <w:t>o estetykę i czystość;</w:t>
      </w:r>
    </w:p>
    <w:p w14:paraId="51B344E8" w14:textId="77777777" w:rsidR="00B1164A" w:rsidRPr="002C19F8" w:rsidRDefault="00B1164A" w:rsidP="00D200E6">
      <w:pPr>
        <w:pStyle w:val="Punkt"/>
        <w:numPr>
          <w:ilvl w:val="0"/>
          <w:numId w:val="203"/>
        </w:numPr>
      </w:pPr>
      <w:r w:rsidRPr="002C19F8">
        <w:t>sprawuje nadzór nad działalnością administracyjną i gospodarczą szkoły;</w:t>
      </w:r>
    </w:p>
    <w:p w14:paraId="65675CC2" w14:textId="77777777" w:rsidR="00B1164A" w:rsidRPr="002C19F8" w:rsidRDefault="00B1164A" w:rsidP="00D200E6">
      <w:pPr>
        <w:pStyle w:val="Punkt"/>
        <w:numPr>
          <w:ilvl w:val="0"/>
          <w:numId w:val="203"/>
        </w:numPr>
      </w:pPr>
      <w:r w:rsidRPr="002C19F8">
        <w:t>opracowuje projekt planu finansowego szkoły i przedstawia go celem zaopiniowania Radzie Pedagogicznej i Radzie Rodziców;</w:t>
      </w:r>
    </w:p>
    <w:p w14:paraId="495E6E92" w14:textId="77777777" w:rsidR="00B1164A" w:rsidRPr="002C19F8" w:rsidRDefault="00B1164A" w:rsidP="00D200E6">
      <w:pPr>
        <w:pStyle w:val="Punkt"/>
        <w:numPr>
          <w:ilvl w:val="0"/>
          <w:numId w:val="203"/>
        </w:numPr>
      </w:pPr>
      <w:r w:rsidRPr="002C19F8">
        <w:t>dysponuje środkami finansowymi określonymi w planie finansowym szkoły; ponosi odpowiedzialność za ich prawidłowe wykorzystanie;</w:t>
      </w:r>
    </w:p>
    <w:p w14:paraId="46C4A6B0" w14:textId="77777777" w:rsidR="00B1164A" w:rsidRPr="002C19F8" w:rsidRDefault="00B1164A" w:rsidP="00D200E6">
      <w:pPr>
        <w:pStyle w:val="Punkt"/>
        <w:numPr>
          <w:ilvl w:val="0"/>
          <w:numId w:val="203"/>
        </w:numPr>
      </w:pPr>
      <w:r w:rsidRPr="002C19F8">
        <w:t>dokonuje co najmniej raz w ciągu roku przeglądu technicznego budynku i stanu technicznego urządzeń na szkolnym boisku;</w:t>
      </w:r>
    </w:p>
    <w:p w14:paraId="013B8B01" w14:textId="77777777" w:rsidR="00B1164A" w:rsidRPr="002C19F8" w:rsidRDefault="00B1164A" w:rsidP="00D200E6">
      <w:pPr>
        <w:pStyle w:val="Punkt"/>
        <w:numPr>
          <w:ilvl w:val="0"/>
          <w:numId w:val="203"/>
        </w:numPr>
      </w:pPr>
      <w:r w:rsidRPr="002C19F8">
        <w:t>za zgodą organu prowadzącego i w uzasadnionych potrzebach organizacyjnych szkoły tworzy stanowisko wice</w:t>
      </w:r>
      <w:r w:rsidR="003908BE" w:rsidRPr="002C19F8">
        <w:t>Dyrektora</w:t>
      </w:r>
      <w:r w:rsidRPr="002C19F8">
        <w:t xml:space="preserve"> lub inne stanowiska kierownicze;</w:t>
      </w:r>
    </w:p>
    <w:p w14:paraId="64504967" w14:textId="77777777" w:rsidR="00B1164A" w:rsidRPr="002C19F8" w:rsidRDefault="00B1164A" w:rsidP="00D200E6">
      <w:pPr>
        <w:pStyle w:val="Punkt"/>
        <w:numPr>
          <w:ilvl w:val="0"/>
          <w:numId w:val="203"/>
        </w:numPr>
      </w:pPr>
      <w:r w:rsidRPr="002C19F8">
        <w:t>organizuje prace konserwacyjno–remontowe oraz powołuje komisje przetargowe;</w:t>
      </w:r>
    </w:p>
    <w:p w14:paraId="771CDC6B" w14:textId="77777777" w:rsidR="00B1164A" w:rsidRPr="002C19F8" w:rsidRDefault="00B1164A" w:rsidP="00D200E6">
      <w:pPr>
        <w:pStyle w:val="Punkt"/>
        <w:numPr>
          <w:ilvl w:val="0"/>
          <w:numId w:val="203"/>
        </w:numPr>
      </w:pPr>
      <w:r w:rsidRPr="002C19F8">
        <w:t>powołuje komisję w celu dokonania inwentaryzacji majątku szkoły;</w:t>
      </w:r>
    </w:p>
    <w:p w14:paraId="2940DEAC" w14:textId="77777777" w:rsidR="00B1164A" w:rsidRPr="002C19F8" w:rsidRDefault="00B1164A" w:rsidP="00D200E6">
      <w:pPr>
        <w:pStyle w:val="Punkt"/>
        <w:numPr>
          <w:ilvl w:val="0"/>
          <w:numId w:val="203"/>
        </w:numPr>
      </w:pPr>
      <w:r w:rsidRPr="002C19F8">
        <w:t>odpowiada za prowadzenie, przechowywanie i archiwizac</w:t>
      </w:r>
      <w:r w:rsidR="00362072" w:rsidRPr="002C19F8">
        <w:t xml:space="preserve">ję dokumentacji szkoły zgodnie </w:t>
      </w:r>
      <w:r w:rsidRPr="002C19F8">
        <w:t>z odrębnymi przepisami;</w:t>
      </w:r>
    </w:p>
    <w:p w14:paraId="38AB323E" w14:textId="77777777" w:rsidR="00B1164A" w:rsidRPr="002C19F8" w:rsidRDefault="00B1164A" w:rsidP="00D200E6">
      <w:pPr>
        <w:pStyle w:val="Punkt"/>
        <w:numPr>
          <w:ilvl w:val="0"/>
          <w:numId w:val="203"/>
        </w:numPr>
        <w:rPr>
          <w:b/>
        </w:rPr>
      </w:pPr>
      <w:r w:rsidRPr="002C19F8">
        <w:t>organizuje i sprawuje kontrolę zarządczą zgodnie z ustawą o finansach publicznych</w:t>
      </w:r>
      <w:r w:rsidRPr="002C19F8">
        <w:rPr>
          <w:b/>
        </w:rPr>
        <w:t>.</w:t>
      </w:r>
    </w:p>
    <w:p w14:paraId="1AB3527C" w14:textId="4AE0E217" w:rsidR="00D34D9A" w:rsidRPr="002C19F8" w:rsidRDefault="00D34D9A" w:rsidP="00D200E6">
      <w:pPr>
        <w:pStyle w:val="Punkt"/>
        <w:numPr>
          <w:ilvl w:val="0"/>
          <w:numId w:val="203"/>
        </w:numPr>
      </w:pPr>
      <w:r w:rsidRPr="002C19F8">
        <w:t>odwołuje zajęcia dydaktyczno-wychowawcze i opiekuńcze w sytuacjach, gdy na terenie, na którym znajduje się szkoła mogą wystąpić zdarzenia, k</w:t>
      </w:r>
      <w:r w:rsidR="001B1156" w:rsidRPr="002C19F8">
        <w:t>tóre zagrażają zdrowiu uczniów;</w:t>
      </w:r>
    </w:p>
    <w:p w14:paraId="6C703057" w14:textId="77777777" w:rsidR="00FF0352" w:rsidRPr="002C19F8" w:rsidRDefault="000707EE" w:rsidP="00D200E6">
      <w:pPr>
        <w:pStyle w:val="Punkt"/>
        <w:numPr>
          <w:ilvl w:val="0"/>
          <w:numId w:val="203"/>
        </w:numPr>
      </w:pPr>
      <w:r w:rsidRPr="002C19F8">
        <w:t>zawiesza zajęcia grupy</w:t>
      </w:r>
      <w:r w:rsidR="00FF0352" w:rsidRPr="002C19F8">
        <w:t>, oddziału, etapu edukacyjnego lub całej szkoły w zakresie wszystkich lub poszczególnych zajęć na czas oznaczony, za zgodą organu prowadzącego i po uzyskaniu pozytywnej opinii właściwego powiatowego inspektora sanitarnego w sytuacji, gdy ze względu na aktualną sytuację epidemiczną może być zagrożone zdrowie uczniów. O zawieszeniu zajęć dyrekt</w:t>
      </w:r>
      <w:r w:rsidR="00B90C58" w:rsidRPr="002C19F8">
        <w:t>or zawiadamia organ nadzorujący;</w:t>
      </w:r>
    </w:p>
    <w:p w14:paraId="26FB7CE2" w14:textId="77777777" w:rsidR="006B56D0" w:rsidRPr="002C19F8" w:rsidRDefault="006B56D0" w:rsidP="00D200E6">
      <w:pPr>
        <w:pStyle w:val="Punkt"/>
        <w:numPr>
          <w:ilvl w:val="0"/>
          <w:numId w:val="203"/>
        </w:numPr>
        <w:rPr>
          <w:bCs/>
        </w:rPr>
      </w:pPr>
      <w:r w:rsidRPr="002C19F8">
        <w:t>w okresie czasowego ograniczenia funkcjonowania szkoły odpowiada za organizację realizacji zadań szkoły, w tym z wykorzystaniem metod i technik kształcenia na odległość lub innego</w:t>
      </w:r>
      <w:r w:rsidR="00B90C58" w:rsidRPr="002C19F8">
        <w:t xml:space="preserve"> sposobu realizacji tych zajęć;</w:t>
      </w:r>
    </w:p>
    <w:p w14:paraId="18F2A692" w14:textId="77777777" w:rsidR="000707EE" w:rsidRPr="002C19F8" w:rsidRDefault="006B56D0" w:rsidP="00801EAB">
      <w:pPr>
        <w:pStyle w:val="Ustp"/>
        <w:keepNext w:val="0"/>
        <w:keepLines w:val="0"/>
        <w:numPr>
          <w:ilvl w:val="2"/>
          <w:numId w:val="200"/>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Do obowiązków </w:t>
      </w:r>
      <w:r w:rsidR="003908BE" w:rsidRPr="002C19F8">
        <w:rPr>
          <w:rFonts w:asciiTheme="minorHAnsi" w:hAnsiTheme="minorHAnsi" w:cstheme="minorHAnsi"/>
          <w:color w:val="auto"/>
          <w:sz w:val="24"/>
        </w:rPr>
        <w:t>Dyrektora</w:t>
      </w:r>
      <w:r w:rsidRPr="002C19F8">
        <w:rPr>
          <w:rFonts w:asciiTheme="minorHAnsi" w:hAnsiTheme="minorHAnsi" w:cstheme="minorHAnsi"/>
          <w:color w:val="auto"/>
          <w:sz w:val="24"/>
        </w:rPr>
        <w:t xml:space="preserve"> w okresie czasowego ograniczenia funkcjonowania szkoły należy:</w:t>
      </w:r>
    </w:p>
    <w:p w14:paraId="2FECF8EB" w14:textId="77777777" w:rsidR="000707EE" w:rsidRPr="002C19F8" w:rsidRDefault="006B56D0" w:rsidP="00D200E6">
      <w:pPr>
        <w:pStyle w:val="Punkt"/>
        <w:numPr>
          <w:ilvl w:val="0"/>
          <w:numId w:val="204"/>
        </w:numPr>
      </w:pPr>
      <w:r w:rsidRPr="002C19F8">
        <w:t>rozpoznanie dostępności uczniów i na</w:t>
      </w:r>
      <w:r w:rsidR="00B90C58" w:rsidRPr="002C19F8">
        <w:t>uczycieli w zakresie dojścia</w:t>
      </w:r>
      <w:r w:rsidR="000707EE" w:rsidRPr="002C19F8">
        <w:t xml:space="preserve"> do </w:t>
      </w:r>
      <w:r w:rsidRPr="002C19F8">
        <w:t>infrastruktury</w:t>
      </w:r>
      <w:r w:rsidR="000707EE" w:rsidRPr="002C19F8">
        <w:t xml:space="preserve"> informatycznej, oprogramowania i </w:t>
      </w:r>
      <w:r w:rsidRPr="002C19F8">
        <w:t>internetu umożliwiających udział uczniów w</w:t>
      </w:r>
      <w:r w:rsidR="001E4746" w:rsidRPr="002C19F8">
        <w:t> </w:t>
      </w:r>
      <w:r w:rsidRPr="002C19F8">
        <w:t>zdalnym nauczaniu;</w:t>
      </w:r>
    </w:p>
    <w:p w14:paraId="31162CF5" w14:textId="1F7EEEC7" w:rsidR="00E93AB0" w:rsidRPr="002C19F8" w:rsidRDefault="006B56D0" w:rsidP="00D200E6">
      <w:pPr>
        <w:pStyle w:val="Punkt"/>
        <w:numPr>
          <w:ilvl w:val="0"/>
          <w:numId w:val="204"/>
        </w:numPr>
      </w:pPr>
      <w:r w:rsidRPr="002C19F8">
        <w:t>wybór, we współpracy z nauczycielami jednej platformy edukacyjnej, która jest wykor</w:t>
      </w:r>
      <w:r w:rsidR="00E93AB0" w:rsidRPr="002C19F8">
        <w:t>zystywana do prowadzenia zdalnego</w:t>
      </w:r>
      <w:r w:rsidR="001B1156" w:rsidRPr="002C19F8">
        <w:t xml:space="preserve"> kształcenia;</w:t>
      </w:r>
    </w:p>
    <w:p w14:paraId="3AC787D3" w14:textId="71C70444" w:rsidR="00E93AB0" w:rsidRPr="002C19F8" w:rsidRDefault="006B56D0" w:rsidP="00D200E6">
      <w:pPr>
        <w:pStyle w:val="Punkt"/>
        <w:numPr>
          <w:ilvl w:val="0"/>
          <w:numId w:val="204"/>
        </w:numPr>
      </w:pPr>
      <w:r w:rsidRPr="002C19F8">
        <w:t>ustalenie zasad bezpiecznego uczestnictwa w zajęciach zdalnych w odniesieniu do wybranej platformy</w:t>
      </w:r>
      <w:r w:rsidR="00E93AB0" w:rsidRPr="002C19F8">
        <w:t>;</w:t>
      </w:r>
    </w:p>
    <w:p w14:paraId="13B274CF" w14:textId="77777777" w:rsidR="006B56D0" w:rsidRPr="002C19F8" w:rsidRDefault="006B56D0" w:rsidP="00D200E6">
      <w:pPr>
        <w:pStyle w:val="Punkt"/>
        <w:numPr>
          <w:ilvl w:val="0"/>
          <w:numId w:val="204"/>
        </w:numPr>
      </w:pPr>
      <w:r w:rsidRPr="002C19F8">
        <w:t>ustalenie we współpracy z nauczycielami, źródła i materiałów niezbędnych do realizacji zadań;</w:t>
      </w:r>
    </w:p>
    <w:p w14:paraId="4037E3CB" w14:textId="77777777" w:rsidR="006B56D0" w:rsidRPr="002C19F8" w:rsidRDefault="00B90C58" w:rsidP="00D200E6">
      <w:pPr>
        <w:pStyle w:val="Punkt"/>
        <w:numPr>
          <w:ilvl w:val="0"/>
          <w:numId w:val="204"/>
        </w:numPr>
      </w:pPr>
      <w:r w:rsidRPr="002C19F8">
        <w:t>zobowiązanie</w:t>
      </w:r>
      <w:r w:rsidR="006B56D0" w:rsidRPr="002C19F8">
        <w:t xml:space="preserve"> nauczycieli do dostosowania programów nauczania do możliwości ich realizacji w zdalnej edukacji i w miarę potrzeb we współpracy z radą rodzi</w:t>
      </w:r>
      <w:r w:rsidRPr="002C19F8">
        <w:t>ców i</w:t>
      </w:r>
      <w:r w:rsidR="001E4746" w:rsidRPr="002C19F8">
        <w:t> </w:t>
      </w:r>
      <w:r w:rsidRPr="002C19F8">
        <w:t>nauczycielami dostosowanie</w:t>
      </w:r>
      <w:r w:rsidR="006B56D0" w:rsidRPr="002C19F8">
        <w:t xml:space="preserve"> programu wychowawczo-profilaktycznego;</w:t>
      </w:r>
    </w:p>
    <w:p w14:paraId="3B2ABE3C" w14:textId="77777777" w:rsidR="006B56D0" w:rsidRPr="002C19F8" w:rsidRDefault="00B90C58" w:rsidP="00801EAB">
      <w:pPr>
        <w:pStyle w:val="Ustp"/>
        <w:keepNext w:val="0"/>
        <w:keepLines w:val="0"/>
        <w:numPr>
          <w:ilvl w:val="2"/>
          <w:numId w:val="200"/>
        </w:numPr>
        <w:jc w:val="left"/>
        <w:rPr>
          <w:rFonts w:asciiTheme="minorHAnsi" w:hAnsiTheme="minorHAnsi" w:cstheme="minorHAnsi"/>
          <w:color w:val="auto"/>
          <w:sz w:val="24"/>
        </w:rPr>
      </w:pPr>
      <w:r w:rsidRPr="002C19F8">
        <w:rPr>
          <w:rFonts w:asciiTheme="minorHAnsi" w:hAnsiTheme="minorHAnsi" w:cstheme="minorHAnsi"/>
          <w:color w:val="auto"/>
          <w:sz w:val="24"/>
        </w:rPr>
        <w:t>W</w:t>
      </w:r>
      <w:r w:rsidR="006B56D0" w:rsidRPr="002C19F8">
        <w:rPr>
          <w:rFonts w:asciiTheme="minorHAnsi" w:hAnsiTheme="minorHAnsi" w:cstheme="minorHAnsi"/>
          <w:color w:val="auto"/>
          <w:sz w:val="24"/>
        </w:rPr>
        <w:t>e współpracy z nauczycielami</w:t>
      </w:r>
      <w:r w:rsidRPr="002C19F8">
        <w:rPr>
          <w:rFonts w:asciiTheme="minorHAnsi" w:hAnsiTheme="minorHAnsi" w:cstheme="minorHAnsi"/>
          <w:color w:val="auto"/>
          <w:sz w:val="24"/>
        </w:rPr>
        <w:t xml:space="preserve"> Dyrektor</w:t>
      </w:r>
      <w:r w:rsidR="006B56D0" w:rsidRPr="002C19F8">
        <w:rPr>
          <w:rFonts w:asciiTheme="minorHAnsi" w:hAnsiTheme="minorHAnsi" w:cstheme="minorHAnsi"/>
          <w:color w:val="auto"/>
          <w:sz w:val="24"/>
        </w:rPr>
        <w:t xml:space="preserve"> określa:</w:t>
      </w:r>
    </w:p>
    <w:p w14:paraId="71D0D551" w14:textId="77777777" w:rsidR="006B56D0" w:rsidRPr="002C19F8" w:rsidRDefault="006B56D0" w:rsidP="00D200E6">
      <w:pPr>
        <w:pStyle w:val="Punkt"/>
        <w:numPr>
          <w:ilvl w:val="0"/>
          <w:numId w:val="205"/>
        </w:numPr>
      </w:pPr>
      <w:r w:rsidRPr="002C19F8">
        <w:t>dostosowanie programów nauczania do możliwości ich realizacji w zdalnej edukacji,</w:t>
      </w:r>
    </w:p>
    <w:p w14:paraId="7394763D" w14:textId="01348F87" w:rsidR="006B56D0" w:rsidRPr="002C19F8" w:rsidRDefault="006B56D0" w:rsidP="00D200E6">
      <w:pPr>
        <w:pStyle w:val="Punkt"/>
        <w:numPr>
          <w:ilvl w:val="0"/>
          <w:numId w:val="205"/>
        </w:numPr>
      </w:pPr>
      <w:r w:rsidRPr="002C19F8">
        <w:t>tygodniowy zakres treści nauczania na zajęciach wynikających z ramowego planu nauczania oraz zajęciach realizo</w:t>
      </w:r>
      <w:r w:rsidR="001B1156" w:rsidRPr="002C19F8">
        <w:t>wanych w formach pozaszkolnych,</w:t>
      </w:r>
    </w:p>
    <w:p w14:paraId="2188FF11" w14:textId="77777777" w:rsidR="006B56D0" w:rsidRPr="002C19F8" w:rsidRDefault="006B56D0" w:rsidP="00D200E6">
      <w:pPr>
        <w:pStyle w:val="Punkt"/>
        <w:numPr>
          <w:ilvl w:val="0"/>
          <w:numId w:val="205"/>
        </w:numPr>
      </w:pPr>
      <w:r w:rsidRPr="002C19F8">
        <w:t>sposób potwierdzania uczestnictwa uczniów na zajęciach oraz sposób i termin usprawiedliwiania nieobecności uczniów na zajęciach edukacyjnych,</w:t>
      </w:r>
    </w:p>
    <w:p w14:paraId="1FAE0139" w14:textId="77777777" w:rsidR="006B56D0" w:rsidRPr="002C19F8" w:rsidRDefault="006B56D0" w:rsidP="00D200E6">
      <w:pPr>
        <w:pStyle w:val="Punkt"/>
        <w:numPr>
          <w:ilvl w:val="0"/>
          <w:numId w:val="205"/>
        </w:numPr>
      </w:pPr>
      <w:r w:rsidRPr="002C19F8">
        <w:t>sposób monitorowania postępów uczniów oraz sposób weryfikacji wiedzy i umiejętności uczniów, w tym również informowania uczniów lub rodziców o postępach ucznia w nauce, a także uzyskanych przez niego ocenach;</w:t>
      </w:r>
    </w:p>
    <w:p w14:paraId="7171BD92" w14:textId="77777777" w:rsidR="00E93AB0" w:rsidRPr="002C19F8" w:rsidRDefault="006D5197" w:rsidP="00801EAB">
      <w:pPr>
        <w:pStyle w:val="Ustp"/>
        <w:keepNext w:val="0"/>
        <w:keepLines w:val="0"/>
        <w:numPr>
          <w:ilvl w:val="2"/>
          <w:numId w:val="200"/>
        </w:numPr>
        <w:jc w:val="left"/>
        <w:rPr>
          <w:rFonts w:asciiTheme="minorHAnsi" w:hAnsiTheme="minorHAnsi" w:cstheme="minorHAnsi"/>
          <w:color w:val="auto"/>
          <w:sz w:val="24"/>
        </w:rPr>
      </w:pPr>
      <w:r w:rsidRPr="002C19F8">
        <w:rPr>
          <w:rFonts w:asciiTheme="minorHAnsi" w:hAnsiTheme="minorHAnsi" w:cstheme="minorHAnsi"/>
          <w:color w:val="auto"/>
          <w:sz w:val="24"/>
        </w:rPr>
        <w:t>U</w:t>
      </w:r>
      <w:r w:rsidR="006B56D0" w:rsidRPr="002C19F8">
        <w:rPr>
          <w:rFonts w:asciiTheme="minorHAnsi" w:hAnsiTheme="minorHAnsi" w:cstheme="minorHAnsi"/>
          <w:color w:val="auto"/>
          <w:sz w:val="24"/>
        </w:rPr>
        <w:t>stala warunki i sposób przeprowadzania egzamin</w:t>
      </w:r>
      <w:r w:rsidRPr="002C19F8">
        <w:rPr>
          <w:rFonts w:asciiTheme="minorHAnsi" w:hAnsiTheme="minorHAnsi" w:cstheme="minorHAnsi"/>
          <w:color w:val="auto"/>
          <w:sz w:val="24"/>
        </w:rPr>
        <w:t>ów oraz:</w:t>
      </w:r>
    </w:p>
    <w:p w14:paraId="33829063" w14:textId="77777777" w:rsidR="006B56D0" w:rsidRPr="002C19F8" w:rsidRDefault="006B56D0" w:rsidP="00D200E6">
      <w:pPr>
        <w:pStyle w:val="Punkt"/>
        <w:numPr>
          <w:ilvl w:val="0"/>
          <w:numId w:val="206"/>
        </w:numPr>
      </w:pPr>
      <w:r w:rsidRPr="002C19F8">
        <w:t>przekazuje rodzicom, uczniom i nauczycielom wyczerpujące informacje o</w:t>
      </w:r>
      <w:r w:rsidR="005678F0" w:rsidRPr="002C19F8">
        <w:t> </w:t>
      </w:r>
      <w:r w:rsidRPr="002C19F8">
        <w:t>organizacji zajęć w okresie czasowego zawieszenia działalności szkoły;</w:t>
      </w:r>
    </w:p>
    <w:p w14:paraId="32E9F3AB" w14:textId="77508088" w:rsidR="006B56D0" w:rsidRPr="002C19F8" w:rsidRDefault="006B56D0" w:rsidP="00D200E6">
      <w:pPr>
        <w:pStyle w:val="Punkt"/>
        <w:numPr>
          <w:ilvl w:val="0"/>
          <w:numId w:val="206"/>
        </w:numPr>
      </w:pPr>
      <w:r w:rsidRPr="002C19F8">
        <w:t>koordynuje współpracę pomiędzy nauczycielami a rodzicami i uczniami w celu prowadzenia efektywnego procesu dyda</w:t>
      </w:r>
      <w:r w:rsidR="001B1156" w:rsidRPr="002C19F8">
        <w:t>ktycznego i wspierania uczniów;</w:t>
      </w:r>
    </w:p>
    <w:p w14:paraId="5435A875" w14:textId="77777777" w:rsidR="006B56D0" w:rsidRPr="002C19F8" w:rsidRDefault="00756E21" w:rsidP="00D200E6">
      <w:pPr>
        <w:pStyle w:val="Punkt"/>
        <w:numPr>
          <w:ilvl w:val="0"/>
          <w:numId w:val="206"/>
        </w:numPr>
      </w:pPr>
      <w:r w:rsidRPr="002C19F8">
        <w:t>opracowuje na potrzeby organu prowadzącego listę osób uprawnionych do otrzymania pomocy materialnej na zakup podręczników oraz użyczenia sprzętu komputerowego, niezbędnego do aktywnego uczestnictwa ucznia w zdalnym nauczaniu.</w:t>
      </w:r>
    </w:p>
    <w:p w14:paraId="298C7955" w14:textId="77777777" w:rsidR="00B1164A" w:rsidRPr="002C19F8" w:rsidRDefault="00B1164A" w:rsidP="00801EAB">
      <w:pPr>
        <w:pStyle w:val="Ustp"/>
        <w:keepNext w:val="0"/>
        <w:keepLines w:val="0"/>
        <w:numPr>
          <w:ilvl w:val="2"/>
          <w:numId w:val="200"/>
        </w:numPr>
        <w:jc w:val="left"/>
        <w:rPr>
          <w:rFonts w:asciiTheme="minorHAnsi" w:hAnsiTheme="minorHAnsi" w:cstheme="minorHAnsi"/>
          <w:color w:val="auto"/>
          <w:sz w:val="24"/>
        </w:rPr>
      </w:pPr>
      <w:r w:rsidRPr="002C19F8">
        <w:rPr>
          <w:rFonts w:asciiTheme="minorHAnsi" w:hAnsiTheme="minorHAnsi" w:cstheme="minorHAnsi"/>
          <w:color w:val="auto"/>
          <w:sz w:val="24"/>
        </w:rPr>
        <w:t>Prowadzi sprawy kadrowe i socjalne pracowników, a w szczególności:</w:t>
      </w:r>
    </w:p>
    <w:p w14:paraId="0D1769C7" w14:textId="77777777" w:rsidR="00B1164A" w:rsidRPr="002C19F8" w:rsidRDefault="00B1164A" w:rsidP="00D200E6">
      <w:pPr>
        <w:pStyle w:val="Punkt"/>
        <w:numPr>
          <w:ilvl w:val="0"/>
          <w:numId w:val="207"/>
        </w:numPr>
      </w:pPr>
      <w:r w:rsidRPr="002C19F8">
        <w:t>nawiązuje i rozwiązuje stosunek pracy z nauczycielami i innymi pracownikami szkoły;</w:t>
      </w:r>
    </w:p>
    <w:p w14:paraId="5641BE19" w14:textId="77777777" w:rsidR="00B1164A" w:rsidRPr="002C19F8" w:rsidRDefault="00B1164A" w:rsidP="00D200E6">
      <w:pPr>
        <w:pStyle w:val="Punkt"/>
        <w:numPr>
          <w:ilvl w:val="0"/>
          <w:numId w:val="207"/>
        </w:numPr>
      </w:pPr>
      <w:r w:rsidRPr="002C19F8">
        <w:t>powierza pełnienie funkcji wice</w:t>
      </w:r>
      <w:r w:rsidR="00C93118" w:rsidRPr="002C19F8">
        <w:t>dyrektor</w:t>
      </w:r>
      <w:r w:rsidRPr="002C19F8">
        <w:t>owi i innym pracownikom na stanowiskach kierowniczych;</w:t>
      </w:r>
    </w:p>
    <w:p w14:paraId="3326B7E0" w14:textId="77777777" w:rsidR="00B1164A" w:rsidRPr="002C19F8" w:rsidRDefault="00B1164A" w:rsidP="00D200E6">
      <w:pPr>
        <w:pStyle w:val="Punkt"/>
        <w:numPr>
          <w:ilvl w:val="0"/>
          <w:numId w:val="207"/>
        </w:numPr>
      </w:pPr>
      <w:r w:rsidRPr="002C19F8">
        <w:t>dokonuje oceny pracy nauczycieli, oceny dorobku zawodowego za staż  i okresowych ocen pracy pracowników samorządowych zatrudnionych na stanowiskach urzędniczych i urzędniczych kierowniczych w oparciu o opracowane przez siebie kryteria oceny;</w:t>
      </w:r>
    </w:p>
    <w:p w14:paraId="6F68CA57" w14:textId="77777777" w:rsidR="00B1164A" w:rsidRPr="002C19F8" w:rsidRDefault="00B1164A" w:rsidP="00D200E6">
      <w:pPr>
        <w:pStyle w:val="Punkt"/>
        <w:numPr>
          <w:ilvl w:val="0"/>
          <w:numId w:val="207"/>
        </w:numPr>
      </w:pPr>
      <w:r w:rsidRPr="002C19F8">
        <w:t>organizuje szkolenia branżowe dla nauczycieli kształcenia zawodowego;</w:t>
      </w:r>
    </w:p>
    <w:p w14:paraId="22274DC4" w14:textId="77777777" w:rsidR="00B1164A" w:rsidRPr="002C19F8" w:rsidRDefault="00B1164A" w:rsidP="00D200E6">
      <w:pPr>
        <w:pStyle w:val="Punkt"/>
        <w:numPr>
          <w:ilvl w:val="0"/>
          <w:numId w:val="207"/>
        </w:numPr>
      </w:pPr>
      <w:r w:rsidRPr="002C19F8">
        <w:t>opracowuje regulamin wynagradzania pracowników samorządowych;</w:t>
      </w:r>
    </w:p>
    <w:p w14:paraId="58DF09E1" w14:textId="77777777" w:rsidR="00B1164A" w:rsidRPr="002C19F8" w:rsidRDefault="00B1164A" w:rsidP="00D200E6">
      <w:pPr>
        <w:pStyle w:val="Punkt"/>
        <w:numPr>
          <w:ilvl w:val="0"/>
          <w:numId w:val="207"/>
        </w:numPr>
      </w:pPr>
      <w:r w:rsidRPr="002C19F8">
        <w:t xml:space="preserve">dokonuje oceny </w:t>
      </w:r>
      <w:r w:rsidR="009A582E" w:rsidRPr="002C19F8">
        <w:t xml:space="preserve">pracy nauczycieli i </w:t>
      </w:r>
      <w:r w:rsidRPr="002C19F8">
        <w:t>dorobku zawodowego za okres stażu na stopień awansu zawodowego;</w:t>
      </w:r>
    </w:p>
    <w:p w14:paraId="7F8AE6FC" w14:textId="77777777" w:rsidR="00B1164A" w:rsidRPr="002C19F8" w:rsidRDefault="00B1164A" w:rsidP="00D200E6">
      <w:pPr>
        <w:pStyle w:val="Punkt"/>
        <w:numPr>
          <w:ilvl w:val="0"/>
          <w:numId w:val="207"/>
        </w:numPr>
      </w:pPr>
      <w:r w:rsidRPr="002C19F8">
        <w:t>przydziela nauczycielowi stażyście i nauczycielowi kontraktowemu opiekuna stażu</w:t>
      </w:r>
      <w:r w:rsidR="0038204A" w:rsidRPr="002C19F8">
        <w:t>;</w:t>
      </w:r>
    </w:p>
    <w:p w14:paraId="0ECC411E" w14:textId="77777777" w:rsidR="00B1164A" w:rsidRPr="002C19F8" w:rsidRDefault="00B1164A" w:rsidP="00D200E6">
      <w:pPr>
        <w:pStyle w:val="Punkt"/>
        <w:numPr>
          <w:ilvl w:val="0"/>
          <w:numId w:val="207"/>
        </w:numPr>
      </w:pPr>
      <w:r w:rsidRPr="002C19F8">
        <w:t>za zgodą organu prowadzącego może obniżyć nauczycielowi tygodniowy wymiar godzin zajęć na czas określony lub do odwołania ze względu na doskonalenie się, wykonywanie pracy naukowej albo prac zleconych przez organ sprawujący nadzór pedagogiczny lub organ prowadzący szkołę</w:t>
      </w:r>
      <w:r w:rsidR="0038204A" w:rsidRPr="002C19F8">
        <w:t>;</w:t>
      </w:r>
    </w:p>
    <w:p w14:paraId="4CEAE135" w14:textId="77777777" w:rsidR="00B1164A" w:rsidRPr="002C19F8" w:rsidRDefault="00B1164A" w:rsidP="00D200E6">
      <w:pPr>
        <w:pStyle w:val="Punkt"/>
        <w:numPr>
          <w:ilvl w:val="0"/>
          <w:numId w:val="207"/>
        </w:numPr>
      </w:pPr>
      <w:r w:rsidRPr="002C19F8">
        <w:t>udziela nauczycielowi zatrudnionemu w pełnym wymiarze zajęć na czas nieokreślony, po przepracowaniu, co najmniej 7 lat w szkole, płatnego urlopu dla</w:t>
      </w:r>
      <w:r w:rsidR="0038204A" w:rsidRPr="002C19F8">
        <w:t xml:space="preserve"> poratowania zdrowia;</w:t>
      </w:r>
    </w:p>
    <w:p w14:paraId="69CE88C4" w14:textId="77777777" w:rsidR="00B1164A" w:rsidRPr="002C19F8" w:rsidRDefault="00B1164A" w:rsidP="00D200E6">
      <w:pPr>
        <w:pStyle w:val="Punkt"/>
        <w:numPr>
          <w:ilvl w:val="0"/>
          <w:numId w:val="207"/>
        </w:numPr>
      </w:pPr>
      <w:r w:rsidRPr="002C19F8">
        <w:t xml:space="preserve">przyznaje nagrody </w:t>
      </w:r>
      <w:r w:rsidR="003908BE" w:rsidRPr="002C19F8">
        <w:t>Dyrektora</w:t>
      </w:r>
      <w:r w:rsidRPr="002C19F8">
        <w:t xml:space="preserve"> oraz wymierza kary porządkowe nauczycielom i</w:t>
      </w:r>
      <w:r w:rsidR="001E4746" w:rsidRPr="002C19F8">
        <w:t> </w:t>
      </w:r>
      <w:r w:rsidRPr="002C19F8">
        <w:t>pracownikom administracji i obsługi szkoły;</w:t>
      </w:r>
    </w:p>
    <w:p w14:paraId="3361B13A" w14:textId="77777777" w:rsidR="00B1164A" w:rsidRPr="002C19F8" w:rsidRDefault="00B1164A" w:rsidP="00D200E6">
      <w:pPr>
        <w:pStyle w:val="Punkt"/>
        <w:numPr>
          <w:ilvl w:val="0"/>
          <w:numId w:val="207"/>
        </w:numPr>
      </w:pPr>
      <w:r w:rsidRPr="002C19F8">
        <w:t>wystę</w:t>
      </w:r>
      <w:r w:rsidR="00BA7E20" w:rsidRPr="002C19F8">
        <w:t>puje</w:t>
      </w:r>
      <w:r w:rsidRPr="002C19F8">
        <w:t xml:space="preserve"> z wnioskami, po zasięgnięciu opinii Rady Pedagogicznej i innych organów szkoły w sprawie odznaczeń, nagród kuratora i prezydenta miasta oraz innych wyróżnień dla nauczycieli i pozostałych pracowników szkoł</w:t>
      </w:r>
      <w:r w:rsidR="0038204A" w:rsidRPr="002C19F8">
        <w:t>y;</w:t>
      </w:r>
    </w:p>
    <w:p w14:paraId="45D8D8BC" w14:textId="77777777" w:rsidR="00B1164A" w:rsidRPr="002C19F8" w:rsidRDefault="00B1164A" w:rsidP="00D200E6">
      <w:pPr>
        <w:pStyle w:val="Punkt"/>
        <w:numPr>
          <w:ilvl w:val="0"/>
          <w:numId w:val="207"/>
        </w:numPr>
      </w:pPr>
      <w:r w:rsidRPr="002C19F8">
        <w:t>udz</w:t>
      </w:r>
      <w:r w:rsidR="0038204A" w:rsidRPr="002C19F8">
        <w:t>iela urlopów zgodnie z KN i Kpa;</w:t>
      </w:r>
    </w:p>
    <w:p w14:paraId="2AFF75E5" w14:textId="77777777" w:rsidR="00B1164A" w:rsidRPr="002C19F8" w:rsidRDefault="00B1164A" w:rsidP="00D200E6">
      <w:pPr>
        <w:pStyle w:val="Punkt"/>
        <w:numPr>
          <w:ilvl w:val="0"/>
          <w:numId w:val="207"/>
        </w:numPr>
      </w:pPr>
      <w:r w:rsidRPr="002C19F8">
        <w:t>załatwia sprawy osobowe nauczycieli i pracowników niebędących nauczycielami;</w:t>
      </w:r>
    </w:p>
    <w:p w14:paraId="255AA49D" w14:textId="77777777" w:rsidR="00B1164A" w:rsidRPr="002C19F8" w:rsidRDefault="00B1164A" w:rsidP="00D200E6">
      <w:pPr>
        <w:pStyle w:val="Punkt"/>
        <w:numPr>
          <w:ilvl w:val="0"/>
          <w:numId w:val="207"/>
        </w:numPr>
      </w:pPr>
      <w:r w:rsidRPr="002C19F8">
        <w:t>wydaje świadectwa pracy i opinie wymagane prawem;</w:t>
      </w:r>
    </w:p>
    <w:p w14:paraId="2169ED62" w14:textId="77777777" w:rsidR="00B1164A" w:rsidRPr="002C19F8" w:rsidRDefault="00B1164A" w:rsidP="00D200E6">
      <w:pPr>
        <w:pStyle w:val="Punkt"/>
        <w:numPr>
          <w:ilvl w:val="0"/>
          <w:numId w:val="207"/>
        </w:numPr>
      </w:pPr>
      <w:r w:rsidRPr="002C19F8">
        <w:t>wydaje decyzje o nadaniu stopnia nauczyciela kontraktowego;</w:t>
      </w:r>
    </w:p>
    <w:p w14:paraId="77C493FA" w14:textId="77777777" w:rsidR="00B1164A" w:rsidRPr="002C19F8" w:rsidRDefault="00B1164A" w:rsidP="00D200E6">
      <w:pPr>
        <w:pStyle w:val="Punkt"/>
        <w:numPr>
          <w:ilvl w:val="0"/>
          <w:numId w:val="207"/>
        </w:numPr>
      </w:pPr>
      <w:r w:rsidRPr="002C19F8">
        <w:t>przyznaje dodatek motywacyjny nauczycielom zgodnie z zasadami opracowanymi przez organ prowadzący;</w:t>
      </w:r>
    </w:p>
    <w:p w14:paraId="4B6DD3AF" w14:textId="77777777" w:rsidR="00B1164A" w:rsidRPr="002C19F8" w:rsidRDefault="00B1164A" w:rsidP="00D200E6">
      <w:pPr>
        <w:pStyle w:val="Punkt"/>
        <w:numPr>
          <w:ilvl w:val="0"/>
          <w:numId w:val="207"/>
        </w:numPr>
      </w:pPr>
      <w:r w:rsidRPr="002C19F8">
        <w:t>dysponuje środkami Zakładowego Funduszu Świadczeń Socjalnych;</w:t>
      </w:r>
    </w:p>
    <w:p w14:paraId="4F5EAFC6" w14:textId="77777777" w:rsidR="00B1164A" w:rsidRPr="002C19F8" w:rsidRDefault="00B1164A" w:rsidP="00D200E6">
      <w:pPr>
        <w:pStyle w:val="Punkt"/>
        <w:numPr>
          <w:ilvl w:val="0"/>
          <w:numId w:val="207"/>
        </w:numPr>
      </w:pPr>
      <w:r w:rsidRPr="002C19F8">
        <w:t>określa zakresy obowiązków, uprawnień i odpowiedzialności na stanowiskach pracy;</w:t>
      </w:r>
    </w:p>
    <w:p w14:paraId="7E8A188A" w14:textId="77777777" w:rsidR="00B1164A" w:rsidRPr="002C19F8" w:rsidRDefault="00B1164A" w:rsidP="00D200E6">
      <w:pPr>
        <w:pStyle w:val="Punkt"/>
        <w:numPr>
          <w:ilvl w:val="0"/>
          <w:numId w:val="207"/>
        </w:numPr>
      </w:pPr>
      <w:r w:rsidRPr="002C19F8">
        <w:t>odbiera ślubowania od pracowników, zgodnie z Ustawą o samorządzie terytorialnym;</w:t>
      </w:r>
    </w:p>
    <w:p w14:paraId="12DC6FA1" w14:textId="06AD9BD2" w:rsidR="00B1164A" w:rsidRPr="002C19F8" w:rsidRDefault="00B1164A" w:rsidP="00D200E6">
      <w:pPr>
        <w:pStyle w:val="Punkt"/>
        <w:numPr>
          <w:ilvl w:val="0"/>
          <w:numId w:val="207"/>
        </w:numPr>
      </w:pPr>
      <w:r w:rsidRPr="002C19F8">
        <w:t>współdziała ze związkami zawodowymi w zakresie upra</w:t>
      </w:r>
      <w:r w:rsidR="001B1156" w:rsidRPr="002C19F8">
        <w:t xml:space="preserve">wnień związków do opiniowania </w:t>
      </w:r>
      <w:r w:rsidRPr="002C19F8">
        <w:t>i zatwierdzania;</w:t>
      </w:r>
    </w:p>
    <w:p w14:paraId="2DB332F4" w14:textId="62B43713" w:rsidR="00B1164A" w:rsidRPr="002C19F8" w:rsidRDefault="00B1164A" w:rsidP="00D200E6">
      <w:pPr>
        <w:pStyle w:val="Punkt"/>
        <w:numPr>
          <w:ilvl w:val="0"/>
          <w:numId w:val="207"/>
        </w:numPr>
      </w:pPr>
      <w:r w:rsidRPr="002C19F8">
        <w:t>wykonuje inne zadani</w:t>
      </w:r>
      <w:r w:rsidR="001B1156" w:rsidRPr="002C19F8">
        <w:t>a wynikające z przepisów prawa.</w:t>
      </w:r>
    </w:p>
    <w:p w14:paraId="4EB68EB6" w14:textId="77777777" w:rsidR="00B1164A" w:rsidRPr="002C19F8" w:rsidRDefault="00B1164A" w:rsidP="00801EAB">
      <w:pPr>
        <w:pStyle w:val="Ustp"/>
        <w:keepNext w:val="0"/>
        <w:keepLines w:val="0"/>
        <w:numPr>
          <w:ilvl w:val="2"/>
          <w:numId w:val="200"/>
        </w:numPr>
        <w:ind w:left="28"/>
        <w:jc w:val="left"/>
        <w:rPr>
          <w:rFonts w:asciiTheme="minorHAnsi" w:hAnsiTheme="minorHAnsi" w:cstheme="minorHAnsi"/>
          <w:color w:val="auto"/>
          <w:sz w:val="24"/>
        </w:rPr>
      </w:pPr>
      <w:r w:rsidRPr="002C19F8">
        <w:rPr>
          <w:rFonts w:asciiTheme="minorHAnsi" w:hAnsiTheme="minorHAnsi" w:cstheme="minorHAnsi"/>
          <w:color w:val="auto"/>
          <w:sz w:val="24"/>
        </w:rPr>
        <w:t>Sprawuje opiekę nad uczniami:</w:t>
      </w:r>
    </w:p>
    <w:p w14:paraId="4C8DAE50" w14:textId="77777777" w:rsidR="00B1164A" w:rsidRPr="002C19F8" w:rsidRDefault="00B1164A" w:rsidP="00D200E6">
      <w:pPr>
        <w:pStyle w:val="Punkt"/>
        <w:numPr>
          <w:ilvl w:val="0"/>
          <w:numId w:val="208"/>
        </w:numPr>
      </w:pPr>
      <w:r w:rsidRPr="002C19F8">
        <w:t>tworzy warunki do samorządności, współpracuje z Samorządem Uczniowskim;</w:t>
      </w:r>
    </w:p>
    <w:p w14:paraId="726516DD" w14:textId="77777777" w:rsidR="00B1164A" w:rsidRPr="002C19F8" w:rsidRDefault="00B1164A" w:rsidP="00D200E6">
      <w:pPr>
        <w:pStyle w:val="Punkt"/>
        <w:numPr>
          <w:ilvl w:val="0"/>
          <w:numId w:val="208"/>
        </w:numPr>
      </w:pPr>
      <w:r w:rsidRPr="002C19F8">
        <w:t>powołuje Komisję Stypendialną;</w:t>
      </w:r>
    </w:p>
    <w:p w14:paraId="2B2B1A64" w14:textId="77777777" w:rsidR="00B1164A" w:rsidRPr="002C19F8" w:rsidRDefault="00B1164A" w:rsidP="00D200E6">
      <w:pPr>
        <w:pStyle w:val="Punkt"/>
        <w:numPr>
          <w:ilvl w:val="0"/>
          <w:numId w:val="208"/>
        </w:numPr>
      </w:pPr>
      <w:r w:rsidRPr="002C19F8">
        <w:t>ustala w porozumieniu z organem prowadzącym i po zasięgnięci</w:t>
      </w:r>
      <w:r w:rsidR="007D6F34" w:rsidRPr="002C19F8">
        <w:t xml:space="preserve">u opinii Komisji Stypendialnej </w:t>
      </w:r>
      <w:r w:rsidRPr="002C19F8">
        <w:t>i Rady Pedagogicznej, wysokość stypendium za wyniki w nauce i za osiągnięcia sportowe;</w:t>
      </w:r>
    </w:p>
    <w:p w14:paraId="2FA03CC8" w14:textId="77777777" w:rsidR="00B1164A" w:rsidRPr="002C19F8" w:rsidRDefault="00B1164A" w:rsidP="00D200E6">
      <w:pPr>
        <w:pStyle w:val="Punkt"/>
        <w:numPr>
          <w:ilvl w:val="0"/>
          <w:numId w:val="208"/>
        </w:numPr>
      </w:pPr>
      <w:r w:rsidRPr="002C19F8">
        <w:t>egzekwuje przestrzeganie przez uczniów i nauczycieli postanowień statutu szkoły;</w:t>
      </w:r>
    </w:p>
    <w:p w14:paraId="31487EF4" w14:textId="19E4D6E4" w:rsidR="00BA7E20" w:rsidRPr="002C19F8" w:rsidRDefault="00B1164A" w:rsidP="00D200E6">
      <w:pPr>
        <w:pStyle w:val="Punkt"/>
        <w:numPr>
          <w:ilvl w:val="0"/>
          <w:numId w:val="208"/>
        </w:numPr>
      </w:pPr>
      <w:r w:rsidRPr="002C19F8">
        <w:t>opracowuje na potrzeby organu prowadzącego listę osób uprawnionych do otrzymania pomocy ma</w:t>
      </w:r>
      <w:r w:rsidR="00BA7E20" w:rsidRPr="002C19F8">
        <w:t>terialnej na zakup podręczników oraz użyczenia sprzętu komputerowego, niezbędnego do aktywnego uczestnictwa ucznia w zdalnym nauc</w:t>
      </w:r>
      <w:r w:rsidR="001B1156" w:rsidRPr="002C19F8">
        <w:t>zaniu;</w:t>
      </w:r>
    </w:p>
    <w:p w14:paraId="453B1641" w14:textId="77777777" w:rsidR="00B1164A" w:rsidRPr="002C19F8" w:rsidRDefault="00B1164A" w:rsidP="00D200E6">
      <w:pPr>
        <w:pStyle w:val="Punkt"/>
        <w:numPr>
          <w:ilvl w:val="0"/>
          <w:numId w:val="208"/>
        </w:numPr>
      </w:pPr>
      <w:r w:rsidRPr="002C19F8">
        <w:t xml:space="preserve">sprawuje opiekę nad uczniami oraz stwarza warunki do harmonijnego rozwoju psychofizycznego poprzez aktywne działania prozdrowotne </w:t>
      </w:r>
      <w:r w:rsidR="007E5818" w:rsidRPr="002C19F8">
        <w:t xml:space="preserve">i organizację opieki medycznej </w:t>
      </w:r>
      <w:r w:rsidR="00C05AD1" w:rsidRPr="002C19F8">
        <w:t>w szkole;</w:t>
      </w:r>
    </w:p>
    <w:p w14:paraId="06D19DA0" w14:textId="77777777" w:rsidR="00B1164A" w:rsidRPr="002C19F8" w:rsidRDefault="00B1164A" w:rsidP="00D200E6">
      <w:pPr>
        <w:pStyle w:val="Punkt"/>
        <w:numPr>
          <w:ilvl w:val="0"/>
          <w:numId w:val="208"/>
        </w:numPr>
      </w:pPr>
      <w:r w:rsidRPr="002C19F8">
        <w:t>zapewnia w czasie dni wolnych od zajęć dydaktycznych zorganizowanie zajęć  opiekuńczych i poinformowanie rodziców o możliwości udziału uczniów w tych zajęciach.</w:t>
      </w:r>
    </w:p>
    <w:p w14:paraId="3298A6B8" w14:textId="36A66441" w:rsidR="00B1164A" w:rsidRPr="002C19F8" w:rsidRDefault="00B967F9" w:rsidP="00801EAB">
      <w:pPr>
        <w:pStyle w:val="Ustp"/>
        <w:keepNext w:val="0"/>
        <w:keepLines w:val="0"/>
        <w:numPr>
          <w:ilvl w:val="0"/>
          <w:numId w:val="0"/>
        </w:numPr>
        <w:ind w:left="567"/>
        <w:jc w:val="left"/>
        <w:rPr>
          <w:rFonts w:asciiTheme="minorHAnsi" w:hAnsiTheme="minorHAnsi" w:cstheme="minorHAnsi"/>
          <w:color w:val="auto"/>
          <w:sz w:val="24"/>
        </w:rPr>
      </w:pPr>
      <w:r w:rsidRPr="002C19F8">
        <w:rPr>
          <w:rFonts w:asciiTheme="minorHAnsi" w:hAnsiTheme="minorHAnsi" w:cstheme="minorHAnsi"/>
          <w:b/>
          <w:color w:val="auto"/>
          <w:sz w:val="24"/>
        </w:rPr>
        <w:t>§ 72. 1.</w:t>
      </w:r>
      <w:r w:rsidRPr="002C19F8">
        <w:rPr>
          <w:rFonts w:asciiTheme="minorHAnsi" w:hAnsiTheme="minorHAnsi" w:cstheme="minorHAnsi"/>
          <w:color w:val="auto"/>
          <w:sz w:val="24"/>
        </w:rPr>
        <w:t xml:space="preserve"> </w:t>
      </w:r>
      <w:r w:rsidR="00C93118" w:rsidRPr="002C19F8">
        <w:rPr>
          <w:rFonts w:asciiTheme="minorHAnsi" w:hAnsiTheme="minorHAnsi" w:cstheme="minorHAnsi"/>
          <w:color w:val="auto"/>
          <w:sz w:val="24"/>
        </w:rPr>
        <w:t>Dyrektor</w:t>
      </w:r>
      <w:r w:rsidR="00B1164A" w:rsidRPr="002C19F8">
        <w:rPr>
          <w:rFonts w:asciiTheme="minorHAnsi" w:hAnsiTheme="minorHAnsi" w:cstheme="minorHAnsi"/>
          <w:color w:val="auto"/>
          <w:sz w:val="24"/>
        </w:rPr>
        <w:t xml:space="preserve"> prowadzi zajęcia dydakt</w:t>
      </w:r>
      <w:r w:rsidR="00C93118" w:rsidRPr="002C19F8">
        <w:rPr>
          <w:rFonts w:asciiTheme="minorHAnsi" w:hAnsiTheme="minorHAnsi" w:cstheme="minorHAnsi"/>
          <w:color w:val="auto"/>
          <w:sz w:val="24"/>
        </w:rPr>
        <w:t xml:space="preserve">yczne w wymiarze ustalonym dla </w:t>
      </w:r>
      <w:r w:rsidR="003908BE" w:rsidRPr="002C19F8">
        <w:rPr>
          <w:rFonts w:asciiTheme="minorHAnsi" w:hAnsiTheme="minorHAnsi" w:cstheme="minorHAnsi"/>
          <w:color w:val="auto"/>
          <w:sz w:val="24"/>
        </w:rPr>
        <w:t>Dyrektora</w:t>
      </w:r>
      <w:r w:rsidR="00B1164A" w:rsidRPr="002C19F8">
        <w:rPr>
          <w:rFonts w:asciiTheme="minorHAnsi" w:hAnsiTheme="minorHAnsi" w:cstheme="minorHAnsi"/>
          <w:color w:val="auto"/>
          <w:sz w:val="24"/>
        </w:rPr>
        <w:t xml:space="preserve"> szkoły. </w:t>
      </w:r>
      <w:r w:rsidR="00C93118" w:rsidRPr="002C19F8">
        <w:rPr>
          <w:rFonts w:asciiTheme="minorHAnsi" w:hAnsiTheme="minorHAnsi" w:cstheme="minorHAnsi"/>
          <w:color w:val="auto"/>
          <w:sz w:val="24"/>
        </w:rPr>
        <w:t>Dyrektor</w:t>
      </w:r>
      <w:r w:rsidR="00B1164A" w:rsidRPr="002C19F8">
        <w:rPr>
          <w:rFonts w:asciiTheme="minorHAnsi" w:hAnsiTheme="minorHAnsi" w:cstheme="minorHAnsi"/>
          <w:color w:val="auto"/>
          <w:sz w:val="24"/>
        </w:rPr>
        <w:t xml:space="preserve"> współpracuje z organem prowadzącym i nadzorującym w</w:t>
      </w:r>
      <w:r w:rsidR="001E4746" w:rsidRPr="002C19F8">
        <w:rPr>
          <w:rFonts w:asciiTheme="minorHAnsi" w:hAnsiTheme="minorHAnsi" w:cstheme="minorHAnsi"/>
          <w:color w:val="auto"/>
          <w:sz w:val="24"/>
        </w:rPr>
        <w:t> </w:t>
      </w:r>
      <w:r w:rsidR="00B1164A" w:rsidRPr="002C19F8">
        <w:rPr>
          <w:rFonts w:asciiTheme="minorHAnsi" w:hAnsiTheme="minorHAnsi" w:cstheme="minorHAnsi"/>
          <w:color w:val="auto"/>
          <w:sz w:val="24"/>
        </w:rPr>
        <w:t>zakresie określonym ustawą i aktami wykonawczymi do ustawy.</w:t>
      </w:r>
    </w:p>
    <w:p w14:paraId="25409F09" w14:textId="77777777" w:rsidR="007A4E97" w:rsidRPr="002C19F8" w:rsidRDefault="007A4E97" w:rsidP="00801EAB">
      <w:pPr>
        <w:pStyle w:val="Ustp"/>
        <w:keepNext w:val="0"/>
        <w:keepLines w:val="0"/>
        <w:numPr>
          <w:ilvl w:val="2"/>
          <w:numId w:val="345"/>
        </w:numPr>
        <w:jc w:val="left"/>
        <w:rPr>
          <w:rFonts w:asciiTheme="minorHAnsi" w:hAnsiTheme="minorHAnsi" w:cstheme="minorHAnsi"/>
          <w:color w:val="auto"/>
          <w:sz w:val="24"/>
        </w:rPr>
      </w:pPr>
      <w:r w:rsidRPr="002C19F8">
        <w:rPr>
          <w:rFonts w:asciiTheme="minorHAnsi" w:eastAsia="Times New Roman" w:hAnsiTheme="minorHAnsi" w:cstheme="minorHAnsi"/>
          <w:sz w:val="24"/>
          <w:lang w:eastAsia="pl-PL"/>
        </w:rPr>
        <w:t>W przypadku niewykonania przez nauczyciela, wychowawcę oddziału lub radę pedagogiczną zadań i kompetencji w zakresie oceniania, klasyfikowania i promowania uczniów te zadania i kompetencje wykonuje dyrektor szkoły lub upoważniony przez niego nauczyciel.</w:t>
      </w:r>
    </w:p>
    <w:p w14:paraId="3B21ECF8" w14:textId="77777777" w:rsidR="00226D93" w:rsidRPr="002C19F8" w:rsidRDefault="007A4E97" w:rsidP="00801EAB">
      <w:pPr>
        <w:pStyle w:val="Ustp"/>
        <w:keepNext w:val="0"/>
        <w:keepLines w:val="0"/>
        <w:numPr>
          <w:ilvl w:val="2"/>
          <w:numId w:val="345"/>
        </w:numPr>
        <w:jc w:val="left"/>
        <w:rPr>
          <w:rFonts w:asciiTheme="minorHAnsi" w:hAnsiTheme="minorHAnsi" w:cstheme="minorHAnsi"/>
          <w:color w:val="auto"/>
          <w:sz w:val="24"/>
        </w:rPr>
      </w:pPr>
      <w:r w:rsidRPr="002C19F8">
        <w:rPr>
          <w:rFonts w:asciiTheme="minorHAnsi" w:eastAsia="Times New Roman" w:hAnsiTheme="minorHAnsi" w:cstheme="minorHAnsi"/>
          <w:sz w:val="24"/>
          <w:lang w:eastAsia="pl-PL"/>
        </w:rPr>
        <w:t>Jeżeli rada pedagogiczna nie podejmie uchwały o wynikach klasyfikacji i promocji uczniów rozstrzyga dyrektor szkoły.</w:t>
      </w:r>
    </w:p>
    <w:p w14:paraId="1F8CB1A0" w14:textId="77777777" w:rsidR="00226D93" w:rsidRPr="002C19F8" w:rsidRDefault="007A4E97" w:rsidP="00801EAB">
      <w:pPr>
        <w:pStyle w:val="Ustp"/>
        <w:keepNext w:val="0"/>
        <w:keepLines w:val="0"/>
        <w:numPr>
          <w:ilvl w:val="2"/>
          <w:numId w:val="345"/>
        </w:numPr>
        <w:jc w:val="left"/>
        <w:rPr>
          <w:rFonts w:asciiTheme="minorHAnsi" w:hAnsiTheme="minorHAnsi" w:cstheme="minorHAnsi"/>
          <w:color w:val="auto"/>
          <w:sz w:val="24"/>
        </w:rPr>
      </w:pPr>
      <w:r w:rsidRPr="002C19F8">
        <w:rPr>
          <w:rFonts w:asciiTheme="minorHAnsi" w:eastAsia="Times New Roman" w:hAnsiTheme="minorHAnsi" w:cstheme="minorHAnsi"/>
          <w:sz w:val="24"/>
          <w:lang w:eastAsia="pl-PL"/>
        </w:rPr>
        <w:t>Dokumentację dotyczącą klasyfikacji i promocji uczniów oraz ukończenia przez nich szkoły podpisuje odpowiednio dyrektor szkoły lub nauczyciel wyznaczony przez organ prowadzący szkołę.</w:t>
      </w:r>
    </w:p>
    <w:p w14:paraId="1CD2B169" w14:textId="3FBF663E" w:rsidR="00645D2C" w:rsidRPr="002C19F8" w:rsidRDefault="007A4E97" w:rsidP="002259D3">
      <w:pPr>
        <w:pStyle w:val="Paragraf"/>
        <w:keepNext w:val="0"/>
        <w:keepLines w:val="0"/>
        <w:numPr>
          <w:ilvl w:val="0"/>
          <w:numId w:val="0"/>
        </w:numPr>
        <w:ind w:left="567"/>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w:t>
      </w:r>
      <w:r w:rsidR="003D0975" w:rsidRPr="002C19F8">
        <w:rPr>
          <w:rFonts w:asciiTheme="minorHAnsi" w:eastAsia="Times New Roman" w:hAnsiTheme="minorHAnsi" w:cstheme="minorHAnsi"/>
          <w:b/>
          <w:sz w:val="24"/>
          <w:szCs w:val="24"/>
          <w:lang w:eastAsia="pl-PL"/>
        </w:rPr>
        <w:t xml:space="preserve"> 7</w:t>
      </w:r>
      <w:r w:rsidR="00B967F9" w:rsidRPr="002C19F8">
        <w:rPr>
          <w:rFonts w:asciiTheme="minorHAnsi" w:eastAsia="Times New Roman" w:hAnsiTheme="minorHAnsi" w:cstheme="minorHAnsi"/>
          <w:b/>
          <w:sz w:val="24"/>
          <w:szCs w:val="24"/>
          <w:lang w:eastAsia="pl-PL"/>
        </w:rPr>
        <w:t>3</w:t>
      </w:r>
      <w:r w:rsidRPr="002C19F8">
        <w:rPr>
          <w:rFonts w:asciiTheme="minorHAnsi" w:eastAsia="Times New Roman" w:hAnsiTheme="minorHAnsi" w:cstheme="minorHAnsi"/>
          <w:b/>
          <w:sz w:val="24"/>
          <w:szCs w:val="24"/>
          <w:lang w:eastAsia="pl-PL"/>
        </w:rPr>
        <w:t xml:space="preserve">. </w:t>
      </w:r>
      <w:r w:rsidR="00550050" w:rsidRPr="002C19F8">
        <w:rPr>
          <w:rFonts w:asciiTheme="minorHAnsi" w:eastAsia="Times New Roman" w:hAnsiTheme="minorHAnsi" w:cstheme="minorHAnsi"/>
          <w:b/>
          <w:sz w:val="24"/>
          <w:szCs w:val="24"/>
          <w:lang w:eastAsia="pl-PL"/>
        </w:rPr>
        <w:t xml:space="preserve">1. </w:t>
      </w:r>
      <w:r w:rsidR="00B1164A" w:rsidRPr="002C19F8">
        <w:rPr>
          <w:rFonts w:asciiTheme="minorHAnsi" w:eastAsia="Times New Roman" w:hAnsiTheme="minorHAnsi" w:cstheme="minorHAnsi"/>
          <w:b/>
          <w:sz w:val="24"/>
          <w:szCs w:val="24"/>
          <w:lang w:eastAsia="pl-PL"/>
        </w:rPr>
        <w:t>Wice</w:t>
      </w:r>
      <w:r w:rsidR="00C93118" w:rsidRPr="002C19F8">
        <w:rPr>
          <w:rFonts w:asciiTheme="minorHAnsi" w:eastAsia="Times New Roman" w:hAnsiTheme="minorHAnsi" w:cstheme="minorHAnsi"/>
          <w:b/>
          <w:sz w:val="24"/>
          <w:szCs w:val="24"/>
          <w:lang w:eastAsia="pl-PL"/>
        </w:rPr>
        <w:t>dyrektor</w:t>
      </w:r>
      <w:r w:rsidR="00B1164A" w:rsidRPr="002C19F8">
        <w:rPr>
          <w:rFonts w:asciiTheme="minorHAnsi" w:eastAsia="Times New Roman" w:hAnsiTheme="minorHAnsi" w:cstheme="minorHAnsi"/>
          <w:b/>
          <w:sz w:val="24"/>
          <w:szCs w:val="24"/>
          <w:lang w:eastAsia="pl-PL"/>
        </w:rPr>
        <w:t xml:space="preserve"> Szkoły</w:t>
      </w:r>
    </w:p>
    <w:p w14:paraId="59ECDCB0" w14:textId="77777777" w:rsidR="00645D2C" w:rsidRPr="002C19F8" w:rsidRDefault="00B1164A" w:rsidP="00801EAB">
      <w:pPr>
        <w:pStyle w:val="Paragraf"/>
        <w:keepNext w:val="0"/>
        <w:keepLines w:val="0"/>
        <w:numPr>
          <w:ilvl w:val="0"/>
          <w:numId w:val="48"/>
        </w:numPr>
        <w:spacing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Przewodniczy obradom Rady Pedagogicznej w sytuacjach określonych w Regulaminie Pracy Rady Pedagogicznej.</w:t>
      </w:r>
    </w:p>
    <w:p w14:paraId="6EDB3A14" w14:textId="77777777" w:rsidR="00645D2C" w:rsidRPr="002C19F8" w:rsidRDefault="00B1164A" w:rsidP="00801EAB">
      <w:pPr>
        <w:pStyle w:val="Paragraf"/>
        <w:keepNext w:val="0"/>
        <w:keepLines w:val="0"/>
        <w:numPr>
          <w:ilvl w:val="0"/>
          <w:numId w:val="48"/>
        </w:numPr>
        <w:spacing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Organizuje i koordynuje zadania wynikające z wykonywania funkcji dydaktycznej i wychowawczej szkoły, a w szczególności:</w:t>
      </w:r>
    </w:p>
    <w:p w14:paraId="6B5011EA" w14:textId="77777777"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przygotowuje projekt arkusza organizacyjnego oraz planu lekcji,</w:t>
      </w:r>
    </w:p>
    <w:p w14:paraId="79CC3990" w14:textId="77777777"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kontroluje dokumenty procesu kształcenia prowadzone przez nauczycieli,</w:t>
      </w:r>
    </w:p>
    <w:p w14:paraId="2AC93762" w14:textId="77777777"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nadzoruje efektywność kształcenia w ramach obserwacji zajęć edukacyjnych, przeglądu prac uczniów,</w:t>
      </w:r>
    </w:p>
    <w:p w14:paraId="045E7E00" w14:textId="77777777"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organizuje zastępstwa za nieobecnych nauczycieli,</w:t>
      </w:r>
    </w:p>
    <w:p w14:paraId="38147FD8" w14:textId="77777777"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koordynuje działania wychowawców klas w związku z procedurą klasyfikacji uczniów,</w:t>
      </w:r>
    </w:p>
    <w:p w14:paraId="05796401" w14:textId="77777777"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sprawuje nadzór nad realizacją programu wychowawczo-profilaktycznego,</w:t>
      </w:r>
    </w:p>
    <w:p w14:paraId="1CFE285F" w14:textId="20B6214F"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nadzoruje i koordynuje doskonalenie zawodowe nauczycieli oraz zdobywanie przez</w:t>
      </w:r>
      <w:r w:rsidR="001B1156" w:rsidRPr="002C19F8">
        <w:rPr>
          <w:rFonts w:asciiTheme="minorHAnsi" w:eastAsia="Times New Roman" w:hAnsiTheme="minorHAnsi" w:cstheme="minorHAnsi"/>
          <w:sz w:val="24"/>
          <w:szCs w:val="24"/>
          <w:lang w:eastAsia="pl-PL"/>
        </w:rPr>
        <w:t xml:space="preserve"> nich stopni awansu zawodowego,</w:t>
      </w:r>
    </w:p>
    <w:p w14:paraId="5D5F8C37" w14:textId="77777777"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zapewnia pomoc nauczycielom w realizacji ich zadań oraz kształceniu ustawicznym,</w:t>
      </w:r>
    </w:p>
    <w:p w14:paraId="359313AA" w14:textId="77777777"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sprawuje nadzór nad przebiegiem nauczania indywidualnego,</w:t>
      </w:r>
    </w:p>
    <w:p w14:paraId="666639FF" w14:textId="1FD649E5" w:rsidR="00645D2C" w:rsidRPr="002C19F8" w:rsidRDefault="00573E50" w:rsidP="00801EAB">
      <w:pPr>
        <w:pStyle w:val="Paragraf"/>
        <w:keepNext w:val="0"/>
        <w:keepLines w:val="0"/>
        <w:numPr>
          <w:ilvl w:val="0"/>
          <w:numId w:val="344"/>
        </w:numPr>
        <w:spacing w:before="0"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kontroluje przestrzeganie</w:t>
      </w:r>
      <w:r w:rsidR="00B1164A" w:rsidRPr="002C19F8">
        <w:rPr>
          <w:rFonts w:asciiTheme="minorHAnsi" w:eastAsia="Times New Roman" w:hAnsiTheme="minorHAnsi" w:cstheme="minorHAnsi"/>
          <w:sz w:val="24"/>
          <w:szCs w:val="24"/>
          <w:lang w:eastAsia="pl-PL"/>
        </w:rPr>
        <w:t xml:space="preserve"> przez nauczycieli i uczniów p</w:t>
      </w:r>
      <w:r w:rsidR="00C93118" w:rsidRPr="002C19F8">
        <w:rPr>
          <w:rFonts w:asciiTheme="minorHAnsi" w:eastAsia="Times New Roman" w:hAnsiTheme="minorHAnsi" w:cstheme="minorHAnsi"/>
          <w:sz w:val="24"/>
          <w:szCs w:val="24"/>
          <w:lang w:eastAsia="pl-PL"/>
        </w:rPr>
        <w:t>ostanowień Statutu i</w:t>
      </w:r>
      <w:r w:rsidR="001E4746" w:rsidRPr="002C19F8">
        <w:rPr>
          <w:rFonts w:asciiTheme="minorHAnsi" w:eastAsia="Times New Roman" w:hAnsiTheme="minorHAnsi" w:cstheme="minorHAnsi"/>
          <w:sz w:val="24"/>
          <w:szCs w:val="24"/>
          <w:lang w:eastAsia="pl-PL"/>
        </w:rPr>
        <w:t> </w:t>
      </w:r>
      <w:r w:rsidR="00C93118" w:rsidRPr="002C19F8">
        <w:rPr>
          <w:rFonts w:asciiTheme="minorHAnsi" w:eastAsia="Times New Roman" w:hAnsiTheme="minorHAnsi" w:cstheme="minorHAnsi"/>
          <w:sz w:val="24"/>
          <w:szCs w:val="24"/>
          <w:lang w:eastAsia="pl-PL"/>
        </w:rPr>
        <w:t xml:space="preserve">zarządzeń </w:t>
      </w:r>
      <w:r w:rsidR="003908BE" w:rsidRPr="002C19F8">
        <w:rPr>
          <w:rFonts w:asciiTheme="minorHAnsi" w:eastAsia="Times New Roman" w:hAnsiTheme="minorHAnsi" w:cstheme="minorHAnsi"/>
          <w:sz w:val="24"/>
          <w:szCs w:val="24"/>
          <w:lang w:eastAsia="pl-PL"/>
        </w:rPr>
        <w:t>Dyrektora</w:t>
      </w:r>
      <w:r w:rsidR="00C93118" w:rsidRPr="002C19F8">
        <w:rPr>
          <w:rFonts w:asciiTheme="minorHAnsi" w:eastAsia="Times New Roman" w:hAnsiTheme="minorHAnsi" w:cstheme="minorHAnsi"/>
          <w:sz w:val="24"/>
          <w:szCs w:val="24"/>
          <w:lang w:eastAsia="pl-PL"/>
        </w:rPr>
        <w:t xml:space="preserve"> s</w:t>
      </w:r>
      <w:r w:rsidR="00B1164A" w:rsidRPr="002C19F8">
        <w:rPr>
          <w:rFonts w:asciiTheme="minorHAnsi" w:eastAsia="Times New Roman" w:hAnsiTheme="minorHAnsi" w:cstheme="minorHAnsi"/>
          <w:sz w:val="24"/>
          <w:szCs w:val="24"/>
          <w:lang w:eastAsia="pl-PL"/>
        </w:rPr>
        <w:t>zkoł</w:t>
      </w:r>
      <w:r w:rsidR="00645D2C" w:rsidRPr="002C19F8">
        <w:rPr>
          <w:rFonts w:asciiTheme="minorHAnsi" w:eastAsia="Times New Roman" w:hAnsiTheme="minorHAnsi" w:cstheme="minorHAnsi"/>
          <w:sz w:val="24"/>
          <w:szCs w:val="24"/>
          <w:lang w:eastAsia="pl-PL"/>
        </w:rPr>
        <w:t>y,</w:t>
      </w:r>
    </w:p>
    <w:p w14:paraId="7ACBD249" w14:textId="77777777" w:rsidR="00645D2C" w:rsidRPr="002C19F8" w:rsidRDefault="00B1164A" w:rsidP="00801EAB">
      <w:pPr>
        <w:pStyle w:val="Paragraf"/>
        <w:keepNext w:val="0"/>
        <w:keepLines w:val="0"/>
        <w:numPr>
          <w:ilvl w:val="0"/>
          <w:numId w:val="344"/>
        </w:numPr>
        <w:spacing w:before="0"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rozlicza karty z godzinami ponadwymiarowymi nauczyciela,</w:t>
      </w:r>
    </w:p>
    <w:p w14:paraId="784F34E0" w14:textId="77777777" w:rsidR="00645D2C" w:rsidRPr="002C19F8" w:rsidRDefault="00B1164A" w:rsidP="00801EAB">
      <w:pPr>
        <w:pStyle w:val="Paragraf"/>
        <w:keepNext w:val="0"/>
        <w:keepLines w:val="0"/>
        <w:numPr>
          <w:ilvl w:val="0"/>
          <w:numId w:val="344"/>
        </w:numPr>
        <w:spacing w:before="0"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czuwa nad utrzymaniem w szkole porządku i ładu przez uczniów oraz zapewnieniem im bezpiecznych i higienicznych warunków nauki,</w:t>
      </w:r>
    </w:p>
    <w:p w14:paraId="11AC670B" w14:textId="77777777" w:rsidR="00B1164A" w:rsidRPr="002C19F8" w:rsidRDefault="00B1164A" w:rsidP="00801EAB">
      <w:pPr>
        <w:pStyle w:val="Paragraf"/>
        <w:keepNext w:val="0"/>
        <w:keepLines w:val="0"/>
        <w:numPr>
          <w:ilvl w:val="0"/>
          <w:numId w:val="344"/>
        </w:numPr>
        <w:spacing w:before="0"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prowadzi dokumentację zgodnie z zakresem czynności,</w:t>
      </w:r>
    </w:p>
    <w:p w14:paraId="1DF9D99B" w14:textId="77777777" w:rsidR="00B1164A" w:rsidRPr="002C19F8" w:rsidRDefault="00B1164A" w:rsidP="00801EAB">
      <w:pPr>
        <w:pStyle w:val="Paragraf"/>
        <w:keepNext w:val="0"/>
        <w:keepLines w:val="0"/>
        <w:numPr>
          <w:ilvl w:val="0"/>
          <w:numId w:val="344"/>
        </w:numPr>
        <w:spacing w:before="0"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kształtuje twórczą atmosferę pracy w szkole i właściwe stosunki pracownicze.</w:t>
      </w:r>
    </w:p>
    <w:p w14:paraId="151DC329" w14:textId="24491070" w:rsidR="00B1164A" w:rsidRPr="002C19F8" w:rsidRDefault="00B967F9" w:rsidP="00801EAB">
      <w:pPr>
        <w:pStyle w:val="Paragraf"/>
        <w:keepNext w:val="0"/>
        <w:keepLines w:val="0"/>
        <w:numPr>
          <w:ilvl w:val="0"/>
          <w:numId w:val="0"/>
        </w:numPr>
        <w:spacing w:before="0" w:after="12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xml:space="preserve">§ 74. </w:t>
      </w:r>
      <w:r w:rsidR="00B1164A" w:rsidRPr="002C19F8">
        <w:rPr>
          <w:rFonts w:asciiTheme="minorHAnsi" w:eastAsia="Times New Roman" w:hAnsiTheme="minorHAnsi" w:cstheme="minorHAnsi"/>
          <w:sz w:val="24"/>
          <w:szCs w:val="24"/>
          <w:lang w:eastAsia="pl-PL"/>
        </w:rPr>
        <w:t xml:space="preserve">Zastępuje </w:t>
      </w:r>
      <w:r w:rsidR="003908BE" w:rsidRPr="002C19F8">
        <w:rPr>
          <w:rFonts w:asciiTheme="minorHAnsi" w:eastAsia="Times New Roman" w:hAnsiTheme="minorHAnsi" w:cstheme="minorHAnsi"/>
          <w:sz w:val="24"/>
          <w:szCs w:val="24"/>
          <w:lang w:eastAsia="pl-PL"/>
        </w:rPr>
        <w:t>Dyrektora</w:t>
      </w:r>
      <w:r w:rsidR="003D0975" w:rsidRPr="002C19F8">
        <w:rPr>
          <w:rFonts w:asciiTheme="minorHAnsi" w:eastAsia="Times New Roman" w:hAnsiTheme="minorHAnsi" w:cstheme="minorHAnsi"/>
          <w:sz w:val="24"/>
          <w:szCs w:val="24"/>
          <w:lang w:eastAsia="pl-PL"/>
        </w:rPr>
        <w:t xml:space="preserve"> szkoły </w:t>
      </w:r>
      <w:r w:rsidR="00B1164A" w:rsidRPr="002C19F8">
        <w:rPr>
          <w:rFonts w:asciiTheme="minorHAnsi" w:eastAsia="Times New Roman" w:hAnsiTheme="minorHAnsi" w:cstheme="minorHAnsi"/>
          <w:sz w:val="24"/>
          <w:szCs w:val="24"/>
          <w:lang w:eastAsia="pl-PL"/>
        </w:rPr>
        <w:t>w z</w:t>
      </w:r>
      <w:r w:rsidR="00550050" w:rsidRPr="002C19F8">
        <w:rPr>
          <w:rFonts w:asciiTheme="minorHAnsi" w:eastAsia="Times New Roman" w:hAnsiTheme="minorHAnsi" w:cstheme="minorHAnsi"/>
          <w:sz w:val="24"/>
          <w:szCs w:val="24"/>
          <w:lang w:eastAsia="pl-PL"/>
        </w:rPr>
        <w:t xml:space="preserve">akresie przekazanych mu zadań i </w:t>
      </w:r>
      <w:r w:rsidR="001B1156" w:rsidRPr="002C19F8">
        <w:rPr>
          <w:rFonts w:asciiTheme="minorHAnsi" w:eastAsia="Times New Roman" w:hAnsiTheme="minorHAnsi" w:cstheme="minorHAnsi"/>
          <w:sz w:val="24"/>
          <w:szCs w:val="24"/>
          <w:lang w:eastAsia="pl-PL"/>
        </w:rPr>
        <w:t>uprawnień.</w:t>
      </w:r>
    </w:p>
    <w:p w14:paraId="31D4CA0C" w14:textId="02277D96" w:rsidR="00B1164A" w:rsidRPr="002C19F8" w:rsidRDefault="00B967F9" w:rsidP="00801EAB">
      <w:pPr>
        <w:pStyle w:val="Paragraf"/>
        <w:keepNext w:val="0"/>
        <w:keepLines w:val="0"/>
        <w:numPr>
          <w:ilvl w:val="0"/>
          <w:numId w:val="0"/>
        </w:numPr>
        <w:spacing w:after="12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xml:space="preserve">§ 75. </w:t>
      </w:r>
      <w:r w:rsidR="00B1164A" w:rsidRPr="002C19F8">
        <w:rPr>
          <w:rFonts w:asciiTheme="minorHAnsi" w:eastAsia="Times New Roman" w:hAnsiTheme="minorHAnsi" w:cstheme="minorHAnsi"/>
          <w:sz w:val="24"/>
          <w:szCs w:val="24"/>
          <w:lang w:eastAsia="pl-PL"/>
        </w:rPr>
        <w:t>Wykon</w:t>
      </w:r>
      <w:r w:rsidR="00C93118" w:rsidRPr="002C19F8">
        <w:rPr>
          <w:rFonts w:asciiTheme="minorHAnsi" w:eastAsia="Times New Roman" w:hAnsiTheme="minorHAnsi" w:cstheme="minorHAnsi"/>
          <w:sz w:val="24"/>
          <w:szCs w:val="24"/>
          <w:lang w:eastAsia="pl-PL"/>
        </w:rPr>
        <w:t xml:space="preserve">uje inne zadania zlecone przez </w:t>
      </w:r>
      <w:r w:rsidR="003908BE" w:rsidRPr="002C19F8">
        <w:rPr>
          <w:rFonts w:asciiTheme="minorHAnsi" w:eastAsia="Times New Roman" w:hAnsiTheme="minorHAnsi" w:cstheme="minorHAnsi"/>
          <w:sz w:val="24"/>
          <w:szCs w:val="24"/>
          <w:lang w:eastAsia="pl-PL"/>
        </w:rPr>
        <w:t>Dyrektora</w:t>
      </w:r>
      <w:r w:rsidR="00C93118" w:rsidRPr="002C19F8">
        <w:rPr>
          <w:rFonts w:asciiTheme="minorHAnsi" w:eastAsia="Times New Roman" w:hAnsiTheme="minorHAnsi" w:cstheme="minorHAnsi"/>
          <w:sz w:val="24"/>
          <w:szCs w:val="24"/>
          <w:lang w:eastAsia="pl-PL"/>
        </w:rPr>
        <w:t xml:space="preserve"> s</w:t>
      </w:r>
      <w:r w:rsidR="00B1164A" w:rsidRPr="002C19F8">
        <w:rPr>
          <w:rFonts w:asciiTheme="minorHAnsi" w:eastAsia="Times New Roman" w:hAnsiTheme="minorHAnsi" w:cstheme="minorHAnsi"/>
          <w:sz w:val="24"/>
          <w:szCs w:val="24"/>
          <w:lang w:eastAsia="pl-PL"/>
        </w:rPr>
        <w:t>zkoły.</w:t>
      </w:r>
    </w:p>
    <w:p w14:paraId="4B57F325" w14:textId="58E0FADD" w:rsidR="00B1164A" w:rsidRPr="002C19F8" w:rsidRDefault="00CB5AD1" w:rsidP="00801EAB">
      <w:pPr>
        <w:pStyle w:val="Paragraf"/>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7</w:t>
      </w:r>
      <w:r w:rsidR="00B967F9" w:rsidRPr="002C19F8">
        <w:rPr>
          <w:rFonts w:asciiTheme="minorHAnsi" w:eastAsia="Times New Roman" w:hAnsiTheme="minorHAnsi" w:cstheme="minorHAnsi"/>
          <w:b/>
          <w:sz w:val="24"/>
          <w:szCs w:val="24"/>
          <w:lang w:eastAsia="pl-PL"/>
        </w:rPr>
        <w:t>6</w:t>
      </w:r>
      <w:r w:rsidRPr="002C19F8">
        <w:rPr>
          <w:rFonts w:asciiTheme="minorHAnsi" w:eastAsia="Times New Roman" w:hAnsiTheme="minorHAnsi" w:cstheme="minorHAnsi"/>
          <w:b/>
          <w:sz w:val="24"/>
          <w:szCs w:val="24"/>
          <w:lang w:eastAsia="pl-PL"/>
        </w:rPr>
        <w:t>. 1</w:t>
      </w:r>
      <w:r w:rsidR="00550050" w:rsidRPr="002C19F8">
        <w:rPr>
          <w:rFonts w:asciiTheme="minorHAnsi" w:eastAsia="Times New Roman" w:hAnsiTheme="minorHAnsi" w:cstheme="minorHAnsi"/>
          <w:b/>
          <w:sz w:val="24"/>
          <w:szCs w:val="24"/>
          <w:lang w:eastAsia="pl-PL"/>
        </w:rPr>
        <w:t xml:space="preserve">. </w:t>
      </w:r>
      <w:r w:rsidR="00B1164A" w:rsidRPr="002C19F8">
        <w:rPr>
          <w:rFonts w:asciiTheme="minorHAnsi" w:eastAsia="Times New Roman" w:hAnsiTheme="minorHAnsi" w:cstheme="minorHAnsi"/>
          <w:sz w:val="24"/>
          <w:szCs w:val="24"/>
          <w:lang w:eastAsia="pl-PL"/>
        </w:rPr>
        <w:t>Kierownik Kształcenia Praktycznego</w:t>
      </w:r>
      <w:r w:rsidR="001B1156" w:rsidRPr="002C19F8">
        <w:rPr>
          <w:rFonts w:asciiTheme="minorHAnsi" w:eastAsia="Times New Roman" w:hAnsiTheme="minorHAnsi" w:cstheme="minorHAnsi"/>
          <w:sz w:val="24"/>
          <w:szCs w:val="24"/>
          <w:lang w:eastAsia="pl-PL"/>
        </w:rPr>
        <w:t>.</w:t>
      </w:r>
    </w:p>
    <w:p w14:paraId="0817A28B" w14:textId="781308CE" w:rsidR="00B1164A" w:rsidRPr="002C19F8" w:rsidRDefault="00B1164A" w:rsidP="00801EAB">
      <w:pPr>
        <w:pStyle w:val="Paragraf"/>
        <w:keepNext w:val="0"/>
        <w:keepLines w:val="0"/>
        <w:numPr>
          <w:ilvl w:val="0"/>
          <w:numId w:val="210"/>
        </w:numPr>
        <w:spacing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Kierownik Kształcenia Praktycznego zajmuje się całokształtem spraw związanych z</w:t>
      </w:r>
      <w:r w:rsidR="001E4746" w:rsidRPr="002C19F8">
        <w:rPr>
          <w:rFonts w:asciiTheme="minorHAnsi" w:eastAsia="Times New Roman" w:hAnsiTheme="minorHAnsi" w:cstheme="minorHAnsi"/>
          <w:sz w:val="24"/>
          <w:szCs w:val="24"/>
          <w:lang w:eastAsia="pl-PL"/>
        </w:rPr>
        <w:t> </w:t>
      </w:r>
      <w:r w:rsidRPr="002C19F8">
        <w:rPr>
          <w:rFonts w:asciiTheme="minorHAnsi" w:eastAsia="Times New Roman" w:hAnsiTheme="minorHAnsi" w:cstheme="minorHAnsi"/>
          <w:sz w:val="24"/>
          <w:szCs w:val="24"/>
          <w:lang w:eastAsia="pl-PL"/>
        </w:rPr>
        <w:t>kształceniem zawodowym, jest odpowiedzialny za organizację i wyniki nauczania w</w:t>
      </w:r>
      <w:r w:rsidR="001E4746" w:rsidRPr="002C19F8">
        <w:rPr>
          <w:rFonts w:asciiTheme="minorHAnsi" w:eastAsia="Times New Roman" w:hAnsiTheme="minorHAnsi" w:cstheme="minorHAnsi"/>
          <w:sz w:val="24"/>
          <w:szCs w:val="24"/>
          <w:lang w:eastAsia="pl-PL"/>
        </w:rPr>
        <w:t> </w:t>
      </w:r>
      <w:r w:rsidRPr="002C19F8">
        <w:rPr>
          <w:rFonts w:asciiTheme="minorHAnsi" w:eastAsia="Times New Roman" w:hAnsiTheme="minorHAnsi" w:cstheme="minorHAnsi"/>
          <w:sz w:val="24"/>
          <w:szCs w:val="24"/>
          <w:lang w:eastAsia="pl-PL"/>
        </w:rPr>
        <w:t>zakresie przygotowania zawodowego uczniów wszystkich szkół, będących pod nadzorem dyrekcji i pełni nadzór nad procesem szkoleniowym. Kierownik kształcenia praktycznego podlega bezpoś</w:t>
      </w:r>
      <w:r w:rsidR="00C93118" w:rsidRPr="002C19F8">
        <w:rPr>
          <w:rFonts w:asciiTheme="minorHAnsi" w:eastAsia="Times New Roman" w:hAnsiTheme="minorHAnsi" w:cstheme="minorHAnsi"/>
          <w:sz w:val="24"/>
          <w:szCs w:val="24"/>
          <w:lang w:eastAsia="pl-PL"/>
        </w:rPr>
        <w:t>rednio dyrektorowi</w:t>
      </w:r>
      <w:r w:rsidRPr="002C19F8">
        <w:rPr>
          <w:rFonts w:asciiTheme="minorHAnsi" w:eastAsia="Times New Roman" w:hAnsiTheme="minorHAnsi" w:cstheme="minorHAnsi"/>
          <w:sz w:val="24"/>
          <w:szCs w:val="24"/>
          <w:lang w:eastAsia="pl-PL"/>
        </w:rPr>
        <w:t>.</w:t>
      </w:r>
    </w:p>
    <w:p w14:paraId="0DC368A5" w14:textId="7B3F6CEC" w:rsidR="00B1164A" w:rsidRPr="002C19F8" w:rsidRDefault="00B1164A" w:rsidP="00801EAB">
      <w:pPr>
        <w:pStyle w:val="Paragraf"/>
        <w:keepNext w:val="0"/>
        <w:keepLines w:val="0"/>
        <w:numPr>
          <w:ilvl w:val="0"/>
          <w:numId w:val="210"/>
        </w:numPr>
        <w:spacing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Obowiązki</w:t>
      </w:r>
      <w:r w:rsidR="00550050" w:rsidRPr="002C19F8">
        <w:rPr>
          <w:rFonts w:asciiTheme="minorHAnsi" w:eastAsia="Times New Roman" w:hAnsiTheme="minorHAnsi" w:cstheme="minorHAnsi"/>
          <w:sz w:val="24"/>
          <w:szCs w:val="24"/>
          <w:lang w:eastAsia="pl-PL"/>
        </w:rPr>
        <w:t xml:space="preserve"> Kierownika Kształcenia Praktycznego</w:t>
      </w:r>
      <w:r w:rsidRPr="002C19F8">
        <w:rPr>
          <w:rFonts w:asciiTheme="minorHAnsi" w:eastAsia="Times New Roman" w:hAnsiTheme="minorHAnsi" w:cstheme="minorHAnsi"/>
          <w:sz w:val="24"/>
          <w:szCs w:val="24"/>
          <w:lang w:eastAsia="pl-PL"/>
        </w:rPr>
        <w:t>:</w:t>
      </w:r>
    </w:p>
    <w:p w14:paraId="1C92339F" w14:textId="1169EFD1"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Współdziałanie z przedsiębiorstwami w sprawie miejsc odbywania praktyk zawodowych oraz</w:t>
      </w:r>
      <w:r w:rsidR="00573E50" w:rsidRPr="002C19F8">
        <w:rPr>
          <w:rFonts w:asciiTheme="minorHAnsi" w:eastAsia="Times New Roman" w:hAnsiTheme="minorHAnsi" w:cstheme="minorHAnsi"/>
          <w:sz w:val="24"/>
          <w:szCs w:val="24"/>
          <w:lang w:eastAsia="pl-PL"/>
        </w:rPr>
        <w:t xml:space="preserve"> </w:t>
      </w:r>
      <w:r w:rsidRPr="002C19F8">
        <w:rPr>
          <w:rFonts w:asciiTheme="minorHAnsi" w:eastAsia="Times New Roman" w:hAnsiTheme="minorHAnsi" w:cstheme="minorHAnsi"/>
          <w:sz w:val="24"/>
          <w:szCs w:val="24"/>
          <w:lang w:eastAsia="pl-PL"/>
        </w:rPr>
        <w:t>w sprawie doboru opiekunów praktyk.</w:t>
      </w:r>
    </w:p>
    <w:p w14:paraId="2FD31EA6" w14:textId="66FAF14F"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Współdziałanie z wychowawcami klas w sprawie postępów w nauce, zachowania i ocen uczniów w szkoleniu praktycznym.</w:t>
      </w:r>
    </w:p>
    <w:p w14:paraId="514B8F82" w14:textId="4B4CA4A4"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Udział w opracowaniu planu pracy szkoły w części dotyczącej szkolenia praktycznego.</w:t>
      </w:r>
    </w:p>
    <w:p w14:paraId="5ACD59D3" w14:textId="6712EA77" w:rsidR="00B1164A" w:rsidRPr="002C19F8" w:rsidRDefault="00C93118"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 xml:space="preserve">Bieżące informowanie </w:t>
      </w:r>
      <w:r w:rsidR="003908BE" w:rsidRPr="002C19F8">
        <w:rPr>
          <w:rFonts w:asciiTheme="minorHAnsi" w:eastAsia="Times New Roman" w:hAnsiTheme="minorHAnsi" w:cstheme="minorHAnsi"/>
          <w:sz w:val="24"/>
          <w:szCs w:val="24"/>
          <w:lang w:eastAsia="pl-PL"/>
        </w:rPr>
        <w:t>Dyrektora</w:t>
      </w:r>
      <w:r w:rsidRPr="002C19F8">
        <w:rPr>
          <w:rFonts w:asciiTheme="minorHAnsi" w:eastAsia="Times New Roman" w:hAnsiTheme="minorHAnsi" w:cstheme="minorHAnsi"/>
          <w:sz w:val="24"/>
          <w:szCs w:val="24"/>
          <w:lang w:eastAsia="pl-PL"/>
        </w:rPr>
        <w:t xml:space="preserve"> s</w:t>
      </w:r>
      <w:r w:rsidR="00B1164A" w:rsidRPr="002C19F8">
        <w:rPr>
          <w:rFonts w:asciiTheme="minorHAnsi" w:eastAsia="Times New Roman" w:hAnsiTheme="minorHAnsi" w:cstheme="minorHAnsi"/>
          <w:sz w:val="24"/>
          <w:szCs w:val="24"/>
          <w:lang w:eastAsia="pl-PL"/>
        </w:rPr>
        <w:t>zkoły o efektach szkolenia praktycznego.</w:t>
      </w:r>
    </w:p>
    <w:p w14:paraId="12FBC733" w14:textId="383E61D3"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Aktualizacja programów praktyk zawodowych.</w:t>
      </w:r>
    </w:p>
    <w:p w14:paraId="6015B74F" w14:textId="4618FC5F"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Kontrola i nadzór nad dokumentacją egzaminu zawodowego.</w:t>
      </w:r>
    </w:p>
    <w:p w14:paraId="3C262BFD" w14:textId="4C0C9C7D"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Przyg</w:t>
      </w:r>
      <w:r w:rsidR="001E6FF8" w:rsidRPr="002C19F8">
        <w:rPr>
          <w:rFonts w:asciiTheme="minorHAnsi" w:eastAsia="Times New Roman" w:hAnsiTheme="minorHAnsi" w:cstheme="minorHAnsi"/>
          <w:sz w:val="24"/>
          <w:szCs w:val="24"/>
          <w:lang w:eastAsia="pl-PL"/>
        </w:rPr>
        <w:t xml:space="preserve">otowanie i organizacja </w:t>
      </w:r>
      <w:r w:rsidRPr="002C19F8">
        <w:rPr>
          <w:rFonts w:asciiTheme="minorHAnsi" w:eastAsia="Times New Roman" w:hAnsiTheme="minorHAnsi" w:cstheme="minorHAnsi"/>
          <w:sz w:val="24"/>
          <w:szCs w:val="24"/>
          <w:lang w:eastAsia="pl-PL"/>
        </w:rPr>
        <w:t>egzamin</w:t>
      </w:r>
      <w:r w:rsidR="00BB6118" w:rsidRPr="002C19F8">
        <w:rPr>
          <w:rFonts w:asciiTheme="minorHAnsi" w:eastAsia="Times New Roman" w:hAnsiTheme="minorHAnsi" w:cstheme="minorHAnsi"/>
          <w:sz w:val="24"/>
          <w:szCs w:val="24"/>
          <w:lang w:eastAsia="pl-PL"/>
        </w:rPr>
        <w:t>u zawodowego.</w:t>
      </w:r>
    </w:p>
    <w:p w14:paraId="1F725E08" w14:textId="04DE0D80"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Analiza stanu wyposażenia w pomoce naukowe, ocena ich przydatności w</w:t>
      </w:r>
      <w:r w:rsidR="001E4746" w:rsidRPr="002C19F8">
        <w:rPr>
          <w:rFonts w:asciiTheme="minorHAnsi" w:eastAsia="Times New Roman" w:hAnsiTheme="minorHAnsi" w:cstheme="minorHAnsi"/>
          <w:sz w:val="24"/>
          <w:szCs w:val="24"/>
          <w:lang w:eastAsia="pl-PL"/>
        </w:rPr>
        <w:t> </w:t>
      </w:r>
      <w:r w:rsidRPr="002C19F8">
        <w:rPr>
          <w:rFonts w:asciiTheme="minorHAnsi" w:eastAsia="Times New Roman" w:hAnsiTheme="minorHAnsi" w:cstheme="minorHAnsi"/>
          <w:sz w:val="24"/>
          <w:szCs w:val="24"/>
          <w:lang w:eastAsia="pl-PL"/>
        </w:rPr>
        <w:t xml:space="preserve"> pracowniach przedmiotowych, kontrola zabezpieczenia ich pomocy.</w:t>
      </w:r>
    </w:p>
    <w:p w14:paraId="018E1993" w14:textId="1F8BBAE9"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Zawieranie umów z po</w:t>
      </w:r>
      <w:r w:rsidR="00573E50" w:rsidRPr="002C19F8">
        <w:rPr>
          <w:rFonts w:asciiTheme="minorHAnsi" w:eastAsia="Times New Roman" w:hAnsiTheme="minorHAnsi" w:cstheme="minorHAnsi"/>
          <w:sz w:val="24"/>
          <w:szCs w:val="24"/>
          <w:lang w:eastAsia="pl-PL"/>
        </w:rPr>
        <w:t>d</w:t>
      </w:r>
      <w:r w:rsidRPr="002C19F8">
        <w:rPr>
          <w:rFonts w:asciiTheme="minorHAnsi" w:eastAsia="Times New Roman" w:hAnsiTheme="minorHAnsi" w:cstheme="minorHAnsi"/>
          <w:sz w:val="24"/>
          <w:szCs w:val="24"/>
          <w:lang w:eastAsia="pl-PL"/>
        </w:rPr>
        <w:t>miotami rynku pracy przyjmującymi uczniów na praktyki.</w:t>
      </w:r>
    </w:p>
    <w:p w14:paraId="4377C683" w14:textId="12C472AC"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Przygotowanie harmonogramu praktyk zawodowych, ze szczególnym uwzględnieniem liczebności grup wynikających ze stosowania przepisów BHP, wykazu prac wzbronionych młodocianym</w:t>
      </w:r>
      <w:r w:rsidR="00573E50" w:rsidRPr="002C19F8">
        <w:rPr>
          <w:rFonts w:asciiTheme="minorHAnsi" w:eastAsia="Times New Roman" w:hAnsiTheme="minorHAnsi" w:cstheme="minorHAnsi"/>
          <w:sz w:val="24"/>
          <w:szCs w:val="24"/>
          <w:lang w:eastAsia="pl-PL"/>
        </w:rPr>
        <w:t>,</w:t>
      </w:r>
      <w:r w:rsidRPr="002C19F8">
        <w:rPr>
          <w:rFonts w:asciiTheme="minorHAnsi" w:eastAsia="Times New Roman" w:hAnsiTheme="minorHAnsi" w:cstheme="minorHAnsi"/>
          <w:sz w:val="24"/>
          <w:szCs w:val="24"/>
          <w:lang w:eastAsia="pl-PL"/>
        </w:rPr>
        <w:t xml:space="preserve"> a także warunków lokalowych i</w:t>
      </w:r>
      <w:r w:rsidR="001E4746" w:rsidRPr="002C19F8">
        <w:rPr>
          <w:rFonts w:asciiTheme="minorHAnsi" w:eastAsia="Times New Roman" w:hAnsiTheme="minorHAnsi" w:cstheme="minorHAnsi"/>
          <w:sz w:val="24"/>
          <w:szCs w:val="24"/>
          <w:lang w:eastAsia="pl-PL"/>
        </w:rPr>
        <w:t> </w:t>
      </w:r>
      <w:r w:rsidRPr="002C19F8">
        <w:rPr>
          <w:rFonts w:asciiTheme="minorHAnsi" w:eastAsia="Times New Roman" w:hAnsiTheme="minorHAnsi" w:cstheme="minorHAnsi"/>
          <w:sz w:val="24"/>
          <w:szCs w:val="24"/>
          <w:lang w:eastAsia="pl-PL"/>
        </w:rPr>
        <w:t>technicznych w miejscu odbywania praktyk.</w:t>
      </w:r>
    </w:p>
    <w:p w14:paraId="65076C93" w14:textId="2F5BEFD0"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Wizytowanie uczniów na praktykach zawodowych i prowadzenie arkuszy spostrzeżeń i uwag na temat jakości odbywanych przez uczniów praktyk.</w:t>
      </w:r>
    </w:p>
    <w:p w14:paraId="68DD38AA" w14:textId="009E06C3"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Organizowanie i bezpośredni nadzór nad realizacją programów nauczania przedmiotów zawodowych.</w:t>
      </w:r>
    </w:p>
    <w:p w14:paraId="09D3B5DE" w14:textId="13EAB4DF"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Inicjowanie i nadzorowanie innowacji i eksperymentów dydaktycznych w</w:t>
      </w:r>
      <w:r w:rsidR="001E4746" w:rsidRPr="002C19F8">
        <w:rPr>
          <w:rFonts w:asciiTheme="minorHAnsi" w:eastAsia="Times New Roman" w:hAnsiTheme="minorHAnsi" w:cstheme="minorHAnsi"/>
          <w:sz w:val="24"/>
          <w:szCs w:val="24"/>
          <w:lang w:eastAsia="pl-PL"/>
        </w:rPr>
        <w:t> </w:t>
      </w:r>
      <w:r w:rsidR="00535D9F" w:rsidRPr="002C19F8">
        <w:rPr>
          <w:rFonts w:asciiTheme="minorHAnsi" w:eastAsia="Times New Roman" w:hAnsiTheme="minorHAnsi" w:cstheme="minorHAnsi"/>
          <w:sz w:val="24"/>
          <w:szCs w:val="24"/>
          <w:lang w:eastAsia="pl-PL"/>
        </w:rPr>
        <w:t xml:space="preserve">szkole, </w:t>
      </w:r>
      <w:r w:rsidRPr="002C19F8">
        <w:rPr>
          <w:rFonts w:asciiTheme="minorHAnsi" w:eastAsia="Times New Roman" w:hAnsiTheme="minorHAnsi" w:cstheme="minorHAnsi"/>
          <w:sz w:val="24"/>
          <w:szCs w:val="24"/>
          <w:lang w:eastAsia="pl-PL"/>
        </w:rPr>
        <w:t>szczególnie w zakresie nowych profili oraz specjalności wprowadzanych do realizacji.</w:t>
      </w:r>
    </w:p>
    <w:p w14:paraId="19F4AC8A" w14:textId="430DA6F4" w:rsidR="00C0102E" w:rsidRPr="002C19F8" w:rsidRDefault="00B1164A" w:rsidP="00E964F8">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Współpraca z doradcami metodycznymi ŁCDNiKP.</w:t>
      </w:r>
    </w:p>
    <w:p w14:paraId="5A8BE806" w14:textId="4AFE7E5F" w:rsidR="00573E50" w:rsidRPr="002C19F8" w:rsidRDefault="00C0102E" w:rsidP="00E964F8">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Z</w:t>
      </w:r>
      <w:r w:rsidR="00B1164A" w:rsidRPr="002C19F8">
        <w:rPr>
          <w:rFonts w:asciiTheme="minorHAnsi" w:eastAsia="Times New Roman" w:hAnsiTheme="minorHAnsi" w:cstheme="minorHAnsi"/>
          <w:sz w:val="24"/>
          <w:szCs w:val="24"/>
          <w:lang w:eastAsia="pl-PL"/>
        </w:rPr>
        <w:t>awieranie umów o przeprowadzeniu praktyk zawodowych.</w:t>
      </w:r>
    </w:p>
    <w:p w14:paraId="4451095E" w14:textId="71E58F8F" w:rsidR="00573E50" w:rsidRPr="002C19F8" w:rsidRDefault="00B1164A" w:rsidP="00E964F8">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Koordynacja programu praktyk z programami przedmiotów zawodowych.</w:t>
      </w:r>
    </w:p>
    <w:p w14:paraId="73E13728" w14:textId="34B1F576" w:rsidR="00573E50" w:rsidRPr="002C19F8" w:rsidRDefault="00B1164A" w:rsidP="00E964F8">
      <w:pPr>
        <w:pStyle w:val="Paragraf"/>
        <w:keepNext w:val="0"/>
        <w:keepLines w:val="0"/>
        <w:numPr>
          <w:ilvl w:val="0"/>
          <w:numId w:val="209"/>
        </w:numPr>
        <w:ind w:left="426"/>
        <w:jc w:val="left"/>
        <w:rPr>
          <w:rFonts w:asciiTheme="minorHAnsi" w:hAnsiTheme="minorHAnsi" w:cstheme="minorHAnsi"/>
          <w:sz w:val="24"/>
          <w:szCs w:val="24"/>
        </w:rPr>
      </w:pPr>
      <w:r w:rsidRPr="002C19F8">
        <w:rPr>
          <w:rFonts w:asciiTheme="minorHAnsi" w:eastAsia="Times New Roman" w:hAnsiTheme="minorHAnsi" w:cstheme="minorHAnsi"/>
          <w:sz w:val="24"/>
          <w:szCs w:val="24"/>
          <w:lang w:eastAsia="pl-PL"/>
        </w:rPr>
        <w:t>Wykonywanie d</w:t>
      </w:r>
      <w:r w:rsidR="00C93118" w:rsidRPr="002C19F8">
        <w:rPr>
          <w:rFonts w:asciiTheme="minorHAnsi" w:eastAsia="Times New Roman" w:hAnsiTheme="minorHAnsi" w:cstheme="minorHAnsi"/>
          <w:sz w:val="24"/>
          <w:szCs w:val="24"/>
          <w:lang w:eastAsia="pl-PL"/>
        </w:rPr>
        <w:t xml:space="preserve">oraźnych zadań zleconych przez </w:t>
      </w:r>
      <w:r w:rsidR="003908BE" w:rsidRPr="002C19F8">
        <w:rPr>
          <w:rFonts w:asciiTheme="minorHAnsi" w:eastAsia="Times New Roman" w:hAnsiTheme="minorHAnsi" w:cstheme="minorHAnsi"/>
          <w:sz w:val="24"/>
          <w:szCs w:val="24"/>
          <w:lang w:eastAsia="pl-PL"/>
        </w:rPr>
        <w:t>Dyrektora</w:t>
      </w:r>
      <w:r w:rsidRPr="002C19F8">
        <w:rPr>
          <w:rFonts w:asciiTheme="minorHAnsi" w:eastAsia="Times New Roman" w:hAnsiTheme="minorHAnsi" w:cstheme="minorHAnsi"/>
          <w:sz w:val="24"/>
          <w:szCs w:val="24"/>
          <w:lang w:eastAsia="pl-PL"/>
        </w:rPr>
        <w:t xml:space="preserve"> Zespołu Szkół.</w:t>
      </w:r>
    </w:p>
    <w:p w14:paraId="0D82EF6D" w14:textId="111B89CF" w:rsidR="00DC078E" w:rsidRPr="002C19F8" w:rsidRDefault="00B1164A" w:rsidP="00E964F8">
      <w:pPr>
        <w:pStyle w:val="Paragraf"/>
        <w:keepNext w:val="0"/>
        <w:keepLines w:val="0"/>
        <w:numPr>
          <w:ilvl w:val="0"/>
          <w:numId w:val="210"/>
        </w:numPr>
        <w:spacing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Kierownik Ks</w:t>
      </w:r>
      <w:r w:rsidR="00C93118" w:rsidRPr="002C19F8">
        <w:rPr>
          <w:rFonts w:asciiTheme="minorHAnsi" w:eastAsia="Times New Roman" w:hAnsiTheme="minorHAnsi" w:cstheme="minorHAnsi"/>
          <w:sz w:val="24"/>
          <w:szCs w:val="24"/>
          <w:lang w:eastAsia="pl-PL"/>
        </w:rPr>
        <w:t>ztałcenia Praktycznego podlega dyrektor</w:t>
      </w:r>
      <w:r w:rsidRPr="002C19F8">
        <w:rPr>
          <w:rFonts w:asciiTheme="minorHAnsi" w:eastAsia="Times New Roman" w:hAnsiTheme="minorHAnsi" w:cstheme="minorHAnsi"/>
          <w:sz w:val="24"/>
          <w:szCs w:val="24"/>
          <w:lang w:eastAsia="pl-PL"/>
        </w:rPr>
        <w:t>owi, jest członkiem Rady Kierowniczej, odpowiada za prawidłową organizację praktyk zawodowych zarówno krajowych jak i zagranicznych.</w:t>
      </w:r>
    </w:p>
    <w:p w14:paraId="68828B29" w14:textId="77777777" w:rsidR="00BB6118" w:rsidRPr="002C19F8" w:rsidRDefault="00BB6118" w:rsidP="00BB6118">
      <w:pPr>
        <w:pStyle w:val="Paragraf"/>
        <w:keepNext w:val="0"/>
        <w:keepLines w:val="0"/>
        <w:numPr>
          <w:ilvl w:val="0"/>
          <w:numId w:val="0"/>
        </w:numPr>
        <w:spacing w:before="120" w:after="120"/>
        <w:ind w:left="357"/>
        <w:jc w:val="left"/>
        <w:rPr>
          <w:rFonts w:asciiTheme="minorHAnsi" w:eastAsia="Times New Roman" w:hAnsiTheme="minorHAnsi" w:cstheme="minorHAnsi"/>
          <w:sz w:val="14"/>
          <w:szCs w:val="24"/>
          <w:lang w:eastAsia="pl-PL"/>
        </w:rPr>
      </w:pPr>
    </w:p>
    <w:p w14:paraId="7327E24A" w14:textId="77777777" w:rsidR="00B1164A" w:rsidRPr="002C19F8" w:rsidRDefault="00D15FCC" w:rsidP="00D15FCC">
      <w:pPr>
        <w:pStyle w:val="Nagwek4-rozdzia"/>
        <w:rPr>
          <w:rFonts w:asciiTheme="minorHAnsi" w:hAnsiTheme="minorHAnsi" w:cstheme="minorHAnsi"/>
        </w:rPr>
      </w:pPr>
      <w:bookmarkStart w:id="71" w:name="_Toc494191777"/>
      <w:bookmarkStart w:id="72" w:name="_Toc216939632"/>
      <w:r w:rsidRPr="002C19F8">
        <w:rPr>
          <w:rFonts w:asciiTheme="minorHAnsi" w:hAnsiTheme="minorHAnsi" w:cstheme="minorHAnsi"/>
        </w:rPr>
        <w:t>Rozdział 2</w:t>
      </w:r>
      <w:r w:rsidR="00B1164A" w:rsidRPr="002C19F8">
        <w:rPr>
          <w:rFonts w:asciiTheme="minorHAnsi" w:hAnsiTheme="minorHAnsi" w:cstheme="minorHAnsi"/>
        </w:rPr>
        <w:br/>
      </w:r>
      <w:bookmarkStart w:id="73" w:name="_Toc13829899"/>
      <w:r w:rsidR="00B1164A" w:rsidRPr="002C19F8">
        <w:rPr>
          <w:rFonts w:asciiTheme="minorHAnsi" w:hAnsiTheme="minorHAnsi" w:cstheme="minorHAnsi"/>
        </w:rPr>
        <w:t>Rada Pedagogiczna</w:t>
      </w:r>
      <w:bookmarkEnd w:id="71"/>
      <w:bookmarkEnd w:id="72"/>
      <w:bookmarkEnd w:id="73"/>
      <w:r w:rsidR="00B1164A" w:rsidRPr="002C19F8">
        <w:rPr>
          <w:rFonts w:asciiTheme="minorHAnsi" w:hAnsiTheme="minorHAnsi" w:cstheme="minorHAnsi"/>
        </w:rPr>
        <w:t xml:space="preserve"> </w:t>
      </w:r>
    </w:p>
    <w:p w14:paraId="5C212BD7" w14:textId="1C35C720" w:rsidR="00B1164A" w:rsidRPr="002C19F8" w:rsidRDefault="00D36F30" w:rsidP="00E964F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77</w:t>
      </w:r>
      <w:r w:rsidR="008E36E0" w:rsidRPr="002C19F8">
        <w:rPr>
          <w:rFonts w:asciiTheme="minorHAnsi" w:eastAsia="Times New Roman" w:hAnsiTheme="minorHAnsi" w:cstheme="minorHAnsi"/>
          <w:b/>
          <w:sz w:val="24"/>
          <w:szCs w:val="24"/>
          <w:lang w:eastAsia="pl-PL"/>
        </w:rPr>
        <w:t>. 1</w:t>
      </w:r>
      <w:r w:rsidR="00C0102E" w:rsidRPr="002C19F8">
        <w:rPr>
          <w:rFonts w:asciiTheme="minorHAnsi" w:eastAsia="Times New Roman" w:hAnsiTheme="minorHAnsi" w:cstheme="minorHAnsi"/>
          <w:b/>
          <w:sz w:val="24"/>
          <w:szCs w:val="24"/>
          <w:lang w:eastAsia="pl-PL"/>
        </w:rPr>
        <w:t>.</w:t>
      </w:r>
      <w:r w:rsidR="00C0102E" w:rsidRPr="002C19F8">
        <w:rPr>
          <w:rFonts w:asciiTheme="minorHAnsi" w:eastAsia="Times New Roman" w:hAnsiTheme="minorHAnsi" w:cstheme="minorHAnsi"/>
          <w:sz w:val="24"/>
          <w:szCs w:val="24"/>
          <w:lang w:eastAsia="pl-PL"/>
        </w:rPr>
        <w:t xml:space="preserve"> </w:t>
      </w:r>
      <w:r w:rsidR="00B1164A" w:rsidRPr="002C19F8">
        <w:rPr>
          <w:rFonts w:asciiTheme="minorHAnsi" w:eastAsia="Times New Roman" w:hAnsiTheme="minorHAnsi" w:cstheme="minorHAnsi"/>
          <w:sz w:val="24"/>
          <w:szCs w:val="24"/>
          <w:lang w:eastAsia="pl-PL"/>
        </w:rPr>
        <w:t>Rada Pedagogiczna j</w:t>
      </w:r>
      <w:r w:rsidR="00BB6118" w:rsidRPr="002C19F8">
        <w:rPr>
          <w:rFonts w:asciiTheme="minorHAnsi" w:eastAsia="Times New Roman" w:hAnsiTheme="minorHAnsi" w:cstheme="minorHAnsi"/>
          <w:sz w:val="24"/>
          <w:szCs w:val="24"/>
          <w:lang w:eastAsia="pl-PL"/>
        </w:rPr>
        <w:t>est kolegialnym organem szkoły.</w:t>
      </w:r>
    </w:p>
    <w:p w14:paraId="7F9BB3CA" w14:textId="77777777" w:rsidR="00B1164A" w:rsidRPr="002C19F8" w:rsidRDefault="00B1164A" w:rsidP="00E964F8">
      <w:pPr>
        <w:pStyle w:val="Ustp"/>
        <w:keepNext w:val="0"/>
        <w:keepLines w:val="0"/>
        <w:numPr>
          <w:ilvl w:val="2"/>
          <w:numId w:val="211"/>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Przewodni</w:t>
      </w:r>
      <w:r w:rsidR="00C93118" w:rsidRPr="002C19F8">
        <w:rPr>
          <w:rFonts w:asciiTheme="minorHAnsi" w:eastAsia="Times New Roman" w:hAnsiTheme="minorHAnsi" w:cstheme="minorHAnsi"/>
          <w:color w:val="auto"/>
          <w:sz w:val="24"/>
          <w:lang w:eastAsia="pl-PL"/>
        </w:rPr>
        <w:t>czącym rady pedagogicznej jest dyrektor</w:t>
      </w:r>
      <w:r w:rsidRPr="002C19F8">
        <w:rPr>
          <w:rFonts w:asciiTheme="minorHAnsi" w:eastAsia="Times New Roman" w:hAnsiTheme="minorHAnsi" w:cstheme="minorHAnsi"/>
          <w:color w:val="auto"/>
          <w:sz w:val="24"/>
          <w:lang w:eastAsia="pl-PL"/>
        </w:rPr>
        <w:t xml:space="preserve"> szkoły.</w:t>
      </w:r>
    </w:p>
    <w:p w14:paraId="134D40AD"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 skład rady pedagogicznej wchodzą wszyscy nauczyciele zatrudnieni w szkole.</w:t>
      </w:r>
    </w:p>
    <w:p w14:paraId="15B6DCBB" w14:textId="20525721"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Przewodniczący przygotowuje i prowadzi zebrania rady pedagogicznej oraz jest odpowiedzialny za zawiadomienie wszystkich jej członków o terminie i porządku zebrania. Datę, godzinę obrad rady pedagogicznej oraz przewidywany czas trwania podaje przewodniczący do wiadomości zainteresowanym nie później niż 3 dni przed posiedzeniem poprzez obwieszczenie na tablicy ogłoszeń w pokoju nauczycielskim. Przewodniczący może wyznaczyć do wyk</w:t>
      </w:r>
      <w:r w:rsidR="00BB6118" w:rsidRPr="002C19F8">
        <w:rPr>
          <w:rFonts w:asciiTheme="minorHAnsi" w:eastAsia="Times New Roman" w:hAnsiTheme="minorHAnsi" w:cstheme="minorHAnsi"/>
          <w:color w:val="auto"/>
          <w:sz w:val="24"/>
          <w:lang w:eastAsia="pl-PL"/>
        </w:rPr>
        <w:t>onywania swoich zadań zastępcę.</w:t>
      </w:r>
    </w:p>
    <w:p w14:paraId="233EA809"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Do zawiadomienia o zwołaniu zebrania rady pedagogicznej dołącza się porządek obrad 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35C11A4A"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 zebraniach rady pedagogicznej lub określonych punktach programu mogą także brać udział z głosem doradczym osoby zaproszone przez jej przewodniczącego za zgodą lub na wniosek rady pedagogicznej: przedstawiciele stow</w:t>
      </w:r>
      <w:r w:rsidR="00573E50" w:rsidRPr="002C19F8">
        <w:rPr>
          <w:rFonts w:asciiTheme="minorHAnsi" w:eastAsia="Times New Roman" w:hAnsiTheme="minorHAnsi" w:cstheme="minorHAnsi"/>
          <w:color w:val="auto"/>
          <w:sz w:val="24"/>
          <w:lang w:eastAsia="pl-PL"/>
        </w:rPr>
        <w:t xml:space="preserve">arzyszeń i innych organizacji, </w:t>
      </w:r>
      <w:r w:rsidRPr="002C19F8">
        <w:rPr>
          <w:rFonts w:asciiTheme="minorHAnsi" w:eastAsia="Times New Roman" w:hAnsiTheme="minorHAnsi" w:cstheme="minorHAnsi"/>
          <w:color w:val="auto"/>
          <w:sz w:val="24"/>
          <w:lang w:eastAsia="pl-PL"/>
        </w:rPr>
        <w:t xml:space="preserve">których celem statutowym jest działalność wychowawcza lub rozszerzanie i wzbogacanie form działalności dydaktycznej, wychowawczej i opiekuńczej szkoły, przedstawiciele pracodawców, </w:t>
      </w:r>
      <w:r w:rsidRPr="002C19F8">
        <w:rPr>
          <w:rFonts w:asciiTheme="minorHAnsi" w:hAnsiTheme="minorHAnsi" w:cstheme="minorHAnsi"/>
          <w:color w:val="auto"/>
          <w:sz w:val="24"/>
        </w:rPr>
        <w:t>rodziców, Samorządu Uczniowskiego w sprawach dotyczących praw i</w:t>
      </w:r>
      <w:r w:rsidR="001E4746" w:rsidRPr="002C19F8">
        <w:rPr>
          <w:rFonts w:asciiTheme="minorHAnsi" w:hAnsiTheme="minorHAnsi" w:cstheme="minorHAnsi"/>
          <w:color w:val="auto"/>
          <w:sz w:val="24"/>
        </w:rPr>
        <w:t> </w:t>
      </w:r>
      <w:r w:rsidRPr="002C19F8">
        <w:rPr>
          <w:rFonts w:asciiTheme="minorHAnsi" w:hAnsiTheme="minorHAnsi" w:cstheme="minorHAnsi"/>
          <w:color w:val="auto"/>
          <w:sz w:val="24"/>
        </w:rPr>
        <w:t>obowiązków uczniów, pracownicy administracji i obsługi szkoły, personel medyczny w</w:t>
      </w:r>
      <w:r w:rsidR="001E4746" w:rsidRPr="002C19F8">
        <w:rPr>
          <w:rFonts w:asciiTheme="minorHAnsi" w:hAnsiTheme="minorHAnsi" w:cstheme="minorHAnsi"/>
          <w:color w:val="auto"/>
          <w:sz w:val="24"/>
        </w:rPr>
        <w:t> </w:t>
      </w:r>
      <w:r w:rsidRPr="002C19F8">
        <w:rPr>
          <w:rFonts w:asciiTheme="minorHAnsi" w:hAnsiTheme="minorHAnsi" w:cstheme="minorHAnsi"/>
          <w:color w:val="auto"/>
          <w:sz w:val="24"/>
        </w:rPr>
        <w:t>sprawach dotyczących opieki medycznej uczniów, współpracujący ze szkołą pracownicy poradni psychologiczno-pedagogicznej</w:t>
      </w:r>
      <w:r w:rsidR="00573E50" w:rsidRPr="002C19F8">
        <w:rPr>
          <w:rFonts w:asciiTheme="minorHAnsi" w:hAnsiTheme="minorHAnsi" w:cstheme="minorHAnsi"/>
          <w:color w:val="auto"/>
          <w:sz w:val="24"/>
        </w:rPr>
        <w:t>.</w:t>
      </w:r>
    </w:p>
    <w:p w14:paraId="4C1A6B7D"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Zebrania rady pedagogicznej są organizowane przed rozpoczęciem roku szkolnego, w każdym okresie w związku z zatwierdzeniem wyników klasyfikowania i</w:t>
      </w:r>
      <w:r w:rsidR="001E4746"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 xml:space="preserve">promowania uczniów, po zakończeniu rocznych zajęć szkolnych oraz w miarę bieżących potrzeb. </w:t>
      </w:r>
    </w:p>
    <w:p w14:paraId="2C9A75C0"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Rada Pedagogiczna w ramach kompetencji stanowiących:</w:t>
      </w:r>
    </w:p>
    <w:p w14:paraId="3CA40A56" w14:textId="77777777" w:rsidR="00B1164A" w:rsidRPr="002C19F8" w:rsidRDefault="00B1164A" w:rsidP="00D200E6">
      <w:pPr>
        <w:pStyle w:val="Punkt"/>
        <w:numPr>
          <w:ilvl w:val="0"/>
          <w:numId w:val="212"/>
        </w:numPr>
      </w:pPr>
      <w:r w:rsidRPr="002C19F8">
        <w:t>uchwala regulamin swojej działalności;</w:t>
      </w:r>
    </w:p>
    <w:p w14:paraId="7C2D58EF" w14:textId="77777777" w:rsidR="00B1164A" w:rsidRPr="002C19F8" w:rsidRDefault="00B1164A" w:rsidP="00D200E6">
      <w:pPr>
        <w:pStyle w:val="Punkt"/>
        <w:numPr>
          <w:ilvl w:val="0"/>
          <w:numId w:val="212"/>
        </w:numPr>
      </w:pPr>
      <w:r w:rsidRPr="002C19F8">
        <w:t>podejmuje uchwały w sprawie klasyfikacji i promocji uczniów;</w:t>
      </w:r>
    </w:p>
    <w:p w14:paraId="72B9C4E7" w14:textId="77777777" w:rsidR="005128B6" w:rsidRPr="002C19F8" w:rsidRDefault="005128B6" w:rsidP="00D200E6">
      <w:pPr>
        <w:pStyle w:val="Punkt"/>
        <w:numPr>
          <w:ilvl w:val="0"/>
          <w:numId w:val="212"/>
        </w:numPr>
      </w:pPr>
      <w:r w:rsidRPr="002C19F8">
        <w:t>jeżeli rada pedagogiczna nie podejmie uchwały o wynikach klasyfikacji i promocji uczniów rozstrzyga dyrektor szkoły;</w:t>
      </w:r>
    </w:p>
    <w:p w14:paraId="5BC3CA54" w14:textId="77777777" w:rsidR="00B1164A" w:rsidRPr="002C19F8" w:rsidRDefault="00B1164A" w:rsidP="00D200E6">
      <w:pPr>
        <w:pStyle w:val="Punkt"/>
        <w:numPr>
          <w:ilvl w:val="0"/>
          <w:numId w:val="212"/>
        </w:numPr>
      </w:pPr>
      <w:r w:rsidRPr="002C19F8">
        <w:t>podejmuje decyzje o przedłużeniu okresu nauki uczniowi niepełnosprawnemu po uzyskaniu pozytywnej opinii zespołu ds. pomocy psychologiczno-pedagogicznej i</w:t>
      </w:r>
      <w:r w:rsidR="001E4746" w:rsidRPr="002C19F8">
        <w:t> </w:t>
      </w:r>
      <w:r w:rsidRPr="002C19F8">
        <w:t>zgody rodziców;</w:t>
      </w:r>
    </w:p>
    <w:p w14:paraId="0135CE76" w14:textId="77777777" w:rsidR="00B1164A" w:rsidRPr="002C19F8" w:rsidRDefault="00B1164A" w:rsidP="00D200E6">
      <w:pPr>
        <w:pStyle w:val="Punkt"/>
        <w:numPr>
          <w:ilvl w:val="0"/>
          <w:numId w:val="212"/>
        </w:numPr>
      </w:pPr>
      <w:r w:rsidRPr="002C19F8">
        <w:t>może wyrazić zgodę na egzamin klasyfikacyjny na prośbę ucznia lub jego rodziców (prawnych</w:t>
      </w:r>
      <w:r w:rsidR="003C08A5" w:rsidRPr="002C19F8">
        <w:t xml:space="preserve"> opiekunów) nie</w:t>
      </w:r>
      <w:r w:rsidRPr="002C19F8">
        <w:t>klasyfikowanego z powodu nieobecności nieusprawiedliwionej, przekraczającej połowę czasu przeznaczonego na zajęcia edukacyjne w szkolnym planie nauczania;</w:t>
      </w:r>
    </w:p>
    <w:p w14:paraId="083E4576" w14:textId="77777777" w:rsidR="00B1164A" w:rsidRPr="002C19F8" w:rsidRDefault="00B1164A" w:rsidP="00D200E6">
      <w:pPr>
        <w:pStyle w:val="Punkt"/>
        <w:numPr>
          <w:ilvl w:val="0"/>
          <w:numId w:val="212"/>
        </w:numPr>
      </w:pPr>
      <w:r w:rsidRPr="002C19F8">
        <w:t>może jeden raz w ciągu danego etapu edukacyjnego promować ucznia, który nie zdał egzaminu poprawkowego z jednych zajęć edukacyjnych;</w:t>
      </w:r>
    </w:p>
    <w:p w14:paraId="57FB6302" w14:textId="77777777" w:rsidR="00B1164A" w:rsidRPr="002C19F8" w:rsidRDefault="00B1164A" w:rsidP="00D200E6">
      <w:pPr>
        <w:pStyle w:val="Punkt"/>
        <w:numPr>
          <w:ilvl w:val="0"/>
          <w:numId w:val="212"/>
        </w:numPr>
      </w:pPr>
      <w:r w:rsidRPr="002C19F8">
        <w:t>zatwierdza plan pracy szkoły na każdy rok szkolny;</w:t>
      </w:r>
    </w:p>
    <w:p w14:paraId="62123055" w14:textId="77777777" w:rsidR="00B1164A" w:rsidRPr="002C19F8" w:rsidRDefault="00B1164A" w:rsidP="00D200E6">
      <w:pPr>
        <w:pStyle w:val="Punkt"/>
        <w:numPr>
          <w:ilvl w:val="0"/>
          <w:numId w:val="212"/>
        </w:numPr>
      </w:pPr>
      <w:r w:rsidRPr="002C19F8">
        <w:t>podejmuje uchwały w sprawie eksperymentu pedagogicznego;</w:t>
      </w:r>
    </w:p>
    <w:p w14:paraId="6ED524E9" w14:textId="77777777" w:rsidR="00B1164A" w:rsidRPr="002C19F8" w:rsidRDefault="00B1164A" w:rsidP="00D200E6">
      <w:pPr>
        <w:pStyle w:val="Punkt"/>
        <w:numPr>
          <w:ilvl w:val="0"/>
          <w:numId w:val="212"/>
        </w:numPr>
      </w:pPr>
      <w:r w:rsidRPr="002C19F8">
        <w:t>podejmuje uchwały w sprawie skreśle</w:t>
      </w:r>
      <w:r w:rsidR="000D4A22" w:rsidRPr="002C19F8">
        <w:t>nia z listy ucznia</w:t>
      </w:r>
      <w:r w:rsidRPr="002C19F8">
        <w:t>;</w:t>
      </w:r>
    </w:p>
    <w:p w14:paraId="01F5FE67" w14:textId="77777777" w:rsidR="00B1164A" w:rsidRPr="002C19F8" w:rsidRDefault="00B1164A" w:rsidP="00D200E6">
      <w:pPr>
        <w:pStyle w:val="Punkt"/>
        <w:numPr>
          <w:ilvl w:val="0"/>
          <w:numId w:val="212"/>
        </w:numPr>
      </w:pPr>
      <w:r w:rsidRPr="002C19F8">
        <w:t>ustala organizację doskonalenia zawodowego nauczycieli;</w:t>
      </w:r>
    </w:p>
    <w:p w14:paraId="552D5D5B" w14:textId="77777777" w:rsidR="00B1164A" w:rsidRPr="002C19F8" w:rsidRDefault="00B1164A" w:rsidP="00D200E6">
      <w:pPr>
        <w:pStyle w:val="Punkt"/>
        <w:numPr>
          <w:ilvl w:val="0"/>
          <w:numId w:val="212"/>
        </w:numPr>
      </w:pPr>
      <w:r w:rsidRPr="002C19F8">
        <w:t>uchwala statut szkoły i wprowadzane zmiany (nowelizacje) do statutu;</w:t>
      </w:r>
    </w:p>
    <w:p w14:paraId="48633EC8" w14:textId="77777777" w:rsidR="00B1164A" w:rsidRPr="002C19F8" w:rsidRDefault="00B1164A" w:rsidP="00D200E6">
      <w:pPr>
        <w:pStyle w:val="Punkt"/>
        <w:numPr>
          <w:ilvl w:val="0"/>
          <w:numId w:val="212"/>
        </w:numPr>
      </w:pPr>
      <w:r w:rsidRPr="002C19F8">
        <w:t>ustala sposób wykorzystania wyników nadzoru pedagogicznego, w tym sprawowanego nad szkołą przez organ sprawujący nadzór pedagogiczny, w celu doskonalenia pracy szkoły.</w:t>
      </w:r>
    </w:p>
    <w:p w14:paraId="226C5D85"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Rada Pedagogiczna opiniuje:</w:t>
      </w:r>
    </w:p>
    <w:p w14:paraId="324C6925" w14:textId="3D99F888" w:rsidR="00B1164A" w:rsidRPr="002C19F8" w:rsidRDefault="00B1164A" w:rsidP="00D200E6">
      <w:pPr>
        <w:pStyle w:val="Punkt"/>
        <w:numPr>
          <w:ilvl w:val="0"/>
          <w:numId w:val="213"/>
        </w:numPr>
      </w:pPr>
      <w:r w:rsidRPr="002C19F8">
        <w:t>organizację pracy szkoły, w tym tygodni</w:t>
      </w:r>
      <w:r w:rsidR="00BB6118" w:rsidRPr="002C19F8">
        <w:t>owy rozkład zajęć edukacyjnych;</w:t>
      </w:r>
    </w:p>
    <w:p w14:paraId="386A8244" w14:textId="77777777" w:rsidR="00B1164A" w:rsidRPr="002C19F8" w:rsidRDefault="00B1164A" w:rsidP="00D200E6">
      <w:pPr>
        <w:pStyle w:val="Punkt"/>
        <w:numPr>
          <w:ilvl w:val="0"/>
          <w:numId w:val="213"/>
        </w:numPr>
      </w:pPr>
      <w:r w:rsidRPr="002C19F8">
        <w:t>programy naucz</w:t>
      </w:r>
      <w:r w:rsidR="00573E50" w:rsidRPr="002C19F8">
        <w:t>a</w:t>
      </w:r>
      <w:r w:rsidRPr="002C19F8">
        <w:t>nia przed dopuszczeniem do użytku szkolnego;</w:t>
      </w:r>
    </w:p>
    <w:p w14:paraId="69142BAA" w14:textId="77777777" w:rsidR="00B1164A" w:rsidRPr="002C19F8" w:rsidRDefault="00B1164A" w:rsidP="00D200E6">
      <w:pPr>
        <w:pStyle w:val="Punkt"/>
        <w:numPr>
          <w:ilvl w:val="0"/>
          <w:numId w:val="213"/>
        </w:numPr>
      </w:pPr>
      <w:r w:rsidRPr="002C19F8">
        <w:t>zestaw podręczników lub materiałów edukacyjnych obowiązujący we wszystkich oddziałach danego rocznika, przez co najmniej cykl edukacyjny i materiałów ćwiczeniowych obowiązujących w poszczególnych oddziałach w danym roku szkolnym;</w:t>
      </w:r>
    </w:p>
    <w:p w14:paraId="45DC051B" w14:textId="77777777" w:rsidR="00B1164A" w:rsidRPr="002C19F8" w:rsidRDefault="00B1164A" w:rsidP="00D200E6">
      <w:pPr>
        <w:pStyle w:val="Punkt"/>
        <w:numPr>
          <w:ilvl w:val="0"/>
          <w:numId w:val="213"/>
        </w:numPr>
      </w:pPr>
      <w:r w:rsidRPr="002C19F8">
        <w:t>wykaz przedmiotów, które są realizowane w szkole w zakresie rozszerzonym;</w:t>
      </w:r>
    </w:p>
    <w:p w14:paraId="24BCA950" w14:textId="344EE9BB" w:rsidR="00B1164A" w:rsidRPr="002C19F8" w:rsidRDefault="00B1164A" w:rsidP="00D200E6">
      <w:pPr>
        <w:pStyle w:val="Punkt"/>
        <w:numPr>
          <w:ilvl w:val="0"/>
          <w:numId w:val="213"/>
        </w:numPr>
      </w:pPr>
      <w:r w:rsidRPr="002C19F8">
        <w:t xml:space="preserve">propozycje </w:t>
      </w:r>
      <w:r w:rsidR="003908BE" w:rsidRPr="002C19F8">
        <w:t>Dyrektora</w:t>
      </w:r>
      <w:r w:rsidRPr="002C19F8">
        <w:t xml:space="preserve"> szkoły w sprawach przydziału nauczycielom stałych prac w ramach wynagrodzenia zasadniczego oraz w ramach godzin ponadwymiarowych;</w:t>
      </w:r>
    </w:p>
    <w:p w14:paraId="74B826FE" w14:textId="77777777" w:rsidR="00B1164A" w:rsidRPr="002C19F8" w:rsidRDefault="00B1164A" w:rsidP="00D200E6">
      <w:pPr>
        <w:pStyle w:val="Punkt"/>
        <w:numPr>
          <w:ilvl w:val="0"/>
          <w:numId w:val="213"/>
        </w:numPr>
      </w:pPr>
      <w:r w:rsidRPr="002C19F8">
        <w:t>wskazuje sposób dostosowania warunków przeprow</w:t>
      </w:r>
      <w:r w:rsidR="007D6F34" w:rsidRPr="002C19F8">
        <w:t xml:space="preserve">adzania egzaminów zewnętrznych </w:t>
      </w:r>
      <w:r w:rsidRPr="002C19F8">
        <w:t>do rodzaju niepełnosprawności lub indywidualnych potrzeb rozwojowych i edukacyjnych oraz możliwości psychofizycznych ucznia uwzględniając posiadane przez ucznia orzeczenie o potrzebie kształcenia specjalnego;</w:t>
      </w:r>
    </w:p>
    <w:p w14:paraId="57BCE2AC" w14:textId="77777777" w:rsidR="00B1164A" w:rsidRPr="002C19F8" w:rsidRDefault="00B1164A" w:rsidP="00D200E6">
      <w:pPr>
        <w:pStyle w:val="Punkt"/>
        <w:numPr>
          <w:ilvl w:val="0"/>
          <w:numId w:val="213"/>
        </w:numPr>
      </w:pPr>
      <w:r w:rsidRPr="002C19F8">
        <w:t xml:space="preserve">wnioski </w:t>
      </w:r>
      <w:r w:rsidR="003908BE" w:rsidRPr="002C19F8">
        <w:t>Dyrektora</w:t>
      </w:r>
      <w:r w:rsidRPr="002C19F8">
        <w:t xml:space="preserve"> o przyznanie nauczycielom odznaczeń, nagród i innych wyróżnień;</w:t>
      </w:r>
    </w:p>
    <w:p w14:paraId="0450B8D4" w14:textId="77777777" w:rsidR="00B1164A" w:rsidRPr="002C19F8" w:rsidRDefault="00B1164A" w:rsidP="00D200E6">
      <w:pPr>
        <w:pStyle w:val="Punkt"/>
        <w:numPr>
          <w:ilvl w:val="0"/>
          <w:numId w:val="213"/>
        </w:numPr>
      </w:pPr>
      <w:r w:rsidRPr="002C19F8">
        <w:t>projekt finansowy szkoły;</w:t>
      </w:r>
    </w:p>
    <w:p w14:paraId="27CF566A" w14:textId="77777777" w:rsidR="00B1164A" w:rsidRPr="002C19F8" w:rsidRDefault="00B1164A" w:rsidP="00D200E6">
      <w:pPr>
        <w:pStyle w:val="Punkt"/>
        <w:numPr>
          <w:ilvl w:val="0"/>
          <w:numId w:val="213"/>
        </w:numPr>
      </w:pPr>
      <w:r w:rsidRPr="002C19F8">
        <w:t xml:space="preserve">wniosek o nagrodę kuratora oświaty dla </w:t>
      </w:r>
      <w:r w:rsidR="003908BE" w:rsidRPr="002C19F8">
        <w:t>Dyrektora</w:t>
      </w:r>
      <w:r w:rsidRPr="002C19F8">
        <w:t xml:space="preserve"> szkoły;</w:t>
      </w:r>
    </w:p>
    <w:p w14:paraId="5832D93A" w14:textId="77777777" w:rsidR="00B1164A" w:rsidRPr="002C19F8" w:rsidRDefault="00B1164A" w:rsidP="00D200E6">
      <w:pPr>
        <w:pStyle w:val="Punkt"/>
        <w:numPr>
          <w:ilvl w:val="0"/>
          <w:numId w:val="213"/>
        </w:numPr>
      </w:pPr>
      <w:r w:rsidRPr="002C19F8">
        <w:t>podjęcie działalności stowarzyszeń, wolontariuszy oraz innych organizacji, których celem statutowym jest działalność dydaktyczna, wychowawcza i opiekuńcza;</w:t>
      </w:r>
    </w:p>
    <w:p w14:paraId="31C4732B" w14:textId="63C40BE2" w:rsidR="00B1164A" w:rsidRPr="002C19F8" w:rsidRDefault="00B1164A" w:rsidP="00D200E6">
      <w:pPr>
        <w:pStyle w:val="Punkt"/>
        <w:numPr>
          <w:ilvl w:val="0"/>
          <w:numId w:val="213"/>
        </w:numPr>
      </w:pPr>
      <w:r w:rsidRPr="002C19F8">
        <w:t xml:space="preserve">okoliczności przedłużenia powierzenia stanowiska </w:t>
      </w:r>
      <w:r w:rsidR="003908BE" w:rsidRPr="002C19F8">
        <w:t>Dyrektora</w:t>
      </w:r>
      <w:r w:rsidRPr="002C19F8">
        <w:t>;</w:t>
      </w:r>
    </w:p>
    <w:p w14:paraId="5882FE14" w14:textId="7308CF4A" w:rsidR="00B1164A" w:rsidRPr="002C19F8" w:rsidRDefault="00B1164A" w:rsidP="00D200E6">
      <w:pPr>
        <w:pStyle w:val="Punkt"/>
        <w:numPr>
          <w:ilvl w:val="0"/>
          <w:numId w:val="213"/>
        </w:numPr>
      </w:pPr>
      <w:r w:rsidRPr="002C19F8">
        <w:t xml:space="preserve">pracę </w:t>
      </w:r>
      <w:r w:rsidR="003908BE" w:rsidRPr="002C19F8">
        <w:t>Dyrektora</w:t>
      </w:r>
      <w:r w:rsidRPr="002C19F8">
        <w:t xml:space="preserve"> przy ustalaniu jego oceny pracy;</w:t>
      </w:r>
    </w:p>
    <w:p w14:paraId="345A2DB7" w14:textId="11F0BA80" w:rsidR="00573E50" w:rsidRPr="002C19F8" w:rsidRDefault="00573E50" w:rsidP="00D200E6">
      <w:pPr>
        <w:pStyle w:val="Punkt"/>
        <w:numPr>
          <w:ilvl w:val="0"/>
          <w:numId w:val="213"/>
        </w:numPr>
      </w:pPr>
      <w:r w:rsidRPr="002C19F8">
        <w:t>formy realizacji 1</w:t>
      </w:r>
      <w:r w:rsidR="00B1164A" w:rsidRPr="002C19F8">
        <w:t xml:space="preserve"> godzin</w:t>
      </w:r>
      <w:r w:rsidRPr="002C19F8">
        <w:t>y</w:t>
      </w:r>
      <w:r w:rsidR="00BB6118" w:rsidRPr="002C19F8">
        <w:t xml:space="preserve"> wychowania fizycznego;</w:t>
      </w:r>
    </w:p>
    <w:p w14:paraId="0298A744" w14:textId="77777777" w:rsidR="00B1164A" w:rsidRPr="002C19F8" w:rsidRDefault="00B1164A" w:rsidP="00D200E6">
      <w:pPr>
        <w:pStyle w:val="Punkt"/>
        <w:numPr>
          <w:ilvl w:val="0"/>
          <w:numId w:val="213"/>
        </w:numPr>
      </w:pPr>
      <w:r w:rsidRPr="002C19F8">
        <w:t>kandydatów na stanowisko wice</w:t>
      </w:r>
      <w:r w:rsidR="003908BE" w:rsidRPr="002C19F8">
        <w:t>Dyrektora</w:t>
      </w:r>
      <w:r w:rsidRPr="002C19F8">
        <w:t xml:space="preserve"> lub inne pedagogiczne stanowiska kierownicze;</w:t>
      </w:r>
    </w:p>
    <w:p w14:paraId="355590C1" w14:textId="1F145392" w:rsidR="00B1164A" w:rsidRPr="002C19F8" w:rsidRDefault="00B1164A" w:rsidP="00D200E6">
      <w:pPr>
        <w:pStyle w:val="Punkt"/>
        <w:numPr>
          <w:ilvl w:val="0"/>
          <w:numId w:val="213"/>
        </w:numPr>
      </w:pPr>
      <w:r w:rsidRPr="002C19F8">
        <w:t>wniosek do poradni psychologiczno-pedagogicznej o zdiagnozowanie problemów ucznia, w przypadku braku efektywności udzielanej pomocy psychologiczno-pedagogicznej, po wcześniejszej zgo</w:t>
      </w:r>
      <w:r w:rsidR="00BB6118" w:rsidRPr="002C19F8">
        <w:t>dzie rodzica/prawnego opiekuna.</w:t>
      </w:r>
    </w:p>
    <w:p w14:paraId="2E9F06AC" w14:textId="77777777" w:rsidR="00B1164A" w:rsidRPr="002C19F8" w:rsidRDefault="00B1164A" w:rsidP="00D200E6">
      <w:pPr>
        <w:pStyle w:val="Punkt"/>
        <w:numPr>
          <w:ilvl w:val="0"/>
          <w:numId w:val="213"/>
        </w:numPr>
      </w:pPr>
      <w:r w:rsidRPr="002C19F8">
        <w:t>projekt innowacji do realizacji w szkole.</w:t>
      </w:r>
    </w:p>
    <w:p w14:paraId="25CFB4B3"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Rada Pedagogiczna ponadto:</w:t>
      </w:r>
    </w:p>
    <w:p w14:paraId="2C54040E" w14:textId="7C01C2E2" w:rsidR="00B1164A" w:rsidRPr="002C19F8" w:rsidRDefault="00B1164A" w:rsidP="00D200E6">
      <w:pPr>
        <w:pStyle w:val="Punkt"/>
        <w:numPr>
          <w:ilvl w:val="0"/>
          <w:numId w:val="214"/>
        </w:numPr>
      </w:pPr>
      <w:r w:rsidRPr="002C19F8">
        <w:t xml:space="preserve">przygotowuje projekt </w:t>
      </w:r>
      <w:r w:rsidR="00BB6118" w:rsidRPr="002C19F8">
        <w:t>zmian (nowelizacji) do statutu;</w:t>
      </w:r>
    </w:p>
    <w:p w14:paraId="2E2C5C70" w14:textId="14F22E33" w:rsidR="00B1164A" w:rsidRPr="002C19F8" w:rsidRDefault="00B1164A" w:rsidP="00D200E6">
      <w:pPr>
        <w:pStyle w:val="Punkt"/>
        <w:numPr>
          <w:ilvl w:val="0"/>
          <w:numId w:val="214"/>
        </w:numPr>
      </w:pPr>
      <w:r w:rsidRPr="002C19F8">
        <w:t xml:space="preserve">może występować z wnioskiem o odwołanie nauczyciela z funkcji </w:t>
      </w:r>
      <w:r w:rsidR="003908BE" w:rsidRPr="002C19F8">
        <w:t>Dyrektora</w:t>
      </w:r>
      <w:r w:rsidRPr="002C19F8">
        <w:t xml:space="preserve"> szkoły lub z innych funkcji kierowniczych w szkole;</w:t>
      </w:r>
    </w:p>
    <w:p w14:paraId="76E2F5DF" w14:textId="77777777" w:rsidR="00B1164A" w:rsidRPr="002C19F8" w:rsidRDefault="00B1164A" w:rsidP="00D200E6">
      <w:pPr>
        <w:pStyle w:val="Punkt"/>
        <w:numPr>
          <w:ilvl w:val="0"/>
          <w:numId w:val="214"/>
        </w:numPr>
      </w:pPr>
      <w:r w:rsidRPr="002C19F8">
        <w:t>uczestniczy w rozwiązywaniu spraw wewnętrznych szkoły;</w:t>
      </w:r>
    </w:p>
    <w:p w14:paraId="7BFF6D42" w14:textId="77777777" w:rsidR="00B1164A" w:rsidRPr="002C19F8" w:rsidRDefault="00B1164A" w:rsidP="00D200E6">
      <w:pPr>
        <w:pStyle w:val="Punkt"/>
        <w:numPr>
          <w:ilvl w:val="0"/>
          <w:numId w:val="214"/>
        </w:numPr>
      </w:pPr>
      <w:r w:rsidRPr="002C19F8">
        <w:t xml:space="preserve">głosuje nad wotum nieufności dla </w:t>
      </w:r>
      <w:r w:rsidR="003908BE" w:rsidRPr="002C19F8">
        <w:t>Dyrektora</w:t>
      </w:r>
      <w:r w:rsidRPr="002C19F8">
        <w:t xml:space="preserve"> szkoły;</w:t>
      </w:r>
    </w:p>
    <w:p w14:paraId="110F89EB" w14:textId="77777777" w:rsidR="00B1164A" w:rsidRPr="002C19F8" w:rsidRDefault="00B1164A" w:rsidP="00D200E6">
      <w:pPr>
        <w:pStyle w:val="Punkt"/>
        <w:numPr>
          <w:ilvl w:val="0"/>
          <w:numId w:val="214"/>
        </w:numPr>
      </w:pPr>
      <w:r w:rsidRPr="002C19F8">
        <w:t>ocenia, z własnej inicjatywy sytuację oraz stan szkoły i występuje z wnioskami do organu prowadzącego;</w:t>
      </w:r>
    </w:p>
    <w:p w14:paraId="1C2AC97A" w14:textId="77777777" w:rsidR="00B1164A" w:rsidRPr="002C19F8" w:rsidRDefault="00B1164A" w:rsidP="00D200E6">
      <w:pPr>
        <w:pStyle w:val="Punkt"/>
        <w:numPr>
          <w:ilvl w:val="0"/>
          <w:numId w:val="214"/>
        </w:numPr>
      </w:pPr>
      <w:r w:rsidRPr="002C19F8">
        <w:t>uczestniczy w tworzeniu planu doskonalenia nauczycieli;</w:t>
      </w:r>
    </w:p>
    <w:p w14:paraId="307FFD47" w14:textId="22A6ACE3" w:rsidR="00B1164A" w:rsidRPr="002C19F8" w:rsidRDefault="00B1164A" w:rsidP="00D200E6">
      <w:pPr>
        <w:pStyle w:val="Punkt"/>
        <w:numPr>
          <w:ilvl w:val="0"/>
          <w:numId w:val="214"/>
        </w:numPr>
      </w:pPr>
      <w:r w:rsidRPr="002C19F8">
        <w:t>rozpatruje wnioski i opinie samorządu uczniowskiego we wszystkich sprawach szkoły, w szczególności dotyczących realizacji podstawowych praw uczniów;</w:t>
      </w:r>
    </w:p>
    <w:p w14:paraId="392449DC" w14:textId="4485EB1B" w:rsidR="00B1164A" w:rsidRPr="002C19F8" w:rsidRDefault="00B1164A" w:rsidP="00D200E6">
      <w:pPr>
        <w:pStyle w:val="Punkt"/>
        <w:numPr>
          <w:ilvl w:val="0"/>
          <w:numId w:val="214"/>
        </w:numPr>
      </w:pPr>
      <w:r w:rsidRPr="002C19F8">
        <w:t>ma prawo składania wniosku wspólnie z Radą Rodziców i Samorządem uczniowskim o zmianę nazwy szkoły i nadanie imienia szkole;</w:t>
      </w:r>
    </w:p>
    <w:p w14:paraId="4032582F" w14:textId="77777777" w:rsidR="00B1164A" w:rsidRPr="002C19F8" w:rsidRDefault="00B1164A" w:rsidP="00D200E6">
      <w:pPr>
        <w:pStyle w:val="Punkt"/>
        <w:numPr>
          <w:ilvl w:val="0"/>
          <w:numId w:val="214"/>
        </w:numPr>
      </w:pPr>
      <w:r w:rsidRPr="002C19F8">
        <w:t xml:space="preserve">wybiera swoich przedstawicieli do udziału w konkursie na stanowisko </w:t>
      </w:r>
      <w:r w:rsidR="003908BE" w:rsidRPr="002C19F8">
        <w:t>Dyrektora</w:t>
      </w:r>
      <w:r w:rsidRPr="002C19F8">
        <w:t xml:space="preserve"> szkoły;</w:t>
      </w:r>
    </w:p>
    <w:p w14:paraId="666DE60D" w14:textId="77777777" w:rsidR="00B1164A" w:rsidRPr="002C19F8" w:rsidRDefault="00B1164A" w:rsidP="00D200E6">
      <w:pPr>
        <w:pStyle w:val="Punkt"/>
        <w:numPr>
          <w:ilvl w:val="0"/>
          <w:numId w:val="214"/>
        </w:numPr>
      </w:pPr>
      <w:r w:rsidRPr="002C19F8">
        <w:t>wybiera przedstawiciela do zespołu rozpatrującego odwołanie nauczyciela od oceny pracy;</w:t>
      </w:r>
    </w:p>
    <w:p w14:paraId="211F7EE7" w14:textId="77777777" w:rsidR="00B1164A" w:rsidRPr="002C19F8" w:rsidRDefault="00B1164A" w:rsidP="00D200E6">
      <w:pPr>
        <w:pStyle w:val="Punkt"/>
        <w:numPr>
          <w:ilvl w:val="0"/>
          <w:numId w:val="214"/>
        </w:numPr>
      </w:pPr>
      <w:r w:rsidRPr="002C19F8">
        <w:t>zgłasza i opiniuje kandydatów na członków Komisji Dyscyplinarnej dla Nauczycieli.</w:t>
      </w:r>
    </w:p>
    <w:p w14:paraId="50543943" w14:textId="682083D5"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Zebrania plenarne Rady Pedagogicznej są organizowane </w:t>
      </w:r>
      <w:r w:rsidR="00BA7E20" w:rsidRPr="002C19F8">
        <w:rPr>
          <w:rFonts w:asciiTheme="minorHAnsi" w:hAnsiTheme="minorHAnsi" w:cstheme="minorHAnsi"/>
          <w:bCs/>
          <w:color w:val="auto"/>
          <w:sz w:val="24"/>
        </w:rPr>
        <w:t>w formie posiedzenia stacjonarnego w szkole lub w formie zdalnej</w:t>
      </w:r>
      <w:r w:rsidR="00BA7E20" w:rsidRPr="002C19F8">
        <w:rPr>
          <w:rFonts w:asciiTheme="minorHAnsi" w:hAnsiTheme="minorHAnsi" w:cstheme="minorHAnsi"/>
          <w:bCs/>
          <w:color w:val="0070C0"/>
          <w:sz w:val="24"/>
        </w:rPr>
        <w:t xml:space="preserve">  </w:t>
      </w:r>
      <w:r w:rsidRPr="002C19F8">
        <w:rPr>
          <w:rFonts w:asciiTheme="minorHAnsi" w:eastAsia="Times New Roman" w:hAnsiTheme="minorHAnsi" w:cstheme="minorHAnsi"/>
          <w:color w:val="auto"/>
          <w:sz w:val="24"/>
          <w:lang w:eastAsia="pl-PL"/>
        </w:rPr>
        <w:t>przed rozpoczęciem roku szkolnego, po zakończeniu pierwszego okresu, po zakończeniu rocznych zajęć lub w miarę potrzeb. Zebrania mogą być organizowane na wniosek organu prowadzącego, organu nadzorującego, Rad</w:t>
      </w:r>
      <w:r w:rsidR="006E415E" w:rsidRPr="002C19F8">
        <w:rPr>
          <w:rFonts w:asciiTheme="minorHAnsi" w:eastAsia="Times New Roman" w:hAnsiTheme="minorHAnsi" w:cstheme="minorHAnsi"/>
          <w:color w:val="auto"/>
          <w:sz w:val="24"/>
          <w:lang w:eastAsia="pl-PL"/>
        </w:rPr>
        <w:t>y Rodziców lub co najmniej 1/3</w:t>
      </w:r>
      <w:r w:rsidRPr="002C19F8">
        <w:rPr>
          <w:rFonts w:asciiTheme="minorHAnsi" w:eastAsia="Times New Roman" w:hAnsiTheme="minorHAnsi" w:cstheme="minorHAnsi"/>
          <w:color w:val="auto"/>
          <w:sz w:val="24"/>
          <w:lang w:eastAsia="pl-PL"/>
        </w:rPr>
        <w:t xml:space="preserve"> jej członków.</w:t>
      </w:r>
    </w:p>
    <w:p w14:paraId="4A2594E8" w14:textId="24735766" w:rsidR="00B1164A" w:rsidRPr="002C19F8" w:rsidRDefault="00B1164A" w:rsidP="00E964F8">
      <w:pPr>
        <w:pStyle w:val="Ustp"/>
        <w:numPr>
          <w:ilvl w:val="2"/>
          <w:numId w:val="211"/>
        </w:numPr>
        <w:ind w:left="0"/>
        <w:jc w:val="left"/>
        <w:rPr>
          <w:rFonts w:asciiTheme="minorHAnsi" w:eastAsia="Times New Roman" w:hAnsiTheme="minorHAnsi" w:cstheme="minorHAnsi"/>
          <w:sz w:val="24"/>
          <w:lang w:eastAsia="pl-PL"/>
        </w:rPr>
      </w:pPr>
      <w:r w:rsidRPr="002C19F8">
        <w:rPr>
          <w:rFonts w:asciiTheme="minorHAnsi" w:eastAsia="Times New Roman" w:hAnsiTheme="minorHAnsi" w:cstheme="minorHAnsi"/>
          <w:color w:val="auto"/>
          <w:sz w:val="24"/>
          <w:lang w:eastAsia="pl-PL"/>
        </w:rPr>
        <w:t>Rada Pedagogiczna podejmuje swoje decyzje w formie uchwał. Uchwały są podejmowane zwykłą większością głosów w obecności co najmniej po</w:t>
      </w:r>
      <w:r w:rsidR="00BA7E20" w:rsidRPr="002C19F8">
        <w:rPr>
          <w:rFonts w:asciiTheme="minorHAnsi" w:eastAsia="Times New Roman" w:hAnsiTheme="minorHAnsi" w:cstheme="minorHAnsi"/>
          <w:color w:val="auto"/>
          <w:sz w:val="24"/>
          <w:lang w:eastAsia="pl-PL"/>
        </w:rPr>
        <w:t>łowy jej członków,</w:t>
      </w:r>
      <w:r w:rsidR="00BA7E20" w:rsidRPr="002C19F8">
        <w:rPr>
          <w:rFonts w:asciiTheme="minorHAnsi" w:hAnsiTheme="minorHAnsi" w:cstheme="minorHAnsi"/>
          <w:bCs/>
          <w:color w:val="0070C0"/>
          <w:sz w:val="24"/>
        </w:rPr>
        <w:t xml:space="preserve"> </w:t>
      </w:r>
      <w:r w:rsidR="00BA7E20" w:rsidRPr="002C19F8">
        <w:rPr>
          <w:rFonts w:asciiTheme="minorHAnsi" w:eastAsia="Times New Roman" w:hAnsiTheme="minorHAnsi" w:cstheme="minorHAnsi"/>
          <w:bCs/>
          <w:sz w:val="24"/>
          <w:lang w:eastAsia="pl-PL"/>
        </w:rPr>
        <w:t>przy czym przez obecność w posiedzeniu zdalnym rady pedagogicznej należy rozumieć udział w wideokonferencji.</w:t>
      </w:r>
      <w:r w:rsidR="00BA7E20" w:rsidRPr="002C19F8">
        <w:rPr>
          <w:rFonts w:asciiTheme="minorHAnsi" w:eastAsia="Times New Roman" w:hAnsiTheme="minorHAnsi" w:cstheme="minorHAnsi"/>
          <w:color w:val="auto"/>
          <w:sz w:val="24"/>
          <w:lang w:eastAsia="pl-PL"/>
        </w:rPr>
        <w:t xml:space="preserve"> </w:t>
      </w:r>
      <w:r w:rsidRPr="002C19F8">
        <w:rPr>
          <w:rFonts w:asciiTheme="minorHAnsi" w:eastAsia="Times New Roman" w:hAnsiTheme="minorHAnsi" w:cstheme="minorHAnsi"/>
          <w:color w:val="auto"/>
          <w:sz w:val="24"/>
          <w:lang w:eastAsia="pl-PL"/>
        </w:rPr>
        <w:t>Uchwały rady pedagogicznej podejmowane w sprawach związanych z osobami pełniącymi funkcje kierownicze w szkole lub placówce lub w</w:t>
      </w:r>
      <w:r w:rsidR="001E4746"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sprawach związanych z opiniowaniem kandydatów na takie stanowiska podejmowane są w głosowaniu tajnym.</w:t>
      </w:r>
    </w:p>
    <w:p w14:paraId="1ECE72C2" w14:textId="77777777" w:rsidR="00B1164A" w:rsidRPr="002C19F8" w:rsidRDefault="00C93118"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Dyrektor</w:t>
      </w:r>
      <w:r w:rsidR="00B1164A" w:rsidRPr="002C19F8">
        <w:rPr>
          <w:rFonts w:asciiTheme="minorHAnsi" w:eastAsia="Times New Roman" w:hAnsiTheme="minorHAnsi" w:cstheme="minorHAnsi"/>
          <w:color w:val="auto"/>
          <w:sz w:val="24"/>
          <w:lang w:eastAsia="pl-PL"/>
        </w:rPr>
        <w:t xml:space="preserve"> szkoły wstrzymuje wykonanie uchwał </w:t>
      </w:r>
      <w:r w:rsidR="007161FF" w:rsidRPr="002C19F8">
        <w:rPr>
          <w:rFonts w:asciiTheme="minorHAnsi" w:eastAsia="Times New Roman" w:hAnsiTheme="minorHAnsi" w:cstheme="minorHAnsi"/>
          <w:color w:val="auto"/>
          <w:sz w:val="24"/>
          <w:lang w:eastAsia="pl-PL"/>
        </w:rPr>
        <w:t xml:space="preserve">stanowiących </w:t>
      </w:r>
      <w:r w:rsidR="00B1164A" w:rsidRPr="002C19F8">
        <w:rPr>
          <w:rFonts w:asciiTheme="minorHAnsi" w:eastAsia="Times New Roman" w:hAnsiTheme="minorHAnsi" w:cstheme="minorHAnsi"/>
          <w:color w:val="auto"/>
          <w:sz w:val="24"/>
          <w:lang w:eastAsia="pl-PL"/>
        </w:rPr>
        <w:t>niezgodnych z</w:t>
      </w:r>
      <w:r w:rsidR="001E4746" w:rsidRPr="002C19F8">
        <w:rPr>
          <w:rFonts w:asciiTheme="minorHAnsi" w:eastAsia="Times New Roman" w:hAnsiTheme="minorHAnsi" w:cstheme="minorHAnsi"/>
          <w:color w:val="auto"/>
          <w:sz w:val="24"/>
          <w:lang w:eastAsia="pl-PL"/>
        </w:rPr>
        <w:t> </w:t>
      </w:r>
      <w:r w:rsidR="00B1164A" w:rsidRPr="002C19F8">
        <w:rPr>
          <w:rFonts w:asciiTheme="minorHAnsi" w:eastAsia="Times New Roman" w:hAnsiTheme="minorHAnsi" w:cstheme="minorHAnsi"/>
          <w:color w:val="auto"/>
          <w:sz w:val="24"/>
          <w:lang w:eastAsia="pl-PL"/>
        </w:rPr>
        <w:t>przepisami prawa. O</w:t>
      </w:r>
      <w:r w:rsidRPr="002C19F8">
        <w:rPr>
          <w:rFonts w:asciiTheme="minorHAnsi" w:eastAsia="Times New Roman" w:hAnsiTheme="minorHAnsi" w:cstheme="minorHAnsi"/>
          <w:color w:val="auto"/>
          <w:sz w:val="24"/>
          <w:lang w:eastAsia="pl-PL"/>
        </w:rPr>
        <w:t xml:space="preserve"> wstrzymaniu wykonania uchwały dyrektor</w:t>
      </w:r>
      <w:r w:rsidR="00B1164A" w:rsidRPr="002C19F8">
        <w:rPr>
          <w:rFonts w:asciiTheme="minorHAnsi" w:eastAsia="Times New Roman" w:hAnsiTheme="minorHAnsi" w:cstheme="minorHAnsi"/>
          <w:color w:val="auto"/>
          <w:sz w:val="24"/>
          <w:lang w:eastAsia="pl-PL"/>
        </w:rPr>
        <w:t xml:space="preserve">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71153438"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Zebrania Rady Pedagogicznej są protokołowane w formie papierowej drukiem komputerowym. Księgę protokołów przechowuje się w archiwum szkoły zgodnie z</w:t>
      </w:r>
      <w:r w:rsidR="001E4746"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Instrukcją Archiwizacyjną.</w:t>
      </w:r>
    </w:p>
    <w:p w14:paraId="55814DF1"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Protokół z zebrania rady pedagogicznej powinien w szczególności zawierać:</w:t>
      </w:r>
    </w:p>
    <w:p w14:paraId="5C97EB4B" w14:textId="77777777" w:rsidR="00B1164A" w:rsidRPr="002C19F8" w:rsidRDefault="00B1164A" w:rsidP="00E964F8">
      <w:pPr>
        <w:pStyle w:val="Litera"/>
        <w:keepNext w:val="0"/>
        <w:keepLines w:val="0"/>
        <w:numPr>
          <w:ilvl w:val="4"/>
          <w:numId w:val="49"/>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określenie numeru, daty zebrania i nazwiska przewodniczącego rady oraz osoby sporządzającej protokół;</w:t>
      </w:r>
    </w:p>
    <w:p w14:paraId="4B2A86CB" w14:textId="77777777" w:rsidR="00B1164A" w:rsidRPr="002C19F8" w:rsidRDefault="00B1164A" w:rsidP="00E964F8">
      <w:pPr>
        <w:pStyle w:val="Litera"/>
        <w:keepNext w:val="0"/>
        <w:keepLines w:val="0"/>
        <w:numPr>
          <w:ilvl w:val="4"/>
          <w:numId w:val="49"/>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stwierdzenie prawomocności obrad;</w:t>
      </w:r>
    </w:p>
    <w:p w14:paraId="3981FED3" w14:textId="77777777" w:rsidR="00B1164A" w:rsidRPr="002C19F8" w:rsidRDefault="00B1164A" w:rsidP="00E964F8">
      <w:pPr>
        <w:pStyle w:val="Litera"/>
        <w:keepNext w:val="0"/>
        <w:keepLines w:val="0"/>
        <w:numPr>
          <w:ilvl w:val="4"/>
          <w:numId w:val="49"/>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odnotowanie przyjęcia protokołu z poprzedniego zebrania;</w:t>
      </w:r>
    </w:p>
    <w:p w14:paraId="4B19BFC4" w14:textId="77777777" w:rsidR="00B1164A" w:rsidRPr="002C19F8" w:rsidRDefault="00B1164A" w:rsidP="00E964F8">
      <w:pPr>
        <w:pStyle w:val="Litera"/>
        <w:keepNext w:val="0"/>
        <w:keepLines w:val="0"/>
        <w:numPr>
          <w:ilvl w:val="4"/>
          <w:numId w:val="49"/>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listę obecności nauczycieli;</w:t>
      </w:r>
    </w:p>
    <w:p w14:paraId="35DE973F" w14:textId="77777777" w:rsidR="00B1164A" w:rsidRPr="002C19F8" w:rsidRDefault="00B1164A" w:rsidP="00E964F8">
      <w:pPr>
        <w:pStyle w:val="Litera"/>
        <w:keepNext w:val="0"/>
        <w:keepLines w:val="0"/>
        <w:numPr>
          <w:ilvl w:val="4"/>
          <w:numId w:val="49"/>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uchwalony porządek obrad;</w:t>
      </w:r>
    </w:p>
    <w:p w14:paraId="375D2BF2" w14:textId="77777777" w:rsidR="00B1164A" w:rsidRPr="002C19F8" w:rsidRDefault="00B1164A" w:rsidP="00E964F8">
      <w:pPr>
        <w:pStyle w:val="Litera"/>
        <w:keepNext w:val="0"/>
        <w:keepLines w:val="0"/>
        <w:numPr>
          <w:ilvl w:val="4"/>
          <w:numId w:val="49"/>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przebieg obrad, a w szczególności: treść lub streszczenie wystąpień, teksty zgłoszonych i uchwalonych wniosków, odnotowanie zgłoszenia pisemnych wystąpień;</w:t>
      </w:r>
    </w:p>
    <w:p w14:paraId="0C6BB783" w14:textId="77777777" w:rsidR="00B1164A" w:rsidRPr="002C19F8" w:rsidRDefault="00B1164A" w:rsidP="00E964F8">
      <w:pPr>
        <w:pStyle w:val="Litera"/>
        <w:keepNext w:val="0"/>
        <w:keepLines w:val="0"/>
        <w:numPr>
          <w:ilvl w:val="4"/>
          <w:numId w:val="49"/>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przebieg głosowania i jej wyniki;</w:t>
      </w:r>
    </w:p>
    <w:p w14:paraId="1B6BD2D7" w14:textId="77777777" w:rsidR="00B1164A" w:rsidRPr="002C19F8" w:rsidRDefault="00B1164A" w:rsidP="00E964F8">
      <w:pPr>
        <w:pStyle w:val="Litera"/>
        <w:keepNext w:val="0"/>
        <w:keepLines w:val="0"/>
        <w:numPr>
          <w:ilvl w:val="4"/>
          <w:numId w:val="49"/>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podpis przewodniczącego i protokolanta.</w:t>
      </w:r>
    </w:p>
    <w:p w14:paraId="12844911"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Do protokołu dołącza się: listę zaproszonych gości, teksty uchwał przyjętych przez radę, protokoły głosowań tajnych, zgłoszone na piśmie wnioski, oświadczenia i inne dokumenty złożone do przewodniczącego rady pedagogicznej.</w:t>
      </w:r>
    </w:p>
    <w:p w14:paraId="77F3C52C"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Protokół sporządza się w ciągu 14 dni po zakończeniu obrad.</w:t>
      </w:r>
    </w:p>
    <w:p w14:paraId="5DE02B6F"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hAnsiTheme="minorHAnsi" w:cstheme="minorHAnsi"/>
          <w:color w:val="auto"/>
          <w:sz w:val="24"/>
        </w:rPr>
        <w:t>Protokoły z posiedzeń Rady organizowanych w trwającym roku szkolnym, przechowyw</w:t>
      </w:r>
      <w:r w:rsidR="00620B0B" w:rsidRPr="002C19F8">
        <w:rPr>
          <w:rFonts w:asciiTheme="minorHAnsi" w:hAnsiTheme="minorHAnsi" w:cstheme="minorHAnsi"/>
          <w:color w:val="auto"/>
          <w:sz w:val="24"/>
        </w:rPr>
        <w:t>ane są w segregatorze u</w:t>
      </w:r>
      <w:r w:rsidRPr="002C19F8">
        <w:rPr>
          <w:rFonts w:asciiTheme="minorHAnsi" w:hAnsiTheme="minorHAnsi" w:cstheme="minorHAnsi"/>
          <w:color w:val="auto"/>
          <w:sz w:val="24"/>
        </w:rPr>
        <w:t xml:space="preserve"> </w:t>
      </w:r>
      <w:r w:rsidR="003908BE" w:rsidRPr="002C19F8">
        <w:rPr>
          <w:rFonts w:asciiTheme="minorHAnsi" w:hAnsiTheme="minorHAnsi" w:cstheme="minorHAnsi"/>
          <w:color w:val="auto"/>
          <w:sz w:val="24"/>
        </w:rPr>
        <w:t>Dyrektora</w:t>
      </w:r>
      <w:r w:rsidRPr="002C19F8">
        <w:rPr>
          <w:rFonts w:asciiTheme="minorHAnsi" w:hAnsiTheme="minorHAnsi" w:cstheme="minorHAnsi"/>
          <w:color w:val="auto"/>
          <w:sz w:val="24"/>
        </w:rPr>
        <w:t xml:space="preserve"> szkoły.</w:t>
      </w:r>
    </w:p>
    <w:p w14:paraId="7BEF244D" w14:textId="77777777" w:rsidR="00BD58F9" w:rsidRPr="002C19F8" w:rsidRDefault="00B1164A" w:rsidP="00E964F8">
      <w:pPr>
        <w:pStyle w:val="Ustp"/>
        <w:keepNext w:val="0"/>
        <w:keepLines w:val="0"/>
        <w:numPr>
          <w:ilvl w:val="2"/>
          <w:numId w:val="211"/>
        </w:numPr>
        <w:ind w:left="0"/>
        <w:jc w:val="left"/>
        <w:rPr>
          <w:rFonts w:asciiTheme="minorHAnsi" w:hAnsiTheme="minorHAnsi" w:cstheme="minorHAnsi"/>
          <w:color w:val="auto"/>
          <w:sz w:val="24"/>
        </w:rPr>
      </w:pPr>
      <w:r w:rsidRPr="002C19F8">
        <w:rPr>
          <w:rFonts w:asciiTheme="minorHAnsi" w:hAnsiTheme="minorHAnsi" w:cstheme="minorHAnsi"/>
          <w:color w:val="auto"/>
          <w:sz w:val="24"/>
        </w:rPr>
        <w:t>Protokoły wraz z załącznikami tworzą księgę protokołów, którą po oprawieniu opatruje się klauzulą „Księga protokołów posiedzeń Rady Pedagogicznej Zespołu Szkół Ekonomiczno-Turystyczno-Hotelarskich im. Władysława Grabskiego w Łodzi</w:t>
      </w:r>
      <w:r w:rsidR="00BD58F9" w:rsidRPr="002C19F8">
        <w:rPr>
          <w:rFonts w:asciiTheme="minorHAnsi" w:hAnsiTheme="minorHAnsi" w:cstheme="minorHAnsi"/>
          <w:color w:val="auto"/>
          <w:sz w:val="24"/>
        </w:rPr>
        <w:t>.</w:t>
      </w:r>
      <w:r w:rsidRPr="002C19F8">
        <w:rPr>
          <w:rFonts w:asciiTheme="minorHAnsi" w:hAnsiTheme="minorHAnsi" w:cstheme="minorHAnsi"/>
          <w:color w:val="auto"/>
          <w:sz w:val="24"/>
        </w:rPr>
        <w:t xml:space="preserve"> </w:t>
      </w:r>
      <w:r w:rsidR="00BD58F9" w:rsidRPr="002C19F8">
        <w:rPr>
          <w:rFonts w:asciiTheme="minorHAnsi" w:hAnsiTheme="minorHAnsi" w:cstheme="minorHAnsi"/>
          <w:color w:val="auto"/>
          <w:sz w:val="24"/>
        </w:rPr>
        <w:t>Każda księga ma pnumeowane strony i jest prowdzona aż do zakończenia stron.</w:t>
      </w:r>
    </w:p>
    <w:p w14:paraId="20509C27" w14:textId="77777777" w:rsidR="00B1164A" w:rsidRPr="002C19F8" w:rsidRDefault="00B1164A" w:rsidP="00E964F8">
      <w:pPr>
        <w:pStyle w:val="Ustp"/>
        <w:keepNext w:val="0"/>
        <w:keepLines w:val="0"/>
        <w:numPr>
          <w:ilvl w:val="2"/>
          <w:numId w:val="211"/>
        </w:numPr>
        <w:ind w:left="0"/>
        <w:jc w:val="left"/>
        <w:rPr>
          <w:rFonts w:asciiTheme="minorHAnsi" w:hAnsiTheme="minorHAnsi" w:cstheme="minorHAnsi"/>
          <w:color w:val="auto"/>
          <w:sz w:val="24"/>
        </w:rPr>
      </w:pPr>
      <w:r w:rsidRPr="002C19F8">
        <w:rPr>
          <w:rFonts w:asciiTheme="minorHAnsi" w:hAnsiTheme="minorHAnsi" w:cstheme="minorHAnsi"/>
          <w:color w:val="auto"/>
          <w:sz w:val="24"/>
        </w:rPr>
        <w:t>Każdy nauczyciel ma prawo wglądu do protokołów, robienia notatek  i wypisów. Księgi protokołów udostępnia się tylko na terenie szkoły.</w:t>
      </w:r>
    </w:p>
    <w:p w14:paraId="4F835983" w14:textId="11585173" w:rsidR="00B1164A" w:rsidRPr="002C19F8" w:rsidRDefault="00B1164A" w:rsidP="00E964F8">
      <w:pPr>
        <w:pStyle w:val="Ustp"/>
        <w:keepNext w:val="0"/>
        <w:keepLines w:val="0"/>
        <w:numPr>
          <w:ilvl w:val="2"/>
          <w:numId w:val="211"/>
        </w:numPr>
        <w:ind w:left="0"/>
        <w:jc w:val="left"/>
        <w:rPr>
          <w:rFonts w:asciiTheme="minorHAnsi" w:hAnsiTheme="minorHAnsi" w:cstheme="minorHAnsi"/>
          <w:color w:val="auto"/>
          <w:sz w:val="24"/>
        </w:rPr>
      </w:pPr>
      <w:r w:rsidRPr="002C19F8">
        <w:rPr>
          <w:rFonts w:asciiTheme="minorHAnsi" w:hAnsiTheme="minorHAnsi" w:cstheme="minorHAnsi"/>
          <w:color w:val="auto"/>
          <w:sz w:val="24"/>
        </w:rPr>
        <w:t>W sprawach szczegółowych dotyczących sposobu funkcjonowania rady pedagogicznej, zakresu obowiązków, kompetencji i odpowiedzialności rady i zespołów stano</w:t>
      </w:r>
      <w:r w:rsidR="00E964F8" w:rsidRPr="002C19F8">
        <w:rPr>
          <w:rFonts w:asciiTheme="minorHAnsi" w:hAnsiTheme="minorHAnsi" w:cstheme="minorHAnsi"/>
          <w:color w:val="auto"/>
          <w:sz w:val="24"/>
        </w:rPr>
        <w:t>wi Regulamin Rady Pedagogicznej.</w:t>
      </w:r>
    </w:p>
    <w:p w14:paraId="7D0DCC28" w14:textId="764BF90F" w:rsidR="00B1164A" w:rsidRPr="002C19F8" w:rsidRDefault="00B1164A" w:rsidP="00E964F8">
      <w:pPr>
        <w:pStyle w:val="Ustp"/>
        <w:numPr>
          <w:ilvl w:val="2"/>
          <w:numId w:val="211"/>
        </w:numPr>
        <w:ind w:left="0"/>
        <w:jc w:val="left"/>
        <w:rPr>
          <w:rFonts w:asciiTheme="minorHAnsi" w:hAnsiTheme="minorHAnsi" w:cstheme="minorHAnsi"/>
          <w:color w:val="auto"/>
          <w:sz w:val="24"/>
        </w:rPr>
      </w:pPr>
      <w:r w:rsidRPr="002C19F8">
        <w:rPr>
          <w:rFonts w:asciiTheme="minorHAnsi" w:hAnsiTheme="minorHAnsi" w:cstheme="minorHAnsi"/>
          <w:color w:val="auto"/>
          <w:sz w:val="24"/>
        </w:rPr>
        <w:t>Nauczyciele są zobowiązani do nieujawniania spraw poruszanych na posiedzeniach Rady Pedagogicznej, które mogą naruszać dobro osobiste uczniów lub ich rodziców, a także nauczycieli i innych pracowników szkoły</w:t>
      </w:r>
      <w:r w:rsidR="00E964F8" w:rsidRPr="002C19F8">
        <w:rPr>
          <w:rFonts w:asciiTheme="minorHAnsi" w:hAnsiTheme="minorHAnsi" w:cstheme="minorHAnsi"/>
          <w:color w:val="auto"/>
          <w:sz w:val="24"/>
        </w:rPr>
        <w:t>.</w:t>
      </w:r>
    </w:p>
    <w:p w14:paraId="155E0502" w14:textId="77777777" w:rsidR="00B1164A" w:rsidRPr="002C19F8" w:rsidRDefault="00B1164A" w:rsidP="00B1164A">
      <w:pPr>
        <w:pStyle w:val="Rozdzia"/>
        <w:keepNext w:val="0"/>
        <w:keepLines w:val="0"/>
        <w:numPr>
          <w:ilvl w:val="0"/>
          <w:numId w:val="0"/>
        </w:numPr>
        <w:rPr>
          <w:rFonts w:asciiTheme="minorHAnsi" w:hAnsiTheme="minorHAnsi" w:cstheme="minorHAnsi"/>
          <w:color w:val="auto"/>
          <w:szCs w:val="24"/>
        </w:rPr>
      </w:pPr>
    </w:p>
    <w:p w14:paraId="52F2D58C" w14:textId="77777777" w:rsidR="00B1164A" w:rsidRPr="002C19F8" w:rsidRDefault="00D15FCC" w:rsidP="00D15FCC">
      <w:pPr>
        <w:pStyle w:val="Nagwek4-rozdzia"/>
        <w:rPr>
          <w:rFonts w:asciiTheme="minorHAnsi" w:hAnsiTheme="minorHAnsi" w:cstheme="minorHAnsi"/>
        </w:rPr>
      </w:pPr>
      <w:bookmarkStart w:id="74" w:name="_Toc216939633"/>
      <w:r w:rsidRPr="002C19F8">
        <w:rPr>
          <w:rFonts w:asciiTheme="minorHAnsi" w:hAnsiTheme="minorHAnsi" w:cstheme="minorHAnsi"/>
        </w:rPr>
        <w:t>Rozdział 3</w:t>
      </w:r>
      <w:r w:rsidR="00B1164A" w:rsidRPr="002C19F8">
        <w:rPr>
          <w:rFonts w:asciiTheme="minorHAnsi" w:hAnsiTheme="minorHAnsi" w:cstheme="minorHAnsi"/>
        </w:rPr>
        <w:br/>
      </w:r>
      <w:bookmarkStart w:id="75" w:name="_Toc13829900"/>
      <w:r w:rsidR="00B1164A" w:rsidRPr="002C19F8">
        <w:rPr>
          <w:rFonts w:asciiTheme="minorHAnsi" w:hAnsiTheme="minorHAnsi" w:cstheme="minorHAnsi"/>
        </w:rPr>
        <w:t>Rada Rodziców</w:t>
      </w:r>
      <w:bookmarkEnd w:id="74"/>
      <w:bookmarkEnd w:id="75"/>
    </w:p>
    <w:p w14:paraId="48F74210" w14:textId="4D44B7F1" w:rsidR="00B1164A" w:rsidRPr="002C19F8" w:rsidRDefault="00EE06C1" w:rsidP="00E964F8">
      <w:pPr>
        <w:pStyle w:val="Paragraf"/>
        <w:keepNext w:val="0"/>
        <w:keepLines w:val="0"/>
        <w:numPr>
          <w:ilvl w:val="0"/>
          <w:numId w:val="0"/>
        </w:numPr>
        <w:ind w:firstLine="567"/>
        <w:jc w:val="left"/>
        <w:rPr>
          <w:rFonts w:asciiTheme="minorHAnsi" w:eastAsia="Times New Roman" w:hAnsiTheme="minorHAnsi" w:cstheme="minorHAnsi"/>
          <w:b/>
          <w:sz w:val="24"/>
          <w:szCs w:val="24"/>
          <w:lang w:eastAsia="pl-PL"/>
        </w:rPr>
      </w:pPr>
      <w:r w:rsidRPr="002C19F8">
        <w:rPr>
          <w:rFonts w:asciiTheme="minorHAnsi" w:hAnsiTheme="minorHAnsi" w:cstheme="minorHAnsi"/>
          <w:b/>
          <w:sz w:val="24"/>
        </w:rPr>
        <w:t>§</w:t>
      </w:r>
      <w:r w:rsidR="00B1164A" w:rsidRPr="002C19F8">
        <w:rPr>
          <w:rFonts w:asciiTheme="minorHAnsi" w:eastAsia="Times New Roman" w:hAnsiTheme="minorHAnsi" w:cstheme="minorHAnsi"/>
          <w:b/>
          <w:sz w:val="24"/>
          <w:szCs w:val="24"/>
          <w:lang w:eastAsia="pl-PL"/>
        </w:rPr>
        <w:t xml:space="preserve"> </w:t>
      </w:r>
      <w:r w:rsidRPr="002C19F8">
        <w:rPr>
          <w:rFonts w:asciiTheme="minorHAnsi" w:hAnsiTheme="minorHAnsi" w:cstheme="minorHAnsi"/>
          <w:b/>
          <w:sz w:val="24"/>
        </w:rPr>
        <w:t>78.</w:t>
      </w:r>
      <w:r w:rsidR="00B1164A" w:rsidRPr="002C19F8">
        <w:rPr>
          <w:rFonts w:asciiTheme="minorHAnsi" w:eastAsia="Times New Roman" w:hAnsiTheme="minorHAnsi" w:cstheme="minorHAnsi"/>
          <w:b/>
          <w:sz w:val="24"/>
          <w:szCs w:val="24"/>
          <w:lang w:eastAsia="pl-PL"/>
        </w:rPr>
        <w:t xml:space="preserve"> 1.</w:t>
      </w:r>
      <w:r w:rsidR="00B1164A" w:rsidRPr="002C19F8">
        <w:rPr>
          <w:rFonts w:asciiTheme="minorHAnsi" w:eastAsia="Times New Roman" w:hAnsiTheme="minorHAnsi" w:cstheme="minorHAnsi"/>
          <w:sz w:val="24"/>
          <w:szCs w:val="24"/>
          <w:lang w:eastAsia="pl-PL"/>
        </w:rPr>
        <w:t xml:space="preserve"> Rada Rodziców jest kolegialnym organem szkoły.</w:t>
      </w:r>
    </w:p>
    <w:p w14:paraId="50AE305C" w14:textId="77777777" w:rsidR="0041604B" w:rsidRPr="002C19F8" w:rsidRDefault="00B1164A" w:rsidP="00E964F8">
      <w:pPr>
        <w:pStyle w:val="Ustp"/>
        <w:keepNext w:val="0"/>
        <w:keepLines w:val="0"/>
        <w:numPr>
          <w:ilvl w:val="2"/>
          <w:numId w:val="16"/>
        </w:numPr>
        <w:ind w:left="-254" w:firstLine="821"/>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Rada Rodziców reprezentuje ogół rodziców </w:t>
      </w:r>
      <w:r w:rsidR="0041604B" w:rsidRPr="002C19F8">
        <w:rPr>
          <w:rFonts w:asciiTheme="minorHAnsi" w:eastAsia="Times New Roman" w:hAnsiTheme="minorHAnsi" w:cstheme="minorHAnsi"/>
          <w:color w:val="auto"/>
          <w:sz w:val="24"/>
          <w:lang w:eastAsia="pl-PL"/>
        </w:rPr>
        <w:t xml:space="preserve">szkoły. </w:t>
      </w:r>
    </w:p>
    <w:p w14:paraId="45821D60" w14:textId="77777777" w:rsidR="00B1164A" w:rsidRPr="002C19F8" w:rsidRDefault="00B1164A" w:rsidP="00E964F8">
      <w:pPr>
        <w:pStyle w:val="Ustp"/>
        <w:keepNext w:val="0"/>
        <w:keepLines w:val="0"/>
        <w:numPr>
          <w:ilvl w:val="2"/>
          <w:numId w:val="16"/>
        </w:numPr>
        <w:ind w:left="0" w:firstLine="56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 s</w:t>
      </w:r>
      <w:r w:rsidR="002479CD" w:rsidRPr="002C19F8">
        <w:rPr>
          <w:rFonts w:asciiTheme="minorHAnsi" w:eastAsia="Times New Roman" w:hAnsiTheme="minorHAnsi" w:cstheme="minorHAnsi"/>
          <w:color w:val="auto"/>
          <w:sz w:val="24"/>
          <w:lang w:eastAsia="pl-PL"/>
        </w:rPr>
        <w:t>kład Rady Rodziców wchodzi trzech</w:t>
      </w:r>
      <w:r w:rsidRPr="002C19F8">
        <w:rPr>
          <w:rFonts w:asciiTheme="minorHAnsi" w:eastAsia="Times New Roman" w:hAnsiTheme="minorHAnsi" w:cstheme="minorHAnsi"/>
          <w:color w:val="auto"/>
          <w:sz w:val="24"/>
          <w:lang w:eastAsia="pl-PL"/>
        </w:rPr>
        <w:t xml:space="preserve"> przedstawiciel</w:t>
      </w:r>
      <w:r w:rsidR="002479CD" w:rsidRPr="002C19F8">
        <w:rPr>
          <w:rFonts w:asciiTheme="minorHAnsi" w:eastAsia="Times New Roman" w:hAnsiTheme="minorHAnsi" w:cstheme="minorHAnsi"/>
          <w:color w:val="auto"/>
          <w:sz w:val="24"/>
          <w:lang w:eastAsia="pl-PL"/>
        </w:rPr>
        <w:t>i</w:t>
      </w:r>
      <w:r w:rsidRPr="002C19F8">
        <w:rPr>
          <w:rFonts w:asciiTheme="minorHAnsi" w:eastAsia="Times New Roman" w:hAnsiTheme="minorHAnsi" w:cstheme="minorHAnsi"/>
          <w:color w:val="auto"/>
          <w:sz w:val="24"/>
          <w:lang w:eastAsia="pl-PL"/>
        </w:rPr>
        <w:t xml:space="preserve"> rodziców/prawnych opiekunów z każdego oddziału szkolnego wchodzącego w skład </w:t>
      </w:r>
      <w:r w:rsidRPr="002C19F8">
        <w:rPr>
          <w:rFonts w:asciiTheme="minorHAnsi" w:hAnsiTheme="minorHAnsi" w:cstheme="minorHAnsi"/>
          <w:color w:val="auto"/>
          <w:sz w:val="24"/>
        </w:rPr>
        <w:t>szkoły.</w:t>
      </w:r>
    </w:p>
    <w:p w14:paraId="2BADD18E" w14:textId="77777777" w:rsidR="00B1164A" w:rsidRPr="002C19F8" w:rsidRDefault="00B1164A" w:rsidP="00E964F8">
      <w:pPr>
        <w:pStyle w:val="Ustp"/>
        <w:keepNext w:val="0"/>
        <w:keepLines w:val="0"/>
        <w:numPr>
          <w:ilvl w:val="2"/>
          <w:numId w:val="77"/>
        </w:numPr>
        <w:ind w:firstLine="53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Celem Rady Rodziców jest reprezentowanie szkoły oraz podejmowanie działań zmierzających do doskonalenia jej statutowej działalności.</w:t>
      </w:r>
    </w:p>
    <w:p w14:paraId="464CFAB8" w14:textId="77777777" w:rsidR="00B1164A" w:rsidRPr="002C19F8" w:rsidRDefault="00B1164A" w:rsidP="00E964F8">
      <w:pPr>
        <w:pStyle w:val="Ustp"/>
        <w:numPr>
          <w:ilvl w:val="2"/>
          <w:numId w:val="215"/>
        </w:numPr>
        <w:ind w:firstLine="53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Szczególnym celem Rady Rodziców jest działanie na rzecz opiekuńczej i</w:t>
      </w:r>
      <w:r w:rsidR="001E4746"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wychowawczej funkcji szkoły.</w:t>
      </w:r>
    </w:p>
    <w:p w14:paraId="123B3F49" w14:textId="77777777" w:rsidR="00B1164A" w:rsidRPr="002C19F8" w:rsidRDefault="00B1164A" w:rsidP="00E964F8">
      <w:pPr>
        <w:pStyle w:val="Ustp"/>
        <w:numPr>
          <w:ilvl w:val="2"/>
          <w:numId w:val="215"/>
        </w:numPr>
        <w:ind w:left="-254" w:firstLine="821"/>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Zadaniem Rady Rodziców jest w szczególności</w:t>
      </w:r>
      <w:r w:rsidRPr="002C19F8">
        <w:rPr>
          <w:rFonts w:asciiTheme="minorHAnsi" w:eastAsia="Times New Roman" w:hAnsiTheme="minorHAnsi" w:cstheme="minorHAnsi"/>
          <w:b/>
          <w:color w:val="auto"/>
          <w:sz w:val="24"/>
          <w:lang w:eastAsia="pl-PL"/>
        </w:rPr>
        <w:t>:</w:t>
      </w:r>
    </w:p>
    <w:p w14:paraId="05F79037" w14:textId="77777777" w:rsidR="00B1164A" w:rsidRPr="002C19F8" w:rsidRDefault="00B1164A" w:rsidP="00D200E6">
      <w:pPr>
        <w:pStyle w:val="Punkt"/>
        <w:numPr>
          <w:ilvl w:val="0"/>
          <w:numId w:val="216"/>
        </w:numPr>
      </w:pPr>
      <w:r w:rsidRPr="002C19F8">
        <w:t>pobudzanie i organizowanie form aktywności rodziców na rzecz wspomagania realizacji celów i zadań szkoły;</w:t>
      </w:r>
    </w:p>
    <w:p w14:paraId="05644668" w14:textId="77777777" w:rsidR="00B1164A" w:rsidRPr="002C19F8" w:rsidRDefault="00B1164A" w:rsidP="00D200E6">
      <w:pPr>
        <w:pStyle w:val="Punkt"/>
        <w:numPr>
          <w:ilvl w:val="0"/>
          <w:numId w:val="216"/>
        </w:numPr>
      </w:pPr>
      <w:r w:rsidRPr="002C19F8">
        <w:t>gromadzenie funduszy niezbędnych dla wspierania działalności szkoły, a także ustalanie zasad użytkowania tych funduszy;</w:t>
      </w:r>
    </w:p>
    <w:p w14:paraId="72EDAEA3" w14:textId="77777777" w:rsidR="00B1164A" w:rsidRPr="002C19F8" w:rsidRDefault="00B1164A" w:rsidP="00D200E6">
      <w:pPr>
        <w:pStyle w:val="Punkt"/>
        <w:numPr>
          <w:ilvl w:val="0"/>
          <w:numId w:val="216"/>
        </w:numPr>
      </w:pPr>
      <w:r w:rsidRPr="002C19F8">
        <w:t>zapewnienie rodzicom we współdziałaniu z innymi organami szkoły, rzeczywistego wpływu na działalność szkoły, wśród nich zaś:</w:t>
      </w:r>
    </w:p>
    <w:p w14:paraId="23519F86" w14:textId="77777777" w:rsidR="00B1164A" w:rsidRPr="002C19F8" w:rsidRDefault="00B1164A" w:rsidP="004F66E4">
      <w:pPr>
        <w:pStyle w:val="Litera"/>
        <w:keepNext w:val="0"/>
        <w:keepLines w:val="0"/>
        <w:numPr>
          <w:ilvl w:val="0"/>
          <w:numId w:val="216"/>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znajomość zadań i zamierzeń dydaktyczno-wychowawczych w szkole i w klasie, uzyskania w każdym czasie rzetelnej informacji na temat swego dziecka i jego postępów lub trudności,</w:t>
      </w:r>
    </w:p>
    <w:p w14:paraId="0D619859" w14:textId="3645E75C" w:rsidR="00B1164A" w:rsidRPr="002C19F8" w:rsidRDefault="00B1164A" w:rsidP="004F66E4">
      <w:pPr>
        <w:pStyle w:val="Litera"/>
        <w:keepNext w:val="0"/>
        <w:keepLines w:val="0"/>
        <w:numPr>
          <w:ilvl w:val="0"/>
          <w:numId w:val="216"/>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znajomość statutu szkoły, regulaminów szkolnych, „Wewnątrzszkolnych zasad ocenian</w:t>
      </w:r>
      <w:r w:rsidR="004F66E4" w:rsidRPr="002C19F8">
        <w:rPr>
          <w:rFonts w:asciiTheme="minorHAnsi" w:eastAsia="Times New Roman" w:hAnsiTheme="minorHAnsi" w:cstheme="minorHAnsi"/>
          <w:color w:val="auto"/>
          <w:sz w:val="24"/>
          <w:szCs w:val="24"/>
          <w:lang w:eastAsia="pl-PL"/>
        </w:rPr>
        <w:t>ia”,</w:t>
      </w:r>
    </w:p>
    <w:p w14:paraId="741E3870" w14:textId="77777777" w:rsidR="00B1164A" w:rsidRPr="002C19F8" w:rsidRDefault="00B1164A" w:rsidP="004F66E4">
      <w:pPr>
        <w:pStyle w:val="Litera"/>
        <w:keepNext w:val="0"/>
        <w:keepLines w:val="0"/>
        <w:numPr>
          <w:ilvl w:val="0"/>
          <w:numId w:val="216"/>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uzyskiwania porad w sprawie wychowania i dalszego kształcenia swych dzieci,</w:t>
      </w:r>
    </w:p>
    <w:p w14:paraId="46682409" w14:textId="77777777" w:rsidR="00B1164A" w:rsidRPr="002C19F8" w:rsidRDefault="00B1164A" w:rsidP="004F66E4">
      <w:pPr>
        <w:pStyle w:val="Litera"/>
        <w:keepNext w:val="0"/>
        <w:keepLines w:val="0"/>
        <w:numPr>
          <w:ilvl w:val="0"/>
          <w:numId w:val="216"/>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wyrażania i przekazywania opinii na temat pracy szkoły,</w:t>
      </w:r>
    </w:p>
    <w:p w14:paraId="243B5725" w14:textId="2956BFAB" w:rsidR="00B1164A" w:rsidRPr="002C19F8" w:rsidRDefault="00B1164A" w:rsidP="004F66E4">
      <w:pPr>
        <w:pStyle w:val="Litera"/>
        <w:keepNext w:val="0"/>
        <w:keepLines w:val="0"/>
        <w:numPr>
          <w:ilvl w:val="0"/>
          <w:numId w:val="216"/>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określanie struktur działania ogó</w:t>
      </w:r>
      <w:r w:rsidR="004F66E4" w:rsidRPr="002C19F8">
        <w:rPr>
          <w:rFonts w:asciiTheme="minorHAnsi" w:eastAsia="Times New Roman" w:hAnsiTheme="minorHAnsi" w:cstheme="minorHAnsi"/>
          <w:color w:val="auto"/>
          <w:sz w:val="24"/>
          <w:szCs w:val="24"/>
          <w:lang w:eastAsia="pl-PL"/>
        </w:rPr>
        <w:t>łu rodziców oraz Rady Rodziców.</w:t>
      </w:r>
    </w:p>
    <w:p w14:paraId="138AF32C" w14:textId="41482827" w:rsidR="00B1164A" w:rsidRPr="002C19F8" w:rsidRDefault="00B1164A" w:rsidP="00E964F8">
      <w:pPr>
        <w:pStyle w:val="Ustp"/>
        <w:keepNext w:val="0"/>
        <w:keepLines w:val="0"/>
        <w:numPr>
          <w:ilvl w:val="2"/>
          <w:numId w:val="215"/>
        </w:numPr>
        <w:ind w:left="-254" w:firstLine="821"/>
        <w:jc w:val="left"/>
        <w:rPr>
          <w:rFonts w:asciiTheme="minorHAnsi" w:eastAsia="Times New Roman" w:hAnsiTheme="minorHAnsi" w:cstheme="minorHAnsi"/>
          <w:b/>
          <w:color w:val="auto"/>
          <w:sz w:val="24"/>
        </w:rPr>
      </w:pPr>
      <w:r w:rsidRPr="002C19F8">
        <w:rPr>
          <w:rFonts w:asciiTheme="minorHAnsi" w:eastAsia="Times New Roman" w:hAnsiTheme="minorHAnsi" w:cstheme="minorHAnsi"/>
          <w:color w:val="auto"/>
          <w:sz w:val="24"/>
        </w:rPr>
        <w:t xml:space="preserve">Rada Rodziców może występować do </w:t>
      </w:r>
      <w:r w:rsidR="003908BE" w:rsidRPr="002C19F8">
        <w:rPr>
          <w:rFonts w:asciiTheme="minorHAnsi" w:eastAsia="Times New Roman" w:hAnsiTheme="minorHAnsi" w:cstheme="minorHAnsi"/>
          <w:color w:val="auto"/>
          <w:sz w:val="24"/>
        </w:rPr>
        <w:t>Dyrektora</w:t>
      </w:r>
      <w:r w:rsidRPr="002C19F8">
        <w:rPr>
          <w:rFonts w:asciiTheme="minorHAnsi" w:eastAsia="Times New Roman" w:hAnsiTheme="minorHAnsi" w:cstheme="minorHAnsi"/>
          <w:color w:val="auto"/>
          <w:sz w:val="24"/>
        </w:rPr>
        <w:t xml:space="preserve"> i innych organów szkoły, organu prowadzącego szkołę oraz organu sprawującego nadzór pedagogiczny z wnioskami i opiniami we wszystkich sprawach szkoły.</w:t>
      </w:r>
    </w:p>
    <w:p w14:paraId="549F9276" w14:textId="77777777" w:rsidR="00B1164A" w:rsidRPr="002C19F8" w:rsidRDefault="00B1164A" w:rsidP="00E964F8">
      <w:pPr>
        <w:pStyle w:val="Ustp"/>
        <w:keepNext w:val="0"/>
        <w:keepLines w:val="0"/>
        <w:numPr>
          <w:ilvl w:val="2"/>
          <w:numId w:val="215"/>
        </w:numPr>
        <w:ind w:left="-254" w:firstLine="821"/>
        <w:jc w:val="left"/>
        <w:rPr>
          <w:rFonts w:asciiTheme="minorHAnsi" w:eastAsia="Times New Roman" w:hAnsiTheme="minorHAnsi" w:cstheme="minorHAnsi"/>
          <w:b/>
          <w:color w:val="auto"/>
          <w:sz w:val="24"/>
        </w:rPr>
      </w:pPr>
      <w:r w:rsidRPr="002C19F8">
        <w:rPr>
          <w:rFonts w:asciiTheme="minorHAnsi" w:eastAsia="Times New Roman" w:hAnsiTheme="minorHAnsi" w:cstheme="minorHAnsi"/>
          <w:color w:val="auto"/>
          <w:sz w:val="24"/>
        </w:rPr>
        <w:t>Do kompetencji Rady Rodziców należy:</w:t>
      </w:r>
    </w:p>
    <w:p w14:paraId="08C28A8B" w14:textId="77777777" w:rsidR="00B1164A" w:rsidRPr="002C19F8" w:rsidRDefault="00B1164A" w:rsidP="00D200E6">
      <w:pPr>
        <w:pStyle w:val="Punkt"/>
        <w:numPr>
          <w:ilvl w:val="0"/>
          <w:numId w:val="217"/>
        </w:numPr>
      </w:pPr>
      <w:r w:rsidRPr="002C19F8">
        <w:t>uchwalanie w porozumieniu z Radą Pedagogiczną:</w:t>
      </w:r>
    </w:p>
    <w:p w14:paraId="2A49A986" w14:textId="77777777" w:rsidR="00B1164A" w:rsidRPr="002C19F8" w:rsidRDefault="00EE06C1" w:rsidP="00E964F8">
      <w:pPr>
        <w:pStyle w:val="Litera"/>
        <w:keepNext w:val="0"/>
        <w:keepLines w:val="0"/>
        <w:numPr>
          <w:ilvl w:val="0"/>
          <w:numId w:val="218"/>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w:t>
      </w:r>
      <w:r w:rsidR="00B1164A" w:rsidRPr="002C19F8">
        <w:rPr>
          <w:rFonts w:asciiTheme="minorHAnsi" w:eastAsia="Times New Roman" w:hAnsiTheme="minorHAnsi" w:cstheme="minorHAnsi"/>
          <w:color w:val="auto"/>
          <w:sz w:val="24"/>
          <w:szCs w:val="24"/>
          <w:lang w:eastAsia="pl-PL"/>
        </w:rPr>
        <w:t>rogramu wychowawczo–profilaktycznego szkoły obejmującego wszystkie treści i działania o charakterze wychowawczym skierowane do uczniów, realizowanego przez nauczycieli oraz treści z zakresu profilaktyki dostosowane do potrzeb rozwojowych uczniów oraz potrzeb danego środowiska, obejmujące także treści i działania o charakterze profilaktycznym skierowane do nauczycie</w:t>
      </w:r>
      <w:r w:rsidRPr="002C19F8">
        <w:rPr>
          <w:rFonts w:asciiTheme="minorHAnsi" w:eastAsia="Times New Roman" w:hAnsiTheme="minorHAnsi" w:cstheme="minorHAnsi"/>
          <w:color w:val="auto"/>
          <w:sz w:val="24"/>
          <w:szCs w:val="24"/>
          <w:lang w:eastAsia="pl-PL"/>
        </w:rPr>
        <w:t>li i rodziców,</w:t>
      </w:r>
    </w:p>
    <w:p w14:paraId="66F947E7" w14:textId="77777777" w:rsidR="00B1164A" w:rsidRPr="002C19F8" w:rsidRDefault="00EE06C1" w:rsidP="00E964F8">
      <w:pPr>
        <w:pStyle w:val="Litera"/>
        <w:keepNext w:val="0"/>
        <w:keepLines w:val="0"/>
        <w:numPr>
          <w:ilvl w:val="0"/>
          <w:numId w:val="218"/>
        </w:numPr>
        <w:spacing w:after="120"/>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j</w:t>
      </w:r>
      <w:r w:rsidR="00B1164A" w:rsidRPr="002C19F8">
        <w:rPr>
          <w:rFonts w:asciiTheme="minorHAnsi" w:eastAsia="Times New Roman" w:hAnsiTheme="minorHAnsi" w:cstheme="minorHAnsi"/>
          <w:color w:val="auto"/>
          <w:sz w:val="24"/>
          <w:szCs w:val="24"/>
          <w:lang w:eastAsia="pl-PL"/>
        </w:rPr>
        <w:t xml:space="preserve">eżeli Rada Rodziców w terminie 30 dni od dnia rozpoczęcia roku szkolnego nie uzyska porozumienia z Radą Pedagogiczną w sprawie programu wychowawczo-profilaktycznego, program ten ustala </w:t>
      </w:r>
      <w:r w:rsidR="00C93118" w:rsidRPr="002C19F8">
        <w:rPr>
          <w:rFonts w:asciiTheme="minorHAnsi" w:eastAsia="Times New Roman" w:hAnsiTheme="minorHAnsi" w:cstheme="minorHAnsi"/>
          <w:color w:val="auto"/>
          <w:sz w:val="24"/>
          <w:szCs w:val="24"/>
          <w:lang w:eastAsia="pl-PL"/>
        </w:rPr>
        <w:t>dyrektor</w:t>
      </w:r>
      <w:r w:rsidR="00B1164A" w:rsidRPr="002C19F8">
        <w:rPr>
          <w:rFonts w:asciiTheme="minorHAnsi" w:eastAsia="Times New Roman" w:hAnsiTheme="minorHAnsi" w:cstheme="minorHAnsi"/>
          <w:color w:val="auto"/>
          <w:sz w:val="24"/>
          <w:szCs w:val="24"/>
          <w:lang w:eastAsia="pl-PL"/>
        </w:rPr>
        <w:t xml:space="preserve"> szkoły w uzgodnieniu z organem sprawującym nadzór pedagogiczny. Program ustalony przez </w:t>
      </w:r>
      <w:r w:rsidR="003908BE" w:rsidRPr="002C19F8">
        <w:rPr>
          <w:rFonts w:asciiTheme="minorHAnsi" w:eastAsia="Times New Roman" w:hAnsiTheme="minorHAnsi" w:cstheme="minorHAnsi"/>
          <w:color w:val="auto"/>
          <w:sz w:val="24"/>
          <w:szCs w:val="24"/>
          <w:lang w:eastAsia="pl-PL"/>
        </w:rPr>
        <w:t>Dyrektora</w:t>
      </w:r>
      <w:r w:rsidR="00B1164A" w:rsidRPr="002C19F8">
        <w:rPr>
          <w:rFonts w:asciiTheme="minorHAnsi" w:eastAsia="Times New Roman" w:hAnsiTheme="minorHAnsi" w:cstheme="minorHAnsi"/>
          <w:color w:val="auto"/>
          <w:sz w:val="24"/>
          <w:szCs w:val="24"/>
          <w:lang w:eastAsia="pl-PL"/>
        </w:rPr>
        <w:t xml:space="preserve"> szkoły obowiązuje do czasu uchwalenia programu przez Radę Rodziców w p</w:t>
      </w:r>
      <w:r w:rsidRPr="002C19F8">
        <w:rPr>
          <w:rFonts w:asciiTheme="minorHAnsi" w:eastAsia="Times New Roman" w:hAnsiTheme="minorHAnsi" w:cstheme="minorHAnsi"/>
          <w:color w:val="auto"/>
          <w:sz w:val="24"/>
          <w:szCs w:val="24"/>
          <w:lang w:eastAsia="pl-PL"/>
        </w:rPr>
        <w:t>orozumieniu z Radą Pedagogiczną.</w:t>
      </w:r>
    </w:p>
    <w:p w14:paraId="04485B0A" w14:textId="77777777" w:rsidR="00B1164A" w:rsidRPr="002C19F8" w:rsidRDefault="00B1164A" w:rsidP="00D200E6">
      <w:pPr>
        <w:pStyle w:val="Punkt"/>
        <w:numPr>
          <w:ilvl w:val="0"/>
          <w:numId w:val="217"/>
        </w:numPr>
      </w:pPr>
      <w:r w:rsidRPr="002C19F8">
        <w:t>opiniowanie programu i harmonogramu poprawy efektywności kształcenia lub wychowania szkoły;</w:t>
      </w:r>
    </w:p>
    <w:p w14:paraId="66D9343F" w14:textId="77777777" w:rsidR="00B1164A" w:rsidRPr="002C19F8" w:rsidRDefault="00B1164A" w:rsidP="00D200E6">
      <w:pPr>
        <w:pStyle w:val="Punkt"/>
        <w:numPr>
          <w:ilvl w:val="0"/>
          <w:numId w:val="217"/>
        </w:numPr>
      </w:pPr>
      <w:r w:rsidRPr="002C19F8">
        <w:t xml:space="preserve">opiniowanie projektów planów finansowych składanych przez </w:t>
      </w:r>
      <w:r w:rsidR="003908BE" w:rsidRPr="002C19F8">
        <w:t>Dyrektora</w:t>
      </w:r>
      <w:r w:rsidRPr="002C19F8">
        <w:t xml:space="preserve"> szkoły;</w:t>
      </w:r>
    </w:p>
    <w:p w14:paraId="35B635C5" w14:textId="77777777" w:rsidR="00B1164A" w:rsidRPr="002C19F8" w:rsidRDefault="00B1164A" w:rsidP="00D200E6">
      <w:pPr>
        <w:pStyle w:val="Punkt"/>
        <w:numPr>
          <w:ilvl w:val="0"/>
          <w:numId w:val="217"/>
        </w:numPr>
      </w:pPr>
      <w:r w:rsidRPr="002C19F8">
        <w:t xml:space="preserve">opiniowanie decyzji </w:t>
      </w:r>
      <w:r w:rsidR="003908BE" w:rsidRPr="002C19F8">
        <w:t>Dyrektora</w:t>
      </w:r>
      <w:r w:rsidRPr="002C19F8">
        <w:t xml:space="preserve">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2A399B16" w14:textId="77777777" w:rsidR="00B1164A" w:rsidRPr="002C19F8" w:rsidRDefault="00B1164A" w:rsidP="00D200E6">
      <w:pPr>
        <w:pStyle w:val="Punkt"/>
        <w:numPr>
          <w:ilvl w:val="0"/>
          <w:numId w:val="217"/>
        </w:numPr>
      </w:pPr>
      <w:r w:rsidRPr="002C19F8">
        <w:t>opiniowanie pracy nauczyciela do ustalenia oceny dorobku zawodowego nauczyciela za okres stażu. Rada Rodziców przedstawia swoją opinię na piśmie w terminie 14 dni od dnia otrzymania zawiadomienia o dokonywanej ocenie dorobku zawodowego. Nieprzedstawienie opinii nie wstrzymuje postępowania;</w:t>
      </w:r>
    </w:p>
    <w:p w14:paraId="7EFF70A2" w14:textId="69018E30" w:rsidR="00B1164A" w:rsidRPr="002C19F8" w:rsidRDefault="00B1164A" w:rsidP="00D200E6">
      <w:pPr>
        <w:pStyle w:val="Punkt"/>
        <w:numPr>
          <w:ilvl w:val="0"/>
          <w:numId w:val="217"/>
        </w:numPr>
      </w:pPr>
      <w:r w:rsidRPr="002C19F8">
        <w:t xml:space="preserve">opiniowanie decyzji </w:t>
      </w:r>
      <w:r w:rsidR="003908BE" w:rsidRPr="002C19F8">
        <w:t>Dyrektora</w:t>
      </w:r>
      <w:r w:rsidRPr="002C19F8">
        <w:t xml:space="preserve"> szkoły w sprawie wprowadzenia obowiązku noszenia przez uczniów na terenie szkoły jednolitego stroju. Wzór jednolitego stroju, określa </w:t>
      </w:r>
      <w:r w:rsidR="00C93118" w:rsidRPr="002C19F8">
        <w:t>dyrektor</w:t>
      </w:r>
      <w:r w:rsidRPr="002C19F8">
        <w:t xml:space="preserve"> szkoły </w:t>
      </w:r>
      <w:r w:rsidR="004F66E4" w:rsidRPr="002C19F8">
        <w:t>w porozumieniu z radą rodziców;</w:t>
      </w:r>
    </w:p>
    <w:p w14:paraId="2890E84B" w14:textId="77777777" w:rsidR="00B1164A" w:rsidRPr="002C19F8" w:rsidRDefault="00B1164A" w:rsidP="00D200E6">
      <w:pPr>
        <w:pStyle w:val="Punkt"/>
        <w:numPr>
          <w:ilvl w:val="0"/>
          <w:numId w:val="217"/>
        </w:numPr>
      </w:pPr>
      <w:r w:rsidRPr="002C19F8">
        <w:t xml:space="preserve">opiniowanie </w:t>
      </w:r>
      <w:r w:rsidR="002479CD" w:rsidRPr="002C19F8">
        <w:t>formy realizacji 1</w:t>
      </w:r>
      <w:r w:rsidRPr="002C19F8">
        <w:t xml:space="preserve"> godzin</w:t>
      </w:r>
      <w:r w:rsidR="002479CD" w:rsidRPr="002C19F8">
        <w:t>y</w:t>
      </w:r>
      <w:r w:rsidRPr="002C19F8">
        <w:t xml:space="preserve"> wychowania fizycznego;</w:t>
      </w:r>
    </w:p>
    <w:p w14:paraId="5A2C5F62" w14:textId="77777777" w:rsidR="00B1164A" w:rsidRPr="002C19F8" w:rsidRDefault="00B1164A" w:rsidP="00D200E6">
      <w:pPr>
        <w:pStyle w:val="Punkt"/>
        <w:numPr>
          <w:ilvl w:val="0"/>
          <w:numId w:val="217"/>
        </w:numPr>
      </w:pPr>
      <w:r w:rsidRPr="002C19F8">
        <w:t>opiniowanie dodatkowych dni wolnych od zajęć dydaktyczno-wychowawczych;</w:t>
      </w:r>
    </w:p>
    <w:p w14:paraId="73542025" w14:textId="4563259E" w:rsidR="00B1164A" w:rsidRPr="002C19F8" w:rsidRDefault="00B1164A" w:rsidP="00D200E6">
      <w:pPr>
        <w:pStyle w:val="Punkt"/>
        <w:numPr>
          <w:ilvl w:val="0"/>
          <w:numId w:val="217"/>
        </w:numPr>
      </w:pPr>
      <w:r w:rsidRPr="002C19F8">
        <w:t xml:space="preserve">opiniowanie ustalonych przez </w:t>
      </w:r>
      <w:r w:rsidR="003908BE" w:rsidRPr="002C19F8">
        <w:t>Dyrektora</w:t>
      </w:r>
      <w:r w:rsidRPr="002C19F8">
        <w:t xml:space="preserve"> podręczn</w:t>
      </w:r>
      <w:r w:rsidR="00E964F8" w:rsidRPr="002C19F8">
        <w:t xml:space="preserve">ików i materiałów edukacyjnych, </w:t>
      </w:r>
      <w:r w:rsidRPr="002C19F8">
        <w:t>w przypadku braku zgody pomiędzy nauczycielami przedm</w:t>
      </w:r>
      <w:r w:rsidR="00E964F8" w:rsidRPr="002C19F8">
        <w:t>iotu.</w:t>
      </w:r>
    </w:p>
    <w:p w14:paraId="7D621AB5" w14:textId="77777777" w:rsidR="00B1164A" w:rsidRPr="002C19F8" w:rsidRDefault="00B1164A" w:rsidP="00E964F8">
      <w:pPr>
        <w:pStyle w:val="Ustp"/>
        <w:numPr>
          <w:ilvl w:val="2"/>
          <w:numId w:val="215"/>
        </w:numPr>
        <w:ind w:left="-254" w:firstLine="821"/>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Rada Rodziców może:</w:t>
      </w:r>
    </w:p>
    <w:p w14:paraId="37A787EB" w14:textId="77777777" w:rsidR="00B1164A" w:rsidRPr="002C19F8" w:rsidRDefault="00B1164A" w:rsidP="00D200E6">
      <w:pPr>
        <w:pStyle w:val="Punkt"/>
        <w:numPr>
          <w:ilvl w:val="0"/>
          <w:numId w:val="219"/>
        </w:numPr>
      </w:pPr>
      <w:r w:rsidRPr="002C19F8">
        <w:t xml:space="preserve">wnioskować do </w:t>
      </w:r>
      <w:r w:rsidR="003908BE" w:rsidRPr="002C19F8">
        <w:t>Dyrektora</w:t>
      </w:r>
      <w:r w:rsidRPr="002C19F8">
        <w:t xml:space="preserve"> szkoły o dokonanie oceny nauczyciela, z wyjątkiem nauczyciela stażysty;</w:t>
      </w:r>
    </w:p>
    <w:p w14:paraId="31160715" w14:textId="77777777" w:rsidR="00B1164A" w:rsidRPr="002C19F8" w:rsidRDefault="00B1164A" w:rsidP="00D200E6">
      <w:pPr>
        <w:pStyle w:val="Punkt"/>
        <w:numPr>
          <w:ilvl w:val="0"/>
          <w:numId w:val="219"/>
        </w:numPr>
      </w:pPr>
      <w:r w:rsidRPr="002C19F8">
        <w:t xml:space="preserve">występować do </w:t>
      </w:r>
      <w:r w:rsidR="003908BE" w:rsidRPr="002C19F8">
        <w:t>Dyrektora</w:t>
      </w:r>
      <w:r w:rsidRPr="002C19F8">
        <w:t xml:space="preserve"> szkoły, innych organów szkoły, organu sprawującego nadzór pedagogiczny lub organu prowadzącego w wnioskami i opiniami we wszystkich sprawach szkolnych;</w:t>
      </w:r>
    </w:p>
    <w:p w14:paraId="351A79C3" w14:textId="77777777" w:rsidR="00B1164A" w:rsidRPr="002C19F8" w:rsidRDefault="00B1164A" w:rsidP="00D200E6">
      <w:pPr>
        <w:pStyle w:val="Punkt"/>
        <w:numPr>
          <w:ilvl w:val="0"/>
          <w:numId w:val="219"/>
        </w:numPr>
      </w:pPr>
      <w:r w:rsidRPr="002C19F8">
        <w:t xml:space="preserve">delegować swojego przedstawiciela do komisji konkursowej wyłaniającej kandydata na stanowisko </w:t>
      </w:r>
      <w:r w:rsidR="003908BE" w:rsidRPr="002C19F8">
        <w:t>Dyrektora</w:t>
      </w:r>
      <w:r w:rsidRPr="002C19F8">
        <w:t xml:space="preserve"> szkoły;</w:t>
      </w:r>
    </w:p>
    <w:p w14:paraId="53BDEC1B" w14:textId="77777777" w:rsidR="00B1164A" w:rsidRPr="002C19F8" w:rsidRDefault="00B1164A" w:rsidP="00D200E6">
      <w:pPr>
        <w:pStyle w:val="Punkt"/>
        <w:numPr>
          <w:ilvl w:val="0"/>
          <w:numId w:val="219"/>
        </w:numPr>
      </w:pPr>
      <w:r w:rsidRPr="002C19F8">
        <w:t>delegować swojego przedstawiciela do Zespołu Oceniającego, powołanego przez organ nadzorujący do rozpatrzenia odwołania nauczyciela od oceny pracy.</w:t>
      </w:r>
    </w:p>
    <w:p w14:paraId="38179F7A" w14:textId="77777777" w:rsidR="00B1164A" w:rsidRPr="002C19F8" w:rsidRDefault="00B1164A" w:rsidP="00E964F8">
      <w:pPr>
        <w:pStyle w:val="Ustp"/>
        <w:numPr>
          <w:ilvl w:val="2"/>
          <w:numId w:val="215"/>
        </w:numPr>
        <w:ind w:left="-254" w:firstLine="821"/>
        <w:jc w:val="left"/>
        <w:rPr>
          <w:rFonts w:asciiTheme="minorHAnsi" w:eastAsia="Times New Roman" w:hAnsiTheme="minorHAnsi" w:cstheme="minorHAnsi"/>
          <w:b/>
          <w:color w:val="auto"/>
          <w:sz w:val="24"/>
        </w:rPr>
      </w:pPr>
      <w:r w:rsidRPr="002C19F8">
        <w:rPr>
          <w:rFonts w:asciiTheme="minorHAnsi" w:eastAsia="Times New Roman" w:hAnsiTheme="minorHAnsi" w:cstheme="minorHAnsi"/>
          <w:color w:val="auto"/>
          <w:sz w:val="24"/>
        </w:rPr>
        <w:t xml:space="preserve">Rada Rodziców przeprowadza wybory rodziców, spośród swego grona, do komisji konkursowej na </w:t>
      </w:r>
      <w:r w:rsidR="003908BE" w:rsidRPr="002C19F8">
        <w:rPr>
          <w:rFonts w:asciiTheme="minorHAnsi" w:eastAsia="Times New Roman" w:hAnsiTheme="minorHAnsi" w:cstheme="minorHAnsi"/>
          <w:color w:val="auto"/>
          <w:sz w:val="24"/>
        </w:rPr>
        <w:t>Dyrektora</w:t>
      </w:r>
      <w:r w:rsidRPr="002C19F8">
        <w:rPr>
          <w:rFonts w:asciiTheme="minorHAnsi" w:eastAsia="Times New Roman" w:hAnsiTheme="minorHAnsi" w:cstheme="minorHAnsi"/>
          <w:color w:val="auto"/>
          <w:sz w:val="24"/>
        </w:rPr>
        <w:t xml:space="preserve"> szkoły.</w:t>
      </w:r>
    </w:p>
    <w:p w14:paraId="7D4DD2B9" w14:textId="77777777" w:rsidR="00B1164A" w:rsidRPr="002C19F8" w:rsidRDefault="00B1164A" w:rsidP="00E964F8">
      <w:pPr>
        <w:pStyle w:val="Ustp"/>
        <w:numPr>
          <w:ilvl w:val="2"/>
          <w:numId w:val="215"/>
        </w:numPr>
        <w:ind w:left="-254" w:firstLine="821"/>
        <w:jc w:val="left"/>
        <w:rPr>
          <w:rFonts w:asciiTheme="minorHAnsi" w:eastAsia="Times New Roman" w:hAnsiTheme="minorHAnsi" w:cstheme="minorHAnsi"/>
          <w:b/>
          <w:color w:val="auto"/>
          <w:sz w:val="24"/>
        </w:rPr>
      </w:pPr>
      <w:r w:rsidRPr="002C19F8">
        <w:rPr>
          <w:rFonts w:asciiTheme="minorHAnsi" w:eastAsia="Times New Roman" w:hAnsiTheme="minorHAnsi" w:cstheme="minorHAnsi"/>
          <w:color w:val="auto"/>
          <w:sz w:val="24"/>
        </w:rPr>
        <w:t>Rada Rodziców uchwala regulamin swojej działalności, w którym określa w szczególności:</w:t>
      </w:r>
    </w:p>
    <w:p w14:paraId="2D9A0762" w14:textId="77777777" w:rsidR="00B1164A" w:rsidRPr="002C19F8" w:rsidRDefault="00B1164A" w:rsidP="00D200E6">
      <w:pPr>
        <w:pStyle w:val="Punkt"/>
        <w:numPr>
          <w:ilvl w:val="0"/>
          <w:numId w:val="220"/>
        </w:numPr>
      </w:pPr>
      <w:r w:rsidRPr="002C19F8">
        <w:t>wewnętrzną strukturę i tryb pracy rady;</w:t>
      </w:r>
    </w:p>
    <w:p w14:paraId="0919FDF7" w14:textId="77777777" w:rsidR="00B1164A" w:rsidRPr="002C19F8" w:rsidRDefault="00B1164A" w:rsidP="00D200E6">
      <w:pPr>
        <w:pStyle w:val="Punkt"/>
        <w:numPr>
          <w:ilvl w:val="0"/>
          <w:numId w:val="220"/>
        </w:numPr>
      </w:pPr>
      <w:r w:rsidRPr="002C19F8">
        <w:t>szczegółowy tryb wyborów do rad oddziałowych i rady rodziców;</w:t>
      </w:r>
    </w:p>
    <w:p w14:paraId="4530AB85" w14:textId="77777777" w:rsidR="00B1164A" w:rsidRPr="002C19F8" w:rsidRDefault="00B1164A" w:rsidP="00D200E6">
      <w:pPr>
        <w:pStyle w:val="Punkt"/>
        <w:numPr>
          <w:ilvl w:val="0"/>
          <w:numId w:val="220"/>
        </w:numPr>
      </w:pPr>
      <w:r w:rsidRPr="002C19F8">
        <w:t>zasady wydatkowania funduszy rady rodziców.</w:t>
      </w:r>
    </w:p>
    <w:p w14:paraId="7730EF65" w14:textId="77777777" w:rsidR="00B1164A" w:rsidRPr="002C19F8" w:rsidRDefault="00B1164A" w:rsidP="00E964F8">
      <w:pPr>
        <w:pStyle w:val="Ustp"/>
        <w:numPr>
          <w:ilvl w:val="2"/>
          <w:numId w:val="215"/>
        </w:numPr>
        <w:spacing w:before="120" w:after="240"/>
        <w:ind w:left="-254" w:firstLine="821"/>
        <w:jc w:val="left"/>
        <w:rPr>
          <w:rFonts w:asciiTheme="minorHAnsi" w:eastAsia="Times New Roman" w:hAnsiTheme="minorHAnsi" w:cstheme="minorHAnsi"/>
          <w:b/>
          <w:color w:val="auto"/>
          <w:sz w:val="24"/>
        </w:rPr>
      </w:pPr>
      <w:r w:rsidRPr="002C19F8">
        <w:rPr>
          <w:rFonts w:asciiTheme="minorHAnsi" w:eastAsia="Times New Roman" w:hAnsiTheme="minorHAnsi" w:cstheme="minorHAnsi"/>
          <w:color w:val="auto"/>
          <w:sz w:val="24"/>
        </w:rPr>
        <w:t>Tryb wyboru członków rady:</w:t>
      </w:r>
    </w:p>
    <w:p w14:paraId="2B5CECFB" w14:textId="77777777" w:rsidR="00B1164A" w:rsidRPr="002C19F8" w:rsidRDefault="00B1164A" w:rsidP="00D200E6">
      <w:pPr>
        <w:pStyle w:val="Punkt"/>
        <w:numPr>
          <w:ilvl w:val="0"/>
          <w:numId w:val="221"/>
        </w:numPr>
      </w:pPr>
      <w:r w:rsidRPr="002C19F8">
        <w:t>wybory przeprowadza się na pierwszym zebraniu rodziców w każdym roku szkolnym;</w:t>
      </w:r>
    </w:p>
    <w:p w14:paraId="26FC1341" w14:textId="77777777" w:rsidR="00B1164A" w:rsidRPr="002C19F8" w:rsidRDefault="00B1164A" w:rsidP="00D200E6">
      <w:pPr>
        <w:pStyle w:val="Punkt"/>
        <w:numPr>
          <w:ilvl w:val="0"/>
          <w:numId w:val="221"/>
        </w:numPr>
      </w:pPr>
      <w:r w:rsidRPr="002C19F8">
        <w:t xml:space="preserve">datę wyboru do Rady Rodziców, </w:t>
      </w:r>
      <w:r w:rsidR="00C93118" w:rsidRPr="002C19F8">
        <w:t>dyrektor</w:t>
      </w:r>
      <w:r w:rsidRPr="002C19F8">
        <w:t xml:space="preserve"> podaje do wiadomości rodziców, nauczycieli i uczniów nie później niż na 10 dni przed terminem wyborów;</w:t>
      </w:r>
    </w:p>
    <w:p w14:paraId="2F7B75B0" w14:textId="77777777" w:rsidR="00B1164A" w:rsidRPr="002C19F8" w:rsidRDefault="00B1164A" w:rsidP="00D200E6">
      <w:pPr>
        <w:pStyle w:val="Punkt"/>
        <w:numPr>
          <w:ilvl w:val="0"/>
          <w:numId w:val="221"/>
        </w:numPr>
      </w:pPr>
      <w:r w:rsidRPr="002C19F8">
        <w:t>wybory do Rady Rodziców przeprowadza się według następujących zasad:</w:t>
      </w:r>
    </w:p>
    <w:p w14:paraId="2E5EA8F2" w14:textId="77777777" w:rsidR="00B1164A" w:rsidRPr="002C19F8" w:rsidRDefault="00B1164A" w:rsidP="00E964F8">
      <w:pPr>
        <w:pStyle w:val="Litera"/>
        <w:keepNext w:val="0"/>
        <w:keepLines w:val="0"/>
        <w:numPr>
          <w:ilvl w:val="0"/>
          <w:numId w:val="222"/>
        </w:numPr>
        <w:ind w:left="113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wybory są powszechne, równe, tajne i większościowe,</w:t>
      </w:r>
    </w:p>
    <w:p w14:paraId="008414C0" w14:textId="77777777" w:rsidR="00B1164A" w:rsidRPr="002C19F8" w:rsidRDefault="00B1164A" w:rsidP="00E964F8">
      <w:pPr>
        <w:pStyle w:val="Litera"/>
        <w:keepNext w:val="0"/>
        <w:keepLines w:val="0"/>
        <w:numPr>
          <w:ilvl w:val="0"/>
          <w:numId w:val="222"/>
        </w:numPr>
        <w:ind w:left="113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w wyborach czynne i bierne prawo wyborcze ma jeden rodzic lub opiekun ucznia szkoły,</w:t>
      </w:r>
    </w:p>
    <w:p w14:paraId="661CAC24" w14:textId="77777777" w:rsidR="00B1164A" w:rsidRPr="002C19F8" w:rsidRDefault="00B1164A" w:rsidP="00E964F8">
      <w:pPr>
        <w:pStyle w:val="Litera"/>
        <w:keepNext w:val="0"/>
        <w:keepLines w:val="0"/>
        <w:numPr>
          <w:ilvl w:val="0"/>
          <w:numId w:val="222"/>
        </w:numPr>
        <w:ind w:left="113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 xml:space="preserve">do Rady Rodziców wybiera się </w:t>
      </w:r>
      <w:r w:rsidR="007E501B" w:rsidRPr="002C19F8">
        <w:rPr>
          <w:rFonts w:asciiTheme="minorHAnsi" w:eastAsia="Times New Roman" w:hAnsiTheme="minorHAnsi" w:cstheme="minorHAnsi"/>
          <w:color w:val="auto"/>
          <w:sz w:val="24"/>
          <w:szCs w:val="24"/>
          <w:lang w:eastAsia="pl-PL"/>
        </w:rPr>
        <w:t>po trzech przedstawicieli</w:t>
      </w:r>
      <w:r w:rsidRPr="002C19F8">
        <w:rPr>
          <w:rFonts w:asciiTheme="minorHAnsi" w:eastAsia="Times New Roman" w:hAnsiTheme="minorHAnsi" w:cstheme="minorHAnsi"/>
          <w:color w:val="auto"/>
          <w:sz w:val="24"/>
          <w:szCs w:val="24"/>
          <w:lang w:eastAsia="pl-PL"/>
        </w:rPr>
        <w:t xml:space="preserve"> rad oddziałowych, </w:t>
      </w:r>
    </w:p>
    <w:p w14:paraId="7504C93A" w14:textId="77777777" w:rsidR="00B1164A" w:rsidRPr="002C19F8" w:rsidRDefault="00B1164A" w:rsidP="00E964F8">
      <w:pPr>
        <w:pStyle w:val="Litera"/>
        <w:keepNext w:val="0"/>
        <w:keepLines w:val="0"/>
        <w:numPr>
          <w:ilvl w:val="0"/>
          <w:numId w:val="222"/>
        </w:numPr>
        <w:ind w:left="113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 xml:space="preserve">komisję wyborczą powołują rodzice na zebraniu wyborczym rodziców, </w:t>
      </w:r>
    </w:p>
    <w:p w14:paraId="53A8ADCE" w14:textId="77777777" w:rsidR="00B1164A" w:rsidRPr="002C19F8" w:rsidRDefault="00B1164A" w:rsidP="00E964F8">
      <w:pPr>
        <w:pStyle w:val="Litera"/>
        <w:keepNext w:val="0"/>
        <w:keepLines w:val="0"/>
        <w:numPr>
          <w:ilvl w:val="0"/>
          <w:numId w:val="222"/>
        </w:numPr>
        <w:ind w:left="113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wychowawca klasy zapewnia odpowiednie warunki pracy komisji wyborczej i organizację wyborów,</w:t>
      </w:r>
    </w:p>
    <w:p w14:paraId="09209BDE" w14:textId="77777777" w:rsidR="00B1164A" w:rsidRPr="002C19F8" w:rsidRDefault="00B1164A" w:rsidP="00E964F8">
      <w:pPr>
        <w:pStyle w:val="Litera"/>
        <w:keepNext w:val="0"/>
        <w:keepLines w:val="0"/>
        <w:numPr>
          <w:ilvl w:val="0"/>
          <w:numId w:val="222"/>
        </w:numPr>
        <w:ind w:left="113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członkami Rady Rodziców zostają kandydaci</w:t>
      </w:r>
      <w:r w:rsidR="007E501B" w:rsidRPr="002C19F8">
        <w:rPr>
          <w:rFonts w:asciiTheme="minorHAnsi" w:eastAsia="Times New Roman" w:hAnsiTheme="minorHAnsi" w:cstheme="minorHAnsi"/>
          <w:color w:val="auto"/>
          <w:sz w:val="24"/>
          <w:szCs w:val="24"/>
          <w:lang w:eastAsia="pl-PL"/>
        </w:rPr>
        <w:t>,</w:t>
      </w:r>
      <w:r w:rsidRPr="002C19F8">
        <w:rPr>
          <w:rFonts w:asciiTheme="minorHAnsi" w:eastAsia="Times New Roman" w:hAnsiTheme="minorHAnsi" w:cstheme="minorHAnsi"/>
          <w:color w:val="auto"/>
          <w:sz w:val="24"/>
          <w:szCs w:val="24"/>
          <w:lang w:eastAsia="pl-PL"/>
        </w:rPr>
        <w:t xml:space="preserve"> którzy otrzymali największą liczbę głosów,</w:t>
      </w:r>
    </w:p>
    <w:p w14:paraId="430859EE" w14:textId="77777777" w:rsidR="00B1164A" w:rsidRPr="002C19F8" w:rsidRDefault="00B1164A" w:rsidP="00E964F8">
      <w:pPr>
        <w:pStyle w:val="Litera"/>
        <w:keepNext w:val="0"/>
        <w:keepLines w:val="0"/>
        <w:numPr>
          <w:ilvl w:val="0"/>
          <w:numId w:val="222"/>
        </w:numPr>
        <w:ind w:left="113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organem odwoławczym na działalność komisji wyborczych je</w:t>
      </w:r>
      <w:r w:rsidR="00C93118" w:rsidRPr="002C19F8">
        <w:rPr>
          <w:rFonts w:asciiTheme="minorHAnsi" w:eastAsia="Times New Roman" w:hAnsiTheme="minorHAnsi" w:cstheme="minorHAnsi"/>
          <w:color w:val="auto"/>
          <w:sz w:val="24"/>
          <w:szCs w:val="24"/>
          <w:lang w:eastAsia="pl-PL"/>
        </w:rPr>
        <w:t>st dyrektor s</w:t>
      </w:r>
      <w:r w:rsidRPr="002C19F8">
        <w:rPr>
          <w:rFonts w:asciiTheme="minorHAnsi" w:eastAsia="Times New Roman" w:hAnsiTheme="minorHAnsi" w:cstheme="minorHAnsi"/>
          <w:color w:val="auto"/>
          <w:sz w:val="24"/>
          <w:szCs w:val="24"/>
          <w:lang w:eastAsia="pl-PL"/>
        </w:rPr>
        <w:t>zkoły,</w:t>
      </w:r>
    </w:p>
    <w:p w14:paraId="326EE7D6" w14:textId="77777777" w:rsidR="00B1164A" w:rsidRPr="002C19F8" w:rsidRDefault="00B1164A" w:rsidP="00E964F8">
      <w:pPr>
        <w:pStyle w:val="Litera"/>
        <w:keepNext w:val="0"/>
        <w:keepLines w:val="0"/>
        <w:numPr>
          <w:ilvl w:val="0"/>
          <w:numId w:val="222"/>
        </w:numPr>
        <w:ind w:left="113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skargi i uwagi na działalność komisji wyborczych, wyborcy mogą składać do 3 dni po dacie wyborów.</w:t>
      </w:r>
    </w:p>
    <w:p w14:paraId="63C0D78E" w14:textId="77777777" w:rsidR="00B1164A" w:rsidRPr="002C19F8" w:rsidRDefault="00B1164A" w:rsidP="00E964F8">
      <w:pPr>
        <w:pStyle w:val="Ustp"/>
        <w:keepNext w:val="0"/>
        <w:keepLines w:val="0"/>
        <w:numPr>
          <w:ilvl w:val="2"/>
          <w:numId w:val="215"/>
        </w:numPr>
        <w:ind w:left="-254" w:firstLine="821"/>
        <w:jc w:val="left"/>
        <w:rPr>
          <w:rFonts w:asciiTheme="minorHAnsi" w:eastAsia="Times New Roman" w:hAnsiTheme="minorHAnsi" w:cstheme="minorHAnsi"/>
          <w:b/>
          <w:color w:val="auto"/>
          <w:sz w:val="24"/>
        </w:rPr>
      </w:pPr>
      <w:r w:rsidRPr="002C19F8">
        <w:rPr>
          <w:rFonts w:asciiTheme="minorHAnsi" w:eastAsia="Times New Roman" w:hAnsiTheme="minorHAnsi" w:cstheme="minorHAnsi"/>
          <w:color w:val="auto"/>
          <w:sz w:val="24"/>
        </w:rPr>
        <w:t>W celu wspierania działalności statutowej szkoły, Rada Rodziców może gromadzić fundusze z dobrowolnych składek rodziców oraz innych źródeł. Zasady wydatkowania funduszy rady rodziców określa regulamin.</w:t>
      </w:r>
    </w:p>
    <w:p w14:paraId="781A421E" w14:textId="77777777" w:rsidR="00B1164A" w:rsidRPr="002C19F8" w:rsidRDefault="00B1164A" w:rsidP="00E964F8">
      <w:pPr>
        <w:pStyle w:val="Ustp"/>
        <w:keepNext w:val="0"/>
        <w:keepLines w:val="0"/>
        <w:numPr>
          <w:ilvl w:val="2"/>
          <w:numId w:val="215"/>
        </w:numPr>
        <w:ind w:left="-254" w:firstLine="821"/>
        <w:jc w:val="left"/>
        <w:rPr>
          <w:rFonts w:asciiTheme="minorHAnsi" w:eastAsia="Times New Roman" w:hAnsiTheme="minorHAnsi" w:cstheme="minorHAnsi"/>
          <w:b/>
          <w:color w:val="auto"/>
          <w:sz w:val="24"/>
        </w:rPr>
      </w:pPr>
      <w:r w:rsidRPr="002C19F8">
        <w:rPr>
          <w:rFonts w:asciiTheme="minorHAnsi" w:hAnsiTheme="minorHAnsi" w:cstheme="minorHAnsi"/>
          <w:color w:val="auto"/>
          <w:sz w:val="24"/>
        </w:rPr>
        <w:t>W zebraniach rady rodziców może ucze</w:t>
      </w:r>
      <w:r w:rsidR="007E501B" w:rsidRPr="002C19F8">
        <w:rPr>
          <w:rFonts w:asciiTheme="minorHAnsi" w:hAnsiTheme="minorHAnsi" w:cstheme="minorHAnsi"/>
          <w:color w:val="auto"/>
          <w:sz w:val="24"/>
        </w:rPr>
        <w:t>stniczyć pielęgniarka środowiskowa</w:t>
      </w:r>
      <w:r w:rsidRPr="002C19F8">
        <w:rPr>
          <w:rFonts w:asciiTheme="minorHAnsi" w:hAnsiTheme="minorHAnsi" w:cstheme="minorHAnsi"/>
          <w:color w:val="auto"/>
          <w:sz w:val="24"/>
        </w:rPr>
        <w:t xml:space="preserve"> w celu omówienia zagadnień z zakresu edukacji zdrowotnej i promocji zdrowia uczniów, z</w:t>
      </w:r>
      <w:r w:rsidR="001E4746" w:rsidRPr="002C19F8">
        <w:rPr>
          <w:rFonts w:asciiTheme="minorHAnsi" w:hAnsiTheme="minorHAnsi" w:cstheme="minorHAnsi"/>
          <w:color w:val="auto"/>
          <w:sz w:val="24"/>
        </w:rPr>
        <w:t> </w:t>
      </w:r>
      <w:r w:rsidRPr="002C19F8">
        <w:rPr>
          <w:rFonts w:asciiTheme="minorHAnsi" w:hAnsiTheme="minorHAnsi" w:cstheme="minorHAnsi"/>
          <w:color w:val="auto"/>
          <w:sz w:val="24"/>
        </w:rPr>
        <w:t>zachowaniem w tajemnicy informacji o stanie zdrowia uczniów.</w:t>
      </w:r>
    </w:p>
    <w:p w14:paraId="22676971" w14:textId="77777777" w:rsidR="00B1164A" w:rsidRPr="002C19F8" w:rsidRDefault="00B1164A" w:rsidP="00B1164A">
      <w:pPr>
        <w:rPr>
          <w:rFonts w:asciiTheme="minorHAnsi" w:hAnsiTheme="minorHAnsi" w:cstheme="minorHAnsi"/>
          <w:sz w:val="18"/>
          <w:szCs w:val="24"/>
        </w:rPr>
      </w:pPr>
    </w:p>
    <w:p w14:paraId="7444E74B" w14:textId="77777777" w:rsidR="00B1164A" w:rsidRPr="002C19F8" w:rsidRDefault="00D15FCC" w:rsidP="00D15FCC">
      <w:pPr>
        <w:pStyle w:val="Nagwek4-rozdzia"/>
        <w:rPr>
          <w:rFonts w:asciiTheme="minorHAnsi" w:hAnsiTheme="minorHAnsi" w:cstheme="minorHAnsi"/>
        </w:rPr>
      </w:pPr>
      <w:bookmarkStart w:id="76" w:name="_Toc216939634"/>
      <w:r w:rsidRPr="002C19F8">
        <w:rPr>
          <w:rFonts w:asciiTheme="minorHAnsi" w:hAnsiTheme="minorHAnsi" w:cstheme="minorHAnsi"/>
        </w:rPr>
        <w:t>Rozdział 4</w:t>
      </w:r>
      <w:r w:rsidR="00B1164A" w:rsidRPr="002C19F8">
        <w:rPr>
          <w:rFonts w:asciiTheme="minorHAnsi" w:hAnsiTheme="minorHAnsi" w:cstheme="minorHAnsi"/>
        </w:rPr>
        <w:br/>
      </w:r>
      <w:bookmarkStart w:id="77" w:name="_Toc13829901"/>
      <w:r w:rsidR="00B1164A" w:rsidRPr="002C19F8">
        <w:rPr>
          <w:rFonts w:asciiTheme="minorHAnsi" w:hAnsiTheme="minorHAnsi" w:cstheme="minorHAnsi"/>
        </w:rPr>
        <w:t>Samorząd uczniowski</w:t>
      </w:r>
      <w:bookmarkEnd w:id="76"/>
      <w:bookmarkEnd w:id="77"/>
    </w:p>
    <w:p w14:paraId="126A20E2" w14:textId="77777777" w:rsidR="00B1164A" w:rsidRPr="002C19F8" w:rsidRDefault="00B1164A" w:rsidP="00E964F8">
      <w:pPr>
        <w:pStyle w:val="Paragraf"/>
        <w:keepNext w:val="0"/>
        <w:keepLines w:val="0"/>
        <w:numPr>
          <w:ilvl w:val="1"/>
          <w:numId w:val="50"/>
        </w:numPr>
        <w:ind w:left="567" w:firstLine="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1.</w:t>
      </w:r>
      <w:r w:rsidRPr="002C19F8">
        <w:rPr>
          <w:rFonts w:asciiTheme="minorHAnsi" w:eastAsia="Times New Roman" w:hAnsiTheme="minorHAnsi" w:cstheme="minorHAnsi"/>
          <w:sz w:val="24"/>
          <w:szCs w:val="24"/>
          <w:lang w:eastAsia="pl-PL"/>
        </w:rPr>
        <w:t xml:space="preserve"> W </w:t>
      </w:r>
      <w:r w:rsidRPr="002C19F8">
        <w:rPr>
          <w:rFonts w:asciiTheme="minorHAnsi" w:hAnsiTheme="minorHAnsi" w:cstheme="minorHAnsi"/>
          <w:sz w:val="24"/>
          <w:szCs w:val="24"/>
        </w:rPr>
        <w:t>Zespole Szkół Ekonomiczno-Turystyczno-Hotelarskich im. Władysława Grabskiego w Łodzi z siedzibami przy ul. Dr</w:t>
      </w:r>
      <w:r w:rsidR="000A1751" w:rsidRPr="002C19F8">
        <w:rPr>
          <w:rFonts w:asciiTheme="minorHAnsi" w:hAnsiTheme="minorHAnsi" w:cstheme="minorHAnsi"/>
          <w:sz w:val="24"/>
          <w:szCs w:val="24"/>
        </w:rPr>
        <w:t>ewnowskiej 171 i aleja 1 Maja 89</w:t>
      </w:r>
      <w:r w:rsidRPr="002C19F8">
        <w:rPr>
          <w:rFonts w:asciiTheme="minorHAnsi" w:hAnsiTheme="minorHAnsi" w:cstheme="minorHAnsi"/>
          <w:sz w:val="24"/>
          <w:szCs w:val="24"/>
        </w:rPr>
        <w:t xml:space="preserve"> </w:t>
      </w:r>
      <w:r w:rsidRPr="002C19F8">
        <w:rPr>
          <w:rFonts w:asciiTheme="minorHAnsi" w:eastAsia="Times New Roman" w:hAnsiTheme="minorHAnsi" w:cstheme="minorHAnsi"/>
          <w:sz w:val="24"/>
          <w:szCs w:val="24"/>
          <w:lang w:eastAsia="pl-PL"/>
        </w:rPr>
        <w:t>działa Samorząd Uczniowski, zwany dalej Samorządem.</w:t>
      </w:r>
    </w:p>
    <w:p w14:paraId="0C7C42AA" w14:textId="77777777" w:rsidR="00B1164A" w:rsidRPr="002C19F8" w:rsidRDefault="00B1164A" w:rsidP="00E964F8">
      <w:pPr>
        <w:pStyle w:val="Ustp"/>
        <w:keepNext w:val="0"/>
        <w:keepLines w:val="0"/>
        <w:numPr>
          <w:ilvl w:val="2"/>
          <w:numId w:val="17"/>
        </w:numPr>
        <w:ind w:left="597" w:firstLine="112"/>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Samorząd tworzą wszyscy uczniowie szkoły.</w:t>
      </w:r>
    </w:p>
    <w:p w14:paraId="16162EF4" w14:textId="77777777" w:rsidR="00B1164A" w:rsidRPr="002C19F8" w:rsidRDefault="00B1164A" w:rsidP="00E964F8">
      <w:pPr>
        <w:pStyle w:val="Ustp"/>
        <w:keepNext w:val="0"/>
        <w:keepLines w:val="0"/>
        <w:numPr>
          <w:ilvl w:val="2"/>
          <w:numId w:val="78"/>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Organy Samorządu są jedynymi reprezentantami ogółu uczniów.</w:t>
      </w:r>
    </w:p>
    <w:p w14:paraId="6C140D25" w14:textId="77777777" w:rsidR="00B1164A" w:rsidRPr="002C19F8" w:rsidRDefault="00B1164A" w:rsidP="00E964F8">
      <w:pPr>
        <w:pStyle w:val="Ustp"/>
        <w:keepNext w:val="0"/>
        <w:keepLines w:val="0"/>
        <w:numPr>
          <w:ilvl w:val="2"/>
          <w:numId w:val="223"/>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Zasady wybierania i działania organów Samorządu określa regulamin uchwalany przez ogół uczniów w głosowaniu równym, tajnym i powszechnym.</w:t>
      </w:r>
    </w:p>
    <w:p w14:paraId="584941B8" w14:textId="77777777" w:rsidR="00B1164A" w:rsidRPr="002C19F8" w:rsidRDefault="00B1164A" w:rsidP="00E964F8">
      <w:pPr>
        <w:pStyle w:val="Ustp"/>
        <w:keepNext w:val="0"/>
        <w:keepLines w:val="0"/>
        <w:numPr>
          <w:ilvl w:val="2"/>
          <w:numId w:val="223"/>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 Regulamin Samorządu nie może być sprzeczny ze Statutem Szkoły.</w:t>
      </w:r>
    </w:p>
    <w:p w14:paraId="0D6B24A9" w14:textId="77777777" w:rsidR="00B1164A" w:rsidRPr="002C19F8" w:rsidRDefault="00B1164A" w:rsidP="00E964F8">
      <w:pPr>
        <w:pStyle w:val="Ustp"/>
        <w:keepNext w:val="0"/>
        <w:keepLines w:val="0"/>
        <w:numPr>
          <w:ilvl w:val="2"/>
          <w:numId w:val="223"/>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Samorząd może przedsta</w:t>
      </w:r>
      <w:r w:rsidR="00C93118" w:rsidRPr="002C19F8">
        <w:rPr>
          <w:rFonts w:asciiTheme="minorHAnsi" w:eastAsia="Times New Roman" w:hAnsiTheme="minorHAnsi" w:cstheme="minorHAnsi"/>
          <w:color w:val="auto"/>
          <w:sz w:val="24"/>
          <w:lang w:eastAsia="pl-PL"/>
        </w:rPr>
        <w:t>wiać Radzie Pedagogicznej oraz dyrektor</w:t>
      </w:r>
      <w:r w:rsidRPr="002C19F8">
        <w:rPr>
          <w:rFonts w:asciiTheme="minorHAnsi" w:eastAsia="Times New Roman" w:hAnsiTheme="minorHAnsi" w:cstheme="minorHAnsi"/>
          <w:color w:val="auto"/>
          <w:sz w:val="24"/>
          <w:lang w:eastAsia="pl-PL"/>
        </w:rPr>
        <w:t>owi wnioski i opinie we wszystkich sprawach Szkoły, w szczególności dotyczących realizacji podstawowych praw uczniów, takich jak:</w:t>
      </w:r>
    </w:p>
    <w:p w14:paraId="626A21B0" w14:textId="77777777" w:rsidR="00B1164A" w:rsidRPr="002C19F8" w:rsidRDefault="00B1164A" w:rsidP="00D200E6">
      <w:pPr>
        <w:pStyle w:val="Punkt"/>
        <w:numPr>
          <w:ilvl w:val="0"/>
          <w:numId w:val="224"/>
        </w:numPr>
      </w:pPr>
      <w:r w:rsidRPr="002C19F8">
        <w:t>prawo do zapoznawania się z programem nauczania, z jego treścią, celem i</w:t>
      </w:r>
      <w:r w:rsidR="001E4746" w:rsidRPr="002C19F8">
        <w:t> </w:t>
      </w:r>
      <w:r w:rsidRPr="002C19F8">
        <w:t>stawianymi wymaganiami;</w:t>
      </w:r>
    </w:p>
    <w:p w14:paraId="1C9B42EB" w14:textId="1D7AC6F9" w:rsidR="00B1164A" w:rsidRPr="002C19F8" w:rsidRDefault="00B1164A" w:rsidP="00D200E6">
      <w:pPr>
        <w:pStyle w:val="Punkt"/>
        <w:numPr>
          <w:ilvl w:val="0"/>
          <w:numId w:val="224"/>
        </w:numPr>
      </w:pPr>
      <w:r w:rsidRPr="002C19F8">
        <w:t>prawo do jawnej i umotywowanej oceny postępów w nauce i zachowaniu;</w:t>
      </w:r>
    </w:p>
    <w:p w14:paraId="0B62ED04" w14:textId="0A300FD5" w:rsidR="00B1164A" w:rsidRPr="002C19F8" w:rsidRDefault="00B1164A" w:rsidP="00D200E6">
      <w:pPr>
        <w:pStyle w:val="Punkt"/>
        <w:numPr>
          <w:ilvl w:val="0"/>
          <w:numId w:val="224"/>
        </w:numPr>
      </w:pPr>
      <w:r w:rsidRPr="002C19F8">
        <w:t>prawo do organizacji życia szkolnego, umożliwiające zachowanie właściwych proporcji między wysiłkiem szkolnym a możliwością rozwijania i zaspokajania własnych zainteresowań;</w:t>
      </w:r>
    </w:p>
    <w:p w14:paraId="6D2B7C68" w14:textId="70DC1BE4" w:rsidR="00B1164A" w:rsidRPr="002C19F8" w:rsidRDefault="00B1164A" w:rsidP="00D200E6">
      <w:pPr>
        <w:pStyle w:val="Punkt"/>
        <w:numPr>
          <w:ilvl w:val="0"/>
          <w:numId w:val="224"/>
        </w:numPr>
      </w:pPr>
      <w:r w:rsidRPr="002C19F8">
        <w:t>prawo redagowania i wydawania gazety szkolnej;</w:t>
      </w:r>
    </w:p>
    <w:p w14:paraId="38508656" w14:textId="4726FEE7" w:rsidR="00B1164A" w:rsidRPr="002C19F8" w:rsidRDefault="00B1164A" w:rsidP="00D200E6">
      <w:pPr>
        <w:pStyle w:val="Punkt"/>
        <w:numPr>
          <w:ilvl w:val="0"/>
          <w:numId w:val="224"/>
        </w:numPr>
      </w:pPr>
      <w:r w:rsidRPr="002C19F8">
        <w:t>prawo organizowania działalności kulturalnej, oświatowej, sportowej oraz rozrywkowej zgodnie z własnymi potrzebami i możliwościami o</w:t>
      </w:r>
      <w:r w:rsidR="00C93118" w:rsidRPr="002C19F8">
        <w:t>rganizacyjnymi, w</w:t>
      </w:r>
      <w:r w:rsidR="001E4746" w:rsidRPr="002C19F8">
        <w:t> </w:t>
      </w:r>
      <w:r w:rsidR="00C93118" w:rsidRPr="002C19F8">
        <w:t xml:space="preserve">porozumieniu </w:t>
      </w:r>
      <w:r w:rsidRPr="002C19F8">
        <w:t xml:space="preserve">z </w:t>
      </w:r>
      <w:r w:rsidR="00C93118" w:rsidRPr="002C19F8">
        <w:t>dyrektor</w:t>
      </w:r>
      <w:r w:rsidRPr="002C19F8">
        <w:t>em;</w:t>
      </w:r>
    </w:p>
    <w:p w14:paraId="043E6218" w14:textId="3E0DAE2C" w:rsidR="00B1164A" w:rsidRPr="002C19F8" w:rsidRDefault="00B1164A" w:rsidP="00D200E6">
      <w:pPr>
        <w:pStyle w:val="Punkt"/>
        <w:numPr>
          <w:ilvl w:val="0"/>
          <w:numId w:val="224"/>
        </w:numPr>
      </w:pPr>
      <w:r w:rsidRPr="002C19F8">
        <w:t>prawo wyboru nauczyciela pełniącego rolę opiekuna Samorządu;</w:t>
      </w:r>
    </w:p>
    <w:p w14:paraId="6845E5D1" w14:textId="2DDFA80D" w:rsidR="00B1164A" w:rsidRPr="002C19F8" w:rsidRDefault="00B1164A" w:rsidP="00D200E6">
      <w:pPr>
        <w:pStyle w:val="Punkt"/>
        <w:numPr>
          <w:ilvl w:val="0"/>
          <w:numId w:val="224"/>
        </w:numPr>
      </w:pPr>
      <w:r w:rsidRPr="002C19F8">
        <w:t>opiniowania organizacji szkoły, a szc</w:t>
      </w:r>
      <w:r w:rsidR="00D55CE8" w:rsidRPr="002C19F8">
        <w:t>zególności dni wolnych od zajęć;</w:t>
      </w:r>
    </w:p>
    <w:p w14:paraId="5C8E7E7B" w14:textId="783EBAEF" w:rsidR="00B1164A" w:rsidRPr="002C19F8" w:rsidRDefault="00D55CE8" w:rsidP="00D200E6">
      <w:pPr>
        <w:pStyle w:val="Punkt"/>
        <w:numPr>
          <w:ilvl w:val="0"/>
          <w:numId w:val="224"/>
        </w:numPr>
      </w:pPr>
      <w:r w:rsidRPr="002C19F8">
        <w:t>s</w:t>
      </w:r>
      <w:r w:rsidR="00B1164A" w:rsidRPr="002C19F8">
        <w:t xml:space="preserve">amorząd w porozumieniu z </w:t>
      </w:r>
      <w:r w:rsidR="00C93118" w:rsidRPr="002C19F8">
        <w:t>dyrektor</w:t>
      </w:r>
      <w:r w:rsidR="00B1164A" w:rsidRPr="002C19F8">
        <w:t>em szkoły może podejmować d</w:t>
      </w:r>
      <w:r w:rsidRPr="002C19F8">
        <w:t>ziałania z</w:t>
      </w:r>
      <w:r w:rsidR="001E4746" w:rsidRPr="002C19F8">
        <w:t> </w:t>
      </w:r>
      <w:r w:rsidRPr="002C19F8">
        <w:t>zakresu wolontariatu;</w:t>
      </w:r>
    </w:p>
    <w:p w14:paraId="619722AD" w14:textId="77777777" w:rsidR="00B1164A" w:rsidRPr="002C19F8" w:rsidRDefault="00B1164A" w:rsidP="00D200E6">
      <w:pPr>
        <w:pStyle w:val="Punkt"/>
        <w:numPr>
          <w:ilvl w:val="0"/>
          <w:numId w:val="224"/>
        </w:numPr>
      </w:pPr>
      <w:r w:rsidRPr="002C19F8">
        <w:t>opiekunem rady wolontariatu jest nauczyci</w:t>
      </w:r>
      <w:r w:rsidR="00D55CE8" w:rsidRPr="002C19F8">
        <w:t>el- opiekun samorządu szkolnego;</w:t>
      </w:r>
    </w:p>
    <w:p w14:paraId="7E1A398F" w14:textId="77777777" w:rsidR="00B1164A" w:rsidRPr="002C19F8" w:rsidRDefault="00B1164A" w:rsidP="00D200E6">
      <w:pPr>
        <w:pStyle w:val="Punkt"/>
        <w:numPr>
          <w:ilvl w:val="0"/>
          <w:numId w:val="224"/>
        </w:numPr>
      </w:pPr>
      <w:r w:rsidRPr="002C19F8">
        <w:t xml:space="preserve">w działaniach wolontariatu uczestniczyć mogą wszyscy chętni </w:t>
      </w:r>
      <w:r w:rsidR="00D55CE8" w:rsidRPr="002C19F8">
        <w:t>nauczyciele, uczniowie, rodzice;</w:t>
      </w:r>
    </w:p>
    <w:p w14:paraId="4F1F26AC" w14:textId="77777777" w:rsidR="00B1164A" w:rsidRPr="002C19F8" w:rsidRDefault="00D55CE8" w:rsidP="00D200E6">
      <w:pPr>
        <w:pStyle w:val="Punkt"/>
        <w:numPr>
          <w:ilvl w:val="0"/>
          <w:numId w:val="224"/>
        </w:numPr>
      </w:pPr>
      <w:r w:rsidRPr="002C19F8">
        <w:t>r</w:t>
      </w:r>
      <w:r w:rsidR="00B1164A" w:rsidRPr="002C19F8">
        <w:t>ada wolontariatu powoływana przez samorząd, pełni funkcję społecznego organu szkoły, który wybiera, opiniuje oferty działań, diagnozuje potrzeby społeczne w</w:t>
      </w:r>
      <w:r w:rsidR="001E4746" w:rsidRPr="002C19F8">
        <w:t> </w:t>
      </w:r>
      <w:r w:rsidR="00B1164A" w:rsidRPr="002C19F8">
        <w:t>środowisk</w:t>
      </w:r>
      <w:r w:rsidRPr="002C19F8">
        <w:t>u szkolnym lub otoczeniu szkoły;</w:t>
      </w:r>
    </w:p>
    <w:p w14:paraId="791B7AE8" w14:textId="77777777" w:rsidR="00B1164A" w:rsidRPr="002C19F8" w:rsidRDefault="00D55CE8" w:rsidP="00D200E6">
      <w:pPr>
        <w:pStyle w:val="Punkt"/>
        <w:numPr>
          <w:ilvl w:val="0"/>
          <w:numId w:val="224"/>
        </w:numPr>
      </w:pPr>
      <w:r w:rsidRPr="002C19F8">
        <w:t>r</w:t>
      </w:r>
      <w:r w:rsidR="00B1164A" w:rsidRPr="002C19F8">
        <w:t>ada wolontariatu wspólnie ze swoim opiekunem przedkłada Prezydium Samorządu Uczniowskiego plan działań, który zostaje uwzględniony w planie pracy Samorządu Uczniowskiego na dany rok szkolny i następnie organizuje przygotowanie swoich członków do konkretnych działań poprzez szkolenia w zakresie zasad obowiązujących przy współpracy z konkretną insty</w:t>
      </w:r>
      <w:r w:rsidRPr="002C19F8">
        <w:t>tucją czy grupą potrzebujących;</w:t>
      </w:r>
    </w:p>
    <w:p w14:paraId="2E472219" w14:textId="77777777" w:rsidR="00B1164A" w:rsidRPr="002C19F8" w:rsidRDefault="00D55CE8" w:rsidP="00D200E6">
      <w:pPr>
        <w:pStyle w:val="Punkt"/>
        <w:numPr>
          <w:ilvl w:val="0"/>
          <w:numId w:val="224"/>
        </w:numPr>
      </w:pPr>
      <w:r w:rsidRPr="002C19F8">
        <w:t>w</w:t>
      </w:r>
      <w:r w:rsidR="00B1164A" w:rsidRPr="002C19F8">
        <w:t xml:space="preserve"> szkole mogą działać, z wyjątkiem partii i organizacji politycznych, stowarzyszenia i inne organizacje, a w szczególności organizacje harcerskie, których celem statutowym jest działalność wychowawcza albo rozszerzanie i wzbogacanie form działalności dydaktycznej, wychowawczej, op</w:t>
      </w:r>
      <w:r w:rsidRPr="002C19F8">
        <w:t>iekuńczej i innowacyjnej szkoły;</w:t>
      </w:r>
    </w:p>
    <w:p w14:paraId="79F3F0D2" w14:textId="77777777" w:rsidR="00B1164A" w:rsidRPr="002C19F8" w:rsidRDefault="00D55CE8" w:rsidP="00D200E6">
      <w:pPr>
        <w:pStyle w:val="Punkt"/>
        <w:numPr>
          <w:ilvl w:val="0"/>
          <w:numId w:val="224"/>
        </w:numPr>
      </w:pPr>
      <w:r w:rsidRPr="002C19F8">
        <w:t>p</w:t>
      </w:r>
      <w:r w:rsidR="00B1164A" w:rsidRPr="002C19F8">
        <w:t xml:space="preserve">odjęcie działalności w szkole lub placówce przez stowarzyszenie lub inną organizację, wymaga uzyskania zgody </w:t>
      </w:r>
      <w:r w:rsidR="003908BE" w:rsidRPr="002C19F8">
        <w:t>Dyrektora</w:t>
      </w:r>
      <w:r w:rsidR="00B1164A" w:rsidRPr="002C19F8">
        <w:t xml:space="preserve"> szkoły wyrażonej po uprzednim uzgodnieniu warunków tej działalności oraz po uzyskaniu </w:t>
      </w:r>
      <w:r w:rsidRPr="002C19F8">
        <w:t>pozytywnej opinii rady rodziców;</w:t>
      </w:r>
    </w:p>
    <w:p w14:paraId="1E6A9D08" w14:textId="0067275D" w:rsidR="00B1164A" w:rsidRPr="002C19F8" w:rsidRDefault="00D55CE8" w:rsidP="00D200E6">
      <w:pPr>
        <w:pStyle w:val="Punkt"/>
        <w:numPr>
          <w:ilvl w:val="0"/>
          <w:numId w:val="224"/>
        </w:numPr>
      </w:pPr>
      <w:r w:rsidRPr="002C19F8">
        <w:t>p</w:t>
      </w:r>
      <w:r w:rsidR="00B1164A" w:rsidRPr="002C19F8">
        <w:t>odmiot, do którego Samorząd skierował zapytanie lub wniosek, winien ustosunkować się do treści zapytania lub wniosku w ciągu najpóźniej 14 dni. Sprawy pilne wymagają odpowiedzi niezw</w:t>
      </w:r>
      <w:r w:rsidR="00E964F8" w:rsidRPr="002C19F8">
        <w:t>łocznej.</w:t>
      </w:r>
    </w:p>
    <w:p w14:paraId="7B16EF61" w14:textId="2FA5A34E" w:rsidR="00B1164A" w:rsidRPr="002C19F8" w:rsidRDefault="00B1164A" w:rsidP="00E964F8">
      <w:pPr>
        <w:pStyle w:val="Ustp"/>
        <w:keepNext w:val="0"/>
        <w:keepLines w:val="0"/>
        <w:numPr>
          <w:ilvl w:val="2"/>
          <w:numId w:val="223"/>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Samorząd ma prawo opiniować, na wniosek </w:t>
      </w:r>
      <w:r w:rsidR="003908BE" w:rsidRPr="002C19F8">
        <w:rPr>
          <w:rFonts w:asciiTheme="minorHAnsi" w:eastAsia="Times New Roman" w:hAnsiTheme="minorHAnsi" w:cstheme="minorHAnsi"/>
          <w:color w:val="auto"/>
          <w:sz w:val="24"/>
          <w:lang w:eastAsia="pl-PL"/>
        </w:rPr>
        <w:t>Dyrektora</w:t>
      </w:r>
      <w:r w:rsidRPr="002C19F8">
        <w:rPr>
          <w:rFonts w:asciiTheme="minorHAnsi" w:eastAsia="Times New Roman" w:hAnsiTheme="minorHAnsi" w:cstheme="minorHAnsi"/>
          <w:color w:val="auto"/>
          <w:sz w:val="24"/>
          <w:lang w:eastAsia="pl-PL"/>
        </w:rPr>
        <w:t xml:space="preserve"> Szkoły — pracę nauczycieli Szkoły, dla których </w:t>
      </w:r>
      <w:r w:rsidR="00C93118"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dok</w:t>
      </w:r>
      <w:r w:rsidR="00E964F8" w:rsidRPr="002C19F8">
        <w:rPr>
          <w:rFonts w:asciiTheme="minorHAnsi" w:eastAsia="Times New Roman" w:hAnsiTheme="minorHAnsi" w:cstheme="minorHAnsi"/>
          <w:color w:val="auto"/>
          <w:sz w:val="24"/>
          <w:lang w:eastAsia="pl-PL"/>
        </w:rPr>
        <w:t>onuje oceny ich pracy zawodowej.</w:t>
      </w:r>
    </w:p>
    <w:p w14:paraId="39EA5446" w14:textId="77777777" w:rsidR="00B1164A" w:rsidRPr="002C19F8" w:rsidRDefault="00B1164A" w:rsidP="00E964F8">
      <w:pPr>
        <w:pStyle w:val="Ustp"/>
        <w:keepNext w:val="0"/>
        <w:keepLines w:val="0"/>
        <w:numPr>
          <w:ilvl w:val="2"/>
          <w:numId w:val="223"/>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Uczniowie mają prawo odwołać organy Samorządu na wniosek podpisany przez 20% uczniów szkoły. </w:t>
      </w:r>
    </w:p>
    <w:p w14:paraId="6DAFDAF7" w14:textId="77777777" w:rsidR="00B1164A" w:rsidRPr="002C19F8" w:rsidRDefault="00B1164A" w:rsidP="00E964F8">
      <w:pPr>
        <w:pStyle w:val="Ustp"/>
        <w:keepNext w:val="0"/>
        <w:keepLines w:val="0"/>
        <w:numPr>
          <w:ilvl w:val="2"/>
          <w:numId w:val="223"/>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 razie zaistnienia sytuacji opisanej w ust. 8, stosuje się następującą procedurę:</w:t>
      </w:r>
    </w:p>
    <w:p w14:paraId="0E703842" w14:textId="77777777" w:rsidR="00B1164A" w:rsidRPr="002C19F8" w:rsidRDefault="00B1164A" w:rsidP="00D200E6">
      <w:pPr>
        <w:pStyle w:val="Punkt"/>
        <w:numPr>
          <w:ilvl w:val="0"/>
          <w:numId w:val="225"/>
        </w:numPr>
      </w:pPr>
      <w:r w:rsidRPr="002C19F8">
        <w:t xml:space="preserve">wniosek poparty przez stosowną liczbę uczniów — wraz z propozycjami kandydatów do objęcia stanowisk w organach Samorządu — wnioskodawcy przedkładają </w:t>
      </w:r>
      <w:r w:rsidR="00C93118" w:rsidRPr="002C19F8">
        <w:t>dyrektor</w:t>
      </w:r>
      <w:r w:rsidRPr="002C19F8">
        <w:t>owi Szkoły;</w:t>
      </w:r>
    </w:p>
    <w:p w14:paraId="022AFFA4" w14:textId="77777777" w:rsidR="00B1164A" w:rsidRPr="002C19F8" w:rsidRDefault="00C93118" w:rsidP="00D200E6">
      <w:pPr>
        <w:pStyle w:val="Punkt"/>
        <w:numPr>
          <w:ilvl w:val="0"/>
          <w:numId w:val="225"/>
        </w:numPr>
      </w:pPr>
      <w:r w:rsidRPr="002C19F8">
        <w:t>Dyrektor</w:t>
      </w:r>
      <w:r w:rsidR="00B1164A" w:rsidRPr="002C19F8">
        <w:t xml:space="preserve"> Szkoły może podjąć się mediacji w celu zażegnania sporu wynikłego wśród uczniów; może to zadanie zlecić opiekunom Samorządu lub nauczycielom pełniącym funkcje kierownicze w szkole;</w:t>
      </w:r>
    </w:p>
    <w:p w14:paraId="469DEAE1" w14:textId="77777777" w:rsidR="00B1164A" w:rsidRPr="002C19F8" w:rsidRDefault="00B1164A" w:rsidP="00D200E6">
      <w:pPr>
        <w:pStyle w:val="Punkt"/>
        <w:numPr>
          <w:ilvl w:val="0"/>
          <w:numId w:val="225"/>
        </w:numPr>
      </w:pPr>
      <w:r w:rsidRPr="002C19F8">
        <w:t>jeśli sporu nie udało się zażegnać, ogłasza się wybory nowych organów Samorządu;</w:t>
      </w:r>
    </w:p>
    <w:p w14:paraId="33488B57" w14:textId="77777777" w:rsidR="00B1164A" w:rsidRPr="002C19F8" w:rsidRDefault="00B1164A" w:rsidP="00D200E6">
      <w:pPr>
        <w:pStyle w:val="Punkt"/>
        <w:numPr>
          <w:ilvl w:val="0"/>
          <w:numId w:val="225"/>
        </w:numPr>
      </w:pPr>
      <w:r w:rsidRPr="002C19F8">
        <w:t>wybory winny się odbyć w ciągu dwóch tygodni od ich ogłoszenia;</w:t>
      </w:r>
    </w:p>
    <w:p w14:paraId="01164BAC" w14:textId="0AA14EF1" w:rsidR="00B1164A" w:rsidRPr="002C19F8" w:rsidRDefault="00B1164A" w:rsidP="00D200E6">
      <w:pPr>
        <w:pStyle w:val="Punkt"/>
        <w:numPr>
          <w:ilvl w:val="0"/>
          <w:numId w:val="225"/>
        </w:numPr>
      </w:pPr>
      <w:r w:rsidRPr="002C19F8">
        <w:t>regulacje dotyczące zwyczajnego wyboru organów Samorządu obowiązujące w</w:t>
      </w:r>
      <w:r w:rsidR="001E4746" w:rsidRPr="002C19F8">
        <w:t> </w:t>
      </w:r>
      <w:r w:rsidRPr="002C19F8">
        <w:t>Szkole stosuje się odpowiednio.</w:t>
      </w:r>
    </w:p>
    <w:p w14:paraId="695E38DB" w14:textId="77777777" w:rsidR="00E964F8" w:rsidRPr="002C19F8" w:rsidRDefault="00E964F8" w:rsidP="00E964F8">
      <w:pPr>
        <w:pStyle w:val="Punkt"/>
        <w:ind w:left="786"/>
      </w:pPr>
    </w:p>
    <w:p w14:paraId="4F61A866" w14:textId="6ECF6A98" w:rsidR="00B1164A" w:rsidRPr="002C19F8" w:rsidRDefault="00D15FCC" w:rsidP="00C23E24">
      <w:pPr>
        <w:pStyle w:val="Nagwek4-rozdzia"/>
        <w:rPr>
          <w:rFonts w:asciiTheme="minorHAnsi" w:hAnsiTheme="minorHAnsi" w:cstheme="minorHAnsi"/>
        </w:rPr>
      </w:pPr>
      <w:bookmarkStart w:id="78" w:name="_Toc216939635"/>
      <w:r w:rsidRPr="002C19F8">
        <w:rPr>
          <w:rFonts w:asciiTheme="minorHAnsi" w:hAnsiTheme="minorHAnsi" w:cstheme="minorHAnsi"/>
        </w:rPr>
        <w:t>Rozdział 5</w:t>
      </w:r>
      <w:r w:rsidR="00B1164A" w:rsidRPr="002C19F8">
        <w:rPr>
          <w:rFonts w:asciiTheme="minorHAnsi" w:hAnsiTheme="minorHAnsi" w:cstheme="minorHAnsi"/>
        </w:rPr>
        <w:br/>
      </w:r>
      <w:bookmarkStart w:id="79" w:name="_Toc13829902"/>
      <w:r w:rsidR="00B1164A" w:rsidRPr="002C19F8">
        <w:rPr>
          <w:rFonts w:asciiTheme="minorHAnsi" w:hAnsiTheme="minorHAnsi" w:cstheme="minorHAnsi"/>
        </w:rPr>
        <w:t>Zasady współpracy organów szkoły</w:t>
      </w:r>
      <w:bookmarkEnd w:id="78"/>
      <w:bookmarkEnd w:id="79"/>
    </w:p>
    <w:p w14:paraId="7086439E" w14:textId="0BF540A3" w:rsidR="00B1164A" w:rsidRPr="002C19F8" w:rsidRDefault="00F249B0" w:rsidP="00E964F8">
      <w:pPr>
        <w:pStyle w:val="Paragraf"/>
        <w:keepNext w:val="0"/>
        <w:keepLines w:val="0"/>
        <w:numPr>
          <w:ilvl w:val="1"/>
          <w:numId w:val="81"/>
        </w:numPr>
        <w:ind w:left="0" w:firstLine="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1.</w:t>
      </w:r>
      <w:r w:rsidRPr="002C19F8">
        <w:rPr>
          <w:rFonts w:asciiTheme="minorHAnsi" w:eastAsia="Times New Roman" w:hAnsiTheme="minorHAnsi" w:cstheme="minorHAnsi"/>
          <w:sz w:val="24"/>
          <w:szCs w:val="24"/>
          <w:lang w:eastAsia="pl-PL"/>
        </w:rPr>
        <w:t xml:space="preserve"> </w:t>
      </w:r>
      <w:r w:rsidR="00B1164A" w:rsidRPr="002C19F8">
        <w:rPr>
          <w:rFonts w:asciiTheme="minorHAnsi" w:eastAsia="Times New Roman" w:hAnsiTheme="minorHAnsi" w:cstheme="minorHAnsi"/>
          <w:sz w:val="24"/>
          <w:szCs w:val="24"/>
          <w:lang w:eastAsia="pl-PL"/>
        </w:rPr>
        <w:t>Za</w:t>
      </w:r>
      <w:r w:rsidR="004F66E4" w:rsidRPr="002C19F8">
        <w:rPr>
          <w:rFonts w:asciiTheme="minorHAnsi" w:eastAsia="Times New Roman" w:hAnsiTheme="minorHAnsi" w:cstheme="minorHAnsi"/>
          <w:sz w:val="24"/>
          <w:szCs w:val="24"/>
          <w:lang w:eastAsia="pl-PL"/>
        </w:rPr>
        <w:t>sady współpracy organów szkoły.</w:t>
      </w:r>
    </w:p>
    <w:p w14:paraId="69DD05A6" w14:textId="77777777" w:rsidR="00B1164A" w:rsidRPr="002C19F8" w:rsidRDefault="00B1164A" w:rsidP="00E964F8">
      <w:pPr>
        <w:pStyle w:val="Ustp"/>
        <w:keepNext w:val="0"/>
        <w:keepLines w:val="0"/>
        <w:numPr>
          <w:ilvl w:val="2"/>
          <w:numId w:val="68"/>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Wszystkie organy szkoły współpracują w duchu porozumienia i wzajemnego szacunku, umożliwiając swobodne działanie i podejmowanie decyzji przez każdy organ w granicach swoich kompetencji.</w:t>
      </w:r>
    </w:p>
    <w:p w14:paraId="5F2E97E1" w14:textId="0468720F" w:rsidR="00B1164A" w:rsidRPr="002C19F8" w:rsidRDefault="00B1164A" w:rsidP="00E964F8">
      <w:pPr>
        <w:pStyle w:val="Ustp"/>
        <w:keepNext w:val="0"/>
        <w:keepLines w:val="0"/>
        <w:numPr>
          <w:ilvl w:val="2"/>
          <w:numId w:val="226"/>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Organy szkoły dysponują swobodą działania i prawem podejmowania suwerennych decyzji w </w:t>
      </w:r>
      <w:r w:rsidR="004F66E4" w:rsidRPr="002C19F8">
        <w:rPr>
          <w:rFonts w:asciiTheme="minorHAnsi" w:eastAsia="Times New Roman" w:hAnsiTheme="minorHAnsi" w:cstheme="minorHAnsi"/>
          <w:color w:val="auto"/>
          <w:sz w:val="24"/>
          <w:lang w:eastAsia="pl-PL"/>
        </w:rPr>
        <w:t>ramach posiadanych kompetencji.</w:t>
      </w:r>
    </w:p>
    <w:p w14:paraId="19858621" w14:textId="26C3EDB1" w:rsidR="00B1164A" w:rsidRPr="002C19F8" w:rsidRDefault="00B1164A" w:rsidP="00E964F8">
      <w:pPr>
        <w:pStyle w:val="Ustp"/>
        <w:keepNext w:val="0"/>
        <w:keepLines w:val="0"/>
        <w:numPr>
          <w:ilvl w:val="2"/>
          <w:numId w:val="22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Każdy organ szkoły planuje swoją działalność na rok szkolny. Plany działań powinny być uchwalone (</w:t>
      </w:r>
      <w:r w:rsidR="004F66E4" w:rsidRPr="002C19F8">
        <w:rPr>
          <w:rFonts w:asciiTheme="minorHAnsi" w:eastAsia="Times New Roman" w:hAnsiTheme="minorHAnsi" w:cstheme="minorHAnsi"/>
          <w:color w:val="auto"/>
          <w:sz w:val="24"/>
          <w:lang w:eastAsia="pl-PL"/>
        </w:rPr>
        <w:t>sporządzone) do końca września.</w:t>
      </w:r>
    </w:p>
    <w:p w14:paraId="32776F57" w14:textId="77777777" w:rsidR="00B1164A" w:rsidRPr="002C19F8" w:rsidRDefault="00B1164A" w:rsidP="00E964F8">
      <w:pPr>
        <w:pStyle w:val="Ustp"/>
        <w:keepNext w:val="0"/>
        <w:keepLines w:val="0"/>
        <w:numPr>
          <w:ilvl w:val="2"/>
          <w:numId w:val="22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Organy szkoły mogą zapraszać na swoje planowane lub doraźne zebrania przedstawicieli innych organów w celu wymiany poglądów i informacji.</w:t>
      </w:r>
    </w:p>
    <w:p w14:paraId="2AF71DCB" w14:textId="77777777" w:rsidR="00B1164A" w:rsidRPr="002C19F8" w:rsidRDefault="00B1164A" w:rsidP="00E964F8">
      <w:pPr>
        <w:pStyle w:val="Ustp"/>
        <w:keepNext w:val="0"/>
        <w:keepLines w:val="0"/>
        <w:numPr>
          <w:ilvl w:val="2"/>
          <w:numId w:val="22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Rodzice i nauczyciele współdziałaj</w:t>
      </w:r>
      <w:r w:rsidR="00F249B0" w:rsidRPr="002C19F8">
        <w:rPr>
          <w:rFonts w:asciiTheme="minorHAnsi" w:eastAsia="Times New Roman" w:hAnsiTheme="minorHAnsi" w:cstheme="minorHAnsi"/>
          <w:color w:val="auto"/>
          <w:sz w:val="24"/>
          <w:lang w:eastAsia="pl-PL"/>
        </w:rPr>
        <w:t>ą ze sobą w sprawach wychowania</w:t>
      </w:r>
      <w:r w:rsidRPr="002C19F8">
        <w:rPr>
          <w:rFonts w:asciiTheme="minorHAnsi" w:eastAsia="Times New Roman" w:hAnsiTheme="minorHAnsi" w:cstheme="minorHAnsi"/>
          <w:color w:val="auto"/>
          <w:sz w:val="24"/>
          <w:lang w:eastAsia="pl-PL"/>
        </w:rPr>
        <w:t xml:space="preserve"> i kształcenia dzieci według zasad ujętych w statucie szkoły.</w:t>
      </w:r>
    </w:p>
    <w:p w14:paraId="653ECFA2" w14:textId="77777777" w:rsidR="002A6FB9" w:rsidRPr="002C19F8" w:rsidRDefault="002A6FB9" w:rsidP="00E964F8">
      <w:pPr>
        <w:pStyle w:val="Ustp"/>
        <w:keepNext w:val="0"/>
        <w:keepLines w:val="0"/>
        <w:numPr>
          <w:ilvl w:val="2"/>
          <w:numId w:val="22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 sytuacji ograniczenia funkcjonowania szkoły z powodu zagrożenia epidemicznego korespondencja pomiędzy organami pro</w:t>
      </w:r>
      <w:r w:rsidR="000C1C6A" w:rsidRPr="002C19F8">
        <w:rPr>
          <w:rFonts w:asciiTheme="minorHAnsi" w:eastAsia="Times New Roman" w:hAnsiTheme="minorHAnsi" w:cstheme="minorHAnsi"/>
          <w:color w:val="auto"/>
          <w:sz w:val="24"/>
          <w:lang w:eastAsia="pl-PL"/>
        </w:rPr>
        <w:t>wadzona jest drogą elektroniczną</w:t>
      </w:r>
      <w:r w:rsidRPr="002C19F8">
        <w:rPr>
          <w:rFonts w:asciiTheme="minorHAnsi" w:eastAsia="Times New Roman" w:hAnsiTheme="minorHAnsi" w:cstheme="minorHAnsi"/>
          <w:color w:val="auto"/>
          <w:sz w:val="24"/>
          <w:lang w:eastAsia="pl-PL"/>
        </w:rPr>
        <w:t xml:space="preserve"> bądź w formie wideokonferencji.</w:t>
      </w:r>
    </w:p>
    <w:p w14:paraId="35B0605B" w14:textId="77777777" w:rsidR="00B1164A" w:rsidRPr="002C19F8" w:rsidRDefault="00B1164A" w:rsidP="00E964F8">
      <w:pPr>
        <w:pStyle w:val="Ustp"/>
        <w:keepNext w:val="0"/>
        <w:keepLines w:val="0"/>
        <w:numPr>
          <w:ilvl w:val="2"/>
          <w:numId w:val="22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sz w:val="24"/>
          <w:lang w:eastAsia="pl-PL"/>
        </w:rPr>
        <w:t>Rodzice i nauczyciele współdziałają ze szkołą w s</w:t>
      </w:r>
      <w:r w:rsidR="00F249B0" w:rsidRPr="002C19F8">
        <w:rPr>
          <w:rFonts w:asciiTheme="minorHAnsi" w:eastAsia="Times New Roman" w:hAnsiTheme="minorHAnsi" w:cstheme="minorHAnsi"/>
          <w:sz w:val="24"/>
          <w:lang w:eastAsia="pl-PL"/>
        </w:rPr>
        <w:t>prawach wychowania</w:t>
      </w:r>
      <w:r w:rsidRPr="002C19F8">
        <w:rPr>
          <w:rFonts w:asciiTheme="minorHAnsi" w:eastAsia="Times New Roman" w:hAnsiTheme="minorHAnsi" w:cstheme="minorHAnsi"/>
          <w:sz w:val="24"/>
          <w:lang w:eastAsia="pl-PL"/>
        </w:rPr>
        <w:t xml:space="preserve"> i</w:t>
      </w:r>
      <w:r w:rsidR="001E4746" w:rsidRPr="002C19F8">
        <w:rPr>
          <w:rFonts w:asciiTheme="minorHAnsi" w:eastAsia="Times New Roman" w:hAnsiTheme="minorHAnsi" w:cstheme="minorHAnsi"/>
          <w:sz w:val="24"/>
          <w:lang w:eastAsia="pl-PL"/>
        </w:rPr>
        <w:t> </w:t>
      </w:r>
      <w:r w:rsidRPr="002C19F8">
        <w:rPr>
          <w:rFonts w:asciiTheme="minorHAnsi" w:eastAsia="Times New Roman" w:hAnsiTheme="minorHAnsi" w:cstheme="minorHAnsi"/>
          <w:sz w:val="24"/>
          <w:lang w:eastAsia="pl-PL"/>
        </w:rPr>
        <w:t>kształcenia dzieci.</w:t>
      </w:r>
    </w:p>
    <w:p w14:paraId="4A6D491E" w14:textId="77777777" w:rsidR="00B1164A" w:rsidRPr="002C19F8" w:rsidRDefault="00B1164A" w:rsidP="00E964F8">
      <w:pPr>
        <w:pStyle w:val="Ustp"/>
        <w:numPr>
          <w:ilvl w:val="2"/>
          <w:numId w:val="226"/>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Rodzice współpracując ze szkołą mają prawo do:</w:t>
      </w:r>
    </w:p>
    <w:p w14:paraId="5D9AD75E" w14:textId="77777777" w:rsidR="00B1164A" w:rsidRPr="002C19F8" w:rsidRDefault="00B1164A" w:rsidP="00D200E6">
      <w:pPr>
        <w:pStyle w:val="Punkt"/>
        <w:numPr>
          <w:ilvl w:val="0"/>
          <w:numId w:val="227"/>
        </w:numPr>
      </w:pPr>
      <w:r w:rsidRPr="002C19F8">
        <w:t>znajomości statutu szkoły, a w szczególności do znajomości celów i zadań szkoły, Programu wychowawczo-profilaktycznego szkoły;</w:t>
      </w:r>
    </w:p>
    <w:p w14:paraId="18451854" w14:textId="7CF9332C" w:rsidR="00B1164A" w:rsidRPr="002C19F8" w:rsidRDefault="00B1164A" w:rsidP="00D200E6">
      <w:pPr>
        <w:pStyle w:val="Punkt"/>
        <w:numPr>
          <w:ilvl w:val="0"/>
          <w:numId w:val="227"/>
        </w:numPr>
      </w:pPr>
      <w:r w:rsidRPr="002C19F8">
        <w:t>zgłaszania do Programu wychowawczo-profilaktycznego swoich propozycji; wnioski i propozycje przekazują za pośrednictwem wychowawcy do przewodniczącego rady pedagogicznej</w:t>
      </w:r>
      <w:r w:rsidR="00E964F8" w:rsidRPr="002C19F8">
        <w:t>;</w:t>
      </w:r>
    </w:p>
    <w:p w14:paraId="2DC30690" w14:textId="77777777" w:rsidR="00B1164A" w:rsidRPr="002C19F8" w:rsidRDefault="00B1164A" w:rsidP="00D200E6">
      <w:pPr>
        <w:pStyle w:val="Punkt"/>
        <w:numPr>
          <w:ilvl w:val="0"/>
          <w:numId w:val="227"/>
        </w:numPr>
      </w:pPr>
      <w:r w:rsidRPr="002C19F8">
        <w:t>współudziału w pracy wychowawczej;</w:t>
      </w:r>
    </w:p>
    <w:p w14:paraId="2DDF970F" w14:textId="77777777" w:rsidR="005E2328" w:rsidRPr="002C19F8" w:rsidRDefault="00B1164A" w:rsidP="00D200E6">
      <w:pPr>
        <w:pStyle w:val="Punkt"/>
        <w:numPr>
          <w:ilvl w:val="0"/>
          <w:numId w:val="227"/>
        </w:numPr>
      </w:pPr>
      <w:r w:rsidRPr="002C19F8">
        <w:t>znajomości organizacji pracy szkoły w danym roku szkolnym</w:t>
      </w:r>
      <w:r w:rsidR="005E2328" w:rsidRPr="002C19F8">
        <w:t>;</w:t>
      </w:r>
    </w:p>
    <w:p w14:paraId="75B2DEA2" w14:textId="77777777" w:rsidR="00B1164A" w:rsidRPr="002C19F8" w:rsidRDefault="00B1164A" w:rsidP="00D200E6">
      <w:pPr>
        <w:pStyle w:val="Punkt"/>
        <w:numPr>
          <w:ilvl w:val="0"/>
          <w:numId w:val="227"/>
        </w:numPr>
      </w:pPr>
      <w:r w:rsidRPr="002C19F8">
        <w:t xml:space="preserve">znajomości przepisów dotyczących oceniania, klasyfikowania i promowania oraz przeprowadzania egzaminów. Przepisy te są omówione </w:t>
      </w:r>
      <w:r w:rsidR="005E2328" w:rsidRPr="002C19F8">
        <w:t xml:space="preserve">na pierwszym zebraniu rodziców </w:t>
      </w:r>
      <w:r w:rsidRPr="002C19F8">
        <w:t>i w przypadkach wymagających ich dodatkowego omówienia;</w:t>
      </w:r>
    </w:p>
    <w:p w14:paraId="6A13D1ED" w14:textId="77777777" w:rsidR="00B1164A" w:rsidRPr="002C19F8" w:rsidRDefault="00B1164A" w:rsidP="00D200E6">
      <w:pPr>
        <w:pStyle w:val="Punkt"/>
        <w:numPr>
          <w:ilvl w:val="0"/>
          <w:numId w:val="227"/>
        </w:numPr>
      </w:pPr>
      <w:r w:rsidRPr="002C19F8">
        <w:t>uzyskiwania informacji na temat swojego dziecka - jego zachowania, postępów w</w:t>
      </w:r>
      <w:r w:rsidR="001E4746" w:rsidRPr="002C19F8">
        <w:t> </w:t>
      </w:r>
      <w:r w:rsidRPr="002C19F8">
        <w:t>nauce i przyczyn trudności (uzyskiwanie informacji ma miejsce w czasie zebrań rodziców, indywidualnego spotkania się z nauczycielem po uprzednim określeniu terminu i miejsca spotkania);</w:t>
      </w:r>
    </w:p>
    <w:p w14:paraId="156972A7" w14:textId="77777777" w:rsidR="00B1164A" w:rsidRPr="002C19F8" w:rsidRDefault="00B1164A" w:rsidP="00D200E6">
      <w:pPr>
        <w:pStyle w:val="Punkt"/>
        <w:numPr>
          <w:ilvl w:val="0"/>
          <w:numId w:val="227"/>
        </w:numPr>
      </w:pPr>
      <w:r w:rsidRPr="002C19F8">
        <w:t>uzyskiwania porad i informacji w sprawach wychowania i dalszego kształcenia dziecka - porad udziela wychowawca, pedagog szkolny i na ich wniosek Poradnia Psychologiczno- Pedagogiczna;</w:t>
      </w:r>
    </w:p>
    <w:p w14:paraId="09602652" w14:textId="77777777" w:rsidR="00B1164A" w:rsidRPr="002C19F8" w:rsidRDefault="00B1164A" w:rsidP="00D200E6">
      <w:pPr>
        <w:pStyle w:val="Punkt"/>
        <w:numPr>
          <w:ilvl w:val="0"/>
          <w:numId w:val="227"/>
        </w:numPr>
      </w:pPr>
      <w:r w:rsidRPr="002C19F8">
        <w:t xml:space="preserve">wyrażania i przekazywania opinii na temat pracy szkoły: </w:t>
      </w:r>
      <w:r w:rsidR="00C93118" w:rsidRPr="002C19F8">
        <w:t>dyrektor</w:t>
      </w:r>
      <w:r w:rsidRPr="002C19F8">
        <w:t>owi szkoły, organowi sprawującemu nadzór pedagogiczny za pośrednictwem Rady Rodziców.</w:t>
      </w:r>
    </w:p>
    <w:p w14:paraId="48AACD5D" w14:textId="77777777" w:rsidR="00C23E24" w:rsidRPr="002C19F8" w:rsidRDefault="00C23E24" w:rsidP="00D15FCC">
      <w:pPr>
        <w:pStyle w:val="Nagwek4-rozdzia"/>
        <w:rPr>
          <w:rFonts w:asciiTheme="minorHAnsi" w:hAnsiTheme="minorHAnsi" w:cstheme="minorHAnsi"/>
          <w:sz w:val="14"/>
        </w:rPr>
      </w:pPr>
    </w:p>
    <w:p w14:paraId="5B953DC1" w14:textId="77777777" w:rsidR="00B1164A" w:rsidRPr="002C19F8" w:rsidRDefault="00D15FCC" w:rsidP="00D15FCC">
      <w:pPr>
        <w:pStyle w:val="Nagwek4-rozdzia"/>
        <w:rPr>
          <w:rFonts w:asciiTheme="minorHAnsi" w:hAnsiTheme="minorHAnsi" w:cstheme="minorHAnsi"/>
        </w:rPr>
      </w:pPr>
      <w:bookmarkStart w:id="80" w:name="_Toc216939636"/>
      <w:r w:rsidRPr="002C19F8">
        <w:rPr>
          <w:rFonts w:asciiTheme="minorHAnsi" w:hAnsiTheme="minorHAnsi" w:cstheme="minorHAnsi"/>
        </w:rPr>
        <w:t>Rozdział 6</w:t>
      </w:r>
      <w:r w:rsidR="00B1164A" w:rsidRPr="002C19F8">
        <w:rPr>
          <w:rFonts w:asciiTheme="minorHAnsi" w:hAnsiTheme="minorHAnsi" w:cstheme="minorHAnsi"/>
        </w:rPr>
        <w:br/>
      </w:r>
      <w:bookmarkStart w:id="81" w:name="_Toc13829903"/>
      <w:r w:rsidR="00B1164A" w:rsidRPr="002C19F8">
        <w:rPr>
          <w:rFonts w:asciiTheme="minorHAnsi" w:hAnsiTheme="minorHAnsi" w:cstheme="minorHAnsi"/>
        </w:rPr>
        <w:t>Rozstrzyganie sporów pomiędzy organami szkoły</w:t>
      </w:r>
      <w:bookmarkEnd w:id="80"/>
      <w:bookmarkEnd w:id="81"/>
      <w:r w:rsidR="00B1164A" w:rsidRPr="002C19F8">
        <w:rPr>
          <w:rFonts w:asciiTheme="minorHAnsi" w:hAnsiTheme="minorHAnsi" w:cstheme="minorHAnsi"/>
        </w:rPr>
        <w:t xml:space="preserve"> </w:t>
      </w:r>
    </w:p>
    <w:p w14:paraId="076EEE35" w14:textId="32048DA1" w:rsidR="00B1164A" w:rsidRPr="002C19F8" w:rsidRDefault="00B17213" w:rsidP="00E964F8">
      <w:pPr>
        <w:pStyle w:val="Paragraf"/>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81. </w:t>
      </w:r>
      <w:r w:rsidR="00F249B0" w:rsidRPr="002C19F8">
        <w:rPr>
          <w:rFonts w:asciiTheme="minorHAnsi" w:eastAsia="Times New Roman" w:hAnsiTheme="minorHAnsi" w:cstheme="minorHAnsi"/>
          <w:b/>
          <w:sz w:val="24"/>
          <w:szCs w:val="24"/>
          <w:lang w:eastAsia="pl-PL"/>
        </w:rPr>
        <w:t>1.</w:t>
      </w:r>
      <w:r w:rsidR="00F249B0" w:rsidRPr="002C19F8">
        <w:rPr>
          <w:rFonts w:asciiTheme="minorHAnsi" w:eastAsia="Times New Roman" w:hAnsiTheme="minorHAnsi" w:cstheme="minorHAnsi"/>
          <w:sz w:val="24"/>
          <w:szCs w:val="24"/>
          <w:lang w:eastAsia="pl-PL"/>
        </w:rPr>
        <w:t xml:space="preserve"> </w:t>
      </w:r>
      <w:r w:rsidR="00B1164A" w:rsidRPr="002C19F8">
        <w:rPr>
          <w:rFonts w:asciiTheme="minorHAnsi" w:eastAsia="Times New Roman" w:hAnsiTheme="minorHAnsi" w:cstheme="minorHAnsi"/>
          <w:sz w:val="24"/>
          <w:szCs w:val="24"/>
          <w:lang w:eastAsia="pl-PL"/>
        </w:rPr>
        <w:t>Rozstrzyganie sporów pomiędzy organami szkoły.</w:t>
      </w:r>
    </w:p>
    <w:p w14:paraId="45B5199B" w14:textId="324B488E" w:rsidR="00B1164A" w:rsidRPr="002C19F8" w:rsidRDefault="00B17213" w:rsidP="00E964F8">
      <w:pPr>
        <w:pStyle w:val="Ustp"/>
        <w:keepNext w:val="0"/>
        <w:keepLines w:val="0"/>
        <w:numPr>
          <w:ilvl w:val="2"/>
          <w:numId w:val="229"/>
        </w:numPr>
        <w:jc w:val="left"/>
        <w:rPr>
          <w:rFonts w:asciiTheme="minorHAnsi" w:hAnsiTheme="minorHAnsi" w:cstheme="minorHAnsi"/>
        </w:rPr>
      </w:pPr>
      <w:r w:rsidRPr="002C19F8">
        <w:rPr>
          <w:rFonts w:asciiTheme="minorHAnsi" w:eastAsia="Times New Roman" w:hAnsiTheme="minorHAnsi" w:cstheme="minorHAnsi"/>
          <w:sz w:val="24"/>
          <w:lang w:eastAsia="pl-PL"/>
        </w:rPr>
        <w:t>E</w:t>
      </w:r>
      <w:r w:rsidR="00B1164A" w:rsidRPr="002C19F8">
        <w:rPr>
          <w:rFonts w:asciiTheme="minorHAnsi" w:eastAsia="Times New Roman" w:hAnsiTheme="minorHAnsi" w:cstheme="minorHAnsi"/>
          <w:sz w:val="24"/>
          <w:lang w:eastAsia="pl-PL"/>
        </w:rPr>
        <w:t>wentualne spory pomiędzy organami szkoły powinny być rozstrzygane w drodze porozumień na zasadach wzajemnego poszanowania stron.</w:t>
      </w:r>
    </w:p>
    <w:p w14:paraId="4FA42B8B" w14:textId="278FCE14" w:rsidR="00B1164A" w:rsidRPr="002C19F8" w:rsidRDefault="00B1164A" w:rsidP="00E964F8">
      <w:pPr>
        <w:pStyle w:val="Ustp"/>
        <w:keepNext w:val="0"/>
        <w:keepLines w:val="0"/>
        <w:numPr>
          <w:ilvl w:val="2"/>
          <w:numId w:val="229"/>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 xml:space="preserve">Wykonanie decyzji, uchwał lub wniosków poszczególnych organów szkoły może zostać wstrzymane przez </w:t>
      </w:r>
      <w:r w:rsidR="003908BE" w:rsidRPr="002C19F8">
        <w:rPr>
          <w:rFonts w:asciiTheme="minorHAnsi" w:eastAsia="Times New Roman" w:hAnsiTheme="minorHAnsi" w:cstheme="minorHAnsi"/>
          <w:sz w:val="24"/>
          <w:lang w:eastAsia="pl-PL"/>
        </w:rPr>
        <w:t>Dyrektora</w:t>
      </w:r>
      <w:r w:rsidRPr="002C19F8">
        <w:rPr>
          <w:rFonts w:asciiTheme="minorHAnsi" w:eastAsia="Times New Roman" w:hAnsiTheme="minorHAnsi" w:cstheme="minorHAnsi"/>
          <w:sz w:val="24"/>
          <w:lang w:eastAsia="pl-PL"/>
        </w:rPr>
        <w:t xml:space="preserve"> Szkoły, w przypadku ich niezgodności z prawem.</w:t>
      </w:r>
    </w:p>
    <w:p w14:paraId="68276456" w14:textId="37EDD0CC" w:rsidR="00B1164A" w:rsidRPr="002C19F8" w:rsidRDefault="00B1164A" w:rsidP="00E964F8">
      <w:pPr>
        <w:pStyle w:val="Ustp"/>
        <w:keepNext w:val="0"/>
        <w:keepLines w:val="0"/>
        <w:numPr>
          <w:ilvl w:val="2"/>
          <w:numId w:val="229"/>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 xml:space="preserve">Organ szkoły może odwołać się od decyzji </w:t>
      </w:r>
      <w:r w:rsidR="003908BE" w:rsidRPr="002C19F8">
        <w:rPr>
          <w:rFonts w:asciiTheme="minorHAnsi" w:eastAsia="Times New Roman" w:hAnsiTheme="minorHAnsi" w:cstheme="minorHAnsi"/>
          <w:sz w:val="24"/>
          <w:lang w:eastAsia="pl-PL"/>
        </w:rPr>
        <w:t>Dyrektora</w:t>
      </w:r>
      <w:r w:rsidRPr="002C19F8">
        <w:rPr>
          <w:rFonts w:asciiTheme="minorHAnsi" w:eastAsia="Times New Roman" w:hAnsiTheme="minorHAnsi" w:cstheme="minorHAnsi"/>
          <w:sz w:val="24"/>
          <w:lang w:eastAsia="pl-PL"/>
        </w:rPr>
        <w:t xml:space="preserve"> Szkoły wstrzymującej wykonanie jego decyzji, uchwały lub wniosku do organu prowadzącego szkołę – decyzja organu prowadzącego jest ostateczna.</w:t>
      </w:r>
    </w:p>
    <w:p w14:paraId="4A412636" w14:textId="57BF55CC" w:rsidR="00B1164A" w:rsidRPr="002C19F8" w:rsidRDefault="00B1164A" w:rsidP="00E964F8">
      <w:pPr>
        <w:pStyle w:val="Ustp"/>
        <w:keepNext w:val="0"/>
        <w:keepLines w:val="0"/>
        <w:numPr>
          <w:ilvl w:val="2"/>
          <w:numId w:val="229"/>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Konflikty pomiędzy nauczycielem a uczniem rozwiązują:</w:t>
      </w:r>
    </w:p>
    <w:p w14:paraId="4063BFD5" w14:textId="5F1F0282" w:rsidR="00B1164A" w:rsidRPr="002C19F8" w:rsidRDefault="00B1164A" w:rsidP="00E964F8">
      <w:pPr>
        <w:pStyle w:val="Textbodyindent"/>
        <w:numPr>
          <w:ilvl w:val="0"/>
          <w:numId w:val="228"/>
        </w:numPr>
        <w:tabs>
          <w:tab w:val="left" w:pos="-2835"/>
          <w:tab w:val="left" w:pos="-2694"/>
          <w:tab w:val="center" w:pos="-2410"/>
        </w:tabs>
        <w:rPr>
          <w:rFonts w:asciiTheme="minorHAnsi" w:hAnsiTheme="minorHAnsi" w:cstheme="minorHAnsi"/>
          <w:lang w:val="pl-PL"/>
        </w:rPr>
      </w:pPr>
      <w:r w:rsidRPr="002C19F8">
        <w:rPr>
          <w:rFonts w:asciiTheme="minorHAnsi" w:hAnsiTheme="minorHAnsi" w:cstheme="minorHAnsi"/>
          <w:lang w:val="pl-PL"/>
        </w:rPr>
        <w:t>wychowawcy klas - w przypadku konfliktu pomiędzy nauczycielami uczącymi w danej klasie a uczniami tej klasy,</w:t>
      </w:r>
    </w:p>
    <w:p w14:paraId="4DC31C87" w14:textId="31E8E241" w:rsidR="00B1164A" w:rsidRPr="002C19F8" w:rsidRDefault="00C93118" w:rsidP="00E964F8">
      <w:pPr>
        <w:pStyle w:val="Textbodyindent"/>
        <w:numPr>
          <w:ilvl w:val="0"/>
          <w:numId w:val="228"/>
        </w:numPr>
        <w:tabs>
          <w:tab w:val="left" w:pos="-2835"/>
          <w:tab w:val="left" w:pos="-2694"/>
          <w:tab w:val="center" w:pos="-2410"/>
        </w:tabs>
        <w:rPr>
          <w:rFonts w:asciiTheme="minorHAnsi" w:hAnsiTheme="minorHAnsi" w:cstheme="minorHAnsi"/>
          <w:lang w:val="pl-PL"/>
        </w:rPr>
      </w:pPr>
      <w:r w:rsidRPr="002C19F8">
        <w:rPr>
          <w:rFonts w:asciiTheme="minorHAnsi" w:hAnsiTheme="minorHAnsi" w:cstheme="minorHAnsi"/>
          <w:lang w:val="pl-PL"/>
        </w:rPr>
        <w:t>Dyrektor</w:t>
      </w:r>
      <w:r w:rsidR="00B1164A" w:rsidRPr="002C19F8">
        <w:rPr>
          <w:rFonts w:asciiTheme="minorHAnsi" w:hAnsiTheme="minorHAnsi" w:cstheme="minorHAnsi"/>
          <w:lang w:val="pl-PL"/>
        </w:rPr>
        <w:t xml:space="preserve"> Szkoły – jeżeli decyzja nie zakończyła konfliktu lub konflikt z uczniami dotyczy wychowawcy klasy. Orzeczenie </w:t>
      </w:r>
      <w:r w:rsidR="003908BE" w:rsidRPr="002C19F8">
        <w:rPr>
          <w:rFonts w:asciiTheme="minorHAnsi" w:hAnsiTheme="minorHAnsi" w:cstheme="minorHAnsi"/>
          <w:lang w:val="pl-PL"/>
        </w:rPr>
        <w:t>Dyrektora</w:t>
      </w:r>
      <w:r w:rsidR="00B1164A" w:rsidRPr="002C19F8">
        <w:rPr>
          <w:rFonts w:asciiTheme="minorHAnsi" w:hAnsiTheme="minorHAnsi" w:cstheme="minorHAnsi"/>
          <w:lang w:val="pl-PL"/>
        </w:rPr>
        <w:t xml:space="preserve"> Szkoły jest ostateczne.</w:t>
      </w:r>
    </w:p>
    <w:p w14:paraId="512A5231" w14:textId="796E21FD" w:rsidR="00B1164A" w:rsidRPr="002C19F8" w:rsidRDefault="00B1164A" w:rsidP="00E964F8">
      <w:pPr>
        <w:pStyle w:val="Ustp"/>
        <w:keepNext w:val="0"/>
        <w:keepLines w:val="0"/>
        <w:numPr>
          <w:ilvl w:val="2"/>
          <w:numId w:val="229"/>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Konflikty pomiędzy nauczycielami:</w:t>
      </w:r>
    </w:p>
    <w:p w14:paraId="5F9FF1E6" w14:textId="60A309DE" w:rsidR="00B1164A" w:rsidRPr="002C19F8" w:rsidRDefault="00B1164A" w:rsidP="00E964F8">
      <w:pPr>
        <w:pStyle w:val="Textbodyindent"/>
        <w:numPr>
          <w:ilvl w:val="0"/>
          <w:numId w:val="230"/>
        </w:numPr>
        <w:tabs>
          <w:tab w:val="left" w:pos="-2835"/>
          <w:tab w:val="left" w:pos="-2694"/>
          <w:tab w:val="center" w:pos="-2410"/>
        </w:tabs>
        <w:rPr>
          <w:rFonts w:asciiTheme="minorHAnsi" w:hAnsiTheme="minorHAnsi" w:cstheme="minorHAnsi"/>
          <w:lang w:val="pl-PL"/>
        </w:rPr>
      </w:pPr>
      <w:r w:rsidRPr="002C19F8">
        <w:rPr>
          <w:rFonts w:asciiTheme="minorHAnsi" w:hAnsiTheme="minorHAnsi" w:cstheme="minorHAnsi"/>
          <w:lang w:val="pl-PL"/>
        </w:rPr>
        <w:t xml:space="preserve">postępowanie prowadzi </w:t>
      </w:r>
      <w:r w:rsidR="00625510" w:rsidRPr="002C19F8">
        <w:rPr>
          <w:rFonts w:asciiTheme="minorHAnsi" w:hAnsiTheme="minorHAnsi" w:cstheme="minorHAnsi"/>
          <w:lang w:val="pl-PL"/>
        </w:rPr>
        <w:t>Dyrektor</w:t>
      </w:r>
      <w:r w:rsidR="00C93118" w:rsidRPr="002C19F8">
        <w:rPr>
          <w:rFonts w:asciiTheme="minorHAnsi" w:hAnsiTheme="minorHAnsi" w:cstheme="minorHAnsi"/>
          <w:lang w:val="pl-PL"/>
        </w:rPr>
        <w:t xml:space="preserve"> s</w:t>
      </w:r>
      <w:r w:rsidRPr="002C19F8">
        <w:rPr>
          <w:rFonts w:asciiTheme="minorHAnsi" w:hAnsiTheme="minorHAnsi" w:cstheme="minorHAnsi"/>
          <w:lang w:val="pl-PL"/>
        </w:rPr>
        <w:t>zkoły,</w:t>
      </w:r>
    </w:p>
    <w:p w14:paraId="160FE511" w14:textId="3A060D34" w:rsidR="00B1164A" w:rsidRPr="002C19F8" w:rsidRDefault="00B1164A" w:rsidP="00E964F8">
      <w:pPr>
        <w:pStyle w:val="Textbodyindent"/>
        <w:numPr>
          <w:ilvl w:val="0"/>
          <w:numId w:val="230"/>
        </w:numPr>
        <w:tabs>
          <w:tab w:val="left" w:pos="-2835"/>
          <w:tab w:val="left" w:pos="-2694"/>
          <w:tab w:val="center" w:pos="-2410"/>
        </w:tabs>
        <w:rPr>
          <w:rFonts w:asciiTheme="minorHAnsi" w:hAnsiTheme="minorHAnsi" w:cstheme="minorHAnsi"/>
          <w:lang w:val="pl-PL"/>
        </w:rPr>
      </w:pPr>
      <w:r w:rsidRPr="002C19F8">
        <w:rPr>
          <w:rFonts w:asciiTheme="minorHAnsi" w:eastAsia="Times New Roman" w:hAnsiTheme="minorHAnsi" w:cstheme="minorHAnsi"/>
          <w:lang w:val="pl-PL" w:eastAsia="pl-PL"/>
        </w:rPr>
        <w:t xml:space="preserve">konflikt pomiędzy </w:t>
      </w:r>
      <w:r w:rsidR="00625510" w:rsidRPr="002C19F8">
        <w:rPr>
          <w:rFonts w:asciiTheme="minorHAnsi" w:eastAsia="Times New Roman" w:hAnsiTheme="minorHAnsi" w:cstheme="minorHAnsi"/>
          <w:lang w:val="pl-PL" w:eastAsia="pl-PL"/>
        </w:rPr>
        <w:t>Dyrektor</w:t>
      </w:r>
      <w:r w:rsidR="00C93118" w:rsidRPr="002C19F8">
        <w:rPr>
          <w:rFonts w:asciiTheme="minorHAnsi" w:eastAsia="Times New Roman" w:hAnsiTheme="minorHAnsi" w:cstheme="minorHAnsi"/>
          <w:lang w:val="pl-PL" w:eastAsia="pl-PL"/>
        </w:rPr>
        <w:t>em s</w:t>
      </w:r>
      <w:r w:rsidRPr="002C19F8">
        <w:rPr>
          <w:rFonts w:asciiTheme="minorHAnsi" w:eastAsia="Times New Roman" w:hAnsiTheme="minorHAnsi" w:cstheme="minorHAnsi"/>
          <w:lang w:val="pl-PL" w:eastAsia="pl-PL"/>
        </w:rPr>
        <w:t>zkoły a nauczycielami rozpatruje organ prowadzący szkołę lub organ sprawujący nadzór pedagogiczny.</w:t>
      </w:r>
    </w:p>
    <w:p w14:paraId="7AD36EDA" w14:textId="0F5EB39F" w:rsidR="00B1164A" w:rsidRPr="002C19F8" w:rsidRDefault="00B1164A" w:rsidP="00E964F8">
      <w:pPr>
        <w:pStyle w:val="Ustp"/>
        <w:keepNext w:val="0"/>
        <w:keepLines w:val="0"/>
        <w:numPr>
          <w:ilvl w:val="2"/>
          <w:numId w:val="229"/>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W przypadku sporu pomiędzy Radą Pedagogiczną, a Radą Rodziców:</w:t>
      </w:r>
    </w:p>
    <w:p w14:paraId="1C508B72" w14:textId="77777777" w:rsidR="00B1164A" w:rsidRPr="002C19F8" w:rsidRDefault="00B1164A" w:rsidP="00D200E6">
      <w:pPr>
        <w:pStyle w:val="Punkt"/>
        <w:numPr>
          <w:ilvl w:val="0"/>
          <w:numId w:val="231"/>
        </w:numPr>
      </w:pPr>
      <w:r w:rsidRPr="002C19F8">
        <w:t xml:space="preserve">prowadzenie mediacji w sprawie spornej i podejmowanie ostatecznych decyzji należy do </w:t>
      </w:r>
      <w:r w:rsidR="00625510" w:rsidRPr="002C19F8">
        <w:t>Dyrektor</w:t>
      </w:r>
      <w:r w:rsidR="003908BE" w:rsidRPr="002C19F8">
        <w:t>a</w:t>
      </w:r>
      <w:r w:rsidRPr="002C19F8">
        <w:t xml:space="preserve"> szkoły;</w:t>
      </w:r>
    </w:p>
    <w:p w14:paraId="59025DC5" w14:textId="77777777" w:rsidR="00B1164A" w:rsidRPr="002C19F8" w:rsidRDefault="00B1164A" w:rsidP="00D200E6">
      <w:pPr>
        <w:pStyle w:val="Punkt"/>
        <w:numPr>
          <w:ilvl w:val="0"/>
          <w:numId w:val="231"/>
        </w:numPr>
      </w:pPr>
      <w:r w:rsidRPr="002C19F8">
        <w:t xml:space="preserve">przed rozstrzygnięciem sporu </w:t>
      </w:r>
      <w:r w:rsidR="00625510" w:rsidRPr="002C19F8">
        <w:t>Dyrektor</w:t>
      </w:r>
      <w:r w:rsidRPr="002C19F8">
        <w:t xml:space="preserve"> jest zobowiązany zapoznać się ze stanowiskiem każdej ze stron, zachowując bezstronność w ocenie tych stanowisk;</w:t>
      </w:r>
    </w:p>
    <w:p w14:paraId="4AD421BD" w14:textId="77777777" w:rsidR="00B1164A" w:rsidRPr="002C19F8" w:rsidRDefault="00625510" w:rsidP="00D200E6">
      <w:pPr>
        <w:pStyle w:val="Punkt"/>
        <w:numPr>
          <w:ilvl w:val="0"/>
          <w:numId w:val="231"/>
        </w:numPr>
      </w:pPr>
      <w:r w:rsidRPr="002C19F8">
        <w:t>Dyrektor</w:t>
      </w:r>
      <w:r w:rsidR="00B1164A" w:rsidRPr="002C19F8">
        <w:t xml:space="preserve"> szkoły podejmuje działanie na pisemny wniosek któregoś z organów – strony sporu;</w:t>
      </w:r>
    </w:p>
    <w:p w14:paraId="471F1AF7" w14:textId="17A72D64" w:rsidR="00B1164A" w:rsidRPr="002C19F8" w:rsidRDefault="00B1164A" w:rsidP="00D200E6">
      <w:pPr>
        <w:pStyle w:val="Punkt"/>
        <w:numPr>
          <w:ilvl w:val="0"/>
          <w:numId w:val="231"/>
        </w:numPr>
      </w:pPr>
      <w:r w:rsidRPr="002C19F8">
        <w:t xml:space="preserve">swoim rozstrzygnięciu wraz z uzasadnieniem </w:t>
      </w:r>
      <w:r w:rsidR="00625510" w:rsidRPr="002C19F8">
        <w:t>Dyrektor</w:t>
      </w:r>
      <w:r w:rsidRPr="002C19F8">
        <w:t xml:space="preserve"> informuje na piśmie zainteresowanych w ciągu 14 dni od złożenia informacji o sporze.</w:t>
      </w:r>
    </w:p>
    <w:p w14:paraId="0F5A3E44" w14:textId="4E423F4F" w:rsidR="00B1164A" w:rsidRPr="002C19F8" w:rsidRDefault="00B1164A" w:rsidP="00E964F8">
      <w:pPr>
        <w:pStyle w:val="Ustp"/>
        <w:keepNext w:val="0"/>
        <w:keepLines w:val="0"/>
        <w:numPr>
          <w:ilvl w:val="2"/>
          <w:numId w:val="229"/>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 xml:space="preserve">W przypadku sporu między organami szkoły, w którym stroną jest </w:t>
      </w:r>
      <w:r w:rsidR="00625510" w:rsidRPr="002C19F8">
        <w:rPr>
          <w:rFonts w:asciiTheme="minorHAnsi" w:eastAsia="Times New Roman" w:hAnsiTheme="minorHAnsi" w:cstheme="minorHAnsi"/>
          <w:sz w:val="24"/>
          <w:lang w:eastAsia="pl-PL"/>
        </w:rPr>
        <w:t>Dyrektor</w:t>
      </w:r>
      <w:r w:rsidRPr="002C19F8">
        <w:rPr>
          <w:rFonts w:asciiTheme="minorHAnsi" w:eastAsia="Times New Roman" w:hAnsiTheme="minorHAnsi" w:cstheme="minorHAnsi"/>
          <w:sz w:val="24"/>
          <w:lang w:eastAsia="pl-PL"/>
        </w:rPr>
        <w:t xml:space="preserve">, powoływany jest Zespół Mediacyjny. W skład Zespołu Mediacyjnego wchodzi po jednym przedstawicielu organów szkoły, z tym, że </w:t>
      </w:r>
      <w:r w:rsidR="00625510" w:rsidRPr="002C19F8">
        <w:rPr>
          <w:rFonts w:asciiTheme="minorHAnsi" w:eastAsia="Times New Roman" w:hAnsiTheme="minorHAnsi" w:cstheme="minorHAnsi"/>
          <w:sz w:val="24"/>
          <w:lang w:eastAsia="pl-PL"/>
        </w:rPr>
        <w:t>Dyrektor</w:t>
      </w:r>
      <w:r w:rsidRPr="002C19F8">
        <w:rPr>
          <w:rFonts w:asciiTheme="minorHAnsi" w:eastAsia="Times New Roman" w:hAnsiTheme="minorHAnsi" w:cstheme="minorHAnsi"/>
          <w:sz w:val="24"/>
          <w:lang w:eastAsia="pl-PL"/>
        </w:rPr>
        <w:t xml:space="preserve"> szkoły wyznacza swojego przedstawiciela do pracy w zespole.</w:t>
      </w:r>
    </w:p>
    <w:p w14:paraId="14136397" w14:textId="491378A4" w:rsidR="00B1164A" w:rsidRPr="002C19F8" w:rsidRDefault="00B1164A" w:rsidP="00E964F8">
      <w:pPr>
        <w:pStyle w:val="Ustp"/>
        <w:keepNext w:val="0"/>
        <w:keepLines w:val="0"/>
        <w:numPr>
          <w:ilvl w:val="2"/>
          <w:numId w:val="229"/>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Zespół Mediacyjny w pierwszej kolejności powinien prowadzić postępowanie mediacyjne, a w przypadku niemożności rozwiązania sporu, podejmuje decyzję w drodze głosowania.</w:t>
      </w:r>
    </w:p>
    <w:p w14:paraId="46E043C3" w14:textId="6441A5F9" w:rsidR="00B1164A" w:rsidRPr="002C19F8" w:rsidRDefault="00B1164A" w:rsidP="00E964F8">
      <w:pPr>
        <w:pStyle w:val="Ustp"/>
        <w:keepNext w:val="0"/>
        <w:keepLines w:val="0"/>
        <w:numPr>
          <w:ilvl w:val="2"/>
          <w:numId w:val="229"/>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 xml:space="preserve">Strony sporu są zobowiązane przyjąć rozstrzygnięcie Zespołu Mediacyjnego jako rozwiązanie ostateczne. Każdej ze stron przysługuje </w:t>
      </w:r>
      <w:r w:rsidR="005E2328" w:rsidRPr="002C19F8">
        <w:rPr>
          <w:rFonts w:asciiTheme="minorHAnsi" w:eastAsia="Times New Roman" w:hAnsiTheme="minorHAnsi" w:cstheme="minorHAnsi"/>
          <w:sz w:val="24"/>
          <w:lang w:eastAsia="pl-PL"/>
        </w:rPr>
        <w:t>prawo wniesienia</w:t>
      </w:r>
      <w:r w:rsidRPr="002C19F8">
        <w:rPr>
          <w:rFonts w:asciiTheme="minorHAnsi" w:eastAsia="Times New Roman" w:hAnsiTheme="minorHAnsi" w:cstheme="minorHAnsi"/>
          <w:sz w:val="24"/>
          <w:lang w:eastAsia="pl-PL"/>
        </w:rPr>
        <w:t xml:space="preserve"> zażalenia do organu prowadzącego.</w:t>
      </w:r>
    </w:p>
    <w:p w14:paraId="24947A9D" w14:textId="77777777" w:rsidR="00116485" w:rsidRPr="002C19F8" w:rsidRDefault="00DF35D6" w:rsidP="00C23E24">
      <w:pPr>
        <w:spacing w:after="160" w:line="259" w:lineRule="auto"/>
        <w:jc w:val="left"/>
        <w:rPr>
          <w:rFonts w:asciiTheme="minorHAnsi" w:eastAsiaTheme="majorEastAsia" w:hAnsiTheme="minorHAnsi" w:cstheme="minorHAnsi"/>
          <w:sz w:val="24"/>
          <w:szCs w:val="24"/>
        </w:rPr>
      </w:pPr>
      <w:r w:rsidRPr="002C19F8">
        <w:rPr>
          <w:rFonts w:asciiTheme="minorHAnsi" w:hAnsiTheme="minorHAnsi" w:cstheme="minorHAnsi"/>
          <w:sz w:val="24"/>
        </w:rPr>
        <w:br w:type="page"/>
      </w:r>
    </w:p>
    <w:p w14:paraId="5CE426A7" w14:textId="77777777" w:rsidR="00FE48F1" w:rsidRPr="002C19F8" w:rsidRDefault="002B222D" w:rsidP="002B222D">
      <w:pPr>
        <w:pStyle w:val="Nagwek3-dzia"/>
        <w:rPr>
          <w:rFonts w:asciiTheme="minorHAnsi" w:hAnsiTheme="minorHAnsi" w:cstheme="minorHAnsi"/>
        </w:rPr>
      </w:pPr>
      <w:bookmarkStart w:id="82" w:name="_Toc216939637"/>
      <w:r w:rsidRPr="002C19F8">
        <w:rPr>
          <w:rFonts w:asciiTheme="minorHAnsi" w:hAnsiTheme="minorHAnsi" w:cstheme="minorHAnsi"/>
        </w:rPr>
        <w:t>Dział V</w:t>
      </w:r>
      <w:bookmarkEnd w:id="82"/>
      <w:r w:rsidRPr="002C19F8">
        <w:rPr>
          <w:rFonts w:asciiTheme="minorHAnsi" w:hAnsiTheme="minorHAnsi" w:cstheme="minorHAnsi"/>
        </w:rPr>
        <w:t xml:space="preserve"> </w:t>
      </w:r>
    </w:p>
    <w:p w14:paraId="7514CE53" w14:textId="12157989" w:rsidR="002B222D" w:rsidRPr="002C19F8" w:rsidRDefault="002B222D" w:rsidP="002B222D">
      <w:pPr>
        <w:pStyle w:val="Nagwek3-dzia"/>
        <w:rPr>
          <w:rFonts w:asciiTheme="minorHAnsi" w:hAnsiTheme="minorHAnsi" w:cstheme="minorHAnsi"/>
        </w:rPr>
      </w:pPr>
      <w:bookmarkStart w:id="83" w:name="_Toc216939638"/>
      <w:r w:rsidRPr="002C19F8">
        <w:rPr>
          <w:rFonts w:asciiTheme="minorHAnsi" w:hAnsiTheme="minorHAnsi" w:cstheme="minorHAnsi"/>
        </w:rPr>
        <w:t>Organizacja szkoły</w:t>
      </w:r>
      <w:bookmarkEnd w:id="83"/>
    </w:p>
    <w:p w14:paraId="395C77C8" w14:textId="77777777" w:rsidR="00B71B26" w:rsidRPr="002C19F8" w:rsidRDefault="00D15FCC" w:rsidP="00D15FCC">
      <w:pPr>
        <w:pStyle w:val="Nagwek4-rozdzia"/>
        <w:rPr>
          <w:rFonts w:asciiTheme="minorHAnsi" w:hAnsiTheme="minorHAnsi" w:cstheme="minorHAnsi"/>
        </w:rPr>
      </w:pPr>
      <w:bookmarkStart w:id="84" w:name="_Toc216939639"/>
      <w:r w:rsidRPr="002C19F8">
        <w:rPr>
          <w:rFonts w:asciiTheme="minorHAnsi" w:hAnsiTheme="minorHAnsi" w:cstheme="minorHAnsi"/>
        </w:rPr>
        <w:t>Rozdział 1</w:t>
      </w:r>
      <w:r w:rsidR="00B71B26" w:rsidRPr="002C19F8">
        <w:rPr>
          <w:rFonts w:asciiTheme="minorHAnsi" w:hAnsiTheme="minorHAnsi" w:cstheme="minorHAnsi"/>
        </w:rPr>
        <w:br/>
      </w:r>
      <w:bookmarkStart w:id="85" w:name="_Toc13829904"/>
      <w:r w:rsidR="00B71B26" w:rsidRPr="002C19F8">
        <w:rPr>
          <w:rFonts w:asciiTheme="minorHAnsi" w:hAnsiTheme="minorHAnsi" w:cstheme="minorHAnsi"/>
        </w:rPr>
        <w:t>Baza szkoły</w:t>
      </w:r>
      <w:bookmarkEnd w:id="84"/>
      <w:bookmarkEnd w:id="85"/>
    </w:p>
    <w:p w14:paraId="2B6C09E6" w14:textId="77777777" w:rsidR="00116485" w:rsidRPr="002C19F8" w:rsidRDefault="00116485" w:rsidP="00116485">
      <w:pPr>
        <w:pStyle w:val="Rozdzia"/>
        <w:keepNext w:val="0"/>
        <w:keepLines w:val="0"/>
        <w:numPr>
          <w:ilvl w:val="0"/>
          <w:numId w:val="0"/>
        </w:numPr>
        <w:jc w:val="both"/>
        <w:rPr>
          <w:rFonts w:asciiTheme="minorHAnsi" w:hAnsiTheme="minorHAnsi" w:cstheme="minorHAnsi"/>
          <w:color w:val="auto"/>
          <w:szCs w:val="24"/>
        </w:rPr>
      </w:pPr>
    </w:p>
    <w:p w14:paraId="6AC49904" w14:textId="253D9BFA" w:rsidR="00B71B26" w:rsidRPr="002C19F8" w:rsidRDefault="00556280" w:rsidP="00E964F8">
      <w:pPr>
        <w:pStyle w:val="Paragraf"/>
        <w:keepNext w:val="0"/>
        <w:keepLines w:val="0"/>
        <w:numPr>
          <w:ilvl w:val="0"/>
          <w:numId w:val="0"/>
        </w:numPr>
        <w:spacing w:before="0"/>
        <w:ind w:left="567"/>
        <w:jc w:val="left"/>
        <w:rPr>
          <w:rFonts w:asciiTheme="minorHAnsi" w:hAnsiTheme="minorHAnsi" w:cstheme="minorHAnsi"/>
          <w:sz w:val="24"/>
          <w:szCs w:val="24"/>
        </w:rPr>
      </w:pPr>
      <w:r w:rsidRPr="002C19F8">
        <w:rPr>
          <w:rFonts w:asciiTheme="minorHAnsi" w:hAnsiTheme="minorHAnsi" w:cstheme="minorHAnsi"/>
          <w:b/>
          <w:sz w:val="24"/>
          <w:szCs w:val="24"/>
        </w:rPr>
        <w:t>§ 82.</w:t>
      </w:r>
      <w:r w:rsidRPr="002C19F8">
        <w:rPr>
          <w:rFonts w:asciiTheme="minorHAnsi" w:hAnsiTheme="minorHAnsi" w:cstheme="minorHAnsi"/>
          <w:sz w:val="24"/>
          <w:szCs w:val="24"/>
        </w:rPr>
        <w:t xml:space="preserve"> </w:t>
      </w:r>
      <w:r w:rsidR="00B71B26" w:rsidRPr="002C19F8">
        <w:rPr>
          <w:rFonts w:asciiTheme="minorHAnsi" w:hAnsiTheme="minorHAnsi" w:cstheme="minorHAnsi"/>
          <w:sz w:val="24"/>
          <w:szCs w:val="24"/>
        </w:rPr>
        <w:t>Do realizacji zadań statutowych szkoły, szkoła posiada:</w:t>
      </w:r>
    </w:p>
    <w:p w14:paraId="132F0DD7" w14:textId="77777777" w:rsidR="00B71B26" w:rsidRPr="002C19F8" w:rsidRDefault="00B71B26" w:rsidP="00D200E6">
      <w:pPr>
        <w:pStyle w:val="Punkt"/>
        <w:numPr>
          <w:ilvl w:val="0"/>
          <w:numId w:val="232"/>
        </w:numPr>
      </w:pPr>
      <w:r w:rsidRPr="002C19F8">
        <w:t>sale lekcyjne z niezbędnym wyposażeniem;</w:t>
      </w:r>
    </w:p>
    <w:p w14:paraId="0F32AD6D" w14:textId="77777777" w:rsidR="00B71B26" w:rsidRPr="002C19F8" w:rsidRDefault="00B71B26" w:rsidP="00D200E6">
      <w:pPr>
        <w:pStyle w:val="Punkt"/>
        <w:numPr>
          <w:ilvl w:val="0"/>
          <w:numId w:val="232"/>
        </w:numPr>
      </w:pPr>
      <w:r w:rsidRPr="002C19F8">
        <w:t>bibliotekę;</w:t>
      </w:r>
    </w:p>
    <w:p w14:paraId="2633EA8B" w14:textId="58AD6054" w:rsidR="00B71B26" w:rsidRPr="002C19F8" w:rsidRDefault="00B71B26" w:rsidP="00D200E6">
      <w:pPr>
        <w:pStyle w:val="Punkt"/>
        <w:numPr>
          <w:ilvl w:val="0"/>
          <w:numId w:val="232"/>
        </w:numPr>
      </w:pPr>
      <w:r w:rsidRPr="002C19F8">
        <w:t xml:space="preserve">pracownie komputerowe ze stanowiskami oraz dostępem do internetu; </w:t>
      </w:r>
    </w:p>
    <w:p w14:paraId="30B995F6" w14:textId="77777777" w:rsidR="00B71B26" w:rsidRPr="002C19F8" w:rsidRDefault="00B71B26" w:rsidP="00D200E6">
      <w:pPr>
        <w:pStyle w:val="Punkt"/>
        <w:numPr>
          <w:ilvl w:val="0"/>
          <w:numId w:val="232"/>
        </w:numPr>
      </w:pPr>
      <w:r w:rsidRPr="002C19F8">
        <w:t>salę gimnastyczną;</w:t>
      </w:r>
    </w:p>
    <w:p w14:paraId="5ABAD26F" w14:textId="77777777" w:rsidR="00B71B26" w:rsidRPr="002C19F8" w:rsidRDefault="00B71B26" w:rsidP="00D200E6">
      <w:pPr>
        <w:pStyle w:val="Punkt"/>
        <w:numPr>
          <w:ilvl w:val="0"/>
          <w:numId w:val="232"/>
        </w:numPr>
      </w:pPr>
      <w:r w:rsidRPr="002C19F8">
        <w:t>boisko sportowe;</w:t>
      </w:r>
    </w:p>
    <w:p w14:paraId="4C27E4E2" w14:textId="77777777" w:rsidR="00B71B26" w:rsidRPr="002C19F8" w:rsidRDefault="00DA6C23" w:rsidP="00D200E6">
      <w:pPr>
        <w:pStyle w:val="Punkt"/>
        <w:numPr>
          <w:ilvl w:val="0"/>
          <w:numId w:val="232"/>
        </w:numPr>
      </w:pPr>
      <w:r w:rsidRPr="002C19F8">
        <w:t>gabinet pedagoga szkolngo</w:t>
      </w:r>
      <w:r w:rsidR="00B71B26" w:rsidRPr="002C19F8">
        <w:t>;</w:t>
      </w:r>
    </w:p>
    <w:p w14:paraId="318495E8" w14:textId="77777777" w:rsidR="00B71B26" w:rsidRPr="002C19F8" w:rsidRDefault="00DA6C23" w:rsidP="00D200E6">
      <w:pPr>
        <w:pStyle w:val="Punkt"/>
        <w:numPr>
          <w:ilvl w:val="0"/>
          <w:numId w:val="232"/>
        </w:numPr>
      </w:pPr>
      <w:r w:rsidRPr="002C19F8">
        <w:t>gabinet medyczny</w:t>
      </w:r>
      <w:r w:rsidR="00B71B26" w:rsidRPr="002C19F8">
        <w:t>;</w:t>
      </w:r>
    </w:p>
    <w:p w14:paraId="4677BD06" w14:textId="77777777" w:rsidR="00B71B26" w:rsidRPr="002C19F8" w:rsidRDefault="00B71B26" w:rsidP="00D200E6">
      <w:pPr>
        <w:pStyle w:val="Punkt"/>
        <w:numPr>
          <w:ilvl w:val="0"/>
          <w:numId w:val="232"/>
        </w:numPr>
      </w:pPr>
      <w:r w:rsidRPr="002C19F8">
        <w:t xml:space="preserve">pomieszczenie do zajęć dydaktyczno – wyrównawczych; </w:t>
      </w:r>
    </w:p>
    <w:p w14:paraId="7A9B5D8D" w14:textId="77777777" w:rsidR="00B71B26" w:rsidRPr="002C19F8" w:rsidRDefault="00B71B26" w:rsidP="00D200E6">
      <w:pPr>
        <w:pStyle w:val="Punkt"/>
        <w:numPr>
          <w:ilvl w:val="0"/>
          <w:numId w:val="232"/>
        </w:numPr>
      </w:pPr>
      <w:r w:rsidRPr="002C19F8">
        <w:t>szatnię;</w:t>
      </w:r>
    </w:p>
    <w:p w14:paraId="3560EA47" w14:textId="77777777" w:rsidR="00B71B26" w:rsidRPr="002C19F8" w:rsidRDefault="00DA6C23" w:rsidP="00D200E6">
      <w:pPr>
        <w:pStyle w:val="Punkt"/>
        <w:numPr>
          <w:ilvl w:val="0"/>
          <w:numId w:val="232"/>
        </w:numPr>
      </w:pPr>
      <w:r w:rsidRPr="002C19F8">
        <w:t>bufet</w:t>
      </w:r>
      <w:r w:rsidR="00B71B26" w:rsidRPr="002C19F8">
        <w:t>.</w:t>
      </w:r>
    </w:p>
    <w:p w14:paraId="6208699A" w14:textId="6EB6F909" w:rsidR="00B71B26" w:rsidRPr="002C19F8" w:rsidRDefault="00556280" w:rsidP="00E964F8">
      <w:pPr>
        <w:pStyle w:val="Paragraf"/>
        <w:keepNext w:val="0"/>
        <w:keepLines w:val="0"/>
        <w:numPr>
          <w:ilvl w:val="0"/>
          <w:numId w:val="0"/>
        </w:numPr>
        <w:spacing w:before="0"/>
        <w:ind w:left="567"/>
        <w:jc w:val="left"/>
        <w:rPr>
          <w:rFonts w:asciiTheme="minorHAnsi" w:hAnsiTheme="minorHAnsi" w:cstheme="minorHAnsi"/>
          <w:sz w:val="24"/>
          <w:szCs w:val="24"/>
          <w:lang w:bidi="en-US"/>
        </w:rPr>
      </w:pPr>
      <w:r w:rsidRPr="002C19F8">
        <w:rPr>
          <w:rFonts w:asciiTheme="minorHAnsi" w:hAnsiTheme="minorHAnsi" w:cstheme="minorHAnsi"/>
          <w:b/>
          <w:sz w:val="24"/>
          <w:szCs w:val="24"/>
        </w:rPr>
        <w:t>§ 83.</w:t>
      </w:r>
      <w:r w:rsidRPr="002C19F8">
        <w:rPr>
          <w:rFonts w:asciiTheme="minorHAnsi" w:hAnsiTheme="minorHAnsi" w:cstheme="minorHAnsi"/>
          <w:sz w:val="24"/>
          <w:szCs w:val="24"/>
        </w:rPr>
        <w:t xml:space="preserve"> </w:t>
      </w:r>
      <w:r w:rsidR="00B71B26" w:rsidRPr="002C19F8">
        <w:rPr>
          <w:rFonts w:asciiTheme="minorHAnsi" w:hAnsiTheme="minorHAnsi" w:cstheme="minorHAnsi"/>
          <w:sz w:val="24"/>
          <w:szCs w:val="24"/>
          <w:lang w:bidi="en-US"/>
        </w:rPr>
        <w:t>Do realizacji zadań w ramach kształcenia zawodowego, szkoła posiada:</w:t>
      </w:r>
    </w:p>
    <w:p w14:paraId="77C8218B" w14:textId="77777777" w:rsidR="00B71B26" w:rsidRPr="002C19F8" w:rsidRDefault="00B71B26" w:rsidP="00E964F8">
      <w:pPr>
        <w:jc w:val="left"/>
        <w:rPr>
          <w:rFonts w:asciiTheme="minorHAnsi" w:eastAsiaTheme="majorEastAsia" w:hAnsiTheme="minorHAnsi" w:cstheme="minorHAnsi"/>
          <w:sz w:val="24"/>
          <w:szCs w:val="24"/>
          <w:lang w:bidi="en-US"/>
        </w:rPr>
      </w:pPr>
    </w:p>
    <w:p w14:paraId="53BBC137" w14:textId="77777777" w:rsidR="00B71B26" w:rsidRPr="002C19F8" w:rsidRDefault="00B71B26" w:rsidP="00E964F8">
      <w:pPr>
        <w:pStyle w:val="Paragraf"/>
        <w:keepNext w:val="0"/>
        <w:keepLines w:val="0"/>
        <w:numPr>
          <w:ilvl w:val="0"/>
          <w:numId w:val="233"/>
        </w:numPr>
        <w:spacing w:before="0" w:after="120"/>
        <w:ind w:left="709" w:hanging="357"/>
        <w:jc w:val="left"/>
        <w:rPr>
          <w:rFonts w:asciiTheme="minorHAnsi" w:hAnsiTheme="minorHAnsi" w:cstheme="minorHAnsi"/>
          <w:sz w:val="24"/>
          <w:szCs w:val="24"/>
          <w:lang w:bidi="en-US"/>
        </w:rPr>
      </w:pPr>
      <w:r w:rsidRPr="002C19F8">
        <w:rPr>
          <w:rFonts w:asciiTheme="minorHAnsi" w:hAnsiTheme="minorHAnsi" w:cstheme="minorHAnsi"/>
          <w:sz w:val="24"/>
          <w:szCs w:val="24"/>
          <w:lang w:bidi="en-US"/>
        </w:rPr>
        <w:t>pracownie językowe;</w:t>
      </w:r>
    </w:p>
    <w:p w14:paraId="64F02E39" w14:textId="77777777" w:rsidR="00B71B26" w:rsidRPr="002C19F8" w:rsidRDefault="00B71B26" w:rsidP="00E964F8">
      <w:pPr>
        <w:pStyle w:val="Paragraf"/>
        <w:keepNext w:val="0"/>
        <w:keepLines w:val="0"/>
        <w:numPr>
          <w:ilvl w:val="0"/>
          <w:numId w:val="233"/>
        </w:numPr>
        <w:spacing w:before="0" w:after="120"/>
        <w:ind w:left="709" w:hanging="357"/>
        <w:jc w:val="left"/>
        <w:rPr>
          <w:rFonts w:asciiTheme="minorHAnsi" w:hAnsiTheme="minorHAnsi" w:cstheme="minorHAnsi"/>
          <w:sz w:val="24"/>
          <w:szCs w:val="24"/>
          <w:lang w:bidi="en-US"/>
        </w:rPr>
      </w:pPr>
      <w:r w:rsidRPr="002C19F8">
        <w:rPr>
          <w:rFonts w:asciiTheme="minorHAnsi" w:hAnsiTheme="minorHAnsi" w:cstheme="minorHAnsi"/>
          <w:sz w:val="24"/>
          <w:szCs w:val="24"/>
          <w:lang w:bidi="en-US"/>
        </w:rPr>
        <w:t>pracownie informatyczne;</w:t>
      </w:r>
    </w:p>
    <w:p w14:paraId="6D2A3957" w14:textId="77777777" w:rsidR="00B71B26" w:rsidRPr="002C19F8" w:rsidRDefault="00B71B26" w:rsidP="00E964F8">
      <w:pPr>
        <w:pStyle w:val="Paragraf"/>
        <w:keepNext w:val="0"/>
        <w:keepLines w:val="0"/>
        <w:numPr>
          <w:ilvl w:val="0"/>
          <w:numId w:val="233"/>
        </w:numPr>
        <w:spacing w:before="0" w:after="120"/>
        <w:ind w:left="709" w:hanging="357"/>
        <w:jc w:val="left"/>
        <w:rPr>
          <w:rFonts w:asciiTheme="minorHAnsi" w:hAnsiTheme="minorHAnsi" w:cstheme="minorHAnsi"/>
          <w:sz w:val="24"/>
          <w:szCs w:val="24"/>
          <w:lang w:bidi="en-US"/>
        </w:rPr>
      </w:pPr>
      <w:r w:rsidRPr="002C19F8">
        <w:rPr>
          <w:rFonts w:asciiTheme="minorHAnsi" w:hAnsiTheme="minorHAnsi" w:cstheme="minorHAnsi"/>
          <w:sz w:val="24"/>
          <w:szCs w:val="24"/>
          <w:lang w:bidi="en-US"/>
        </w:rPr>
        <w:t>pracownie do kształcenia w zawodzie technik hotelarstwa;</w:t>
      </w:r>
    </w:p>
    <w:p w14:paraId="07E6A962" w14:textId="77777777" w:rsidR="00DA6C23" w:rsidRPr="002C19F8" w:rsidRDefault="00DA6C23" w:rsidP="00E964F8">
      <w:pPr>
        <w:pStyle w:val="Paragraf"/>
        <w:keepNext w:val="0"/>
        <w:keepLines w:val="0"/>
        <w:numPr>
          <w:ilvl w:val="0"/>
          <w:numId w:val="233"/>
        </w:numPr>
        <w:spacing w:before="0" w:after="120"/>
        <w:ind w:left="709" w:hanging="357"/>
        <w:jc w:val="left"/>
        <w:rPr>
          <w:rFonts w:asciiTheme="minorHAnsi" w:hAnsiTheme="minorHAnsi" w:cstheme="minorHAnsi"/>
          <w:sz w:val="24"/>
          <w:szCs w:val="24"/>
          <w:lang w:bidi="en-US"/>
        </w:rPr>
      </w:pPr>
      <w:r w:rsidRPr="002C19F8">
        <w:rPr>
          <w:rFonts w:asciiTheme="minorHAnsi" w:hAnsiTheme="minorHAnsi" w:cstheme="minorHAnsi"/>
          <w:sz w:val="24"/>
          <w:szCs w:val="24"/>
          <w:lang w:bidi="en-US"/>
        </w:rPr>
        <w:t>pracownię do kształcenia w zawodzie technik ekonomi</w:t>
      </w:r>
      <w:r w:rsidR="009B7F8F" w:rsidRPr="002C19F8">
        <w:rPr>
          <w:rFonts w:asciiTheme="minorHAnsi" w:hAnsiTheme="minorHAnsi" w:cstheme="minorHAnsi"/>
          <w:sz w:val="24"/>
          <w:szCs w:val="24"/>
          <w:lang w:bidi="en-US"/>
        </w:rPr>
        <w:t>s</w:t>
      </w:r>
      <w:r w:rsidRPr="002C19F8">
        <w:rPr>
          <w:rFonts w:asciiTheme="minorHAnsi" w:hAnsiTheme="minorHAnsi" w:cstheme="minorHAnsi"/>
          <w:sz w:val="24"/>
          <w:szCs w:val="24"/>
          <w:lang w:bidi="en-US"/>
        </w:rPr>
        <w:t>ta;</w:t>
      </w:r>
    </w:p>
    <w:p w14:paraId="36FCC1EF" w14:textId="77777777" w:rsidR="009B7F8F" w:rsidRPr="002C19F8" w:rsidRDefault="009B7F8F" w:rsidP="00E964F8">
      <w:pPr>
        <w:pStyle w:val="Paragraf"/>
        <w:keepNext w:val="0"/>
        <w:keepLines w:val="0"/>
        <w:numPr>
          <w:ilvl w:val="0"/>
          <w:numId w:val="233"/>
        </w:numPr>
        <w:spacing w:before="0" w:after="120"/>
        <w:ind w:left="709" w:hanging="357"/>
        <w:jc w:val="left"/>
        <w:rPr>
          <w:rFonts w:asciiTheme="minorHAnsi" w:hAnsiTheme="minorHAnsi" w:cstheme="minorHAnsi"/>
          <w:sz w:val="24"/>
          <w:szCs w:val="24"/>
          <w:lang w:bidi="en-US"/>
        </w:rPr>
      </w:pPr>
      <w:r w:rsidRPr="002C19F8">
        <w:rPr>
          <w:rFonts w:asciiTheme="minorHAnsi" w:hAnsiTheme="minorHAnsi" w:cstheme="minorHAnsi"/>
          <w:sz w:val="24"/>
          <w:szCs w:val="24"/>
          <w:lang w:bidi="en-US"/>
        </w:rPr>
        <w:t>pracownię do kształcenia w zawodzie technik rachunkowości;</w:t>
      </w:r>
    </w:p>
    <w:p w14:paraId="19A8C38B" w14:textId="77777777" w:rsidR="00DA6C23" w:rsidRPr="002C19F8" w:rsidRDefault="00DA6C23" w:rsidP="00E964F8">
      <w:pPr>
        <w:pStyle w:val="Paragraf"/>
        <w:keepNext w:val="0"/>
        <w:keepLines w:val="0"/>
        <w:numPr>
          <w:ilvl w:val="0"/>
          <w:numId w:val="233"/>
        </w:numPr>
        <w:spacing w:before="0" w:after="120"/>
        <w:ind w:left="709" w:hanging="357"/>
        <w:jc w:val="left"/>
        <w:rPr>
          <w:rFonts w:asciiTheme="minorHAnsi" w:hAnsiTheme="minorHAnsi" w:cstheme="minorHAnsi"/>
          <w:sz w:val="24"/>
          <w:szCs w:val="24"/>
          <w:lang w:bidi="en-US"/>
        </w:rPr>
      </w:pPr>
      <w:r w:rsidRPr="002C19F8">
        <w:rPr>
          <w:rFonts w:asciiTheme="minorHAnsi" w:hAnsiTheme="minorHAnsi" w:cstheme="minorHAnsi"/>
          <w:sz w:val="24"/>
          <w:szCs w:val="24"/>
          <w:lang w:bidi="en-US"/>
        </w:rPr>
        <w:t>pracownię do kształcenia w zawodzie technik eksploatacji portów i terminali;</w:t>
      </w:r>
    </w:p>
    <w:p w14:paraId="7A627D8A" w14:textId="77777777" w:rsidR="00B71B26" w:rsidRPr="002C19F8" w:rsidRDefault="00B71B26" w:rsidP="00E964F8">
      <w:pPr>
        <w:pStyle w:val="Paragraf"/>
        <w:keepNext w:val="0"/>
        <w:keepLines w:val="0"/>
        <w:numPr>
          <w:ilvl w:val="0"/>
          <w:numId w:val="233"/>
        </w:numPr>
        <w:spacing w:before="0" w:after="120"/>
        <w:ind w:left="709" w:hanging="357"/>
        <w:jc w:val="left"/>
        <w:rPr>
          <w:rFonts w:asciiTheme="minorHAnsi" w:hAnsiTheme="minorHAnsi" w:cstheme="minorHAnsi"/>
          <w:sz w:val="24"/>
          <w:szCs w:val="24"/>
          <w:lang w:bidi="en-US"/>
        </w:rPr>
      </w:pPr>
      <w:r w:rsidRPr="002C19F8">
        <w:rPr>
          <w:rFonts w:asciiTheme="minorHAnsi" w:hAnsiTheme="minorHAnsi" w:cstheme="minorHAnsi"/>
          <w:sz w:val="24"/>
          <w:szCs w:val="24"/>
          <w:lang w:bidi="en-US"/>
        </w:rPr>
        <w:t xml:space="preserve">pracownię do kształcenia w zawodzie technik organizacji </w:t>
      </w:r>
      <w:r w:rsidR="0065718F" w:rsidRPr="002C19F8">
        <w:rPr>
          <w:rFonts w:asciiTheme="minorHAnsi" w:hAnsiTheme="minorHAnsi" w:cstheme="minorHAnsi"/>
          <w:sz w:val="24"/>
          <w:szCs w:val="24"/>
          <w:lang w:bidi="en-US"/>
        </w:rPr>
        <w:t>turystyki</w:t>
      </w:r>
      <w:r w:rsidRPr="002C19F8">
        <w:rPr>
          <w:rFonts w:asciiTheme="minorHAnsi" w:hAnsiTheme="minorHAnsi" w:cstheme="minorHAnsi"/>
          <w:sz w:val="24"/>
          <w:szCs w:val="24"/>
          <w:lang w:bidi="en-US"/>
        </w:rPr>
        <w:t>.</w:t>
      </w:r>
    </w:p>
    <w:p w14:paraId="2F77135E" w14:textId="77777777" w:rsidR="00B71B26" w:rsidRPr="002C19F8" w:rsidRDefault="00B71B26" w:rsidP="00E964F8">
      <w:pPr>
        <w:jc w:val="left"/>
        <w:rPr>
          <w:rFonts w:asciiTheme="minorHAnsi" w:hAnsiTheme="minorHAnsi" w:cstheme="minorHAnsi"/>
          <w:sz w:val="24"/>
        </w:rPr>
      </w:pPr>
    </w:p>
    <w:p w14:paraId="062EB6EC" w14:textId="77777777" w:rsidR="00B71B26" w:rsidRPr="002C19F8" w:rsidRDefault="00D15FCC" w:rsidP="00D15FCC">
      <w:pPr>
        <w:pStyle w:val="Nagwek4-rozdzia"/>
        <w:rPr>
          <w:rFonts w:asciiTheme="minorHAnsi" w:hAnsiTheme="minorHAnsi" w:cstheme="minorHAnsi"/>
        </w:rPr>
      </w:pPr>
      <w:bookmarkStart w:id="86" w:name="_Toc216939640"/>
      <w:r w:rsidRPr="002C19F8">
        <w:rPr>
          <w:rFonts w:asciiTheme="minorHAnsi" w:hAnsiTheme="minorHAnsi" w:cstheme="minorHAnsi"/>
        </w:rPr>
        <w:t>Rozdział 2</w:t>
      </w:r>
      <w:r w:rsidR="00B71B26" w:rsidRPr="002C19F8">
        <w:rPr>
          <w:rFonts w:asciiTheme="minorHAnsi" w:hAnsiTheme="minorHAnsi" w:cstheme="minorHAnsi"/>
        </w:rPr>
        <w:br/>
      </w:r>
      <w:bookmarkStart w:id="87" w:name="_Toc13829905"/>
      <w:r w:rsidR="00B71B26" w:rsidRPr="002C19F8">
        <w:rPr>
          <w:rFonts w:asciiTheme="minorHAnsi" w:hAnsiTheme="minorHAnsi" w:cstheme="minorHAnsi"/>
        </w:rPr>
        <w:t>Organizacja pracy szkoły</w:t>
      </w:r>
      <w:bookmarkEnd w:id="86"/>
      <w:bookmarkEnd w:id="87"/>
      <w:r w:rsidR="00B71B26" w:rsidRPr="002C19F8">
        <w:rPr>
          <w:rFonts w:asciiTheme="minorHAnsi" w:hAnsiTheme="minorHAnsi" w:cstheme="minorHAnsi"/>
        </w:rPr>
        <w:t xml:space="preserve"> </w:t>
      </w:r>
    </w:p>
    <w:p w14:paraId="492C30EF" w14:textId="43D0B86C" w:rsidR="00B71B26" w:rsidRPr="002C19F8" w:rsidRDefault="00D218B9" w:rsidP="00E964F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hAnsiTheme="minorHAnsi" w:cstheme="minorHAnsi"/>
          <w:b/>
          <w:sz w:val="24"/>
          <w:szCs w:val="24"/>
        </w:rPr>
        <w:t>§ 84.</w:t>
      </w:r>
      <w:r w:rsidRPr="002C19F8">
        <w:rPr>
          <w:rFonts w:asciiTheme="minorHAnsi" w:hAnsiTheme="minorHAnsi" w:cstheme="minorHAnsi"/>
          <w:sz w:val="24"/>
          <w:szCs w:val="24"/>
        </w:rPr>
        <w:t xml:space="preserve"> </w:t>
      </w:r>
      <w:r w:rsidR="00103C93" w:rsidRPr="002C19F8">
        <w:rPr>
          <w:rFonts w:asciiTheme="minorHAnsi" w:eastAsia="Times New Roman" w:hAnsiTheme="minorHAnsi" w:cstheme="minorHAnsi"/>
          <w:b/>
          <w:sz w:val="24"/>
          <w:szCs w:val="24"/>
          <w:lang w:eastAsia="pl-PL"/>
        </w:rPr>
        <w:t xml:space="preserve">1. </w:t>
      </w:r>
      <w:r w:rsidR="00B71B26" w:rsidRPr="002C19F8">
        <w:rPr>
          <w:rFonts w:asciiTheme="minorHAnsi" w:eastAsia="Times New Roman" w:hAnsiTheme="minorHAnsi" w:cstheme="minorHAnsi"/>
          <w:sz w:val="24"/>
          <w:szCs w:val="24"/>
          <w:lang w:eastAsia="pl-PL"/>
        </w:rPr>
        <w:t>Arkusz organizacyjny</w:t>
      </w:r>
      <w:r w:rsidR="0078193D" w:rsidRPr="002C19F8">
        <w:rPr>
          <w:rFonts w:asciiTheme="minorHAnsi" w:eastAsia="Times New Roman" w:hAnsiTheme="minorHAnsi" w:cstheme="minorHAnsi"/>
          <w:sz w:val="24"/>
          <w:szCs w:val="24"/>
          <w:lang w:eastAsia="pl-PL"/>
        </w:rPr>
        <w:t>.</w:t>
      </w:r>
    </w:p>
    <w:p w14:paraId="3F5E1951" w14:textId="209EB1BB" w:rsidR="00B71B26" w:rsidRPr="002C19F8" w:rsidRDefault="00B71B26" w:rsidP="00E964F8">
      <w:pPr>
        <w:pStyle w:val="Ustp"/>
        <w:keepNext w:val="0"/>
        <w:keepLines w:val="0"/>
        <w:numPr>
          <w:ilvl w:val="2"/>
          <w:numId w:val="23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Szczegółową organizację nauczania, wychowania i opieki w danym roku szkolnym określa arkusz organizacyjny opracowany przez Dyrekcję Szkoły na podstawie ramowych planów nauczania oraz planu finansowego szkoły. Arkusz organizacji podlega zatwierdzeniu</w:t>
      </w:r>
      <w:r w:rsidR="004F66E4" w:rsidRPr="002C19F8">
        <w:rPr>
          <w:rFonts w:asciiTheme="minorHAnsi" w:eastAsia="Times New Roman" w:hAnsiTheme="minorHAnsi" w:cstheme="minorHAnsi"/>
          <w:color w:val="auto"/>
          <w:sz w:val="24"/>
          <w:lang w:eastAsia="pl-PL"/>
        </w:rPr>
        <w:t xml:space="preserve"> przez organ prowadzący Szkołę.</w:t>
      </w:r>
    </w:p>
    <w:p w14:paraId="17FDFFC3" w14:textId="77777777" w:rsidR="00B71B26" w:rsidRPr="002C19F8" w:rsidRDefault="00B71B26" w:rsidP="00261A0A">
      <w:pPr>
        <w:pStyle w:val="Ustp"/>
        <w:keepNext w:val="0"/>
        <w:keepLines w:val="0"/>
        <w:numPr>
          <w:ilvl w:val="2"/>
          <w:numId w:val="234"/>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szkoły opracowuje arkusz organizacyjny pracy szkoły do 21 kwietnia każdego roku szkolnego, po zasięgnięciu opinii rady pedagogicznej i zakładowych związków zawodowych.</w:t>
      </w:r>
    </w:p>
    <w:p w14:paraId="06498C53" w14:textId="77777777" w:rsidR="00B71B26" w:rsidRPr="002C19F8" w:rsidRDefault="00B71B26" w:rsidP="0046302F">
      <w:pPr>
        <w:pStyle w:val="Ustp"/>
        <w:keepNext w:val="0"/>
        <w:keepLines w:val="0"/>
        <w:numPr>
          <w:ilvl w:val="2"/>
          <w:numId w:val="234"/>
        </w:numPr>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 W arkuszu organizacji Szkoły zamieszcza się w szczególności:</w:t>
      </w:r>
    </w:p>
    <w:p w14:paraId="4E98ED45" w14:textId="77777777" w:rsidR="00B71B26" w:rsidRPr="002C19F8" w:rsidRDefault="00B71B26" w:rsidP="00D200E6">
      <w:pPr>
        <w:pStyle w:val="Punkt"/>
        <w:numPr>
          <w:ilvl w:val="0"/>
          <w:numId w:val="235"/>
        </w:numPr>
      </w:pPr>
      <w:r w:rsidRPr="002C19F8">
        <w:t>liczbę oddziałów poszczególnych klas;</w:t>
      </w:r>
    </w:p>
    <w:p w14:paraId="5BD354D8" w14:textId="77777777" w:rsidR="00B71B26" w:rsidRPr="002C19F8" w:rsidRDefault="00B71B26" w:rsidP="00D200E6">
      <w:pPr>
        <w:pStyle w:val="Punkt"/>
        <w:numPr>
          <w:ilvl w:val="0"/>
          <w:numId w:val="235"/>
        </w:numPr>
      </w:pPr>
      <w:r w:rsidRPr="002C19F8">
        <w:t>liczbę uczniów w poszczególnych oddziałach;</w:t>
      </w:r>
    </w:p>
    <w:p w14:paraId="556AC812" w14:textId="77777777" w:rsidR="00B71B26" w:rsidRPr="002C19F8" w:rsidRDefault="00B71B26" w:rsidP="00D200E6">
      <w:pPr>
        <w:pStyle w:val="Punkt"/>
        <w:numPr>
          <w:ilvl w:val="0"/>
          <w:numId w:val="235"/>
        </w:numPr>
      </w:pPr>
      <w:r w:rsidRPr="002C19F8">
        <w:t>liczbę pracowników ogółem;</w:t>
      </w:r>
    </w:p>
    <w:p w14:paraId="7C8A4010" w14:textId="77777777" w:rsidR="00B71B26" w:rsidRPr="002C19F8" w:rsidRDefault="00B71B26" w:rsidP="00D200E6">
      <w:pPr>
        <w:pStyle w:val="Punkt"/>
        <w:numPr>
          <w:ilvl w:val="0"/>
          <w:numId w:val="235"/>
        </w:numPr>
      </w:pPr>
      <w:r w:rsidRPr="002C19F8">
        <w:t>liczbę nauczycieli wraz z informacją o ich kwalifikacjach oraz liczbie godzin zajęć prowadzonych przez poszczególnych nauczycieli;</w:t>
      </w:r>
    </w:p>
    <w:p w14:paraId="5EC8AABC" w14:textId="77777777" w:rsidR="00B71B26" w:rsidRPr="002C19F8" w:rsidRDefault="00B71B26" w:rsidP="00D200E6">
      <w:pPr>
        <w:pStyle w:val="Punkt"/>
        <w:numPr>
          <w:ilvl w:val="0"/>
          <w:numId w:val="235"/>
        </w:numPr>
      </w:pPr>
      <w:r w:rsidRPr="002C19F8">
        <w:t>liczbę pracowników administracji i obsługi oraz etatów przeliczeniowych;</w:t>
      </w:r>
    </w:p>
    <w:p w14:paraId="534AD120" w14:textId="77777777" w:rsidR="00B71B26" w:rsidRPr="002C19F8" w:rsidRDefault="00B71B26" w:rsidP="00D200E6">
      <w:pPr>
        <w:pStyle w:val="Punkt"/>
        <w:numPr>
          <w:ilvl w:val="0"/>
          <w:numId w:val="235"/>
        </w:numPr>
      </w:pPr>
      <w:r w:rsidRPr="002C19F8">
        <w:t>ogólną liczbę godzin zajęć edukacyjnych lub godzin finansowanych ze środków przydzielonych przez organ prowadzący szkołę, w tym liczbę godzin zajęć realizowanych w ramach pomocy psychologiczno-pedagogicznej;</w:t>
      </w:r>
    </w:p>
    <w:p w14:paraId="7845A8DD" w14:textId="77777777" w:rsidR="00B71B26" w:rsidRPr="002C19F8" w:rsidRDefault="00B71B26" w:rsidP="00E964F8">
      <w:pPr>
        <w:pStyle w:val="Ustp"/>
        <w:keepNext w:val="0"/>
        <w:keepLines w:val="0"/>
        <w:numPr>
          <w:ilvl w:val="2"/>
          <w:numId w:val="234"/>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 Na podstawie zatwierdzonego arkusza organizacyjnego szkoły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w:t>
      </w:r>
      <w:r w:rsidRPr="002C19F8">
        <w:rPr>
          <w:rFonts w:asciiTheme="minorHAnsi" w:eastAsia="Times New Roman" w:hAnsiTheme="minorHAnsi" w:cstheme="minorHAnsi"/>
          <w:color w:val="auto"/>
          <w:sz w:val="24"/>
          <w:lang w:eastAsia="pl-PL"/>
        </w:rPr>
        <w:br/>
        <w:t>z uwzględnieniem zasad ochrony zdrowia i higieny pracy, ustala tygodniowy rozkład zajęć określający organizację zajęć edukacyjnych.</w:t>
      </w:r>
    </w:p>
    <w:p w14:paraId="236C2A3C" w14:textId="77777777" w:rsidR="00B71B26" w:rsidRPr="002C19F8" w:rsidRDefault="00B71B26" w:rsidP="00E964F8">
      <w:pPr>
        <w:pStyle w:val="Ustp"/>
        <w:keepNext w:val="0"/>
        <w:keepLines w:val="0"/>
        <w:numPr>
          <w:ilvl w:val="2"/>
          <w:numId w:val="234"/>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 Podstawową jednostką organizacyjną jest oddział.</w:t>
      </w:r>
    </w:p>
    <w:p w14:paraId="079D14B2" w14:textId="77777777" w:rsidR="00B71B26" w:rsidRPr="002C19F8" w:rsidRDefault="00B71B26" w:rsidP="00E964F8">
      <w:pPr>
        <w:pStyle w:val="Ustp"/>
        <w:keepNext w:val="0"/>
        <w:keepLines w:val="0"/>
        <w:numPr>
          <w:ilvl w:val="2"/>
          <w:numId w:val="234"/>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Podziału oddziału na grupy dokonuje się na zajęciach wymagających specjalnych warunków nauki i bezpieczeństwa z uwzględnieniem zasa</w:t>
      </w:r>
      <w:r w:rsidR="00CD2C03" w:rsidRPr="002C19F8">
        <w:rPr>
          <w:rFonts w:asciiTheme="minorHAnsi" w:eastAsia="Times New Roman" w:hAnsiTheme="minorHAnsi" w:cstheme="minorHAnsi"/>
          <w:color w:val="auto"/>
          <w:sz w:val="24"/>
          <w:lang w:eastAsia="pl-PL"/>
        </w:rPr>
        <w:t xml:space="preserve">d określonych w rozporządzeniu </w:t>
      </w:r>
      <w:r w:rsidRPr="002C19F8">
        <w:rPr>
          <w:rFonts w:asciiTheme="minorHAnsi" w:eastAsia="Times New Roman" w:hAnsiTheme="minorHAnsi" w:cstheme="minorHAnsi"/>
          <w:color w:val="auto"/>
          <w:sz w:val="24"/>
          <w:lang w:eastAsia="pl-PL"/>
        </w:rPr>
        <w:t>w spr</w:t>
      </w:r>
      <w:r w:rsidR="00D76152" w:rsidRPr="002C19F8">
        <w:rPr>
          <w:rFonts w:asciiTheme="minorHAnsi" w:eastAsia="Times New Roman" w:hAnsiTheme="minorHAnsi" w:cstheme="minorHAnsi"/>
          <w:color w:val="auto"/>
          <w:sz w:val="24"/>
          <w:lang w:eastAsia="pl-PL"/>
        </w:rPr>
        <w:t>awie ramowych planów nauczania.</w:t>
      </w:r>
    </w:p>
    <w:p w14:paraId="302F9C6C" w14:textId="43247386" w:rsidR="00B71B26" w:rsidRPr="002C19F8" w:rsidRDefault="00D218B9" w:rsidP="00E964F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hAnsiTheme="minorHAnsi" w:cstheme="minorHAnsi"/>
          <w:b/>
          <w:sz w:val="24"/>
          <w:szCs w:val="24"/>
        </w:rPr>
        <w:t>§ 85.</w:t>
      </w:r>
      <w:r w:rsidRPr="002C19F8">
        <w:rPr>
          <w:rFonts w:asciiTheme="minorHAnsi" w:hAnsiTheme="minorHAnsi" w:cstheme="minorHAnsi"/>
          <w:sz w:val="24"/>
          <w:szCs w:val="24"/>
        </w:rPr>
        <w:t xml:space="preserve"> </w:t>
      </w:r>
      <w:r w:rsidR="00625510" w:rsidRPr="002C19F8">
        <w:rPr>
          <w:rFonts w:asciiTheme="minorHAnsi" w:eastAsia="Times New Roman" w:hAnsiTheme="minorHAnsi" w:cstheme="minorHAnsi"/>
          <w:sz w:val="24"/>
          <w:szCs w:val="24"/>
          <w:lang w:eastAsia="pl-PL"/>
        </w:rPr>
        <w:t>Dyrektor</w:t>
      </w:r>
      <w:r w:rsidR="00B71B26" w:rsidRPr="002C19F8">
        <w:rPr>
          <w:rFonts w:asciiTheme="minorHAnsi" w:eastAsia="Times New Roman" w:hAnsiTheme="minorHAnsi" w:cstheme="minorHAnsi"/>
          <w:sz w:val="24"/>
          <w:szCs w:val="24"/>
          <w:lang w:eastAsia="pl-PL"/>
        </w:rPr>
        <w:t xml:space="preserve"> Szkoły odpowiada za przestrzeganie przepisów dotyczących liczby uczniów odbywających zajęcia w salach lekcyjnych. Arkusz organizacyj</w:t>
      </w:r>
      <w:r w:rsidR="00263FAB" w:rsidRPr="002C19F8">
        <w:rPr>
          <w:rFonts w:asciiTheme="minorHAnsi" w:eastAsia="Times New Roman" w:hAnsiTheme="minorHAnsi" w:cstheme="minorHAnsi"/>
          <w:sz w:val="24"/>
          <w:szCs w:val="24"/>
          <w:lang w:eastAsia="pl-PL"/>
        </w:rPr>
        <w:t>ny jest tworzony</w:t>
      </w:r>
      <w:r w:rsidR="00B71B26" w:rsidRPr="002C19F8">
        <w:rPr>
          <w:rFonts w:asciiTheme="minorHAnsi" w:eastAsia="Times New Roman" w:hAnsiTheme="minorHAnsi" w:cstheme="minorHAnsi"/>
          <w:sz w:val="24"/>
          <w:szCs w:val="24"/>
          <w:lang w:eastAsia="pl-PL"/>
        </w:rPr>
        <w:t xml:space="preserve"> z uwzględnieniem tych przepisów. </w:t>
      </w:r>
    </w:p>
    <w:p w14:paraId="2D90B812" w14:textId="23A661A4" w:rsidR="00B71B26" w:rsidRPr="002C19F8" w:rsidRDefault="00D218B9" w:rsidP="00E964F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hAnsiTheme="minorHAnsi" w:cstheme="minorHAnsi"/>
          <w:b/>
          <w:sz w:val="24"/>
          <w:szCs w:val="24"/>
        </w:rPr>
        <w:t>§ 86.</w:t>
      </w:r>
      <w:r w:rsidRPr="002C19F8">
        <w:rPr>
          <w:rFonts w:asciiTheme="minorHAnsi" w:hAnsiTheme="minorHAnsi" w:cstheme="minorHAnsi"/>
          <w:sz w:val="24"/>
          <w:szCs w:val="24"/>
        </w:rPr>
        <w:t xml:space="preserve"> </w:t>
      </w:r>
      <w:r w:rsidR="00B71B26" w:rsidRPr="002C19F8">
        <w:rPr>
          <w:rFonts w:asciiTheme="minorHAnsi" w:eastAsia="Times New Roman" w:hAnsiTheme="minorHAnsi" w:cstheme="minorHAnsi"/>
          <w:b/>
          <w:bCs/>
          <w:sz w:val="24"/>
          <w:szCs w:val="24"/>
          <w:lang w:eastAsia="pl-PL"/>
        </w:rPr>
        <w:t>1.</w:t>
      </w:r>
      <w:r w:rsidR="00B71B26" w:rsidRPr="002C19F8">
        <w:rPr>
          <w:rFonts w:asciiTheme="minorHAnsi" w:eastAsia="Times New Roman" w:hAnsiTheme="minorHAnsi" w:cstheme="minorHAnsi"/>
          <w:sz w:val="24"/>
          <w:szCs w:val="24"/>
          <w:lang w:eastAsia="pl-PL"/>
        </w:rPr>
        <w:t xml:space="preserve"> </w:t>
      </w:r>
      <w:r w:rsidR="00625510" w:rsidRPr="002C19F8">
        <w:rPr>
          <w:rFonts w:asciiTheme="minorHAnsi" w:eastAsia="Times New Roman" w:hAnsiTheme="minorHAnsi" w:cstheme="minorHAnsi"/>
          <w:sz w:val="24"/>
          <w:szCs w:val="24"/>
          <w:lang w:eastAsia="pl-PL"/>
        </w:rPr>
        <w:t>Dyrektor</w:t>
      </w:r>
      <w:r w:rsidR="00263FAB" w:rsidRPr="002C19F8">
        <w:rPr>
          <w:rFonts w:asciiTheme="minorHAnsi" w:eastAsia="Times New Roman" w:hAnsiTheme="minorHAnsi" w:cstheme="minorHAnsi"/>
          <w:sz w:val="24"/>
          <w:szCs w:val="24"/>
          <w:lang w:eastAsia="pl-PL"/>
        </w:rPr>
        <w:t xml:space="preserve"> Szkoły opracowuje plan WDN </w:t>
      </w:r>
      <w:r w:rsidR="00B71B26" w:rsidRPr="002C19F8">
        <w:rPr>
          <w:rFonts w:asciiTheme="minorHAnsi" w:eastAsia="Times New Roman" w:hAnsiTheme="minorHAnsi" w:cstheme="minorHAnsi"/>
          <w:sz w:val="24"/>
          <w:szCs w:val="24"/>
          <w:lang w:eastAsia="pl-PL"/>
        </w:rPr>
        <w:t>- Wewnątrzszkoln</w:t>
      </w:r>
      <w:r w:rsidRPr="002C19F8">
        <w:rPr>
          <w:rFonts w:asciiTheme="minorHAnsi" w:eastAsia="Times New Roman" w:hAnsiTheme="minorHAnsi" w:cstheme="minorHAnsi"/>
          <w:sz w:val="24"/>
          <w:szCs w:val="24"/>
          <w:lang w:eastAsia="pl-PL"/>
        </w:rPr>
        <w:t>ego Doskonalenia  Nauczycieli.</w:t>
      </w:r>
    </w:p>
    <w:p w14:paraId="23F26667" w14:textId="77777777" w:rsidR="00B71B26" w:rsidRPr="002C19F8" w:rsidRDefault="00B71B26" w:rsidP="00E964F8">
      <w:pPr>
        <w:pStyle w:val="Ustp"/>
        <w:keepNext w:val="0"/>
        <w:keepLines w:val="0"/>
        <w:numPr>
          <w:ilvl w:val="2"/>
          <w:numId w:val="18"/>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W celu zapewnienia poprawnej realizacji założeń WDN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Szkoły powołuje szkolnego lidera WDN. </w:t>
      </w:r>
    </w:p>
    <w:p w14:paraId="254F4B6C" w14:textId="5508FDE2" w:rsidR="00B71B26" w:rsidRPr="002C19F8" w:rsidRDefault="00D218B9" w:rsidP="00E964F8">
      <w:pPr>
        <w:pStyle w:val="Paragraf"/>
        <w:keepNext w:val="0"/>
        <w:keepLines w:val="0"/>
        <w:numPr>
          <w:ilvl w:val="0"/>
          <w:numId w:val="0"/>
        </w:numPr>
        <w:ind w:left="568"/>
        <w:jc w:val="left"/>
        <w:rPr>
          <w:rFonts w:asciiTheme="minorHAnsi" w:eastAsia="Times New Roman" w:hAnsiTheme="minorHAnsi" w:cstheme="minorHAnsi"/>
          <w:sz w:val="24"/>
          <w:szCs w:val="24"/>
          <w:lang w:eastAsia="pl-PL"/>
        </w:rPr>
      </w:pPr>
      <w:r w:rsidRPr="002C19F8">
        <w:rPr>
          <w:rFonts w:asciiTheme="minorHAnsi" w:hAnsiTheme="minorHAnsi" w:cstheme="minorHAnsi"/>
          <w:b/>
          <w:sz w:val="24"/>
          <w:szCs w:val="24"/>
        </w:rPr>
        <w:t>§ 87.</w:t>
      </w:r>
      <w:r w:rsidRPr="002C19F8">
        <w:rPr>
          <w:rFonts w:asciiTheme="minorHAnsi" w:hAnsiTheme="minorHAnsi" w:cstheme="minorHAnsi"/>
          <w:sz w:val="24"/>
          <w:szCs w:val="24"/>
        </w:rPr>
        <w:t xml:space="preserve"> </w:t>
      </w:r>
      <w:r w:rsidR="00B71B26" w:rsidRPr="002C19F8">
        <w:rPr>
          <w:rFonts w:asciiTheme="minorHAnsi" w:eastAsia="Times New Roman" w:hAnsiTheme="minorHAnsi" w:cstheme="minorHAnsi"/>
          <w:sz w:val="24"/>
          <w:szCs w:val="24"/>
          <w:lang w:eastAsia="pl-PL"/>
        </w:rPr>
        <w:t xml:space="preserve">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w:t>
      </w:r>
      <w:r w:rsidR="00625510" w:rsidRPr="002C19F8">
        <w:rPr>
          <w:rFonts w:asciiTheme="minorHAnsi" w:eastAsia="Times New Roman" w:hAnsiTheme="minorHAnsi" w:cstheme="minorHAnsi"/>
          <w:sz w:val="24"/>
          <w:szCs w:val="24"/>
          <w:lang w:eastAsia="pl-PL"/>
        </w:rPr>
        <w:t>Dyrektor</w:t>
      </w:r>
      <w:r w:rsidR="00B71B26" w:rsidRPr="002C19F8">
        <w:rPr>
          <w:rFonts w:asciiTheme="minorHAnsi" w:eastAsia="Times New Roman" w:hAnsiTheme="minorHAnsi" w:cstheme="minorHAnsi"/>
          <w:sz w:val="24"/>
          <w:szCs w:val="24"/>
          <w:lang w:eastAsia="pl-PL"/>
        </w:rPr>
        <w:t xml:space="preserve"> Szkoły po uprzednim uzgodnieniu warunków tej działalności oraz po uzyskaniu pozytywnej opinii Rady Rodziców i Rady Szkoły.</w:t>
      </w:r>
    </w:p>
    <w:p w14:paraId="55009A59" w14:textId="252D7647" w:rsidR="00261A0A" w:rsidRPr="002C19F8" w:rsidRDefault="00261A0A">
      <w:pPr>
        <w:spacing w:after="160" w:line="259" w:lineRule="auto"/>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br w:type="page"/>
      </w:r>
    </w:p>
    <w:p w14:paraId="6E0D2514" w14:textId="77777777" w:rsidR="00B71B26" w:rsidRPr="002C19F8" w:rsidRDefault="00D15FCC" w:rsidP="00D15FCC">
      <w:pPr>
        <w:pStyle w:val="Nagwek4-rozdzia"/>
        <w:rPr>
          <w:rFonts w:asciiTheme="minorHAnsi" w:hAnsiTheme="minorHAnsi" w:cstheme="minorHAnsi"/>
        </w:rPr>
      </w:pPr>
      <w:bookmarkStart w:id="88" w:name="_Toc216939641"/>
      <w:r w:rsidRPr="002C19F8">
        <w:rPr>
          <w:rFonts w:asciiTheme="minorHAnsi" w:hAnsiTheme="minorHAnsi" w:cstheme="minorHAnsi"/>
        </w:rPr>
        <w:t>Rozdział 3</w:t>
      </w:r>
      <w:r w:rsidR="00B71B26" w:rsidRPr="002C19F8">
        <w:rPr>
          <w:rFonts w:asciiTheme="minorHAnsi" w:hAnsiTheme="minorHAnsi" w:cstheme="minorHAnsi"/>
        </w:rPr>
        <w:br/>
      </w:r>
      <w:bookmarkStart w:id="89" w:name="_Toc13829906"/>
      <w:r w:rsidR="00B71B26" w:rsidRPr="002C19F8">
        <w:rPr>
          <w:rFonts w:asciiTheme="minorHAnsi" w:hAnsiTheme="minorHAnsi" w:cstheme="minorHAnsi"/>
        </w:rPr>
        <w:t>Praktyki studenckie</w:t>
      </w:r>
      <w:bookmarkEnd w:id="88"/>
      <w:bookmarkEnd w:id="89"/>
    </w:p>
    <w:p w14:paraId="09546EF9" w14:textId="5575E27B" w:rsidR="00B71B26" w:rsidRPr="002C19F8" w:rsidRDefault="00D218B9" w:rsidP="00E964F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hAnsiTheme="minorHAnsi" w:cstheme="minorHAnsi"/>
          <w:b/>
          <w:sz w:val="24"/>
          <w:szCs w:val="24"/>
        </w:rPr>
        <w:t>§ 88.</w:t>
      </w:r>
      <w:r w:rsidRPr="002C19F8">
        <w:rPr>
          <w:rFonts w:asciiTheme="minorHAnsi" w:hAnsiTheme="minorHAnsi" w:cstheme="minorHAnsi"/>
          <w:sz w:val="24"/>
          <w:szCs w:val="24"/>
        </w:rPr>
        <w:t xml:space="preserve"> </w:t>
      </w:r>
      <w:r w:rsidR="00B71B26" w:rsidRPr="002C19F8">
        <w:rPr>
          <w:rFonts w:asciiTheme="minorHAnsi" w:eastAsia="Times New Roman" w:hAnsiTheme="minorHAnsi" w:cstheme="minorHAnsi"/>
          <w:b/>
          <w:bCs/>
          <w:sz w:val="24"/>
          <w:szCs w:val="24"/>
          <w:lang w:eastAsia="pl-PL"/>
        </w:rPr>
        <w:t>1.</w:t>
      </w:r>
      <w:r w:rsidR="00753F3C" w:rsidRPr="002C19F8">
        <w:rPr>
          <w:rFonts w:asciiTheme="minorHAnsi" w:eastAsia="Times New Roman" w:hAnsiTheme="minorHAnsi" w:cstheme="minorHAnsi"/>
          <w:sz w:val="24"/>
          <w:szCs w:val="24"/>
          <w:lang w:eastAsia="pl-PL"/>
        </w:rPr>
        <w:t xml:space="preserve"> Szkoła</w:t>
      </w:r>
      <w:r w:rsidR="00B71B26" w:rsidRPr="002C19F8">
        <w:rPr>
          <w:rFonts w:asciiTheme="minorHAnsi" w:eastAsia="Times New Roman" w:hAnsiTheme="minorHAnsi" w:cstheme="minorHAnsi"/>
          <w:sz w:val="24"/>
          <w:szCs w:val="24"/>
          <w:lang w:eastAsia="pl-PL"/>
        </w:rPr>
        <w:t xml:space="preserve"> może przyjmować słuchaczy zakładów kształcenia nauczycieli oraz studentów szkół wyższych kształcących nauczycieli na praktyki pedagogiczne (nauczycielskie) na podstawie pisemnego porozumienia zawartego pomiędzy </w:t>
      </w:r>
      <w:r w:rsidR="00625510" w:rsidRPr="002C19F8">
        <w:rPr>
          <w:rFonts w:asciiTheme="minorHAnsi" w:eastAsia="Times New Roman" w:hAnsiTheme="minorHAnsi" w:cstheme="minorHAnsi"/>
          <w:sz w:val="24"/>
          <w:szCs w:val="24"/>
          <w:lang w:eastAsia="pl-PL"/>
        </w:rPr>
        <w:t>Dyrektor</w:t>
      </w:r>
      <w:r w:rsidR="00B71B26" w:rsidRPr="002C19F8">
        <w:rPr>
          <w:rFonts w:asciiTheme="minorHAnsi" w:eastAsia="Times New Roman" w:hAnsiTheme="minorHAnsi" w:cstheme="minorHAnsi"/>
          <w:sz w:val="24"/>
          <w:szCs w:val="24"/>
          <w:lang w:eastAsia="pl-PL"/>
        </w:rPr>
        <w:t>em Szkoły lub - za jego zgodą – poszczególnymi nauczycielami a zakładem kształcenia nauc</w:t>
      </w:r>
      <w:r w:rsidR="00261A0A" w:rsidRPr="002C19F8">
        <w:rPr>
          <w:rFonts w:asciiTheme="minorHAnsi" w:eastAsia="Times New Roman" w:hAnsiTheme="minorHAnsi" w:cstheme="minorHAnsi"/>
          <w:sz w:val="24"/>
          <w:szCs w:val="24"/>
          <w:lang w:eastAsia="pl-PL"/>
        </w:rPr>
        <w:t>zycieli lub szkołą wyższą.</w:t>
      </w:r>
    </w:p>
    <w:p w14:paraId="0731FFEE" w14:textId="77777777" w:rsidR="00B71B26" w:rsidRPr="002C19F8" w:rsidRDefault="00B71B26" w:rsidP="00E964F8">
      <w:pPr>
        <w:pStyle w:val="Ustp"/>
        <w:keepNext w:val="0"/>
        <w:keepLines w:val="0"/>
        <w:numPr>
          <w:ilvl w:val="2"/>
          <w:numId w:val="1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Koszty związane z przebiegiem praktyk pokrywa zakład kierujący na praktykę. Za</w:t>
      </w:r>
      <w:r w:rsidR="001E4746"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dokumentację praktyk studenckich odpowiada upoważniony wice</w:t>
      </w:r>
      <w:r w:rsidR="00625510" w:rsidRPr="002C19F8">
        <w:rPr>
          <w:rFonts w:asciiTheme="minorHAnsi" w:eastAsia="Times New Roman" w:hAnsiTheme="minorHAnsi" w:cstheme="minorHAnsi"/>
          <w:color w:val="auto"/>
          <w:sz w:val="24"/>
          <w:lang w:eastAsia="pl-PL"/>
        </w:rPr>
        <w:t>Dyrektor</w:t>
      </w:r>
      <w:r w:rsidR="00CD2C03" w:rsidRPr="002C19F8">
        <w:rPr>
          <w:rFonts w:asciiTheme="minorHAnsi" w:eastAsia="Times New Roman" w:hAnsiTheme="minorHAnsi" w:cstheme="minorHAnsi"/>
          <w:color w:val="auto"/>
          <w:sz w:val="24"/>
          <w:lang w:eastAsia="pl-PL"/>
        </w:rPr>
        <w:t xml:space="preserve"> s</w:t>
      </w:r>
      <w:r w:rsidRPr="002C19F8">
        <w:rPr>
          <w:rFonts w:asciiTheme="minorHAnsi" w:eastAsia="Times New Roman" w:hAnsiTheme="minorHAnsi" w:cstheme="minorHAnsi"/>
          <w:color w:val="auto"/>
          <w:sz w:val="24"/>
          <w:lang w:eastAsia="pl-PL"/>
        </w:rPr>
        <w:t>zkoły.</w:t>
      </w:r>
    </w:p>
    <w:p w14:paraId="24340D27" w14:textId="77777777" w:rsidR="002651B9" w:rsidRPr="002C19F8" w:rsidRDefault="002651B9" w:rsidP="00E964F8">
      <w:pPr>
        <w:pStyle w:val="Nagwek4-rozdzia"/>
        <w:spacing w:before="0" w:beforeAutospacing="0" w:after="0" w:afterAutospacing="0"/>
        <w:rPr>
          <w:rFonts w:asciiTheme="minorHAnsi" w:hAnsiTheme="minorHAnsi" w:cstheme="minorHAnsi"/>
          <w:sz w:val="14"/>
        </w:rPr>
      </w:pPr>
    </w:p>
    <w:p w14:paraId="7BE953C7" w14:textId="77777777" w:rsidR="00064B97" w:rsidRPr="002C19F8" w:rsidRDefault="00064B97" w:rsidP="00064B97">
      <w:pPr>
        <w:pStyle w:val="Nagwek4-rozdzia"/>
        <w:rPr>
          <w:rFonts w:asciiTheme="minorHAnsi" w:hAnsiTheme="minorHAnsi" w:cstheme="minorHAnsi"/>
        </w:rPr>
      </w:pPr>
      <w:bookmarkStart w:id="90" w:name="_Toc216939642"/>
      <w:r w:rsidRPr="002C19F8">
        <w:rPr>
          <w:rFonts w:asciiTheme="minorHAnsi" w:hAnsiTheme="minorHAnsi" w:cstheme="minorHAnsi"/>
        </w:rPr>
        <w:t>Rozdział 4</w:t>
      </w:r>
      <w:r w:rsidRPr="002C19F8">
        <w:rPr>
          <w:rFonts w:asciiTheme="minorHAnsi" w:hAnsiTheme="minorHAnsi" w:cstheme="minorHAnsi"/>
        </w:rPr>
        <w:br/>
        <w:t>Organizacja biblioteki szkolnej i zadania nauczyciela bibliotekarza</w:t>
      </w:r>
      <w:bookmarkEnd w:id="90"/>
    </w:p>
    <w:p w14:paraId="4B53D157" w14:textId="1B7D0C08" w:rsidR="00B71B26" w:rsidRPr="002C19F8" w:rsidRDefault="00530711" w:rsidP="00E964F8">
      <w:pPr>
        <w:pStyle w:val="Paragraf"/>
        <w:numPr>
          <w:ilvl w:val="0"/>
          <w:numId w:val="0"/>
        </w:numPr>
        <w:ind w:left="567"/>
        <w:jc w:val="left"/>
        <w:rPr>
          <w:rFonts w:asciiTheme="minorHAnsi" w:eastAsia="Times New Roman" w:hAnsiTheme="minorHAnsi" w:cstheme="minorHAnsi"/>
          <w:sz w:val="24"/>
          <w:szCs w:val="24"/>
          <w:lang w:eastAsia="pl-PL"/>
        </w:rPr>
      </w:pPr>
      <w:r w:rsidRPr="002C19F8">
        <w:rPr>
          <w:rFonts w:asciiTheme="minorHAnsi" w:hAnsiTheme="minorHAnsi" w:cstheme="minorHAnsi"/>
          <w:b/>
          <w:sz w:val="24"/>
          <w:szCs w:val="24"/>
        </w:rPr>
        <w:t>§ 89.</w:t>
      </w:r>
      <w:r w:rsidRPr="002C19F8">
        <w:rPr>
          <w:rFonts w:asciiTheme="minorHAnsi" w:hAnsiTheme="minorHAnsi" w:cstheme="minorHAnsi"/>
          <w:sz w:val="24"/>
          <w:szCs w:val="24"/>
        </w:rPr>
        <w:t xml:space="preserve"> </w:t>
      </w:r>
      <w:r w:rsidR="00B71B26" w:rsidRPr="002C19F8">
        <w:rPr>
          <w:rFonts w:asciiTheme="minorHAnsi" w:eastAsia="Times New Roman" w:hAnsiTheme="minorHAnsi" w:cstheme="minorHAnsi"/>
          <w:sz w:val="24"/>
          <w:szCs w:val="24"/>
          <w:lang w:eastAsia="pl-PL"/>
        </w:rPr>
        <w:t>Biblioteka i Internetowe Centrum Informacji Multimedialnej (ICIM)</w:t>
      </w:r>
      <w:r w:rsidR="0078193D" w:rsidRPr="002C19F8">
        <w:rPr>
          <w:rFonts w:asciiTheme="minorHAnsi" w:eastAsia="Times New Roman" w:hAnsiTheme="minorHAnsi" w:cstheme="minorHAnsi"/>
          <w:sz w:val="24"/>
          <w:szCs w:val="24"/>
          <w:lang w:eastAsia="pl-PL"/>
        </w:rPr>
        <w:t>.</w:t>
      </w:r>
    </w:p>
    <w:p w14:paraId="109078DD" w14:textId="1BC7BD01" w:rsidR="00B71B26" w:rsidRPr="002C19F8" w:rsidRDefault="00B71B26" w:rsidP="00E964F8">
      <w:pPr>
        <w:pStyle w:val="Ustp"/>
        <w:keepNext w:val="0"/>
        <w:keepLines w:val="0"/>
        <w:numPr>
          <w:ilvl w:val="2"/>
          <w:numId w:val="236"/>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Biblioteka szkolna jest niezbędną częścią procesu dydaktyczno-wychowawczego. Służy realizacji programu nauczania i wychowania oraz rozwi</w:t>
      </w:r>
      <w:r w:rsidR="00635E94" w:rsidRPr="002C19F8">
        <w:rPr>
          <w:rFonts w:asciiTheme="minorHAnsi" w:eastAsia="Times New Roman" w:hAnsiTheme="minorHAnsi" w:cstheme="minorHAnsi"/>
          <w:color w:val="auto"/>
          <w:sz w:val="24"/>
          <w:lang w:eastAsia="pl-PL"/>
        </w:rPr>
        <w:t>jania zainteresowań uczniów jak</w:t>
      </w:r>
      <w:r w:rsidRPr="002C19F8">
        <w:rPr>
          <w:rFonts w:asciiTheme="minorHAnsi" w:eastAsia="Times New Roman" w:hAnsiTheme="minorHAnsi" w:cstheme="minorHAnsi"/>
          <w:color w:val="auto"/>
          <w:sz w:val="24"/>
          <w:lang w:eastAsia="pl-PL"/>
        </w:rPr>
        <w:t>i dorosłych pracowników szkoły oraz rodziców. Uczestniczy w</w:t>
      </w:r>
      <w:r w:rsidR="001E4746"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przygotowaniu uczniów do samokształcenia i edukacji ustawicznej, w tym do</w:t>
      </w:r>
      <w:r w:rsidR="001E4746"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korzystania z innych typów bibliotek i ośrodków informacji. Stwarza warunki do</w:t>
      </w:r>
      <w:r w:rsidR="001E4746"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 xml:space="preserve">rozwoju umysłowego i kulturalnego czytelników. </w:t>
      </w:r>
    </w:p>
    <w:p w14:paraId="11796B90" w14:textId="77777777" w:rsidR="00B71B26" w:rsidRPr="002C19F8" w:rsidRDefault="00B71B26" w:rsidP="00E964F8">
      <w:pPr>
        <w:pStyle w:val="Ustp"/>
        <w:keepNext w:val="0"/>
        <w:keepLines w:val="0"/>
        <w:numPr>
          <w:ilvl w:val="2"/>
          <w:numId w:val="236"/>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Biblioteka szkolna ma spełniać następujące funkcje:</w:t>
      </w:r>
    </w:p>
    <w:p w14:paraId="7A202C68" w14:textId="77777777" w:rsidR="00B71B26" w:rsidRPr="002C19F8" w:rsidRDefault="00B71B26" w:rsidP="00E964F8">
      <w:pPr>
        <w:pStyle w:val="Tekstpodstawowywcity"/>
        <w:tabs>
          <w:tab w:val="left" w:pos="1276"/>
        </w:tabs>
        <w:spacing w:after="0"/>
        <w:ind w:left="0"/>
        <w:jc w:val="left"/>
        <w:rPr>
          <w:rFonts w:asciiTheme="minorHAnsi" w:hAnsiTheme="minorHAnsi" w:cstheme="minorHAnsi"/>
          <w:sz w:val="24"/>
          <w:szCs w:val="24"/>
        </w:rPr>
      </w:pPr>
    </w:p>
    <w:p w14:paraId="3F547B5B" w14:textId="77777777" w:rsidR="00B71B26" w:rsidRPr="002C19F8" w:rsidRDefault="00B71B26" w:rsidP="00E964F8">
      <w:pPr>
        <w:pStyle w:val="Tekstpodstawowywcity"/>
        <w:numPr>
          <w:ilvl w:val="0"/>
          <w:numId w:val="237"/>
        </w:numPr>
        <w:tabs>
          <w:tab w:val="left" w:pos="-2835"/>
          <w:tab w:val="left" w:pos="-2694"/>
          <w:tab w:val="center" w:pos="-2410"/>
        </w:tabs>
        <w:spacing w:after="0"/>
        <w:ind w:left="993"/>
        <w:jc w:val="left"/>
        <w:rPr>
          <w:rFonts w:asciiTheme="minorHAnsi" w:hAnsiTheme="minorHAnsi" w:cstheme="minorHAnsi"/>
          <w:sz w:val="24"/>
          <w:szCs w:val="24"/>
        </w:rPr>
      </w:pPr>
      <w:r w:rsidRPr="002C19F8">
        <w:rPr>
          <w:rFonts w:asciiTheme="minorHAnsi" w:hAnsiTheme="minorHAnsi" w:cstheme="minorHAnsi"/>
          <w:sz w:val="24"/>
          <w:szCs w:val="24"/>
        </w:rPr>
        <w:t>kształcąco-wychowawczą poprzez:</w:t>
      </w:r>
    </w:p>
    <w:p w14:paraId="270D295A" w14:textId="77777777" w:rsidR="00B71B26" w:rsidRPr="002C19F8" w:rsidRDefault="00B71B26" w:rsidP="00B71B26">
      <w:pPr>
        <w:pStyle w:val="Tekstpodstawowywcity"/>
        <w:tabs>
          <w:tab w:val="left" w:pos="851"/>
          <w:tab w:val="num" w:pos="2160"/>
        </w:tabs>
        <w:spacing w:after="0"/>
        <w:ind w:left="540"/>
        <w:rPr>
          <w:rFonts w:asciiTheme="minorHAnsi" w:hAnsiTheme="minorHAnsi" w:cstheme="minorHAnsi"/>
          <w:sz w:val="24"/>
          <w:szCs w:val="24"/>
        </w:rPr>
      </w:pPr>
    </w:p>
    <w:p w14:paraId="3EF82CA0" w14:textId="77777777" w:rsidR="00B71B26" w:rsidRPr="002C19F8" w:rsidRDefault="00B71B26" w:rsidP="00E964F8">
      <w:pPr>
        <w:pStyle w:val="Tekstpodstawowywcity"/>
        <w:numPr>
          <w:ilvl w:val="0"/>
          <w:numId w:val="29"/>
        </w:numPr>
        <w:tabs>
          <w:tab w:val="clear" w:pos="800"/>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rozbudzanie i rozwijanie indywidualnych zainteresowań uczniów oraz wyrabianie i pogłębianie u uczniów nawyku czytania i uczenia się,</w:t>
      </w:r>
    </w:p>
    <w:p w14:paraId="51D4C22D" w14:textId="77777777" w:rsidR="00B71B26" w:rsidRPr="002C19F8" w:rsidRDefault="00B71B26" w:rsidP="00E964F8">
      <w:pPr>
        <w:pStyle w:val="Tekstpodstawowywcity"/>
        <w:numPr>
          <w:ilvl w:val="0"/>
          <w:numId w:val="29"/>
        </w:numPr>
        <w:tabs>
          <w:tab w:val="clear" w:pos="800"/>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organizowanie różnorodnych działań roz</w:t>
      </w:r>
      <w:r w:rsidR="00D76152" w:rsidRPr="002C19F8">
        <w:rPr>
          <w:rFonts w:asciiTheme="minorHAnsi" w:hAnsiTheme="minorHAnsi" w:cstheme="minorHAnsi"/>
          <w:sz w:val="24"/>
          <w:szCs w:val="24"/>
        </w:rPr>
        <w:t xml:space="preserve">wijających wrażliwość kulturową </w:t>
      </w:r>
      <w:r w:rsidRPr="002C19F8">
        <w:rPr>
          <w:rFonts w:asciiTheme="minorHAnsi" w:hAnsiTheme="minorHAnsi" w:cstheme="minorHAnsi"/>
          <w:sz w:val="24"/>
          <w:szCs w:val="24"/>
        </w:rPr>
        <w:t>i społeczną uczniów, w tym w zakresie podtrzymywania tożsamości narodowej i językowej uczniów należących do</w:t>
      </w:r>
      <w:r w:rsidR="001E4746" w:rsidRPr="002C19F8">
        <w:rPr>
          <w:rFonts w:asciiTheme="minorHAnsi" w:hAnsiTheme="minorHAnsi" w:cstheme="minorHAnsi"/>
          <w:sz w:val="24"/>
          <w:szCs w:val="24"/>
        </w:rPr>
        <w:t> </w:t>
      </w:r>
      <w:r w:rsidRPr="002C19F8">
        <w:rPr>
          <w:rFonts w:asciiTheme="minorHAnsi" w:hAnsiTheme="minorHAnsi" w:cstheme="minorHAnsi"/>
          <w:sz w:val="24"/>
          <w:szCs w:val="24"/>
        </w:rPr>
        <w:t>mniejszości narodowych, mniejszości etnicznych oraz społeczności posługującej się językiem regionalnym,</w:t>
      </w:r>
    </w:p>
    <w:p w14:paraId="6A2A2032" w14:textId="77777777" w:rsidR="00B71B26" w:rsidRPr="002C19F8" w:rsidRDefault="00B71B26" w:rsidP="00E964F8">
      <w:pPr>
        <w:pStyle w:val="Tekstpodstawowywcity"/>
        <w:numPr>
          <w:ilvl w:val="0"/>
          <w:numId w:val="29"/>
        </w:numPr>
        <w:tabs>
          <w:tab w:val="clear" w:pos="800"/>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kształtowanie kultury czytelniczej,</w:t>
      </w:r>
    </w:p>
    <w:p w14:paraId="6D2214EC" w14:textId="77777777" w:rsidR="00B71B26" w:rsidRPr="002C19F8" w:rsidRDefault="00B71B26" w:rsidP="00E964F8">
      <w:pPr>
        <w:pStyle w:val="Tekstpodstawowywcity"/>
        <w:numPr>
          <w:ilvl w:val="0"/>
          <w:numId w:val="29"/>
        </w:numPr>
        <w:tabs>
          <w:tab w:val="clear" w:pos="800"/>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rozwijanie samodzielności w działaniu.</w:t>
      </w:r>
    </w:p>
    <w:p w14:paraId="4F899E1D" w14:textId="77777777" w:rsidR="00B71B26" w:rsidRPr="002C19F8" w:rsidRDefault="00B71B26" w:rsidP="00E964F8">
      <w:pPr>
        <w:pStyle w:val="Tekstpodstawowywcity"/>
        <w:tabs>
          <w:tab w:val="left" w:pos="851"/>
          <w:tab w:val="left" w:pos="1276"/>
        </w:tabs>
        <w:spacing w:after="0"/>
        <w:ind w:hanging="260"/>
        <w:jc w:val="left"/>
        <w:rPr>
          <w:rFonts w:asciiTheme="minorHAnsi" w:hAnsiTheme="minorHAnsi" w:cstheme="minorHAnsi"/>
          <w:sz w:val="24"/>
          <w:szCs w:val="24"/>
        </w:rPr>
      </w:pPr>
    </w:p>
    <w:p w14:paraId="6D83AC74" w14:textId="77777777" w:rsidR="00B71B26" w:rsidRPr="002C19F8" w:rsidRDefault="00B71B26" w:rsidP="00E964F8">
      <w:pPr>
        <w:pStyle w:val="Tekstpodstawowywcity"/>
        <w:numPr>
          <w:ilvl w:val="0"/>
          <w:numId w:val="237"/>
        </w:numPr>
        <w:tabs>
          <w:tab w:val="left" w:pos="-2835"/>
          <w:tab w:val="left" w:pos="-2694"/>
          <w:tab w:val="center" w:pos="-2410"/>
        </w:tabs>
        <w:spacing w:after="0"/>
        <w:ind w:left="851"/>
        <w:jc w:val="left"/>
        <w:rPr>
          <w:rFonts w:asciiTheme="minorHAnsi" w:hAnsiTheme="minorHAnsi" w:cstheme="minorHAnsi"/>
          <w:sz w:val="24"/>
          <w:szCs w:val="24"/>
        </w:rPr>
      </w:pPr>
      <w:r w:rsidRPr="002C19F8">
        <w:rPr>
          <w:rFonts w:asciiTheme="minorHAnsi" w:hAnsiTheme="minorHAnsi" w:cstheme="minorHAnsi"/>
          <w:sz w:val="24"/>
          <w:szCs w:val="24"/>
        </w:rPr>
        <w:t>opiekuńczo-wychowawczą poprzez:</w:t>
      </w:r>
    </w:p>
    <w:p w14:paraId="6F7BC9E3" w14:textId="77777777" w:rsidR="00B71B26" w:rsidRPr="002C19F8" w:rsidRDefault="00B71B26" w:rsidP="00E964F8">
      <w:pPr>
        <w:pStyle w:val="Tekstpodstawowywcity"/>
        <w:tabs>
          <w:tab w:val="left" w:pos="851"/>
          <w:tab w:val="left" w:pos="1276"/>
        </w:tabs>
        <w:spacing w:after="0"/>
        <w:ind w:left="540"/>
        <w:jc w:val="left"/>
        <w:rPr>
          <w:rFonts w:asciiTheme="minorHAnsi" w:hAnsiTheme="minorHAnsi" w:cstheme="minorHAnsi"/>
          <w:sz w:val="24"/>
          <w:szCs w:val="24"/>
        </w:rPr>
      </w:pPr>
    </w:p>
    <w:p w14:paraId="7AFCEB18" w14:textId="77777777" w:rsidR="00B71B26" w:rsidRPr="002C19F8" w:rsidRDefault="00B71B26" w:rsidP="00E964F8">
      <w:pPr>
        <w:pStyle w:val="Tekstpodstawowywcity"/>
        <w:numPr>
          <w:ilvl w:val="0"/>
          <w:numId w:val="30"/>
        </w:numPr>
        <w:tabs>
          <w:tab w:val="left" w:pos="-2835"/>
          <w:tab w:val="left" w:pos="-2694"/>
          <w:tab w:val="center" w:pos="-2410"/>
          <w:tab w:val="left" w:pos="1276"/>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wyrównywanie różnic w intelektualnym i kulturalnym rozwoju młodzieży,</w:t>
      </w:r>
    </w:p>
    <w:p w14:paraId="53D3EBA2" w14:textId="77777777" w:rsidR="00B71B26" w:rsidRPr="002C19F8" w:rsidRDefault="00B71B26" w:rsidP="00E964F8">
      <w:pPr>
        <w:pStyle w:val="Tekstpodstawowywcity"/>
        <w:numPr>
          <w:ilvl w:val="0"/>
          <w:numId w:val="30"/>
        </w:numPr>
        <w:tabs>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otaczanie opieką uczniów szczególnie zdolnych w ich poszukiwaniach czytelniczych,</w:t>
      </w:r>
    </w:p>
    <w:p w14:paraId="04037FB2" w14:textId="77777777" w:rsidR="00B71B26" w:rsidRPr="002C19F8" w:rsidRDefault="00B71B26" w:rsidP="00E964F8">
      <w:pPr>
        <w:pStyle w:val="Tekstpodstawowywcity"/>
        <w:numPr>
          <w:ilvl w:val="0"/>
          <w:numId w:val="30"/>
        </w:numPr>
        <w:tabs>
          <w:tab w:val="left" w:pos="-2835"/>
          <w:tab w:val="left" w:pos="-2694"/>
          <w:tab w:val="center" w:pos="-2410"/>
          <w:tab w:val="left" w:pos="851"/>
          <w:tab w:val="left" w:pos="1276"/>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współpracę z rodzicami,</w:t>
      </w:r>
    </w:p>
    <w:p w14:paraId="15467AFA" w14:textId="77777777" w:rsidR="00B71B26" w:rsidRPr="002C19F8" w:rsidRDefault="00B71B26" w:rsidP="00E964F8">
      <w:pPr>
        <w:pStyle w:val="Tekstpodstawowywcity"/>
        <w:numPr>
          <w:ilvl w:val="0"/>
          <w:numId w:val="30"/>
        </w:numPr>
        <w:tabs>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pomoc w podejmowaniu decyzji związanych z wyborem zawodu.</w:t>
      </w:r>
    </w:p>
    <w:p w14:paraId="4BE87BD9" w14:textId="77777777" w:rsidR="00B71B26" w:rsidRPr="002C19F8" w:rsidRDefault="00B71B26" w:rsidP="00E964F8">
      <w:pPr>
        <w:pStyle w:val="Tekstpodstawowywcity"/>
        <w:tabs>
          <w:tab w:val="left" w:pos="851"/>
          <w:tab w:val="num" w:pos="900"/>
          <w:tab w:val="left" w:pos="1276"/>
        </w:tabs>
        <w:spacing w:after="0"/>
        <w:ind w:left="0"/>
        <w:jc w:val="left"/>
        <w:rPr>
          <w:rFonts w:asciiTheme="minorHAnsi" w:hAnsiTheme="minorHAnsi" w:cstheme="minorHAnsi"/>
          <w:sz w:val="24"/>
          <w:szCs w:val="24"/>
        </w:rPr>
      </w:pPr>
    </w:p>
    <w:p w14:paraId="30E4020F" w14:textId="77777777" w:rsidR="00B71B26" w:rsidRPr="002C19F8" w:rsidRDefault="00B71B26" w:rsidP="00E964F8">
      <w:pPr>
        <w:pStyle w:val="Tekstpodstawowywcity"/>
        <w:numPr>
          <w:ilvl w:val="0"/>
          <w:numId w:val="237"/>
        </w:numPr>
        <w:tabs>
          <w:tab w:val="left" w:pos="-2835"/>
          <w:tab w:val="left" w:pos="-2694"/>
          <w:tab w:val="center" w:pos="-2410"/>
        </w:tabs>
        <w:spacing w:after="0"/>
        <w:ind w:left="851"/>
        <w:jc w:val="left"/>
        <w:rPr>
          <w:rFonts w:asciiTheme="minorHAnsi" w:hAnsiTheme="minorHAnsi" w:cstheme="minorHAnsi"/>
          <w:sz w:val="24"/>
          <w:szCs w:val="24"/>
        </w:rPr>
      </w:pPr>
      <w:r w:rsidRPr="002C19F8">
        <w:rPr>
          <w:rFonts w:asciiTheme="minorHAnsi" w:hAnsiTheme="minorHAnsi" w:cstheme="minorHAnsi"/>
          <w:sz w:val="24"/>
          <w:szCs w:val="24"/>
        </w:rPr>
        <w:t>kulturalno – rekreacyjną poprzez:</w:t>
      </w:r>
    </w:p>
    <w:p w14:paraId="362FC534" w14:textId="77777777" w:rsidR="00B71B26" w:rsidRPr="002C19F8" w:rsidRDefault="00B71B26" w:rsidP="00E964F8">
      <w:pPr>
        <w:pStyle w:val="Tekstpodstawowywcity"/>
        <w:tabs>
          <w:tab w:val="left" w:pos="851"/>
          <w:tab w:val="left" w:pos="1276"/>
        </w:tabs>
        <w:spacing w:after="0"/>
        <w:ind w:left="540"/>
        <w:jc w:val="left"/>
        <w:rPr>
          <w:rFonts w:asciiTheme="minorHAnsi" w:hAnsiTheme="minorHAnsi" w:cstheme="minorHAnsi"/>
          <w:sz w:val="24"/>
          <w:szCs w:val="24"/>
        </w:rPr>
      </w:pPr>
    </w:p>
    <w:p w14:paraId="61AD27DE" w14:textId="77777777" w:rsidR="00B71B26" w:rsidRPr="002C19F8" w:rsidRDefault="00B71B26" w:rsidP="00E964F8">
      <w:pPr>
        <w:pStyle w:val="Tekstpodstawowywcity"/>
        <w:numPr>
          <w:ilvl w:val="0"/>
          <w:numId w:val="31"/>
        </w:numPr>
        <w:tabs>
          <w:tab w:val="clear" w:pos="800"/>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uczestniczenie w rozwijaniu życia kulturalnego uczniów,</w:t>
      </w:r>
    </w:p>
    <w:p w14:paraId="4ADF5088" w14:textId="77777777" w:rsidR="00B71B26" w:rsidRPr="002C19F8" w:rsidRDefault="00B71B26" w:rsidP="006C7AC2">
      <w:pPr>
        <w:pStyle w:val="Tekstpodstawowywcity"/>
        <w:numPr>
          <w:ilvl w:val="0"/>
          <w:numId w:val="31"/>
        </w:numPr>
        <w:tabs>
          <w:tab w:val="clear" w:pos="800"/>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kształtowanie umiejętności odbioru wartości kulturalnych,</w:t>
      </w:r>
    </w:p>
    <w:p w14:paraId="742145EC" w14:textId="77777777" w:rsidR="00B71B26" w:rsidRPr="002C19F8" w:rsidRDefault="00B71B26" w:rsidP="006C7AC2">
      <w:pPr>
        <w:pStyle w:val="Tekstpodstawowywcity"/>
        <w:numPr>
          <w:ilvl w:val="0"/>
          <w:numId w:val="31"/>
        </w:numPr>
        <w:tabs>
          <w:tab w:val="clear" w:pos="800"/>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pomoc kołom zainteresowań.</w:t>
      </w:r>
    </w:p>
    <w:p w14:paraId="3B846ABE" w14:textId="77777777" w:rsidR="00B71B26" w:rsidRPr="002C19F8" w:rsidRDefault="00B71B26" w:rsidP="006C7AC2">
      <w:pPr>
        <w:pStyle w:val="Tekstpodstawowywcity"/>
        <w:spacing w:after="0"/>
        <w:jc w:val="left"/>
        <w:rPr>
          <w:rFonts w:asciiTheme="minorHAnsi" w:hAnsiTheme="minorHAnsi" w:cstheme="minorHAnsi"/>
          <w:sz w:val="24"/>
          <w:szCs w:val="24"/>
        </w:rPr>
      </w:pPr>
    </w:p>
    <w:p w14:paraId="61FFC62D" w14:textId="77777777" w:rsidR="00B71B26" w:rsidRPr="002C19F8" w:rsidRDefault="00B71B26" w:rsidP="006C7AC2">
      <w:pPr>
        <w:pStyle w:val="Ustp"/>
        <w:keepNext w:val="0"/>
        <w:keepLines w:val="0"/>
        <w:numPr>
          <w:ilvl w:val="2"/>
          <w:numId w:val="236"/>
        </w:numPr>
        <w:ind w:left="567" w:firstLine="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Zadania biblioteki wynikają z jej funkcji i obejmują:</w:t>
      </w:r>
    </w:p>
    <w:p w14:paraId="2C628D4E" w14:textId="77777777" w:rsidR="00B71B26" w:rsidRPr="002C19F8" w:rsidRDefault="00B71B26" w:rsidP="006C7AC2">
      <w:pPr>
        <w:pStyle w:val="Tekstpodstawowywcity"/>
        <w:tabs>
          <w:tab w:val="left" w:pos="567"/>
        </w:tabs>
        <w:spacing w:after="0"/>
        <w:jc w:val="left"/>
        <w:rPr>
          <w:rFonts w:asciiTheme="minorHAnsi" w:hAnsiTheme="minorHAnsi" w:cstheme="minorHAnsi"/>
          <w:sz w:val="24"/>
          <w:szCs w:val="24"/>
        </w:rPr>
      </w:pPr>
    </w:p>
    <w:p w14:paraId="5BD3C4D2" w14:textId="77777777" w:rsidR="00B71B26" w:rsidRPr="002C19F8" w:rsidRDefault="00B71B26" w:rsidP="006C7AC2">
      <w:pPr>
        <w:pStyle w:val="Tekstpodstawowywcity"/>
        <w:numPr>
          <w:ilvl w:val="0"/>
          <w:numId w:val="238"/>
        </w:numPr>
        <w:tabs>
          <w:tab w:val="left" w:pos="-2835"/>
          <w:tab w:val="left" w:pos="-2694"/>
          <w:tab w:val="center" w:pos="-2410"/>
        </w:tabs>
        <w:ind w:left="850" w:right="567" w:hanging="357"/>
        <w:jc w:val="left"/>
        <w:rPr>
          <w:rFonts w:asciiTheme="minorHAnsi" w:hAnsiTheme="minorHAnsi" w:cstheme="minorHAnsi"/>
          <w:sz w:val="24"/>
          <w:szCs w:val="24"/>
        </w:rPr>
      </w:pPr>
      <w:r w:rsidRPr="002C19F8">
        <w:rPr>
          <w:rFonts w:asciiTheme="minorHAnsi" w:hAnsiTheme="minorHAnsi" w:cstheme="minorHAnsi"/>
          <w:sz w:val="24"/>
          <w:szCs w:val="24"/>
        </w:rPr>
        <w:t>gromadzenie, opracowanie, inwentaryzowanie i udostępnianie podręczników, materiałów edukacyjnych i materiałów ćwiczeniowych oraz innych materiałów bibliotecznych,</w:t>
      </w:r>
    </w:p>
    <w:p w14:paraId="6632A42C" w14:textId="77777777" w:rsidR="00B71B26" w:rsidRPr="002C19F8" w:rsidRDefault="00B71B26" w:rsidP="006C7AC2">
      <w:pPr>
        <w:pStyle w:val="Tekstpodstawowywcity"/>
        <w:numPr>
          <w:ilvl w:val="0"/>
          <w:numId w:val="238"/>
        </w:numPr>
        <w:tabs>
          <w:tab w:val="left" w:pos="-2835"/>
          <w:tab w:val="left" w:pos="-2694"/>
          <w:tab w:val="center" w:pos="-2410"/>
        </w:tabs>
        <w:ind w:left="850" w:right="567" w:hanging="357"/>
        <w:jc w:val="left"/>
        <w:rPr>
          <w:rFonts w:asciiTheme="minorHAnsi" w:hAnsiTheme="minorHAnsi" w:cstheme="minorHAnsi"/>
          <w:sz w:val="24"/>
          <w:szCs w:val="24"/>
        </w:rPr>
      </w:pPr>
      <w:r w:rsidRPr="002C19F8">
        <w:rPr>
          <w:rFonts w:asciiTheme="minorHAnsi" w:hAnsiTheme="minorHAnsi" w:cstheme="minorHAnsi"/>
          <w:sz w:val="24"/>
          <w:szCs w:val="24"/>
        </w:rPr>
        <w:t>tworzenie warunków do efektywnego posługiwania się technologiami informacyjnymi,</w:t>
      </w:r>
    </w:p>
    <w:p w14:paraId="3FD11DCD" w14:textId="77777777" w:rsidR="00B71B26" w:rsidRPr="002C19F8" w:rsidRDefault="00B71B26" w:rsidP="006C7AC2">
      <w:pPr>
        <w:pStyle w:val="Tekstpodstawowywcity"/>
        <w:numPr>
          <w:ilvl w:val="0"/>
          <w:numId w:val="238"/>
        </w:numPr>
        <w:tabs>
          <w:tab w:val="left" w:pos="-2835"/>
          <w:tab w:val="left" w:pos="-2694"/>
          <w:tab w:val="center" w:pos="-2410"/>
        </w:tabs>
        <w:ind w:left="850" w:right="567" w:hanging="357"/>
        <w:jc w:val="left"/>
        <w:rPr>
          <w:rFonts w:asciiTheme="minorHAnsi" w:hAnsiTheme="minorHAnsi" w:cstheme="minorHAnsi"/>
          <w:sz w:val="24"/>
          <w:szCs w:val="24"/>
        </w:rPr>
      </w:pPr>
      <w:r w:rsidRPr="002C19F8">
        <w:rPr>
          <w:rFonts w:asciiTheme="minorHAnsi" w:hAnsiTheme="minorHAnsi" w:cstheme="minorHAnsi"/>
          <w:sz w:val="24"/>
          <w:szCs w:val="24"/>
        </w:rPr>
        <w:t>upowszechnianie czytelnictwa,</w:t>
      </w:r>
    </w:p>
    <w:p w14:paraId="547117F0" w14:textId="77777777" w:rsidR="00B71B26" w:rsidRPr="002C19F8" w:rsidRDefault="00B71B26" w:rsidP="006C7AC2">
      <w:pPr>
        <w:pStyle w:val="Tekstpodstawowywcity"/>
        <w:numPr>
          <w:ilvl w:val="0"/>
          <w:numId w:val="238"/>
        </w:numPr>
        <w:tabs>
          <w:tab w:val="left" w:pos="-2835"/>
          <w:tab w:val="left" w:pos="-2694"/>
          <w:tab w:val="center" w:pos="-2410"/>
        </w:tabs>
        <w:ind w:left="850" w:right="567" w:hanging="357"/>
        <w:jc w:val="left"/>
        <w:rPr>
          <w:rFonts w:asciiTheme="minorHAnsi" w:hAnsiTheme="minorHAnsi" w:cstheme="minorHAnsi"/>
          <w:sz w:val="24"/>
          <w:szCs w:val="24"/>
        </w:rPr>
      </w:pPr>
      <w:r w:rsidRPr="002C19F8">
        <w:rPr>
          <w:rFonts w:asciiTheme="minorHAnsi" w:hAnsiTheme="minorHAnsi" w:cstheme="minorHAnsi"/>
          <w:sz w:val="24"/>
          <w:szCs w:val="24"/>
        </w:rPr>
        <w:t>współpracę z nauczycielami i wychowawcami,</w:t>
      </w:r>
    </w:p>
    <w:p w14:paraId="11B0438F" w14:textId="77777777" w:rsidR="00B71B26" w:rsidRPr="002C19F8" w:rsidRDefault="00B71B26" w:rsidP="006C7AC2">
      <w:pPr>
        <w:pStyle w:val="Tekstpodstawowywcity"/>
        <w:numPr>
          <w:ilvl w:val="0"/>
          <w:numId w:val="238"/>
        </w:numPr>
        <w:tabs>
          <w:tab w:val="left" w:pos="-2835"/>
          <w:tab w:val="left" w:pos="-2694"/>
          <w:tab w:val="center" w:pos="-2410"/>
        </w:tabs>
        <w:ind w:left="850" w:right="567" w:hanging="357"/>
        <w:jc w:val="left"/>
        <w:rPr>
          <w:rFonts w:asciiTheme="minorHAnsi" w:hAnsiTheme="minorHAnsi" w:cstheme="minorHAnsi"/>
          <w:sz w:val="24"/>
          <w:szCs w:val="24"/>
        </w:rPr>
      </w:pPr>
      <w:r w:rsidRPr="002C19F8">
        <w:rPr>
          <w:rFonts w:asciiTheme="minorHAnsi" w:hAnsiTheme="minorHAnsi" w:cstheme="minorHAnsi"/>
          <w:sz w:val="24"/>
          <w:szCs w:val="24"/>
        </w:rPr>
        <w:t>współpracę z innymi bibliotekami:</w:t>
      </w:r>
    </w:p>
    <w:p w14:paraId="321C719C" w14:textId="77777777" w:rsidR="00B71B26" w:rsidRPr="002C19F8" w:rsidRDefault="00B71B26" w:rsidP="006C7AC2">
      <w:pPr>
        <w:pStyle w:val="Tekstpodstawowywcity"/>
        <w:numPr>
          <w:ilvl w:val="0"/>
          <w:numId w:val="239"/>
        </w:numPr>
        <w:tabs>
          <w:tab w:val="left" w:pos="-2835"/>
          <w:tab w:val="left" w:pos="-2694"/>
          <w:tab w:val="center" w:pos="-2410"/>
        </w:tabs>
        <w:spacing w:after="0"/>
        <w:ind w:left="1134"/>
        <w:jc w:val="left"/>
        <w:rPr>
          <w:rFonts w:asciiTheme="minorHAnsi" w:hAnsiTheme="minorHAnsi" w:cstheme="minorHAnsi"/>
          <w:sz w:val="24"/>
          <w:szCs w:val="24"/>
        </w:rPr>
      </w:pPr>
      <w:r w:rsidRPr="002C19F8">
        <w:rPr>
          <w:rFonts w:asciiTheme="minorHAnsi" w:hAnsiTheme="minorHAnsi" w:cstheme="minorHAnsi"/>
          <w:sz w:val="24"/>
          <w:szCs w:val="24"/>
        </w:rPr>
        <w:t>Pedagogiczną Biblioteką Wojewódzką,</w:t>
      </w:r>
    </w:p>
    <w:p w14:paraId="083F2B0B" w14:textId="77777777" w:rsidR="00B71B26" w:rsidRPr="002C19F8" w:rsidRDefault="00B71B26" w:rsidP="006C7AC2">
      <w:pPr>
        <w:pStyle w:val="Tekstpodstawowywcity"/>
        <w:numPr>
          <w:ilvl w:val="0"/>
          <w:numId w:val="239"/>
        </w:numPr>
        <w:tabs>
          <w:tab w:val="left" w:pos="-2835"/>
          <w:tab w:val="left" w:pos="-2694"/>
          <w:tab w:val="center" w:pos="-2410"/>
        </w:tabs>
        <w:spacing w:after="0"/>
        <w:ind w:left="1134"/>
        <w:jc w:val="left"/>
        <w:rPr>
          <w:rFonts w:asciiTheme="minorHAnsi" w:hAnsiTheme="minorHAnsi" w:cstheme="minorHAnsi"/>
          <w:sz w:val="24"/>
          <w:szCs w:val="24"/>
        </w:rPr>
      </w:pPr>
      <w:r w:rsidRPr="002C19F8">
        <w:rPr>
          <w:rFonts w:asciiTheme="minorHAnsi" w:hAnsiTheme="minorHAnsi" w:cstheme="minorHAnsi"/>
          <w:sz w:val="24"/>
          <w:szCs w:val="24"/>
        </w:rPr>
        <w:t>Miejską Biblioteką Publiczną,</w:t>
      </w:r>
    </w:p>
    <w:p w14:paraId="7A62EF67" w14:textId="77777777" w:rsidR="00B71B26" w:rsidRPr="002C19F8" w:rsidRDefault="00B71B26" w:rsidP="006C7AC2">
      <w:pPr>
        <w:pStyle w:val="Tekstpodstawowywcity"/>
        <w:numPr>
          <w:ilvl w:val="0"/>
          <w:numId w:val="239"/>
        </w:numPr>
        <w:tabs>
          <w:tab w:val="left" w:pos="-2835"/>
          <w:tab w:val="left" w:pos="-2694"/>
          <w:tab w:val="center" w:pos="-2410"/>
        </w:tabs>
        <w:spacing w:after="0"/>
        <w:ind w:left="1134"/>
        <w:jc w:val="left"/>
        <w:rPr>
          <w:rFonts w:asciiTheme="minorHAnsi" w:hAnsiTheme="minorHAnsi" w:cstheme="minorHAnsi"/>
          <w:sz w:val="24"/>
          <w:szCs w:val="24"/>
        </w:rPr>
      </w:pPr>
      <w:r w:rsidRPr="002C19F8">
        <w:rPr>
          <w:rFonts w:asciiTheme="minorHAnsi" w:hAnsiTheme="minorHAnsi" w:cstheme="minorHAnsi"/>
          <w:sz w:val="24"/>
          <w:szCs w:val="24"/>
        </w:rPr>
        <w:t xml:space="preserve">Wojewódzką Biblioteką Publiczną, </w:t>
      </w:r>
    </w:p>
    <w:p w14:paraId="40873B47" w14:textId="77777777" w:rsidR="00B71B26" w:rsidRPr="002C19F8" w:rsidRDefault="00B71B26" w:rsidP="006C7AC2">
      <w:pPr>
        <w:pStyle w:val="Akapitzlist"/>
        <w:numPr>
          <w:ilvl w:val="0"/>
          <w:numId w:val="239"/>
        </w:numPr>
        <w:tabs>
          <w:tab w:val="left" w:pos="-2835"/>
          <w:tab w:val="left" w:pos="-2694"/>
          <w:tab w:val="center" w:pos="-2410"/>
        </w:tabs>
        <w:ind w:left="1134"/>
        <w:rPr>
          <w:rFonts w:asciiTheme="minorHAnsi" w:hAnsiTheme="minorHAnsi" w:cstheme="minorHAnsi"/>
          <w:sz w:val="24"/>
          <w:szCs w:val="24"/>
        </w:rPr>
      </w:pPr>
      <w:r w:rsidRPr="002C19F8">
        <w:rPr>
          <w:rFonts w:asciiTheme="minorHAnsi" w:hAnsiTheme="minorHAnsi" w:cstheme="minorHAnsi"/>
          <w:sz w:val="24"/>
          <w:szCs w:val="24"/>
        </w:rPr>
        <w:t>bibliotekami szkolnymi i naukowymi.</w:t>
      </w:r>
    </w:p>
    <w:p w14:paraId="4CFA76BA" w14:textId="5A43F3CC" w:rsidR="00B71B26" w:rsidRPr="002C19F8" w:rsidRDefault="00B71B26" w:rsidP="006C7AC2">
      <w:pPr>
        <w:pStyle w:val="Ustp"/>
        <w:keepNext w:val="0"/>
        <w:keepLines w:val="0"/>
        <w:numPr>
          <w:ilvl w:val="2"/>
          <w:numId w:val="236"/>
        </w:numPr>
        <w:ind w:firstLine="53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Użytkownikami biblioteki mogą być uczniowie </w:t>
      </w:r>
      <w:r w:rsidR="00A601D5" w:rsidRPr="002C19F8">
        <w:rPr>
          <w:rFonts w:asciiTheme="minorHAnsi" w:eastAsia="Times New Roman" w:hAnsiTheme="minorHAnsi" w:cstheme="minorHAnsi"/>
          <w:color w:val="auto"/>
          <w:sz w:val="24"/>
          <w:lang w:eastAsia="pl-PL"/>
        </w:rPr>
        <w:t>oraz wszyscy pracownicy szkoły.</w:t>
      </w:r>
    </w:p>
    <w:p w14:paraId="6611809C" w14:textId="0FCE2A8F" w:rsidR="00B71B26" w:rsidRPr="002C19F8" w:rsidRDefault="00B71B26" w:rsidP="006C7AC2">
      <w:pPr>
        <w:pStyle w:val="Ustp"/>
        <w:keepNext w:val="0"/>
        <w:keepLines w:val="0"/>
        <w:numPr>
          <w:ilvl w:val="2"/>
          <w:numId w:val="236"/>
        </w:numPr>
        <w:ind w:firstLine="53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Osobą odpowiedzialną za funkcjonowanie bibliotek</w:t>
      </w:r>
      <w:r w:rsidR="00A601D5" w:rsidRPr="002C19F8">
        <w:rPr>
          <w:rFonts w:asciiTheme="minorHAnsi" w:eastAsia="Times New Roman" w:hAnsiTheme="minorHAnsi" w:cstheme="minorHAnsi"/>
          <w:color w:val="auto"/>
          <w:sz w:val="24"/>
          <w:lang w:eastAsia="pl-PL"/>
        </w:rPr>
        <w:t>i jest nauczyciel bibliotekarz.</w:t>
      </w:r>
    </w:p>
    <w:p w14:paraId="487FD76F" w14:textId="77777777" w:rsidR="00B71B26" w:rsidRPr="002C19F8" w:rsidRDefault="00B71B26" w:rsidP="006C7AC2">
      <w:pPr>
        <w:pStyle w:val="Tekstpodstawowywcity"/>
        <w:tabs>
          <w:tab w:val="left" w:pos="426"/>
        </w:tabs>
        <w:spacing w:after="0"/>
        <w:ind w:firstLine="114"/>
        <w:jc w:val="left"/>
        <w:rPr>
          <w:rFonts w:asciiTheme="minorHAnsi" w:hAnsiTheme="minorHAnsi" w:cstheme="minorHAnsi"/>
          <w:sz w:val="24"/>
          <w:szCs w:val="24"/>
        </w:rPr>
      </w:pPr>
      <w:r w:rsidRPr="002C19F8">
        <w:rPr>
          <w:rFonts w:asciiTheme="minorHAnsi" w:hAnsiTheme="minorHAnsi" w:cstheme="minorHAnsi"/>
          <w:sz w:val="24"/>
          <w:szCs w:val="24"/>
        </w:rPr>
        <w:t>Do jego obowiązków należy:</w:t>
      </w:r>
    </w:p>
    <w:p w14:paraId="6B789357" w14:textId="77777777" w:rsidR="00B71B26" w:rsidRPr="002C19F8" w:rsidRDefault="00B71B26" w:rsidP="00B71B26">
      <w:pPr>
        <w:pStyle w:val="Tekstpodstawowywcity"/>
        <w:tabs>
          <w:tab w:val="left" w:pos="426"/>
        </w:tabs>
        <w:spacing w:after="0"/>
        <w:ind w:firstLine="114"/>
        <w:jc w:val="both"/>
        <w:rPr>
          <w:rFonts w:asciiTheme="minorHAnsi" w:hAnsiTheme="minorHAnsi" w:cstheme="minorHAnsi"/>
          <w:sz w:val="24"/>
          <w:szCs w:val="24"/>
        </w:rPr>
      </w:pPr>
    </w:p>
    <w:p w14:paraId="0BB95E87"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dbałość o wyposażenie biblioteki,</w:t>
      </w:r>
    </w:p>
    <w:p w14:paraId="616C2680"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wzbogacanie księgozbioru,</w:t>
      </w:r>
    </w:p>
    <w:p w14:paraId="0D0DE4F4"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prowadzenie ewidencji księgozbioru,</w:t>
      </w:r>
    </w:p>
    <w:p w14:paraId="6915200E"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właściwa organizacja pracy biblioteki,</w:t>
      </w:r>
    </w:p>
    <w:p w14:paraId="6A7BBADC"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udostępnianie czytelnikom zbiorów w czytelni, na jednostki lekcyjne i do domu,</w:t>
      </w:r>
    </w:p>
    <w:p w14:paraId="27BC7AD7"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prowadzenie kartotek z kartami czytelniczymi,</w:t>
      </w:r>
    </w:p>
    <w:p w14:paraId="04C159AF"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opracowywanie planów pracy biblioteki,</w:t>
      </w:r>
    </w:p>
    <w:p w14:paraId="089A3E4F"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przeprowadzanie kontroli księgozbioru,</w:t>
      </w:r>
    </w:p>
    <w:p w14:paraId="205504DD"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praca informacyjna i popularyzatorska,</w:t>
      </w:r>
    </w:p>
    <w:p w14:paraId="78A8538B" w14:textId="77777777" w:rsidR="00B71B26" w:rsidRPr="002C19F8" w:rsidRDefault="00B71B26" w:rsidP="006C7AC2">
      <w:pPr>
        <w:pStyle w:val="Tekstpodstawowywcity"/>
        <w:numPr>
          <w:ilvl w:val="1"/>
          <w:numId w:val="51"/>
        </w:numPr>
        <w:spacing w:before="120" w:after="0"/>
        <w:ind w:left="352" w:hanging="68"/>
        <w:jc w:val="left"/>
        <w:rPr>
          <w:rFonts w:asciiTheme="minorHAnsi" w:hAnsiTheme="minorHAnsi" w:cstheme="minorHAnsi"/>
          <w:sz w:val="24"/>
          <w:szCs w:val="24"/>
        </w:rPr>
      </w:pPr>
      <w:r w:rsidRPr="002C19F8">
        <w:rPr>
          <w:rFonts w:asciiTheme="minorHAnsi" w:hAnsiTheme="minorHAnsi" w:cstheme="minorHAnsi"/>
          <w:sz w:val="24"/>
          <w:szCs w:val="24"/>
        </w:rPr>
        <w:t xml:space="preserve">tworzenie warunków do poszukiwania, porządkowania i wykorzystywania informacji z różnych źródeł oraz efektywnego posługiwania się technologią informacyjną, </w:t>
      </w:r>
    </w:p>
    <w:p w14:paraId="6C9A03B7" w14:textId="77777777" w:rsidR="00B71B26" w:rsidRPr="002C19F8" w:rsidRDefault="00B71B26" w:rsidP="006C7AC2">
      <w:pPr>
        <w:pStyle w:val="Tekstpodstawowywcity"/>
        <w:numPr>
          <w:ilvl w:val="1"/>
          <w:numId w:val="51"/>
        </w:numPr>
        <w:spacing w:before="120" w:after="0"/>
        <w:ind w:left="352" w:hanging="68"/>
        <w:jc w:val="left"/>
        <w:rPr>
          <w:rFonts w:asciiTheme="minorHAnsi" w:hAnsiTheme="minorHAnsi" w:cstheme="minorHAnsi"/>
          <w:sz w:val="24"/>
          <w:szCs w:val="24"/>
        </w:rPr>
      </w:pPr>
      <w:r w:rsidRPr="002C19F8">
        <w:rPr>
          <w:rFonts w:asciiTheme="minorHAnsi" w:hAnsiTheme="minorHAnsi" w:cstheme="minorHAnsi"/>
          <w:sz w:val="24"/>
          <w:szCs w:val="24"/>
        </w:rPr>
        <w:t>rozbudzanie i rozwijanie indywidualnych zainteresowań uczniów oraz wyrabianie i pogłębianie u uczniów nawyku czytania i uczenia się,</w:t>
      </w:r>
    </w:p>
    <w:p w14:paraId="2A8F5589" w14:textId="1F9140FC" w:rsidR="00B71B26" w:rsidRPr="002C19F8" w:rsidRDefault="00B71B26" w:rsidP="006C7AC2">
      <w:pPr>
        <w:pStyle w:val="Tekstpodstawowywcity"/>
        <w:numPr>
          <w:ilvl w:val="1"/>
          <w:numId w:val="51"/>
        </w:numPr>
        <w:spacing w:before="120" w:after="0"/>
        <w:ind w:left="352" w:hanging="68"/>
        <w:jc w:val="left"/>
        <w:rPr>
          <w:rFonts w:asciiTheme="minorHAnsi" w:hAnsiTheme="minorHAnsi" w:cstheme="minorHAnsi"/>
          <w:sz w:val="24"/>
          <w:szCs w:val="24"/>
        </w:rPr>
      </w:pPr>
      <w:r w:rsidRPr="002C19F8">
        <w:rPr>
          <w:rFonts w:asciiTheme="minorHAnsi" w:hAnsiTheme="minorHAnsi" w:cstheme="minorHAnsi"/>
          <w:sz w:val="24"/>
          <w:szCs w:val="24"/>
        </w:rPr>
        <w:t>organizowanie różnorodnych działań rozwijających wrażliwość kulturalną i społeczną.</w:t>
      </w:r>
    </w:p>
    <w:p w14:paraId="57D13785" w14:textId="004A94BF" w:rsidR="00B71B26" w:rsidRPr="002C19F8" w:rsidRDefault="00B71B26" w:rsidP="006C7AC2">
      <w:pPr>
        <w:pStyle w:val="Ustp"/>
        <w:keepNext w:val="0"/>
        <w:keepLines w:val="0"/>
        <w:numPr>
          <w:ilvl w:val="2"/>
          <w:numId w:val="236"/>
        </w:numPr>
        <w:ind w:firstLine="537"/>
        <w:jc w:val="left"/>
        <w:rPr>
          <w:rFonts w:asciiTheme="minorHAnsi" w:eastAsia="Times New Roman" w:hAnsiTheme="minorHAnsi" w:cstheme="minorHAnsi"/>
          <w:color w:val="auto"/>
          <w:sz w:val="24"/>
          <w:lang w:eastAsia="pl-PL"/>
        </w:rPr>
      </w:pPr>
      <w:r w:rsidRPr="002C19F8">
        <w:rPr>
          <w:rFonts w:asciiTheme="minorHAnsi" w:hAnsiTheme="minorHAnsi" w:cstheme="minorHAnsi"/>
          <w:sz w:val="24"/>
        </w:rPr>
        <w:t xml:space="preserve"> </w:t>
      </w:r>
      <w:r w:rsidRPr="002C19F8">
        <w:rPr>
          <w:rFonts w:asciiTheme="minorHAnsi" w:hAnsiTheme="minorHAnsi" w:cstheme="minorHAnsi"/>
          <w:sz w:val="24"/>
        </w:rPr>
        <w:tab/>
      </w:r>
      <w:r w:rsidRPr="002C19F8">
        <w:rPr>
          <w:rFonts w:asciiTheme="minorHAnsi" w:eastAsia="Times New Roman" w:hAnsiTheme="minorHAnsi" w:cstheme="minorHAnsi"/>
          <w:color w:val="auto"/>
          <w:sz w:val="24"/>
          <w:lang w:eastAsia="pl-PL"/>
        </w:rPr>
        <w:t>W bibliotece działa Internetowe Centrum Informacji Multimedialnej z którego mogą korzystać uczniowie oraz wszyscy pracownicy szkoły.</w:t>
      </w:r>
    </w:p>
    <w:p w14:paraId="104BBF7D" w14:textId="77777777" w:rsidR="00B71B26" w:rsidRPr="002C19F8" w:rsidRDefault="00B71B26" w:rsidP="006C7AC2">
      <w:pPr>
        <w:pStyle w:val="Ustp"/>
        <w:keepNext w:val="0"/>
        <w:keepLines w:val="0"/>
        <w:numPr>
          <w:ilvl w:val="2"/>
          <w:numId w:val="236"/>
        </w:numPr>
        <w:ind w:firstLine="53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Szczegółową organizację biblioteki szkolnej określa regulamin biblioteki.</w:t>
      </w:r>
    </w:p>
    <w:p w14:paraId="44FDCD8A" w14:textId="64E0AFE2" w:rsidR="008D57B1" w:rsidRPr="002C19F8" w:rsidRDefault="008D57B1" w:rsidP="006C7AC2">
      <w:pPr>
        <w:pStyle w:val="Ustp"/>
        <w:keepNext w:val="0"/>
        <w:keepLines w:val="0"/>
        <w:numPr>
          <w:ilvl w:val="2"/>
          <w:numId w:val="236"/>
        </w:numPr>
        <w:ind w:firstLine="53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Ze zbiorów biblioteki mogą korzystać uczniow</w:t>
      </w:r>
      <w:r w:rsidR="006C7AC2" w:rsidRPr="002C19F8">
        <w:rPr>
          <w:rFonts w:asciiTheme="minorHAnsi" w:eastAsia="Times New Roman" w:hAnsiTheme="minorHAnsi" w:cstheme="minorHAnsi"/>
          <w:color w:val="auto"/>
          <w:sz w:val="24"/>
          <w:lang w:eastAsia="pl-PL"/>
        </w:rPr>
        <w:t xml:space="preserve">ie, nauczyciele oraz pozostali </w:t>
      </w:r>
      <w:r w:rsidRPr="002C19F8">
        <w:rPr>
          <w:rFonts w:asciiTheme="minorHAnsi" w:eastAsia="Times New Roman" w:hAnsiTheme="minorHAnsi" w:cstheme="minorHAnsi"/>
          <w:color w:val="auto"/>
          <w:sz w:val="24"/>
          <w:lang w:eastAsia="pl-PL"/>
        </w:rPr>
        <w:t>pracownicy szkoły i rodzice z zachowaniem obowiązujących procedur wdrożonych na czas zagrożenia epidemicznego.</w:t>
      </w:r>
    </w:p>
    <w:p w14:paraId="57C30AA3" w14:textId="77777777" w:rsidR="00B71B26" w:rsidRPr="002C19F8" w:rsidRDefault="0078193D" w:rsidP="0078193D">
      <w:pPr>
        <w:spacing w:after="160" w:line="259" w:lineRule="auto"/>
        <w:jc w:val="left"/>
        <w:rPr>
          <w:rFonts w:asciiTheme="minorHAnsi" w:eastAsia="Times New Roman" w:hAnsiTheme="minorHAnsi" w:cstheme="minorHAnsi"/>
          <w:b/>
        </w:rPr>
      </w:pPr>
      <w:r w:rsidRPr="002C19F8">
        <w:rPr>
          <w:rFonts w:asciiTheme="minorHAnsi" w:eastAsia="Times New Roman" w:hAnsiTheme="minorHAnsi" w:cstheme="minorHAnsi"/>
          <w:b/>
        </w:rPr>
        <w:br w:type="page"/>
      </w:r>
    </w:p>
    <w:p w14:paraId="43F1C2D2" w14:textId="59BAE947" w:rsidR="00FE48F1" w:rsidRPr="002C19F8" w:rsidRDefault="00FE48F1" w:rsidP="00FE48F1">
      <w:pPr>
        <w:rPr>
          <w:rFonts w:asciiTheme="minorHAnsi" w:hAnsiTheme="minorHAnsi" w:cstheme="minorHAnsi"/>
        </w:rPr>
      </w:pPr>
    </w:p>
    <w:p w14:paraId="729438E2" w14:textId="7049260D" w:rsidR="00FE48F1" w:rsidRPr="002C19F8" w:rsidRDefault="00FE48F1" w:rsidP="00FE48F1">
      <w:pPr>
        <w:pStyle w:val="Nagwek3-dzia"/>
        <w:rPr>
          <w:rFonts w:asciiTheme="minorHAnsi" w:hAnsiTheme="minorHAnsi" w:cstheme="minorHAnsi"/>
        </w:rPr>
      </w:pPr>
      <w:bookmarkStart w:id="91" w:name="_Toc216939643"/>
      <w:r w:rsidRPr="002C19F8">
        <w:rPr>
          <w:rFonts w:asciiTheme="minorHAnsi" w:hAnsiTheme="minorHAnsi" w:cstheme="minorHAnsi"/>
        </w:rPr>
        <w:t>Dział VI</w:t>
      </w:r>
      <w:bookmarkEnd w:id="91"/>
    </w:p>
    <w:p w14:paraId="4145AB0C" w14:textId="6061CC37" w:rsidR="00FE48F1" w:rsidRPr="002C19F8" w:rsidRDefault="00FE48F1" w:rsidP="00FE48F1">
      <w:pPr>
        <w:pStyle w:val="Nagwek3-dzia"/>
        <w:rPr>
          <w:rFonts w:asciiTheme="minorHAnsi" w:hAnsiTheme="minorHAnsi" w:cstheme="minorHAnsi"/>
        </w:rPr>
      </w:pPr>
      <w:bookmarkStart w:id="92" w:name="_Toc216939644"/>
      <w:r w:rsidRPr="002C19F8">
        <w:rPr>
          <w:rFonts w:asciiTheme="minorHAnsi" w:hAnsiTheme="minorHAnsi" w:cstheme="minorHAnsi"/>
        </w:rPr>
        <w:t>Nauczyciele i inni pracownicy szkoły</w:t>
      </w:r>
      <w:bookmarkEnd w:id="92"/>
    </w:p>
    <w:p w14:paraId="5DEA8146" w14:textId="77777777" w:rsidR="00B71B26" w:rsidRPr="002C19F8" w:rsidRDefault="00D15FCC" w:rsidP="00D15FCC">
      <w:pPr>
        <w:pStyle w:val="Nagwek4-rozdzia"/>
        <w:rPr>
          <w:rFonts w:asciiTheme="minorHAnsi" w:hAnsiTheme="minorHAnsi" w:cstheme="minorHAnsi"/>
        </w:rPr>
      </w:pPr>
      <w:bookmarkStart w:id="93" w:name="_Toc492414646"/>
      <w:bookmarkStart w:id="94" w:name="_Toc494191809"/>
      <w:bookmarkStart w:id="95" w:name="_Toc216939645"/>
      <w:r w:rsidRPr="002C19F8">
        <w:rPr>
          <w:rFonts w:asciiTheme="minorHAnsi" w:hAnsiTheme="minorHAnsi" w:cstheme="minorHAnsi"/>
        </w:rPr>
        <w:t>Rozdział 1</w:t>
      </w:r>
      <w:r w:rsidR="00B71B26" w:rsidRPr="002C19F8">
        <w:rPr>
          <w:rFonts w:asciiTheme="minorHAnsi" w:hAnsiTheme="minorHAnsi" w:cstheme="minorHAnsi"/>
        </w:rPr>
        <w:br/>
      </w:r>
      <w:bookmarkStart w:id="96" w:name="_Toc13829908"/>
      <w:r w:rsidR="00B71B26" w:rsidRPr="002C19F8">
        <w:rPr>
          <w:rFonts w:asciiTheme="minorHAnsi" w:hAnsiTheme="minorHAnsi" w:cstheme="minorHAnsi"/>
        </w:rPr>
        <w:t>Zadania nauczycieli</w:t>
      </w:r>
      <w:bookmarkEnd w:id="93"/>
      <w:bookmarkEnd w:id="94"/>
      <w:bookmarkEnd w:id="95"/>
      <w:bookmarkEnd w:id="96"/>
    </w:p>
    <w:p w14:paraId="086E32C6" w14:textId="21DE03BA" w:rsidR="00B71B26" w:rsidRPr="002C19F8" w:rsidRDefault="00734671" w:rsidP="00A30ECC">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hAnsiTheme="minorHAnsi" w:cstheme="minorHAnsi"/>
          <w:b/>
          <w:sz w:val="24"/>
          <w:szCs w:val="24"/>
        </w:rPr>
        <w:t>§ 90.</w:t>
      </w:r>
      <w:r w:rsidRPr="002C19F8">
        <w:rPr>
          <w:rFonts w:asciiTheme="minorHAnsi" w:hAnsiTheme="minorHAnsi" w:cstheme="minorHAnsi"/>
          <w:sz w:val="24"/>
          <w:szCs w:val="24"/>
        </w:rPr>
        <w:t xml:space="preserve"> </w:t>
      </w:r>
      <w:r w:rsidR="00263FAB" w:rsidRPr="002C19F8">
        <w:rPr>
          <w:rFonts w:asciiTheme="minorHAnsi" w:eastAsia="Times New Roman" w:hAnsiTheme="minorHAnsi" w:cstheme="minorHAnsi"/>
          <w:b/>
          <w:sz w:val="24"/>
          <w:szCs w:val="24"/>
          <w:lang w:eastAsia="pl-PL"/>
        </w:rPr>
        <w:t xml:space="preserve">1. </w:t>
      </w:r>
      <w:r w:rsidR="00B71B26" w:rsidRPr="002C19F8">
        <w:rPr>
          <w:rFonts w:asciiTheme="minorHAnsi" w:eastAsia="Times New Roman" w:hAnsiTheme="minorHAnsi" w:cstheme="minorHAnsi"/>
          <w:sz w:val="24"/>
          <w:szCs w:val="24"/>
          <w:lang w:eastAsia="pl-PL"/>
        </w:rPr>
        <w:t>Zadania nauczycieli.</w:t>
      </w:r>
    </w:p>
    <w:p w14:paraId="069E8F54" w14:textId="77777777" w:rsidR="00B71B26" w:rsidRPr="002C19F8" w:rsidRDefault="00B71B26" w:rsidP="00A30ECC">
      <w:pPr>
        <w:pStyle w:val="Ustp"/>
        <w:keepNext w:val="0"/>
        <w:keepLines w:val="0"/>
        <w:numPr>
          <w:ilvl w:val="2"/>
          <w:numId w:val="240"/>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Nauczyciel prowadzi pracę dydaktyczno – wychowawczą i opiekuńczą oraz odpowiada za jakość i wyniki tej pracy oraz bezpieczeństwo powierzonych jego opiece uczniów.</w:t>
      </w:r>
    </w:p>
    <w:p w14:paraId="0BED423D" w14:textId="0D69E0E1" w:rsidR="00B71B26" w:rsidRPr="002C19F8" w:rsidRDefault="00B71B26" w:rsidP="00A30ECC">
      <w:pPr>
        <w:pStyle w:val="Ustp"/>
        <w:keepNext w:val="0"/>
        <w:keepLines w:val="0"/>
        <w:numPr>
          <w:ilvl w:val="2"/>
          <w:numId w:val="240"/>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b/>
          <w:color w:val="auto"/>
          <w:sz w:val="24"/>
          <w:lang w:eastAsia="pl-PL"/>
        </w:rPr>
        <w:t xml:space="preserve"> </w:t>
      </w:r>
      <w:r w:rsidRPr="002C19F8">
        <w:rPr>
          <w:rFonts w:asciiTheme="minorHAnsi" w:eastAsia="Times New Roman" w:hAnsiTheme="minorHAnsi" w:cstheme="minorHAnsi"/>
          <w:color w:val="auto"/>
          <w:sz w:val="24"/>
          <w:lang w:eastAsia="pl-PL"/>
        </w:rPr>
        <w:t>Do obowiązków nauc</w:t>
      </w:r>
      <w:r w:rsidR="001134E6" w:rsidRPr="002C19F8">
        <w:rPr>
          <w:rFonts w:asciiTheme="minorHAnsi" w:eastAsia="Times New Roman" w:hAnsiTheme="minorHAnsi" w:cstheme="minorHAnsi"/>
          <w:color w:val="auto"/>
          <w:sz w:val="24"/>
          <w:lang w:eastAsia="pl-PL"/>
        </w:rPr>
        <w:t>zycieli należy w szczególności:</w:t>
      </w:r>
    </w:p>
    <w:p w14:paraId="2812E4E5" w14:textId="77777777" w:rsidR="00B71B26" w:rsidRPr="002C19F8" w:rsidRDefault="00B71B26" w:rsidP="00D200E6">
      <w:pPr>
        <w:pStyle w:val="Punkt"/>
        <w:numPr>
          <w:ilvl w:val="0"/>
          <w:numId w:val="253"/>
        </w:numPr>
      </w:pPr>
      <w:r w:rsidRPr="002C19F8">
        <w:t>dbałość o życie, zdrowie i bezpieczeństwo uczniów podczas zajęć organizowanych przez szkołę;</w:t>
      </w:r>
    </w:p>
    <w:p w14:paraId="77E3EAA6" w14:textId="77777777" w:rsidR="00B71B26" w:rsidRPr="002C19F8" w:rsidRDefault="00B71B26" w:rsidP="00D200E6">
      <w:pPr>
        <w:pStyle w:val="Punkt"/>
        <w:numPr>
          <w:ilvl w:val="0"/>
          <w:numId w:val="253"/>
        </w:numPr>
      </w:pPr>
      <w:r w:rsidRPr="002C19F8">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sądów, wybór odpowiedniego podręcznika i</w:t>
      </w:r>
      <w:r w:rsidR="001E4746" w:rsidRPr="002C19F8">
        <w:t> </w:t>
      </w:r>
      <w:r w:rsidRPr="002C19F8">
        <w:t>poinformowanie o nim uczniów;</w:t>
      </w:r>
    </w:p>
    <w:p w14:paraId="7DADCAC0" w14:textId="77777777" w:rsidR="00B71B26" w:rsidRPr="002C19F8" w:rsidRDefault="00B71B26" w:rsidP="00D200E6">
      <w:pPr>
        <w:pStyle w:val="Punkt"/>
        <w:numPr>
          <w:ilvl w:val="0"/>
          <w:numId w:val="253"/>
        </w:numPr>
      </w:pPr>
      <w:r w:rsidRPr="002C19F8">
        <w:t>kształcenie i wychowywanie młodzieży w umiłowaniu Ojczyzny, w poszanowaniu Konstytucji Rzeczypospolitej Polskiej, w atmosferze wolności sumienia i szacunku dla każdego człowieka;</w:t>
      </w:r>
    </w:p>
    <w:p w14:paraId="0F48300C" w14:textId="77777777" w:rsidR="00B71B26" w:rsidRPr="002C19F8" w:rsidRDefault="00B71B26" w:rsidP="00D200E6">
      <w:pPr>
        <w:pStyle w:val="Punkt"/>
        <w:numPr>
          <w:ilvl w:val="0"/>
          <w:numId w:val="253"/>
        </w:numPr>
      </w:pPr>
      <w:r w:rsidRPr="002C19F8">
        <w:t>dbanie o kształtowanie u uczniów postaw moralnych i obywatelskich zgodnie z ideą demokracji, pokoju i przyjaźni między ludźmi różnych narodów, ras i</w:t>
      </w:r>
      <w:r w:rsidR="001E4746" w:rsidRPr="002C19F8">
        <w:t> </w:t>
      </w:r>
      <w:r w:rsidRPr="002C19F8">
        <w:t>światopoglądów;</w:t>
      </w:r>
    </w:p>
    <w:p w14:paraId="5F67FF6B" w14:textId="77777777" w:rsidR="00B71B26" w:rsidRPr="002C19F8" w:rsidRDefault="00B71B26" w:rsidP="00D200E6">
      <w:pPr>
        <w:pStyle w:val="Punkt"/>
        <w:numPr>
          <w:ilvl w:val="0"/>
          <w:numId w:val="253"/>
        </w:numPr>
      </w:pPr>
      <w:r w:rsidRPr="002C19F8">
        <w:t>tworzenie własnego warsztatu pracy dydaktycznej, wykonywanie pomocy dydaktycznych wspólnie z uczniami, udział w gromadzeniu innych niezbędnych środków dydaktycznych (zgła</w:t>
      </w:r>
      <w:r w:rsidR="00F31EC7" w:rsidRPr="002C19F8">
        <w:t>szanie dyrekcji zapotrzebowania</w:t>
      </w:r>
      <w:r w:rsidRPr="002C19F8">
        <w:t>), dbałość o pomoce i</w:t>
      </w:r>
      <w:r w:rsidR="001E4746" w:rsidRPr="002C19F8">
        <w:t> </w:t>
      </w:r>
      <w:r w:rsidRPr="002C19F8">
        <w:t>sprzęt szkolny;</w:t>
      </w:r>
    </w:p>
    <w:p w14:paraId="33BE9B84" w14:textId="77777777" w:rsidR="00B71B26" w:rsidRPr="002C19F8" w:rsidRDefault="00B71B26" w:rsidP="00D200E6">
      <w:pPr>
        <w:pStyle w:val="Punkt"/>
        <w:numPr>
          <w:ilvl w:val="0"/>
          <w:numId w:val="253"/>
        </w:numPr>
      </w:pPr>
      <w:r w:rsidRPr="002C19F8">
        <w:t>rozpoznawanie możliwości psychofizycznych oraz indywidualnyc</w:t>
      </w:r>
      <w:r w:rsidR="00D76152" w:rsidRPr="002C19F8">
        <w:t xml:space="preserve">h potrzeb rozwojowych,  </w:t>
      </w:r>
      <w:r w:rsidRPr="002C19F8">
        <w:t>a w szczególności rozpoznawanie przyczyn niepowodzeń szkolnych;</w:t>
      </w:r>
    </w:p>
    <w:p w14:paraId="3260E328" w14:textId="66AD5FE6" w:rsidR="00B71B26" w:rsidRPr="002C19F8" w:rsidRDefault="00B71B26" w:rsidP="00D200E6">
      <w:pPr>
        <w:pStyle w:val="Punkt"/>
        <w:numPr>
          <w:ilvl w:val="0"/>
          <w:numId w:val="253"/>
        </w:numPr>
      </w:pPr>
      <w:r w:rsidRPr="002C19F8">
        <w:t>prowadzenie zindywidualizowanej pracy z uczniem o specjalnych potrzebach;</w:t>
      </w:r>
    </w:p>
    <w:p w14:paraId="49F744F4" w14:textId="77777777" w:rsidR="00B71B26" w:rsidRPr="002C19F8" w:rsidRDefault="00B677B4" w:rsidP="00D200E6">
      <w:pPr>
        <w:pStyle w:val="Punkt"/>
        <w:numPr>
          <w:ilvl w:val="0"/>
          <w:numId w:val="253"/>
        </w:numPr>
      </w:pPr>
      <w:r w:rsidRPr="002C19F8">
        <w:t>w</w:t>
      </w:r>
      <w:r w:rsidR="00B71B26" w:rsidRPr="002C19F8">
        <w:t>nioskowanie do wychowawcy o objęcie pomocą psychologiczno-pedagogiczną ucznia, w przypadkach, gdy podejmowane przez nauczyciela działania nie przyniosły oczekiwanych zmian lub, gdy nauczyciel zdiagnozował wybitne uzdolnienia</w:t>
      </w:r>
      <w:r w:rsidR="00F31EC7" w:rsidRPr="002C19F8">
        <w:t>;</w:t>
      </w:r>
    </w:p>
    <w:p w14:paraId="2E1D3329" w14:textId="229082C7" w:rsidR="00B71B26" w:rsidRPr="002C19F8" w:rsidRDefault="00B71B26" w:rsidP="00D200E6">
      <w:pPr>
        <w:pStyle w:val="Punkt"/>
        <w:numPr>
          <w:ilvl w:val="0"/>
          <w:numId w:val="253"/>
        </w:numPr>
      </w:pPr>
      <w:r w:rsidRPr="002C19F8">
        <w:t>dostosowanie wymagań edukacyjnych z nauczanego przedmiotu (zajęć) do indywidualnych potrzeb psychofizycznych i edukacyjnych ucznia oraz możl</w:t>
      </w:r>
      <w:r w:rsidR="001134E6" w:rsidRPr="002C19F8">
        <w:t>iwości psychofizycznych ucznia:</w:t>
      </w:r>
    </w:p>
    <w:p w14:paraId="314082AA" w14:textId="77777777" w:rsidR="00B71B26" w:rsidRPr="002C19F8" w:rsidRDefault="00B71B26" w:rsidP="00A30ECC">
      <w:pPr>
        <w:pStyle w:val="Litera"/>
        <w:keepNext w:val="0"/>
        <w:keepLines w:val="0"/>
        <w:numPr>
          <w:ilvl w:val="0"/>
          <w:numId w:val="241"/>
        </w:numPr>
        <w:ind w:left="993" w:hanging="28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posiadającego orzeczenie o potrzebie indywidualnego nauczania - na podstawie tego orzeczenia,</w:t>
      </w:r>
    </w:p>
    <w:p w14:paraId="12E17446" w14:textId="77777777" w:rsidR="00B71B26" w:rsidRPr="002C19F8" w:rsidRDefault="00B71B26" w:rsidP="00A30ECC">
      <w:pPr>
        <w:pStyle w:val="Litera"/>
        <w:keepNext w:val="0"/>
        <w:keepLines w:val="0"/>
        <w:numPr>
          <w:ilvl w:val="0"/>
          <w:numId w:val="241"/>
        </w:numPr>
        <w:ind w:left="993" w:hanging="28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posiadającego opinię poradni psychologiczno-pedagogicznej, w tym poradni specjalistycznej, o specyficznych trudnościach w uczeniu się lub inną opinię poradni psychologiczno-pedagogicznej, w tym poradni specjalistycznej - na podstawie tej opinii,</w:t>
      </w:r>
    </w:p>
    <w:p w14:paraId="6E3663F7" w14:textId="77777777" w:rsidR="00B71B26" w:rsidRPr="002C19F8" w:rsidRDefault="00B71B26" w:rsidP="00A30ECC">
      <w:pPr>
        <w:pStyle w:val="Litera"/>
        <w:keepNext w:val="0"/>
        <w:keepLines w:val="0"/>
        <w:numPr>
          <w:ilvl w:val="0"/>
          <w:numId w:val="241"/>
        </w:numPr>
        <w:ind w:left="993" w:hanging="28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i specjalistów, o</w:t>
      </w:r>
      <w:r w:rsidR="00130C43" w:rsidRPr="002C19F8">
        <w:rPr>
          <w:rFonts w:asciiTheme="minorHAnsi" w:eastAsia="Times New Roman" w:hAnsiTheme="minorHAnsi" w:cstheme="minorHAnsi"/>
          <w:color w:val="auto"/>
          <w:sz w:val="24"/>
          <w:szCs w:val="24"/>
          <w:lang w:eastAsia="pl-PL"/>
        </w:rPr>
        <w:t> </w:t>
      </w:r>
      <w:r w:rsidRPr="002C19F8">
        <w:rPr>
          <w:rFonts w:asciiTheme="minorHAnsi" w:eastAsia="Times New Roman" w:hAnsiTheme="minorHAnsi" w:cstheme="minorHAnsi"/>
          <w:color w:val="auto"/>
          <w:sz w:val="24"/>
          <w:szCs w:val="24"/>
          <w:lang w:eastAsia="pl-PL"/>
        </w:rPr>
        <w:t>którym mowa w przepisach w sprawie zasad udzielania i organizacji pomoc</w:t>
      </w:r>
      <w:r w:rsidR="008619E3" w:rsidRPr="002C19F8">
        <w:rPr>
          <w:rFonts w:asciiTheme="minorHAnsi" w:eastAsia="Times New Roman" w:hAnsiTheme="minorHAnsi" w:cstheme="minorHAnsi"/>
          <w:color w:val="auto"/>
          <w:sz w:val="24"/>
          <w:szCs w:val="24"/>
          <w:lang w:eastAsia="pl-PL"/>
        </w:rPr>
        <w:t xml:space="preserve">y psychologiczno-pedagogicznej </w:t>
      </w:r>
      <w:r w:rsidRPr="002C19F8">
        <w:rPr>
          <w:rFonts w:asciiTheme="minorHAnsi" w:eastAsia="Times New Roman" w:hAnsiTheme="minorHAnsi" w:cstheme="minorHAnsi"/>
          <w:color w:val="auto"/>
          <w:sz w:val="24"/>
          <w:szCs w:val="24"/>
          <w:lang w:eastAsia="pl-PL"/>
        </w:rPr>
        <w:t>w publicznych przedszkolach, szkołach i</w:t>
      </w:r>
      <w:r w:rsidR="00130C43" w:rsidRPr="002C19F8">
        <w:rPr>
          <w:rFonts w:asciiTheme="minorHAnsi" w:eastAsia="Times New Roman" w:hAnsiTheme="minorHAnsi" w:cstheme="minorHAnsi"/>
          <w:color w:val="auto"/>
          <w:sz w:val="24"/>
          <w:szCs w:val="24"/>
          <w:lang w:eastAsia="pl-PL"/>
        </w:rPr>
        <w:t> </w:t>
      </w:r>
      <w:r w:rsidRPr="002C19F8">
        <w:rPr>
          <w:rFonts w:asciiTheme="minorHAnsi" w:eastAsia="Times New Roman" w:hAnsiTheme="minorHAnsi" w:cstheme="minorHAnsi"/>
          <w:color w:val="auto"/>
          <w:sz w:val="24"/>
          <w:szCs w:val="24"/>
          <w:lang w:eastAsia="pl-PL"/>
        </w:rPr>
        <w:t>placówkach;</w:t>
      </w:r>
    </w:p>
    <w:p w14:paraId="37A5DFF6" w14:textId="77777777" w:rsidR="00B71B26" w:rsidRPr="002C19F8" w:rsidRDefault="00B71B26" w:rsidP="00A30ECC">
      <w:pPr>
        <w:pStyle w:val="Litera"/>
        <w:keepNext w:val="0"/>
        <w:keepLines w:val="0"/>
        <w:numPr>
          <w:ilvl w:val="0"/>
          <w:numId w:val="241"/>
        </w:numPr>
        <w:spacing w:after="120"/>
        <w:ind w:left="993" w:hanging="28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posiadającego zaświadczenie lekarskie o ograniczonych możliwościach wykonywania ćwiczeń fizycznych.</w:t>
      </w:r>
    </w:p>
    <w:p w14:paraId="718DA320" w14:textId="77777777" w:rsidR="00B71B26" w:rsidRPr="002C19F8" w:rsidRDefault="00B71B26" w:rsidP="00D200E6">
      <w:pPr>
        <w:pStyle w:val="Punkt"/>
        <w:numPr>
          <w:ilvl w:val="0"/>
          <w:numId w:val="253"/>
        </w:numPr>
      </w:pPr>
      <w:r w:rsidRPr="002C19F8">
        <w:t>bezstronne, rzetelne, systematyczne i sprawiedliwe ocenianie wiedzy i umiejętności uczniów, ujawnianie i uzasadnianie oceny, informowanie rodziców o zagrożeniu ocena niedostateczną według formy ustalonej w Wewnątrzszkolnych Zasadach Oceniania;</w:t>
      </w:r>
    </w:p>
    <w:p w14:paraId="61B7FCC2" w14:textId="77777777" w:rsidR="00B71B26" w:rsidRPr="002C19F8" w:rsidRDefault="00B71B26" w:rsidP="00D200E6">
      <w:pPr>
        <w:pStyle w:val="Punkt"/>
        <w:numPr>
          <w:ilvl w:val="0"/>
          <w:numId w:val="253"/>
        </w:numPr>
      </w:pPr>
      <w:r w:rsidRPr="002C19F8">
        <w:t>wspieranie rozwoju psychofizycznego uczniów, ich zdolności i zainteresowań, m.in. poprzez pomoc w rozwijaniu szczególnych uzdolnień i zainteresowań przygotowanie do udziału w konkursach, olimpiadach  przedmiotowych, zawodach;</w:t>
      </w:r>
    </w:p>
    <w:p w14:paraId="6A687B4F" w14:textId="77777777" w:rsidR="00B71B26" w:rsidRPr="002C19F8" w:rsidRDefault="00B71B26" w:rsidP="00D200E6">
      <w:pPr>
        <w:pStyle w:val="Punkt"/>
        <w:numPr>
          <w:ilvl w:val="0"/>
          <w:numId w:val="253"/>
        </w:numPr>
      </w:pPr>
      <w:r w:rsidRPr="002C19F8">
        <w:t>udzielanie pomocy w przezwyciężaniu niepowodzeń szkolnych uczniów, rozpoznanie możliwości i potrzeb ucznia w porozumieniu z wychowawcą;</w:t>
      </w:r>
    </w:p>
    <w:p w14:paraId="454F87ED" w14:textId="77777777" w:rsidR="00B71B26" w:rsidRPr="002C19F8" w:rsidRDefault="00B71B26" w:rsidP="00D200E6">
      <w:pPr>
        <w:pStyle w:val="Punkt"/>
        <w:numPr>
          <w:ilvl w:val="0"/>
          <w:numId w:val="253"/>
        </w:numPr>
      </w:pPr>
      <w:r w:rsidRPr="002C19F8">
        <w:t>współpraca z wychowawcą i samorządem klasowym;</w:t>
      </w:r>
    </w:p>
    <w:p w14:paraId="171E5D1A" w14:textId="77777777" w:rsidR="00B71B26" w:rsidRPr="002C19F8" w:rsidRDefault="00B71B26" w:rsidP="00D200E6">
      <w:pPr>
        <w:pStyle w:val="Punkt"/>
        <w:numPr>
          <w:ilvl w:val="0"/>
          <w:numId w:val="253"/>
        </w:numPr>
      </w:pPr>
      <w:r w:rsidRPr="002C19F8">
        <w:t>indywidualne kontakty z rodzicami uczniów;</w:t>
      </w:r>
    </w:p>
    <w:p w14:paraId="02E6654C" w14:textId="704CE423" w:rsidR="00B71B26" w:rsidRPr="002C19F8" w:rsidRDefault="00B71B26" w:rsidP="00D200E6">
      <w:pPr>
        <w:pStyle w:val="Punkt"/>
        <w:numPr>
          <w:ilvl w:val="0"/>
          <w:numId w:val="253"/>
        </w:numPr>
      </w:pPr>
      <w:r w:rsidRPr="002C19F8">
        <w:t>doskonalenie umiejętności dydaktycznych i podnoszenie poziomu wiedzy merytorycznej, aktywny udział w posiedzeniach Rady Pedagogicznej i udział w</w:t>
      </w:r>
      <w:r w:rsidR="00130C43" w:rsidRPr="002C19F8">
        <w:t> </w:t>
      </w:r>
      <w:r w:rsidRPr="002C19F8">
        <w:t>lekcjach koleżeńskich, uczestnictwo w konferencjach metodycznych oraz innych form</w:t>
      </w:r>
      <w:r w:rsidR="00A30ECC" w:rsidRPr="002C19F8">
        <w:t xml:space="preserve">ach doskonalenia nauczycieli w </w:t>
      </w:r>
      <w:r w:rsidRPr="002C19F8">
        <w:t>porozumieniu z Dyrekcją Szkoły zgodnie ze szkolnym planem WDN;</w:t>
      </w:r>
    </w:p>
    <w:p w14:paraId="5BC8C696" w14:textId="77777777" w:rsidR="00B71B26" w:rsidRPr="002C19F8" w:rsidRDefault="00B71B26" w:rsidP="00D200E6">
      <w:pPr>
        <w:pStyle w:val="Punkt"/>
        <w:numPr>
          <w:ilvl w:val="0"/>
          <w:numId w:val="253"/>
        </w:numPr>
      </w:pPr>
      <w:r w:rsidRPr="002C19F8">
        <w:t>aktywny udział w życiu szkoły: uczestnictwo w uroczystościach i imprezach organizowanych przez Szkołę, opieka nad uczniami skupionymi w organizacji, kole przedmiotowym, kole zainteresowań lub innej formie organizacyjnej;</w:t>
      </w:r>
    </w:p>
    <w:p w14:paraId="40774841" w14:textId="77777777" w:rsidR="00B71B26" w:rsidRPr="002C19F8" w:rsidRDefault="00B71B26" w:rsidP="00D200E6">
      <w:pPr>
        <w:pStyle w:val="Punkt"/>
        <w:numPr>
          <w:ilvl w:val="0"/>
          <w:numId w:val="253"/>
        </w:numPr>
      </w:pPr>
      <w:r w:rsidRPr="002C19F8">
        <w:t>przestrzeganie dyscypliny pracy: aktywne pełnienie dyżuru przez całą przerwę miedzylekcyjną, natychmiastowe informowanie dyrekcji o nieobecności w pracy, punktualne rozpoczynanie i kończenie zajęć;</w:t>
      </w:r>
    </w:p>
    <w:p w14:paraId="3B1BB556" w14:textId="77777777" w:rsidR="00B71B26" w:rsidRPr="002C19F8" w:rsidRDefault="00B71B26" w:rsidP="00D200E6">
      <w:pPr>
        <w:pStyle w:val="Punkt"/>
        <w:numPr>
          <w:ilvl w:val="0"/>
          <w:numId w:val="253"/>
        </w:numPr>
      </w:pPr>
      <w:r w:rsidRPr="002C19F8">
        <w:t>prawidłowe prowadzenie dokumentacji pedagogicznej, ter</w:t>
      </w:r>
      <w:r w:rsidR="00F31EC7" w:rsidRPr="002C19F8">
        <w:t xml:space="preserve">minowe dokonywanie </w:t>
      </w:r>
      <w:r w:rsidRPr="002C19F8">
        <w:t>wpisów do dziennika elektronicznego, ar</w:t>
      </w:r>
      <w:r w:rsidR="00F31EC7" w:rsidRPr="002C19F8">
        <w:t>kuszy ocen i innych dokumentów;</w:t>
      </w:r>
    </w:p>
    <w:p w14:paraId="31088846" w14:textId="77777777" w:rsidR="00B71B26" w:rsidRPr="002C19F8" w:rsidRDefault="00B71B26" w:rsidP="00D200E6">
      <w:pPr>
        <w:pStyle w:val="Punkt"/>
        <w:numPr>
          <w:ilvl w:val="0"/>
          <w:numId w:val="253"/>
        </w:numPr>
      </w:pPr>
      <w:r w:rsidRPr="002C19F8">
        <w:t>kierowanie się w swoich działaniach dobrem ucznia, a także poszanowanie godności osobistej ucznia;</w:t>
      </w:r>
    </w:p>
    <w:p w14:paraId="2F60ABB7" w14:textId="77777777" w:rsidR="00B71B26" w:rsidRPr="002C19F8" w:rsidRDefault="00B71B26" w:rsidP="00D200E6">
      <w:pPr>
        <w:pStyle w:val="Punkt"/>
        <w:numPr>
          <w:ilvl w:val="0"/>
          <w:numId w:val="253"/>
        </w:numPr>
      </w:pPr>
      <w:r w:rsidRPr="002C19F8">
        <w:t>przestrzeganie tajemnicy służbowej i ochrona danych osobowych uczniów i</w:t>
      </w:r>
      <w:r w:rsidR="00130C43" w:rsidRPr="002C19F8">
        <w:t> </w:t>
      </w:r>
      <w:r w:rsidRPr="002C19F8">
        <w:t>rodziców;</w:t>
      </w:r>
    </w:p>
    <w:p w14:paraId="2AA84D7E" w14:textId="77777777" w:rsidR="00B71B26" w:rsidRPr="002C19F8" w:rsidRDefault="00B71B26" w:rsidP="00D200E6">
      <w:pPr>
        <w:pStyle w:val="Punkt"/>
        <w:numPr>
          <w:ilvl w:val="0"/>
          <w:numId w:val="253"/>
        </w:numPr>
      </w:pPr>
      <w:r w:rsidRPr="002C19F8">
        <w:t>przestrzeganie zasad współżycia społecznego i dbanie o właściwe relacje pracownicze;</w:t>
      </w:r>
    </w:p>
    <w:p w14:paraId="15B1B597" w14:textId="77777777" w:rsidR="00B71B26" w:rsidRPr="002C19F8" w:rsidRDefault="00B71B26" w:rsidP="00D200E6">
      <w:pPr>
        <w:pStyle w:val="Punkt"/>
        <w:numPr>
          <w:ilvl w:val="0"/>
          <w:numId w:val="253"/>
        </w:numPr>
      </w:pPr>
      <w:r w:rsidRPr="002C19F8">
        <w:t>dokonanie wyboru podręczników i programu nauczania lub opracowanie własnego programu nauczania i zapoznanie z nimi uczniów i rodziców, po uprzednim przedstawieniu ich do zaopiniowania przez Radę Pedagogiczną;</w:t>
      </w:r>
    </w:p>
    <w:p w14:paraId="5D901B06" w14:textId="570B4433" w:rsidR="00B71B26" w:rsidRPr="002C19F8" w:rsidRDefault="00B71B26" w:rsidP="00D200E6">
      <w:pPr>
        <w:pStyle w:val="Punkt"/>
        <w:numPr>
          <w:ilvl w:val="0"/>
          <w:numId w:val="253"/>
        </w:numPr>
      </w:pPr>
      <w:r w:rsidRPr="002C19F8">
        <w:t>uczestniczenie w przeprow</w:t>
      </w:r>
      <w:r w:rsidR="001A0FE8" w:rsidRPr="002C19F8">
        <w:t>adzaniu egzaminów zewnętrznych.</w:t>
      </w:r>
    </w:p>
    <w:p w14:paraId="7C69A5B8" w14:textId="77777777" w:rsidR="00B71B26" w:rsidRPr="002C19F8" w:rsidRDefault="00B71B26" w:rsidP="001A0FE8">
      <w:pPr>
        <w:pStyle w:val="Ustp"/>
        <w:keepNext w:val="0"/>
        <w:keepLines w:val="0"/>
        <w:numPr>
          <w:ilvl w:val="2"/>
          <w:numId w:val="240"/>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 ramach czasu pracy oraz ustalonego wynagrodzenia nauczyciel obowiązany jest realizować:</w:t>
      </w:r>
    </w:p>
    <w:p w14:paraId="7C077D4D" w14:textId="77777777" w:rsidR="00B71B26" w:rsidRPr="002C19F8" w:rsidRDefault="00B71B26" w:rsidP="00D200E6">
      <w:pPr>
        <w:pStyle w:val="Punkt"/>
        <w:numPr>
          <w:ilvl w:val="0"/>
          <w:numId w:val="254"/>
        </w:numPr>
      </w:pPr>
      <w:r w:rsidRPr="002C19F8">
        <w:t>zajęcia dydaktyczne, wychowawcze i opiekuńcze, prowadzone bezpośrednio z</w:t>
      </w:r>
      <w:r w:rsidR="00130C43" w:rsidRPr="002C19F8">
        <w:t> </w:t>
      </w:r>
      <w:r w:rsidRPr="002C19F8">
        <w:t>uczniami lub wychowankami albo na ich rzecz, w wymiarze określonym przepisami dla danego stanowiska;</w:t>
      </w:r>
    </w:p>
    <w:p w14:paraId="465EDDBF" w14:textId="17A4BCC8" w:rsidR="00B71B26" w:rsidRPr="002C19F8" w:rsidRDefault="00B71B26" w:rsidP="00D200E6">
      <w:pPr>
        <w:pStyle w:val="Punkt"/>
        <w:numPr>
          <w:ilvl w:val="0"/>
          <w:numId w:val="254"/>
        </w:numPr>
      </w:pPr>
      <w:r w:rsidRPr="002C19F8">
        <w:t>inne zajęcia i czynności wynikaj</w:t>
      </w:r>
      <w:r w:rsidR="001A0FE8" w:rsidRPr="002C19F8">
        <w:t>ące z zadań statutowych szkoły,</w:t>
      </w:r>
    </w:p>
    <w:p w14:paraId="406DBC15" w14:textId="77777777" w:rsidR="00B71B26" w:rsidRPr="002C19F8" w:rsidRDefault="00B71B26" w:rsidP="00D200E6">
      <w:pPr>
        <w:pStyle w:val="Punkt"/>
        <w:numPr>
          <w:ilvl w:val="0"/>
          <w:numId w:val="254"/>
        </w:numPr>
      </w:pPr>
      <w:r w:rsidRPr="002C19F8">
        <w:t>zajęcia i czynności związane z przygotowaniem się do zajęć, samokształceniem i doskonaleniem zawodowym.</w:t>
      </w:r>
    </w:p>
    <w:p w14:paraId="4CD54759" w14:textId="12A4CA5E" w:rsidR="0023213C" w:rsidRPr="002C19F8" w:rsidRDefault="0023213C" w:rsidP="001A0FE8">
      <w:pPr>
        <w:pStyle w:val="Ustp"/>
        <w:keepNext w:val="0"/>
        <w:keepLines w:val="0"/>
        <w:numPr>
          <w:ilvl w:val="2"/>
          <w:numId w:val="240"/>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Nauczyciel jest obowiązany do dostępności w szkole w wymiarze 1 godziny tygodniowo, a w przypadku nauczyciela zatrudnionego w wymiarze niższym niż 1/2 obowiązkowego wymiaru zajęć – w wymiarze 1 godziny w ciągu 2 tygodni, w trakcie której, odpowiednio do potrzeb, prowadzi konsultacje dla uczniów, wychowanków lub ich rodziców. Wymiar dostępności nauczyciela realizującego mniej niż 6 godzin tygodniowo ustala Dyrektor szkoły odpowiednio do potrzeb szkoły.</w:t>
      </w:r>
    </w:p>
    <w:p w14:paraId="56F4366A" w14:textId="77777777" w:rsidR="00D92AA7" w:rsidRPr="002C19F8" w:rsidRDefault="00D92AA7" w:rsidP="00195DFA">
      <w:pPr>
        <w:pStyle w:val="Ustp"/>
        <w:keepNext w:val="0"/>
        <w:keepLines w:val="0"/>
        <w:numPr>
          <w:ilvl w:val="0"/>
          <w:numId w:val="0"/>
        </w:numPr>
        <w:spacing w:before="0" w:after="0"/>
        <w:ind w:left="680"/>
        <w:rPr>
          <w:rFonts w:asciiTheme="minorHAnsi" w:eastAsia="Times New Roman" w:hAnsiTheme="minorHAnsi" w:cstheme="minorHAnsi"/>
          <w:color w:val="auto"/>
          <w:sz w:val="24"/>
          <w:lang w:eastAsia="pl-PL"/>
        </w:rPr>
      </w:pPr>
    </w:p>
    <w:p w14:paraId="176BA61C" w14:textId="541F7F04" w:rsidR="00B71B26" w:rsidRPr="002C19F8" w:rsidRDefault="00D15FCC" w:rsidP="00D15FCC">
      <w:pPr>
        <w:pStyle w:val="Nagwek4-rozdzia"/>
        <w:rPr>
          <w:rFonts w:asciiTheme="minorHAnsi" w:hAnsiTheme="minorHAnsi" w:cstheme="minorHAnsi"/>
        </w:rPr>
      </w:pPr>
      <w:bookmarkStart w:id="97" w:name="_Toc494191810"/>
      <w:bookmarkStart w:id="98" w:name="_Toc216939646"/>
      <w:r w:rsidRPr="002C19F8">
        <w:rPr>
          <w:rFonts w:asciiTheme="minorHAnsi" w:hAnsiTheme="minorHAnsi" w:cstheme="minorHAnsi"/>
        </w:rPr>
        <w:t>Rozdział 2</w:t>
      </w:r>
      <w:r w:rsidR="00B71B26" w:rsidRPr="002C19F8">
        <w:rPr>
          <w:rFonts w:asciiTheme="minorHAnsi" w:hAnsiTheme="minorHAnsi" w:cstheme="minorHAnsi"/>
        </w:rPr>
        <w:br/>
      </w:r>
      <w:bookmarkStart w:id="99" w:name="_Toc13829909"/>
      <w:r w:rsidR="00B71B26" w:rsidRPr="002C19F8">
        <w:rPr>
          <w:rFonts w:asciiTheme="minorHAnsi" w:hAnsiTheme="minorHAnsi" w:cstheme="minorHAnsi"/>
        </w:rPr>
        <w:t>Zadania wychowawców klas</w:t>
      </w:r>
      <w:bookmarkEnd w:id="97"/>
      <w:bookmarkEnd w:id="98"/>
      <w:bookmarkEnd w:id="99"/>
      <w:r w:rsidR="00B71B26" w:rsidRPr="002C19F8">
        <w:rPr>
          <w:rFonts w:asciiTheme="minorHAnsi" w:hAnsiTheme="minorHAnsi" w:cstheme="minorHAnsi"/>
        </w:rPr>
        <w:t xml:space="preserve"> </w:t>
      </w:r>
    </w:p>
    <w:p w14:paraId="17D039CB" w14:textId="0FB9F7EC" w:rsidR="00B71B26" w:rsidRPr="002C19F8" w:rsidRDefault="00571A23" w:rsidP="001A0FE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xml:space="preserve">§ 91. </w:t>
      </w:r>
      <w:r w:rsidR="00263FAB" w:rsidRPr="002C19F8">
        <w:rPr>
          <w:rFonts w:asciiTheme="minorHAnsi" w:eastAsia="Times New Roman" w:hAnsiTheme="minorHAnsi" w:cstheme="minorHAnsi"/>
          <w:b/>
          <w:sz w:val="24"/>
          <w:szCs w:val="24"/>
          <w:lang w:eastAsia="pl-PL"/>
        </w:rPr>
        <w:t>1.</w:t>
      </w:r>
      <w:r w:rsidR="00263FAB" w:rsidRPr="002C19F8">
        <w:rPr>
          <w:rFonts w:asciiTheme="minorHAnsi" w:eastAsia="Times New Roman" w:hAnsiTheme="minorHAnsi" w:cstheme="minorHAnsi"/>
          <w:sz w:val="24"/>
          <w:szCs w:val="24"/>
          <w:lang w:eastAsia="pl-PL"/>
        </w:rPr>
        <w:t xml:space="preserve"> </w:t>
      </w:r>
      <w:r w:rsidR="00B71B26" w:rsidRPr="002C19F8">
        <w:rPr>
          <w:rFonts w:asciiTheme="minorHAnsi" w:eastAsia="Times New Roman" w:hAnsiTheme="minorHAnsi" w:cstheme="minorHAnsi"/>
          <w:sz w:val="24"/>
          <w:szCs w:val="24"/>
          <w:lang w:eastAsia="pl-PL"/>
        </w:rPr>
        <w:t>Zadania wychowawców klas.</w:t>
      </w:r>
    </w:p>
    <w:p w14:paraId="2A45EE60" w14:textId="50D847EC" w:rsidR="00B71B26" w:rsidRPr="002C19F8" w:rsidRDefault="00B71B26" w:rsidP="001A0FE8">
      <w:pPr>
        <w:pStyle w:val="Ustp"/>
        <w:keepNext w:val="0"/>
        <w:keepLines w:val="0"/>
        <w:numPr>
          <w:ilvl w:val="2"/>
          <w:numId w:val="24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Zadaniem wychowawcy klasy jest sprawowanie opieki wychowawczej nad uc</w:t>
      </w:r>
      <w:r w:rsidR="00571A23" w:rsidRPr="002C19F8">
        <w:rPr>
          <w:rFonts w:asciiTheme="minorHAnsi" w:eastAsia="Times New Roman" w:hAnsiTheme="minorHAnsi" w:cstheme="minorHAnsi"/>
          <w:color w:val="auto"/>
          <w:sz w:val="24"/>
          <w:lang w:eastAsia="pl-PL"/>
        </w:rPr>
        <w:t>zniami, a w szczególności:</w:t>
      </w:r>
    </w:p>
    <w:p w14:paraId="57D6933E" w14:textId="77777777" w:rsidR="00B71B26" w:rsidRPr="002C19F8" w:rsidRDefault="00B71B26" w:rsidP="00D200E6">
      <w:pPr>
        <w:pStyle w:val="Punkt"/>
        <w:numPr>
          <w:ilvl w:val="0"/>
          <w:numId w:val="242"/>
        </w:numPr>
      </w:pPr>
      <w:r w:rsidRPr="002C19F8">
        <w:t>tworzenie warunków wspomagających rozwój ucznia, proces jego uczenia się oraz przygotowanie do życia w rodzinie i społeczeństwie;</w:t>
      </w:r>
    </w:p>
    <w:p w14:paraId="5DDB9E78" w14:textId="77777777" w:rsidR="00B71B26" w:rsidRPr="002C19F8" w:rsidRDefault="00B71B26" w:rsidP="00D200E6">
      <w:pPr>
        <w:pStyle w:val="Punkt"/>
        <w:numPr>
          <w:ilvl w:val="0"/>
          <w:numId w:val="242"/>
        </w:numPr>
      </w:pPr>
      <w:r w:rsidRPr="002C19F8">
        <w:t>inspirowanie i wspomaganie działań zespołowych uczniów;</w:t>
      </w:r>
    </w:p>
    <w:p w14:paraId="4D5B3F7A" w14:textId="77777777" w:rsidR="00B71B26" w:rsidRPr="002C19F8" w:rsidRDefault="00B71B26" w:rsidP="00D200E6">
      <w:pPr>
        <w:pStyle w:val="Punkt"/>
        <w:numPr>
          <w:ilvl w:val="0"/>
          <w:numId w:val="242"/>
        </w:numPr>
      </w:pPr>
      <w:r w:rsidRPr="002C19F8">
        <w:t>podejmowanie działań umożliwiających rozwiązywanie konfliktów w zespole uczniów pomiędzy uczniami a innymi członkami społeczności szkolnej.</w:t>
      </w:r>
    </w:p>
    <w:p w14:paraId="409F1C03" w14:textId="47661879" w:rsidR="00B71B26" w:rsidRPr="002C19F8" w:rsidRDefault="00B71B26" w:rsidP="001A0FE8">
      <w:pPr>
        <w:pStyle w:val="Ustp"/>
        <w:numPr>
          <w:ilvl w:val="2"/>
          <w:numId w:val="244"/>
        </w:numPr>
        <w:ind w:left="0"/>
        <w:jc w:val="left"/>
        <w:rPr>
          <w:rFonts w:asciiTheme="minorHAnsi" w:eastAsia="Times New Roman" w:hAnsiTheme="minorHAnsi" w:cstheme="minorHAnsi"/>
          <w:color w:val="auto"/>
          <w:sz w:val="24"/>
        </w:rPr>
      </w:pPr>
      <w:r w:rsidRPr="002C19F8">
        <w:rPr>
          <w:rFonts w:asciiTheme="minorHAnsi" w:eastAsia="Times New Roman" w:hAnsiTheme="minorHAnsi" w:cstheme="minorHAnsi"/>
          <w:color w:val="auto"/>
          <w:sz w:val="24"/>
        </w:rPr>
        <w:t>Wychow</w:t>
      </w:r>
      <w:r w:rsidR="001134E6" w:rsidRPr="002C19F8">
        <w:rPr>
          <w:rFonts w:asciiTheme="minorHAnsi" w:eastAsia="Times New Roman" w:hAnsiTheme="minorHAnsi" w:cstheme="minorHAnsi"/>
          <w:color w:val="auto"/>
          <w:sz w:val="24"/>
        </w:rPr>
        <w:t>awca realizuje zadania poprzez:</w:t>
      </w:r>
    </w:p>
    <w:p w14:paraId="33028020" w14:textId="77777777" w:rsidR="00B71B26" w:rsidRPr="002C19F8" w:rsidRDefault="00B71B26" w:rsidP="00D200E6">
      <w:pPr>
        <w:pStyle w:val="Punkt"/>
        <w:numPr>
          <w:ilvl w:val="0"/>
          <w:numId w:val="243"/>
        </w:numPr>
      </w:pPr>
      <w:r w:rsidRPr="002C19F8">
        <w:t>bliższe poznanie uczniów, ich zdrowia, cech osobow</w:t>
      </w:r>
      <w:r w:rsidR="00CD2C03" w:rsidRPr="002C19F8">
        <w:t xml:space="preserve">ościowych, warunków rodzinnych </w:t>
      </w:r>
      <w:r w:rsidRPr="002C19F8">
        <w:t>i bytowych, ich potrzeb i oczekiwań;</w:t>
      </w:r>
    </w:p>
    <w:p w14:paraId="01FA07B9" w14:textId="77777777" w:rsidR="00B71B26" w:rsidRPr="002C19F8" w:rsidRDefault="00B71B26" w:rsidP="00D200E6">
      <w:pPr>
        <w:pStyle w:val="Punkt"/>
        <w:numPr>
          <w:ilvl w:val="0"/>
          <w:numId w:val="243"/>
        </w:numPr>
      </w:pPr>
      <w:r w:rsidRPr="002C19F8">
        <w:t>rozpoznawanie i diagnozowanie możliwości psychofizycznych oraz indywidualnych potrzeb rozwojowych wychowanków;</w:t>
      </w:r>
    </w:p>
    <w:p w14:paraId="7006EB3E" w14:textId="77777777" w:rsidR="00B71B26" w:rsidRPr="002C19F8" w:rsidRDefault="00B71B26" w:rsidP="00D200E6">
      <w:pPr>
        <w:pStyle w:val="Punkt"/>
        <w:numPr>
          <w:ilvl w:val="0"/>
          <w:numId w:val="243"/>
        </w:numPr>
      </w:pPr>
      <w:r w:rsidRPr="002C19F8">
        <w:t>wnioskowanie o objęcie wychowanka pomocą psychologiczno-pedagogiczną;</w:t>
      </w:r>
    </w:p>
    <w:p w14:paraId="547B9BB7" w14:textId="58804A7E" w:rsidR="00B71B26" w:rsidRPr="002C19F8" w:rsidRDefault="00B71B26" w:rsidP="00D200E6">
      <w:pPr>
        <w:pStyle w:val="Punkt"/>
        <w:numPr>
          <w:ilvl w:val="0"/>
          <w:numId w:val="243"/>
        </w:numPr>
      </w:pPr>
      <w:r w:rsidRPr="002C19F8">
        <w:t>tworzenie środowiska zapewniającego wychowankom prawidłowy rozwój fizyczny i psychiczny, opiekę wychowawczą oraz atmosferę bezpieczeństwa i zaufania;</w:t>
      </w:r>
    </w:p>
    <w:p w14:paraId="2511A582" w14:textId="22A9DF45" w:rsidR="00B71B26" w:rsidRPr="002C19F8" w:rsidRDefault="00B71B26" w:rsidP="00D200E6">
      <w:pPr>
        <w:pStyle w:val="Punkt"/>
        <w:numPr>
          <w:ilvl w:val="0"/>
          <w:numId w:val="243"/>
        </w:numPr>
      </w:pPr>
      <w:r w:rsidRPr="002C19F8">
        <w:t>ułatwianie adaptacji w środowisku rówieśniczym (kl.I) oraz pomoc w</w:t>
      </w:r>
      <w:r w:rsidR="00571A23" w:rsidRPr="002C19F8">
        <w:t> </w:t>
      </w:r>
      <w:r w:rsidRPr="002C19F8">
        <w:t>rozwiązywaniu konfliktów z rówieśnikami;</w:t>
      </w:r>
    </w:p>
    <w:p w14:paraId="31072087" w14:textId="1D072A9A" w:rsidR="00B71B26" w:rsidRPr="002C19F8" w:rsidRDefault="00B71B26" w:rsidP="00D200E6">
      <w:pPr>
        <w:pStyle w:val="Punkt"/>
        <w:numPr>
          <w:ilvl w:val="0"/>
          <w:numId w:val="243"/>
        </w:numPr>
      </w:pPr>
      <w:r w:rsidRPr="002C19F8">
        <w:t>utrzymywanie systematycznego kontaktu z nauczycielami uczącymi w</w:t>
      </w:r>
      <w:r w:rsidR="00571A23" w:rsidRPr="002C19F8">
        <w:t> </w:t>
      </w:r>
      <w:r w:rsidRPr="002C19F8">
        <w:t>powierzonej mu klasie w celu ustalenia zróżnicowanych wymagań wobec uczniów i sposobu udzielania im pomocy w nauce;</w:t>
      </w:r>
    </w:p>
    <w:p w14:paraId="7977ACA3" w14:textId="4FD00FB9" w:rsidR="00B71B26" w:rsidRPr="002C19F8" w:rsidRDefault="00B71B26" w:rsidP="00D200E6">
      <w:pPr>
        <w:pStyle w:val="Punkt"/>
        <w:numPr>
          <w:ilvl w:val="0"/>
          <w:numId w:val="243"/>
        </w:numPr>
      </w:pPr>
      <w:r w:rsidRPr="002C19F8">
        <w:t>rozwijanie pozytywnej motywacji uczenia się, wdrażanie e</w:t>
      </w:r>
      <w:r w:rsidR="001134E6" w:rsidRPr="002C19F8">
        <w:t>fektywnych technik uczenia się;</w:t>
      </w:r>
    </w:p>
    <w:p w14:paraId="7F26E1FF" w14:textId="6487D897" w:rsidR="00B71B26" w:rsidRPr="002C19F8" w:rsidRDefault="00B71B26" w:rsidP="00D200E6">
      <w:pPr>
        <w:pStyle w:val="Punkt"/>
        <w:numPr>
          <w:ilvl w:val="0"/>
          <w:numId w:val="243"/>
        </w:numPr>
      </w:pPr>
      <w:r w:rsidRPr="002C19F8">
        <w:t>wdrażanie uczniów do wysiłku, rzetelnej pracy, cierpliwości, pokonywania trudności, odporności na niepowodzenia, porządku i punktualności, do prawidłowego i efektywnego organizowania sobie pracy;</w:t>
      </w:r>
    </w:p>
    <w:p w14:paraId="11B8EC59" w14:textId="75019DCE" w:rsidR="00B71B26" w:rsidRPr="002C19F8" w:rsidRDefault="00B71B26" w:rsidP="00D200E6">
      <w:pPr>
        <w:pStyle w:val="Punkt"/>
        <w:numPr>
          <w:ilvl w:val="0"/>
          <w:numId w:val="243"/>
        </w:numPr>
      </w:pPr>
      <w:r w:rsidRPr="002C19F8">
        <w:t>systematyczne interesowanie się postępami (wynikami) uczniów w nauce: zwracanie szczególnej uwagi  zarówno na uczniów szczególnie uzdolnionych, jak i na tych, którzy mają trudności i niepowodzenia w nauce, analizowanie wspólnie z</w:t>
      </w:r>
      <w:r w:rsidR="00130C43" w:rsidRPr="002C19F8">
        <w:t> </w:t>
      </w:r>
      <w:r w:rsidRPr="002C19F8">
        <w:t>wychowankami, samorządem klasowym, nauczycielami i rodzicami przyczyn niepowodzeń uczniów w nauce, pobudzanie dobrze i średnio uczących się do dalszego podnoszenia wyników w nauce, czuwanie nad regularnym uczęszczanie</w:t>
      </w:r>
      <w:r w:rsidR="001A0FE8" w:rsidRPr="002C19F8">
        <w:t xml:space="preserve">m uczniów na zajęcia lekcyjne, </w:t>
      </w:r>
      <w:r w:rsidRPr="002C19F8">
        <w:t>badanie przyczyn opuszczania przez wychowanków zajęć szkolnych, udzielanie wskazówek i pomocy tym, którzy (z</w:t>
      </w:r>
      <w:r w:rsidR="00571A23" w:rsidRPr="002C19F8">
        <w:t> </w:t>
      </w:r>
      <w:r w:rsidRPr="002C19F8">
        <w:t>przyczyn obiektywnych) opuścili znaczną ilość zajęć szkolnych i mają trudności w</w:t>
      </w:r>
      <w:r w:rsidR="00130C43" w:rsidRPr="002C19F8">
        <w:t> </w:t>
      </w:r>
      <w:r w:rsidRPr="002C19F8">
        <w:t>uzupełnieniu materiału;</w:t>
      </w:r>
    </w:p>
    <w:p w14:paraId="7E4FDDC8" w14:textId="0DA8FEC6" w:rsidR="00B71B26" w:rsidRPr="002C19F8" w:rsidRDefault="00B71B26" w:rsidP="00D200E6">
      <w:pPr>
        <w:pStyle w:val="Punkt"/>
        <w:numPr>
          <w:ilvl w:val="0"/>
          <w:numId w:val="243"/>
        </w:numPr>
      </w:pPr>
      <w:r w:rsidRPr="002C19F8">
        <w:t>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58FC3E7C" w14:textId="77777777" w:rsidR="00B71B26" w:rsidRPr="002C19F8" w:rsidRDefault="00B71B26" w:rsidP="00D200E6">
      <w:pPr>
        <w:pStyle w:val="Punkt"/>
        <w:numPr>
          <w:ilvl w:val="0"/>
          <w:numId w:val="243"/>
        </w:numPr>
      </w:pPr>
      <w:r w:rsidRPr="002C19F8">
        <w:t>wdrażanie uczniów do dbania o zdrowie, higienę osobistą i psychiczną, o stan higieniczny otoczenia oraz do przestrzegania zasad bezpieczeństwa w szkole i poza szkołą;</w:t>
      </w:r>
    </w:p>
    <w:p w14:paraId="5FF60C90" w14:textId="77777777" w:rsidR="00B71B26" w:rsidRPr="002C19F8" w:rsidRDefault="00B71B26" w:rsidP="00D200E6">
      <w:pPr>
        <w:pStyle w:val="Punkt"/>
        <w:numPr>
          <w:ilvl w:val="0"/>
          <w:numId w:val="243"/>
        </w:numPr>
      </w:pPr>
      <w:r w:rsidRPr="002C19F8">
        <w:t>współpraca z rodzicami, opiekunami uczniów w sprawach ich zdrowia, organizowanie opieki i pomocy materialnej uczniom;</w:t>
      </w:r>
    </w:p>
    <w:p w14:paraId="7D4CD144" w14:textId="411FA57E" w:rsidR="00B71B26" w:rsidRPr="002C19F8" w:rsidRDefault="00B71B26" w:rsidP="00D200E6">
      <w:pPr>
        <w:pStyle w:val="Punkt"/>
        <w:numPr>
          <w:ilvl w:val="0"/>
          <w:numId w:val="243"/>
        </w:numPr>
      </w:pPr>
      <w:r w:rsidRPr="002C19F8">
        <w:t>udzielanie pomocy, rad i wskazówek uczniom znajdującym się w trudnych sytuacjach życiowych, występowanie do organów Szkoły i innych instytucji z wnioskami o</w:t>
      </w:r>
      <w:r w:rsidR="00130C43" w:rsidRPr="002C19F8">
        <w:t> </w:t>
      </w:r>
      <w:r w:rsidR="001134E6" w:rsidRPr="002C19F8">
        <w:t>udzielenie pomocy.</w:t>
      </w:r>
    </w:p>
    <w:p w14:paraId="07051F8F" w14:textId="77777777" w:rsidR="00B71B26" w:rsidRPr="002C19F8" w:rsidRDefault="00B71B26" w:rsidP="001A0FE8">
      <w:pPr>
        <w:pStyle w:val="Ustp"/>
        <w:keepNext w:val="0"/>
        <w:keepLines w:val="0"/>
        <w:numPr>
          <w:ilvl w:val="2"/>
          <w:numId w:val="244"/>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Wychowawca ustala ocenę zachowania swoich wychowanków wnioskuje w</w:t>
      </w:r>
      <w:r w:rsidR="00130C43"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sprawie przyznawania nagród i udzielania kar. Wychowawca zobowiązany jest do wykonywania czynności administracyjnych dotyczących klas:</w:t>
      </w:r>
    </w:p>
    <w:p w14:paraId="6A985C2E" w14:textId="77777777" w:rsidR="00B71B26" w:rsidRPr="002C19F8" w:rsidRDefault="00B71B26" w:rsidP="00D200E6">
      <w:pPr>
        <w:pStyle w:val="Punkt"/>
        <w:numPr>
          <w:ilvl w:val="0"/>
          <w:numId w:val="245"/>
        </w:numPr>
      </w:pPr>
      <w:r w:rsidRPr="002C19F8">
        <w:t>prowadzi dz</w:t>
      </w:r>
      <w:r w:rsidR="00170C55" w:rsidRPr="002C19F8">
        <w:t>iennik lekcyjny, arkusze ocen, teczkę zespołu k</w:t>
      </w:r>
      <w:r w:rsidRPr="002C19F8">
        <w:t xml:space="preserve">lasowego; </w:t>
      </w:r>
      <w:r w:rsidR="00170C55" w:rsidRPr="002C19F8">
        <w:t>dziennik pomocy pp.</w:t>
      </w:r>
      <w:r w:rsidRPr="002C19F8">
        <w:t>;</w:t>
      </w:r>
    </w:p>
    <w:p w14:paraId="7215497E" w14:textId="77777777" w:rsidR="00B71B26" w:rsidRPr="002C19F8" w:rsidRDefault="00B71B26" w:rsidP="00D200E6">
      <w:pPr>
        <w:pStyle w:val="Punkt"/>
        <w:numPr>
          <w:ilvl w:val="0"/>
          <w:numId w:val="245"/>
        </w:numPr>
      </w:pPr>
      <w:r w:rsidRPr="002C19F8">
        <w:t>sporządza zestawienia statystyczne dotyczące klasy;</w:t>
      </w:r>
    </w:p>
    <w:p w14:paraId="35B15F7C" w14:textId="77777777" w:rsidR="00BF1D52" w:rsidRPr="002C19F8" w:rsidRDefault="00B71B26" w:rsidP="00D200E6">
      <w:pPr>
        <w:pStyle w:val="Punkt"/>
        <w:numPr>
          <w:ilvl w:val="0"/>
          <w:numId w:val="245"/>
        </w:numPr>
      </w:pPr>
      <w:r w:rsidRPr="002C19F8">
        <w:t>wypisuje świadectwa szkolne;</w:t>
      </w:r>
    </w:p>
    <w:p w14:paraId="70A8E37F" w14:textId="4F2314CF" w:rsidR="00B71B26" w:rsidRPr="002C19F8" w:rsidRDefault="00BF1D52" w:rsidP="00D200E6">
      <w:pPr>
        <w:pStyle w:val="Punkt"/>
        <w:numPr>
          <w:ilvl w:val="0"/>
          <w:numId w:val="245"/>
        </w:numPr>
      </w:pPr>
      <w:r w:rsidRPr="002C19F8">
        <w:t xml:space="preserve">wychowawca klasy najpóźniej na dzień przed radą klasyfikacyjną, przedkłada </w:t>
      </w:r>
      <w:r w:rsidR="007D476E" w:rsidRPr="002C19F8">
        <w:t xml:space="preserve">wicedyrektorowi </w:t>
      </w:r>
      <w:r w:rsidRPr="002C19F8">
        <w:t xml:space="preserve">szkoły </w:t>
      </w:r>
      <w:r w:rsidR="001F31C5" w:rsidRPr="002C19F8">
        <w:t xml:space="preserve">sprawozdanie śródroczne/roczne </w:t>
      </w:r>
      <w:r w:rsidRPr="002C19F8">
        <w:t>i omawia je. Na radzie kl</w:t>
      </w:r>
      <w:r w:rsidR="007022CE" w:rsidRPr="002C19F8">
        <w:t>asyfikacyjnej rozważane są miedzyinnymi</w:t>
      </w:r>
      <w:r w:rsidRPr="002C19F8">
        <w:t xml:space="preserve"> oceny niedostateczne, naganne, nagrody, wyróżnienia oraz inne szczególne sytuacje dotyczące ucznia.</w:t>
      </w:r>
    </w:p>
    <w:p w14:paraId="1A2C7BF8" w14:textId="16266FA2" w:rsidR="00B71B26" w:rsidRPr="002C19F8" w:rsidRDefault="00B71B26" w:rsidP="00D200E6">
      <w:pPr>
        <w:pStyle w:val="Punkt"/>
        <w:numPr>
          <w:ilvl w:val="0"/>
          <w:numId w:val="245"/>
        </w:numPr>
      </w:pPr>
      <w:r w:rsidRPr="002C19F8">
        <w:t>wykonuje inne czynności administracyjne dotyczące klasy,</w:t>
      </w:r>
      <w:r w:rsidR="00D92AA7" w:rsidRPr="002C19F8">
        <w:t xml:space="preserve"> zgodnie z zarządzeniami władz </w:t>
      </w:r>
      <w:r w:rsidRPr="002C19F8">
        <w:t>s</w:t>
      </w:r>
      <w:r w:rsidR="00D92AA7" w:rsidRPr="002C19F8">
        <w:t>zkolnych,</w:t>
      </w:r>
      <w:r w:rsidRPr="002C19F8">
        <w:t xml:space="preserve"> poleceniami </w:t>
      </w:r>
      <w:r w:rsidR="00625510" w:rsidRPr="002C19F8">
        <w:t>Dyrektor</w:t>
      </w:r>
      <w:r w:rsidR="003908BE" w:rsidRPr="002C19F8">
        <w:t>a</w:t>
      </w:r>
      <w:r w:rsidRPr="002C19F8">
        <w:t xml:space="preserve"> Szkoły oraz</w:t>
      </w:r>
      <w:r w:rsidR="00D92AA7" w:rsidRPr="002C19F8">
        <w:t xml:space="preserve"> uchwałami Rady Pedagogicznej.</w:t>
      </w:r>
    </w:p>
    <w:p w14:paraId="5B95496E" w14:textId="77777777" w:rsidR="00D92AA7" w:rsidRPr="002C19F8" w:rsidRDefault="00D92AA7" w:rsidP="00D200E6">
      <w:pPr>
        <w:pStyle w:val="Punkt"/>
      </w:pPr>
    </w:p>
    <w:p w14:paraId="0F55E5D9" w14:textId="3C27A676" w:rsidR="00B71B26" w:rsidRPr="002C19F8" w:rsidRDefault="00D15FCC" w:rsidP="00C23E24">
      <w:pPr>
        <w:pStyle w:val="Nagwek4-rozdzia"/>
        <w:rPr>
          <w:rFonts w:asciiTheme="minorHAnsi" w:hAnsiTheme="minorHAnsi" w:cstheme="minorHAnsi"/>
        </w:rPr>
      </w:pPr>
      <w:bookmarkStart w:id="100" w:name="_Toc494191811"/>
      <w:bookmarkStart w:id="101" w:name="_Toc216939647"/>
      <w:r w:rsidRPr="002C19F8">
        <w:rPr>
          <w:rFonts w:asciiTheme="minorHAnsi" w:hAnsiTheme="minorHAnsi" w:cstheme="minorHAnsi"/>
        </w:rPr>
        <w:t>Rozdział 3</w:t>
      </w:r>
      <w:r w:rsidR="00B71B26" w:rsidRPr="002C19F8">
        <w:rPr>
          <w:rFonts w:asciiTheme="minorHAnsi" w:hAnsiTheme="minorHAnsi" w:cstheme="minorHAnsi"/>
        </w:rPr>
        <w:br/>
      </w:r>
      <w:bookmarkStart w:id="102" w:name="_Toc13829910"/>
      <w:r w:rsidR="00B71B26" w:rsidRPr="002C19F8">
        <w:rPr>
          <w:rFonts w:asciiTheme="minorHAnsi" w:hAnsiTheme="minorHAnsi" w:cstheme="minorHAnsi"/>
        </w:rPr>
        <w:t>Zadania nauczycieli w zakresie zapewniania bezpieczeństwa uczniom</w:t>
      </w:r>
      <w:bookmarkEnd w:id="100"/>
      <w:bookmarkEnd w:id="101"/>
      <w:bookmarkEnd w:id="102"/>
    </w:p>
    <w:p w14:paraId="6D5F6AF4" w14:textId="2D2DB039" w:rsidR="00B71B26" w:rsidRPr="002C19F8" w:rsidRDefault="00601D82" w:rsidP="001A0FE8">
      <w:pPr>
        <w:pStyle w:val="Paragraf"/>
        <w:keepNext w:val="0"/>
        <w:keepLines w:val="0"/>
        <w:numPr>
          <w:ilvl w:val="0"/>
          <w:numId w:val="0"/>
        </w:numPr>
        <w:spacing w:before="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92. 1.</w:t>
      </w:r>
      <w:r w:rsidR="00263FAB" w:rsidRPr="002C19F8">
        <w:rPr>
          <w:rFonts w:asciiTheme="minorHAnsi" w:eastAsia="Times New Roman" w:hAnsiTheme="minorHAnsi" w:cstheme="minorHAnsi"/>
          <w:sz w:val="24"/>
          <w:szCs w:val="24"/>
          <w:lang w:eastAsia="pl-PL"/>
        </w:rPr>
        <w:t xml:space="preserve"> </w:t>
      </w:r>
      <w:r w:rsidR="00B71B26" w:rsidRPr="002C19F8">
        <w:rPr>
          <w:rFonts w:asciiTheme="minorHAnsi" w:eastAsia="Times New Roman" w:hAnsiTheme="minorHAnsi" w:cstheme="minorHAnsi"/>
          <w:sz w:val="24"/>
          <w:szCs w:val="24"/>
          <w:lang w:eastAsia="pl-PL"/>
        </w:rPr>
        <w:t>Zadania nauczycieli w zakresie zapewniania bezpiec</w:t>
      </w:r>
      <w:r w:rsidR="001A0FE8" w:rsidRPr="002C19F8">
        <w:rPr>
          <w:rFonts w:asciiTheme="minorHAnsi" w:eastAsia="Times New Roman" w:hAnsiTheme="minorHAnsi" w:cstheme="minorHAnsi"/>
          <w:sz w:val="24"/>
          <w:szCs w:val="24"/>
          <w:lang w:eastAsia="pl-PL"/>
        </w:rPr>
        <w:t>zeństwa uczniom:</w:t>
      </w:r>
    </w:p>
    <w:p w14:paraId="00970A88" w14:textId="77777777" w:rsidR="00B71B26" w:rsidRPr="002C19F8" w:rsidRDefault="00B71B26" w:rsidP="001A0FE8">
      <w:pPr>
        <w:pStyle w:val="Ustp"/>
        <w:keepNext w:val="0"/>
        <w:keepLines w:val="0"/>
        <w:numPr>
          <w:ilvl w:val="2"/>
          <w:numId w:val="246"/>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Nauczyciel jest odpowiedzialny za życie, zdrowie i bezpieczeństwo uczniów, nad którymi sprawuje opiekę podczas zajęć edukacyjnych organizowanych przez szkołę.</w:t>
      </w:r>
    </w:p>
    <w:p w14:paraId="3D7BA87F" w14:textId="77777777" w:rsidR="00B71B26" w:rsidRPr="002C19F8" w:rsidRDefault="00B71B26" w:rsidP="001A0FE8">
      <w:pPr>
        <w:pStyle w:val="Ustp"/>
        <w:keepNext w:val="0"/>
        <w:keepLines w:val="0"/>
        <w:numPr>
          <w:ilvl w:val="2"/>
          <w:numId w:val="24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Nauczyciel jest zobowiązany skrupulatnie przestrzegać i stosować przepisy i</w:t>
      </w:r>
      <w:r w:rsidR="00130C43"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zarządzenia odnośnie bhp i p/poż., a także odbywać wymagane szkolenia z tego zakresu.</w:t>
      </w:r>
    </w:p>
    <w:p w14:paraId="4BFBE69B" w14:textId="7E1A8ABB" w:rsidR="00B71B26" w:rsidRPr="002C19F8" w:rsidRDefault="00B71B26" w:rsidP="001A0FE8">
      <w:pPr>
        <w:pStyle w:val="Ustp"/>
        <w:keepNext w:val="0"/>
        <w:keepLines w:val="0"/>
        <w:numPr>
          <w:ilvl w:val="2"/>
          <w:numId w:val="24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Nauczyciel jest zobowiązany pełnić dyżur w godzinach i miejscach wyznaczonych przez </w:t>
      </w:r>
      <w:r w:rsidR="00625510" w:rsidRPr="002C19F8">
        <w:rPr>
          <w:rFonts w:asciiTheme="minorHAnsi" w:eastAsia="Times New Roman" w:hAnsiTheme="minorHAnsi" w:cstheme="minorHAnsi"/>
          <w:color w:val="auto"/>
          <w:sz w:val="24"/>
          <w:lang w:eastAsia="pl-PL"/>
        </w:rPr>
        <w:t>Dyrektor</w:t>
      </w:r>
      <w:r w:rsidR="003908BE" w:rsidRPr="002C19F8">
        <w:rPr>
          <w:rFonts w:asciiTheme="minorHAnsi" w:eastAsia="Times New Roman" w:hAnsiTheme="minorHAnsi" w:cstheme="minorHAnsi"/>
          <w:color w:val="auto"/>
          <w:sz w:val="24"/>
          <w:lang w:eastAsia="pl-PL"/>
        </w:rPr>
        <w:t>a</w:t>
      </w:r>
      <w:r w:rsidRPr="002C19F8">
        <w:rPr>
          <w:rFonts w:asciiTheme="minorHAnsi" w:eastAsia="Times New Roman" w:hAnsiTheme="minorHAnsi" w:cstheme="minorHAnsi"/>
          <w:color w:val="auto"/>
          <w:sz w:val="24"/>
          <w:lang w:eastAsia="pl-PL"/>
        </w:rPr>
        <w:t xml:space="preserve"> szkoły. W czasie dyżuru </w:t>
      </w:r>
      <w:r w:rsidR="001A0FE8" w:rsidRPr="002C19F8">
        <w:rPr>
          <w:rFonts w:asciiTheme="minorHAnsi" w:eastAsia="Times New Roman" w:hAnsiTheme="minorHAnsi" w:cstheme="minorHAnsi"/>
          <w:color w:val="auto"/>
          <w:sz w:val="24"/>
          <w:lang w:eastAsia="pl-PL"/>
        </w:rPr>
        <w:t>nauczyciel jest zobowiązany do:</w:t>
      </w:r>
    </w:p>
    <w:p w14:paraId="19CA9EC7" w14:textId="77777777" w:rsidR="00B71B26" w:rsidRPr="002C19F8" w:rsidRDefault="00B71B26" w:rsidP="00D200E6">
      <w:pPr>
        <w:pStyle w:val="Punkt"/>
        <w:numPr>
          <w:ilvl w:val="0"/>
          <w:numId w:val="247"/>
        </w:numPr>
      </w:pPr>
      <w:r w:rsidRPr="002C19F8">
        <w:t>punktualnego rozpoczynania dyżuru i ciągłej obecności w miejscu podlegającym jego nadzorowi;</w:t>
      </w:r>
    </w:p>
    <w:p w14:paraId="0D3A034D" w14:textId="77777777" w:rsidR="00B71B26" w:rsidRPr="002C19F8" w:rsidRDefault="00B71B26" w:rsidP="00D200E6">
      <w:pPr>
        <w:pStyle w:val="Punkt"/>
        <w:numPr>
          <w:ilvl w:val="0"/>
          <w:numId w:val="247"/>
        </w:numPr>
      </w:pPr>
      <w:r w:rsidRPr="002C19F8">
        <w:t>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w:t>
      </w:r>
      <w:r w:rsidR="00130C43" w:rsidRPr="002C19F8">
        <w:t> </w:t>
      </w:r>
      <w:r w:rsidRPr="002C19F8">
        <w:t>inne);</w:t>
      </w:r>
    </w:p>
    <w:p w14:paraId="059D4DA2" w14:textId="77777777" w:rsidR="00B71B26" w:rsidRPr="002C19F8" w:rsidRDefault="00B71B26" w:rsidP="00D200E6">
      <w:pPr>
        <w:pStyle w:val="Punkt"/>
        <w:numPr>
          <w:ilvl w:val="0"/>
          <w:numId w:val="247"/>
        </w:numPr>
      </w:pPr>
      <w:r w:rsidRPr="002C19F8">
        <w:t>dbania, by uczniowie nie śmiecili, nie brudzili, nie dewastowali ścian, ławek i innych urządzeń szkolnych oraz by nie niszczyli roślin i dekoracji;</w:t>
      </w:r>
    </w:p>
    <w:p w14:paraId="7EB7FD37" w14:textId="77777777" w:rsidR="00B71B26" w:rsidRPr="002C19F8" w:rsidRDefault="00B71B26" w:rsidP="00D200E6">
      <w:pPr>
        <w:pStyle w:val="Punkt"/>
        <w:numPr>
          <w:ilvl w:val="0"/>
          <w:numId w:val="247"/>
        </w:numPr>
      </w:pPr>
      <w:r w:rsidRPr="002C19F8">
        <w:t>zwracania uwagi na przestrzeganie przez uczniów ustalonych zasad wchodzenia do budynku szkolnego lub sal lekcyjnych;</w:t>
      </w:r>
    </w:p>
    <w:p w14:paraId="737A1E1D" w14:textId="77777777" w:rsidR="00B71B26" w:rsidRPr="002C19F8" w:rsidRDefault="00B71B26" w:rsidP="00D200E6">
      <w:pPr>
        <w:pStyle w:val="Punkt"/>
        <w:numPr>
          <w:ilvl w:val="0"/>
          <w:numId w:val="247"/>
        </w:numPr>
      </w:pPr>
      <w:r w:rsidRPr="002C19F8">
        <w:t>egzekwowania, by uczniowie nie opuszczali terenu szkoły podczas przerw;</w:t>
      </w:r>
    </w:p>
    <w:p w14:paraId="2EE2378C" w14:textId="77777777" w:rsidR="00B71B26" w:rsidRPr="002C19F8" w:rsidRDefault="00B71B26" w:rsidP="00D200E6">
      <w:pPr>
        <w:pStyle w:val="Punkt"/>
        <w:numPr>
          <w:ilvl w:val="0"/>
          <w:numId w:val="247"/>
        </w:numPr>
      </w:pPr>
      <w:r w:rsidRPr="002C19F8">
        <w:t>niedopuszczania do palenia papierosów</w:t>
      </w:r>
      <w:r w:rsidR="00170C55" w:rsidRPr="002C19F8">
        <w:t>, e-papierosów</w:t>
      </w:r>
      <w:r w:rsidRPr="002C19F8">
        <w:t xml:space="preserve"> na terenie szkoły – szczególnie w toaletach szkolnych;</w:t>
      </w:r>
    </w:p>
    <w:p w14:paraId="3779B6D3" w14:textId="77777777" w:rsidR="00B71B26" w:rsidRPr="002C19F8" w:rsidRDefault="00B71B26" w:rsidP="00D200E6">
      <w:pPr>
        <w:pStyle w:val="Punkt"/>
        <w:numPr>
          <w:ilvl w:val="0"/>
          <w:numId w:val="247"/>
        </w:numPr>
      </w:pPr>
      <w:r w:rsidRPr="002C19F8">
        <w:t>natychmiastowego zgłoszenia dyrekcji szkoły faktu zaistnienia wypadku i podjęcia działań zmierzających do udzielenia pierwszej pomocy i zapewnienia dalszej opieki oraz zabezpieczenia miejsca wypadku.</w:t>
      </w:r>
    </w:p>
    <w:p w14:paraId="536782A2" w14:textId="3FE97FB3" w:rsidR="00B71B26" w:rsidRPr="002C19F8" w:rsidRDefault="00B71B26" w:rsidP="001A0FE8">
      <w:pPr>
        <w:pStyle w:val="Ustp"/>
        <w:keepNext w:val="0"/>
        <w:keepLines w:val="0"/>
        <w:numPr>
          <w:ilvl w:val="2"/>
          <w:numId w:val="24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Nauczyciel jest zobowiązany do niezwłocznego przerwania i wyprowadzenia z zagrożonych miejsc osoby powierzone opiece, jeżeli stan zagrożenia powstanie lub ujawni się w czasie zajęć.</w:t>
      </w:r>
    </w:p>
    <w:p w14:paraId="450B73B7" w14:textId="77777777" w:rsidR="00B71B26" w:rsidRPr="002C19F8" w:rsidRDefault="00B71B26" w:rsidP="001A0FE8">
      <w:pPr>
        <w:pStyle w:val="Ustp"/>
        <w:keepNext w:val="0"/>
        <w:keepLines w:val="0"/>
        <w:numPr>
          <w:ilvl w:val="2"/>
          <w:numId w:val="24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Nierozpoczynanie zajęć, jeżeli w pomieszczeniach lub innych miejscach, w których mają być prowadzone zajęcia stan znajdującego się wyposażenia stwarza zagrożenia dla bezpieczeństwa.</w:t>
      </w:r>
    </w:p>
    <w:p w14:paraId="63631EC7" w14:textId="5F3B8E44" w:rsidR="00B71B26" w:rsidRPr="002C19F8" w:rsidRDefault="00B71B26" w:rsidP="001A0FE8">
      <w:pPr>
        <w:pStyle w:val="Ustp"/>
        <w:keepNext w:val="0"/>
        <w:keepLines w:val="0"/>
        <w:numPr>
          <w:ilvl w:val="2"/>
          <w:numId w:val="24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Nauczyciele zobowiązani są do przestrzegania ustalonych godzin rozpoczynania i kończenia zajęć edukacyjnych oraz respektowania prawa uczniów do pełnych przerw międzylekcyjnych.</w:t>
      </w:r>
    </w:p>
    <w:p w14:paraId="6CA09653" w14:textId="77777777" w:rsidR="00B71B26" w:rsidRPr="002C19F8" w:rsidRDefault="00B71B26" w:rsidP="001A0FE8">
      <w:pPr>
        <w:pStyle w:val="Ustp"/>
        <w:keepNext w:val="0"/>
        <w:keepLines w:val="0"/>
        <w:numPr>
          <w:ilvl w:val="2"/>
          <w:numId w:val="24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Nauczyciel w trakcie prowadzonych zajęć w klasie:</w:t>
      </w:r>
    </w:p>
    <w:p w14:paraId="67B3ECC7" w14:textId="77777777" w:rsidR="00B71B26" w:rsidRPr="002C19F8" w:rsidRDefault="00B71B26" w:rsidP="00D200E6">
      <w:pPr>
        <w:pStyle w:val="Punkt"/>
        <w:numPr>
          <w:ilvl w:val="0"/>
          <w:numId w:val="248"/>
        </w:numPr>
      </w:pPr>
      <w:r w:rsidRPr="002C19F8">
        <w:t xml:space="preserve">ma obowiązek wejść do sali pierwszy, by sprawdzić czy warunki do prowadzenia lekcji nie zagrażają bezpieczeństwu uczniów i nauczyciela. Jeżeli sala lekcyjna nie odpowiada warunkom bezpieczeństwa nauczyciel ma obowiązek zgłosić to do </w:t>
      </w:r>
      <w:r w:rsidR="00625510" w:rsidRPr="002C19F8">
        <w:t>Dyrektor</w:t>
      </w:r>
      <w:r w:rsidR="003908BE" w:rsidRPr="002C19F8">
        <w:t>a</w:t>
      </w:r>
      <w:r w:rsidRPr="002C19F8">
        <w:t xml:space="preserve"> Szkoły celem usunięcia usterek. Do czasu naprawienia usterek nauczyciel ma prawo odmówić prowadzenia zajęć w danym miejscu;</w:t>
      </w:r>
    </w:p>
    <w:p w14:paraId="7C8F8D98" w14:textId="77777777" w:rsidR="00B71B26" w:rsidRPr="002C19F8" w:rsidRDefault="00B71B26" w:rsidP="00D200E6">
      <w:pPr>
        <w:pStyle w:val="Punkt"/>
        <w:numPr>
          <w:ilvl w:val="0"/>
          <w:numId w:val="248"/>
        </w:numPr>
      </w:pPr>
      <w:r w:rsidRPr="002C19F8">
        <w:t>podczas zajęć nauczyciel nie może pozostawić uczniów bez żadnej opieki;</w:t>
      </w:r>
    </w:p>
    <w:p w14:paraId="2A37F15D" w14:textId="77777777" w:rsidR="00B71B26" w:rsidRPr="002C19F8" w:rsidRDefault="00B71B26" w:rsidP="00D200E6">
      <w:pPr>
        <w:pStyle w:val="Punkt"/>
        <w:numPr>
          <w:ilvl w:val="0"/>
          <w:numId w:val="248"/>
        </w:numPr>
      </w:pPr>
      <w:r w:rsidRPr="002C19F8">
        <w:t xml:space="preserve">w razie stwierdzenia niedyspozycji ucznia, jeśli stan jego zdrowia pozwala, należy skierować go w towarzystwie drugiej osoby do pielęgniarki szkolnej. Jeśli zaistnieje taka potrzeba udzielić mu pierwszej pomocy. O zaistniałej sytuacji należy powiadomić rodziców ucznia. Jeśli jest to nagły wypadek powiadomić </w:t>
      </w:r>
      <w:r w:rsidR="00625510" w:rsidRPr="002C19F8">
        <w:t>Dyrektor</w:t>
      </w:r>
      <w:r w:rsidR="003908BE" w:rsidRPr="002C19F8">
        <w:t>a</w:t>
      </w:r>
      <w:r w:rsidR="00C93118" w:rsidRPr="002C19F8">
        <w:t xml:space="preserve"> s</w:t>
      </w:r>
      <w:r w:rsidRPr="002C19F8">
        <w:t>zkoły;</w:t>
      </w:r>
    </w:p>
    <w:p w14:paraId="3F333B0D" w14:textId="77777777" w:rsidR="00B71B26" w:rsidRPr="002C19F8" w:rsidRDefault="00B71B26" w:rsidP="00D200E6">
      <w:pPr>
        <w:pStyle w:val="Punkt"/>
        <w:numPr>
          <w:ilvl w:val="0"/>
          <w:numId w:val="248"/>
        </w:numPr>
      </w:pPr>
      <w:r w:rsidRPr="002C19F8">
        <w:t>nauczyciel powinien kontrolować właściwą postawę uczniów w czasie zajęć. Korygować zauważone błędy i dbać o czystość, ład i porządek podczas trwania lekcji i po jej zakończeniu;</w:t>
      </w:r>
    </w:p>
    <w:p w14:paraId="728B11E6" w14:textId="6E5CA6C2" w:rsidR="00601D82" w:rsidRPr="002C19F8" w:rsidRDefault="00B71B26" w:rsidP="001A0FE8">
      <w:pPr>
        <w:pStyle w:val="Ustp"/>
        <w:keepNext w:val="0"/>
        <w:keepLines w:val="0"/>
        <w:numPr>
          <w:ilvl w:val="2"/>
          <w:numId w:val="24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Nauczyciel rejestruje wyjście z uczniami poza teren szkoły w Rejestrze wyjść grupowych.</w:t>
      </w:r>
    </w:p>
    <w:p w14:paraId="73765CEE" w14:textId="77777777" w:rsidR="001A0FE8" w:rsidRPr="002C19F8" w:rsidRDefault="001A0FE8" w:rsidP="001A0FE8">
      <w:pPr>
        <w:pStyle w:val="Ustp"/>
        <w:keepNext w:val="0"/>
        <w:keepLines w:val="0"/>
        <w:numPr>
          <w:ilvl w:val="0"/>
          <w:numId w:val="0"/>
        </w:numPr>
        <w:ind w:left="680"/>
        <w:jc w:val="left"/>
        <w:rPr>
          <w:rFonts w:asciiTheme="minorHAnsi" w:eastAsia="Times New Roman" w:hAnsiTheme="minorHAnsi" w:cstheme="minorHAnsi"/>
          <w:color w:val="auto"/>
          <w:sz w:val="12"/>
          <w:lang w:eastAsia="pl-PL"/>
        </w:rPr>
      </w:pPr>
    </w:p>
    <w:p w14:paraId="183F78BD" w14:textId="77777777" w:rsidR="00B71B26" w:rsidRPr="002C19F8" w:rsidRDefault="00D15FCC" w:rsidP="00D15FCC">
      <w:pPr>
        <w:pStyle w:val="Nagwek4-rozdzia"/>
        <w:rPr>
          <w:rFonts w:asciiTheme="minorHAnsi" w:hAnsiTheme="minorHAnsi" w:cstheme="minorHAnsi"/>
        </w:rPr>
      </w:pPr>
      <w:bookmarkStart w:id="103" w:name="_Toc494191807"/>
      <w:bookmarkStart w:id="104" w:name="_Toc216939648"/>
      <w:r w:rsidRPr="002C19F8">
        <w:rPr>
          <w:rFonts w:asciiTheme="minorHAnsi" w:hAnsiTheme="minorHAnsi" w:cstheme="minorHAnsi"/>
        </w:rPr>
        <w:t>Rozdział 4</w:t>
      </w:r>
      <w:r w:rsidR="00B71B26" w:rsidRPr="002C19F8">
        <w:rPr>
          <w:rFonts w:asciiTheme="minorHAnsi" w:hAnsiTheme="minorHAnsi" w:cstheme="minorHAnsi"/>
        </w:rPr>
        <w:br/>
      </w:r>
      <w:bookmarkStart w:id="105" w:name="_Toc13829911"/>
      <w:r w:rsidR="00B71B26" w:rsidRPr="002C19F8">
        <w:rPr>
          <w:rFonts w:asciiTheme="minorHAnsi" w:hAnsiTheme="minorHAnsi" w:cstheme="minorHAnsi"/>
        </w:rPr>
        <w:t>Zespoły nauczycielskie</w:t>
      </w:r>
      <w:bookmarkEnd w:id="103"/>
      <w:bookmarkEnd w:id="104"/>
      <w:bookmarkEnd w:id="105"/>
    </w:p>
    <w:p w14:paraId="5607A21B" w14:textId="5C3A8401" w:rsidR="00B71B26" w:rsidRPr="002C19F8" w:rsidRDefault="00D92AA7" w:rsidP="001A0FE8">
      <w:pPr>
        <w:pStyle w:val="Paragraf"/>
        <w:keepNext w:val="0"/>
        <w:keepLines w:val="0"/>
        <w:numPr>
          <w:ilvl w:val="0"/>
          <w:numId w:val="0"/>
        </w:numPr>
        <w:ind w:left="567"/>
        <w:jc w:val="left"/>
        <w:rPr>
          <w:rFonts w:asciiTheme="minorHAnsi" w:eastAsia="Times New Roman" w:hAnsiTheme="minorHAnsi" w:cstheme="minorHAnsi"/>
          <w:i/>
          <w:iCs/>
          <w:sz w:val="24"/>
          <w:szCs w:val="24"/>
          <w:lang w:eastAsia="pl-PL"/>
        </w:rPr>
      </w:pPr>
      <w:r w:rsidRPr="002C19F8">
        <w:rPr>
          <w:rFonts w:asciiTheme="minorHAnsi" w:eastAsia="Times New Roman" w:hAnsiTheme="minorHAnsi" w:cstheme="minorHAnsi"/>
          <w:b/>
          <w:sz w:val="24"/>
          <w:szCs w:val="24"/>
          <w:lang w:eastAsia="pl-PL"/>
        </w:rPr>
        <w:t>§ 93. 1.</w:t>
      </w:r>
      <w:r w:rsidR="00263FAB" w:rsidRPr="002C19F8">
        <w:rPr>
          <w:rFonts w:asciiTheme="minorHAnsi" w:eastAsia="Times New Roman" w:hAnsiTheme="minorHAnsi" w:cstheme="minorHAnsi"/>
          <w:sz w:val="24"/>
          <w:szCs w:val="24"/>
          <w:lang w:eastAsia="pl-PL"/>
        </w:rPr>
        <w:t xml:space="preserve"> </w:t>
      </w:r>
      <w:r w:rsidR="00A45ADC" w:rsidRPr="002C19F8">
        <w:rPr>
          <w:rFonts w:asciiTheme="minorHAnsi" w:eastAsia="Times New Roman" w:hAnsiTheme="minorHAnsi" w:cstheme="minorHAnsi"/>
          <w:sz w:val="24"/>
          <w:szCs w:val="24"/>
          <w:lang w:eastAsia="pl-PL"/>
        </w:rPr>
        <w:t xml:space="preserve">Zespoły nauczycielskie </w:t>
      </w:r>
      <w:r w:rsidR="00B71B26" w:rsidRPr="002C19F8">
        <w:rPr>
          <w:rFonts w:asciiTheme="minorHAnsi" w:eastAsia="Times New Roman" w:hAnsiTheme="minorHAnsi" w:cstheme="minorHAnsi"/>
          <w:sz w:val="24"/>
          <w:szCs w:val="24"/>
          <w:lang w:eastAsia="pl-PL"/>
        </w:rPr>
        <w:t>i zasady ich pracy</w:t>
      </w:r>
      <w:r w:rsidR="00B71B26" w:rsidRPr="002C19F8">
        <w:rPr>
          <w:rFonts w:asciiTheme="minorHAnsi" w:eastAsia="Times New Roman" w:hAnsiTheme="minorHAnsi" w:cstheme="minorHAnsi"/>
          <w:i/>
          <w:iCs/>
          <w:sz w:val="24"/>
          <w:szCs w:val="24"/>
          <w:lang w:eastAsia="pl-PL"/>
        </w:rPr>
        <w:t>.</w:t>
      </w:r>
    </w:p>
    <w:p w14:paraId="7DE2CF87" w14:textId="064B77B4" w:rsidR="00B71B26" w:rsidRPr="002C19F8" w:rsidRDefault="00B71B26" w:rsidP="001A0FE8">
      <w:pPr>
        <w:pStyle w:val="Ustp"/>
        <w:keepNext w:val="0"/>
        <w:keepLines w:val="0"/>
        <w:numPr>
          <w:ilvl w:val="2"/>
          <w:numId w:val="249"/>
        </w:numPr>
        <w:jc w:val="left"/>
        <w:rPr>
          <w:rFonts w:asciiTheme="minorHAnsi" w:eastAsia="Times New Roman" w:hAnsiTheme="minorHAnsi" w:cstheme="minorHAnsi"/>
          <w:b/>
          <w:color w:val="auto"/>
          <w:sz w:val="24"/>
          <w:lang w:eastAsia="pl-PL"/>
        </w:rPr>
      </w:pPr>
      <w:r w:rsidRPr="002C19F8">
        <w:rPr>
          <w:rFonts w:asciiTheme="minorHAnsi" w:eastAsia="Times New Roman" w:hAnsiTheme="minorHAnsi" w:cstheme="minorHAnsi"/>
          <w:color w:val="auto"/>
          <w:sz w:val="24"/>
          <w:lang w:eastAsia="pl-PL"/>
        </w:rPr>
        <w:t xml:space="preserve">Zespoły nauczycielskie powołuje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szkoły.</w:t>
      </w:r>
    </w:p>
    <w:p w14:paraId="01407990"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b/>
          <w:color w:val="auto"/>
          <w:sz w:val="24"/>
          <w:lang w:eastAsia="pl-PL"/>
        </w:rPr>
      </w:pPr>
      <w:r w:rsidRPr="002C19F8">
        <w:rPr>
          <w:rFonts w:asciiTheme="minorHAnsi" w:eastAsia="Times New Roman" w:hAnsiTheme="minorHAnsi" w:cstheme="minorHAnsi"/>
          <w:color w:val="auto"/>
          <w:sz w:val="24"/>
          <w:lang w:eastAsia="pl-PL"/>
        </w:rPr>
        <w:t>Zespoły nauczycielskie powołuje się celem:</w:t>
      </w:r>
    </w:p>
    <w:p w14:paraId="2184452F" w14:textId="77777777" w:rsidR="00B71B26" w:rsidRPr="002C19F8" w:rsidRDefault="00B71B26" w:rsidP="00D200E6">
      <w:pPr>
        <w:pStyle w:val="Punkt"/>
        <w:numPr>
          <w:ilvl w:val="0"/>
          <w:numId w:val="250"/>
        </w:numPr>
      </w:pPr>
      <w:r w:rsidRPr="002C19F8">
        <w:t>planowania i organizacji procesów zachodzących w szkole;</w:t>
      </w:r>
    </w:p>
    <w:p w14:paraId="6A5ED492" w14:textId="77777777" w:rsidR="00B71B26" w:rsidRPr="002C19F8" w:rsidRDefault="00B71B26" w:rsidP="00D200E6">
      <w:pPr>
        <w:pStyle w:val="Punkt"/>
        <w:numPr>
          <w:ilvl w:val="0"/>
          <w:numId w:val="250"/>
        </w:numPr>
      </w:pPr>
      <w:r w:rsidRPr="002C19F8">
        <w:t>koordynowania działań w szkole;</w:t>
      </w:r>
    </w:p>
    <w:p w14:paraId="530DC8BB" w14:textId="77777777" w:rsidR="00B71B26" w:rsidRPr="002C19F8" w:rsidRDefault="00B71B26" w:rsidP="00D200E6">
      <w:pPr>
        <w:pStyle w:val="Punkt"/>
        <w:numPr>
          <w:ilvl w:val="0"/>
          <w:numId w:val="250"/>
        </w:numPr>
      </w:pPr>
      <w:r w:rsidRPr="002C19F8">
        <w:t>zwiększenia skuteczności działania;</w:t>
      </w:r>
    </w:p>
    <w:p w14:paraId="52DA8E71" w14:textId="77777777" w:rsidR="00B71B26" w:rsidRPr="002C19F8" w:rsidRDefault="00B71B26" w:rsidP="00D200E6">
      <w:pPr>
        <w:pStyle w:val="Punkt"/>
        <w:numPr>
          <w:ilvl w:val="0"/>
          <w:numId w:val="250"/>
        </w:numPr>
      </w:pPr>
      <w:r w:rsidRPr="002C19F8">
        <w:t>ułatwienia wykonywania zadań stojących przed szkołą i nauczycielami;</w:t>
      </w:r>
    </w:p>
    <w:p w14:paraId="25975D18" w14:textId="77777777" w:rsidR="00B71B26" w:rsidRPr="002C19F8" w:rsidRDefault="00B71B26" w:rsidP="00D200E6">
      <w:pPr>
        <w:pStyle w:val="Punkt"/>
        <w:numPr>
          <w:ilvl w:val="0"/>
          <w:numId w:val="250"/>
        </w:numPr>
      </w:pPr>
      <w:r w:rsidRPr="002C19F8">
        <w:t>doskonalenia umiejętności indywidualnych;</w:t>
      </w:r>
    </w:p>
    <w:p w14:paraId="3ADB259B" w14:textId="77777777" w:rsidR="00B71B26" w:rsidRPr="002C19F8" w:rsidRDefault="00B71B26" w:rsidP="00D200E6">
      <w:pPr>
        <w:pStyle w:val="Punkt"/>
        <w:numPr>
          <w:ilvl w:val="0"/>
          <w:numId w:val="250"/>
        </w:numPr>
      </w:pPr>
      <w:r w:rsidRPr="002C19F8">
        <w:t>zapewnienia nauczycielom bezpośredniego wpływu na podejmowane decyzje;</w:t>
      </w:r>
    </w:p>
    <w:p w14:paraId="043E7484" w14:textId="77777777" w:rsidR="00B71B26" w:rsidRPr="002C19F8" w:rsidRDefault="00B71B26" w:rsidP="00D200E6">
      <w:pPr>
        <w:pStyle w:val="Punkt"/>
        <w:numPr>
          <w:ilvl w:val="0"/>
          <w:numId w:val="250"/>
        </w:numPr>
      </w:pPr>
      <w:r w:rsidRPr="002C19F8">
        <w:t>doskonalenia współpracy zespołowej;</w:t>
      </w:r>
    </w:p>
    <w:p w14:paraId="6B08B12F" w14:textId="77777777" w:rsidR="00B71B26" w:rsidRPr="002C19F8" w:rsidRDefault="00B71B26" w:rsidP="00D200E6">
      <w:pPr>
        <w:pStyle w:val="Punkt"/>
        <w:numPr>
          <w:ilvl w:val="0"/>
          <w:numId w:val="250"/>
        </w:numPr>
      </w:pPr>
      <w:r w:rsidRPr="002C19F8">
        <w:t>wymiany doświadczeń między nauczycielami;</w:t>
      </w:r>
    </w:p>
    <w:p w14:paraId="478251FB" w14:textId="77777777" w:rsidR="00B71B26" w:rsidRPr="002C19F8" w:rsidRDefault="00B71B26" w:rsidP="00D200E6">
      <w:pPr>
        <w:pStyle w:val="Punkt"/>
        <w:numPr>
          <w:ilvl w:val="0"/>
          <w:numId w:val="250"/>
        </w:numPr>
      </w:pPr>
      <w:r w:rsidRPr="002C19F8">
        <w:t>wykorzystania potencjału członków grupy dla poprawy jakości nauczania, wychowania i organizacji;</w:t>
      </w:r>
    </w:p>
    <w:p w14:paraId="6D8FF867" w14:textId="20D49B1B" w:rsidR="00B71B26" w:rsidRPr="002C19F8" w:rsidRDefault="00B71B26" w:rsidP="00D200E6">
      <w:pPr>
        <w:pStyle w:val="Punkt"/>
        <w:numPr>
          <w:ilvl w:val="0"/>
          <w:numId w:val="250"/>
        </w:numPr>
      </w:pPr>
      <w:r w:rsidRPr="002C19F8">
        <w:t>ograniczania ryzyka indywidualnych błędów i pomoc tym, którzy mają trudności w wykonywaniu zadań;</w:t>
      </w:r>
    </w:p>
    <w:p w14:paraId="473968AD" w14:textId="77777777" w:rsidR="00B71B26" w:rsidRPr="002C19F8" w:rsidRDefault="00B71B26" w:rsidP="00D200E6">
      <w:pPr>
        <w:pStyle w:val="Punkt"/>
        <w:numPr>
          <w:ilvl w:val="0"/>
          <w:numId w:val="250"/>
        </w:numPr>
      </w:pPr>
      <w:r w:rsidRPr="002C19F8">
        <w:t>zwiększenia poczucia bezpieczeństwa nauczycieli.</w:t>
      </w:r>
    </w:p>
    <w:p w14:paraId="00718600"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W szkole powołuje się zespoły stałe i doraźne. </w:t>
      </w:r>
    </w:p>
    <w:p w14:paraId="1E2E569D"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Zespół stały funkcjonuje od chwili jego powołania do rozwiązania.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szkoły może corocznie dokonywać zmiany w składzie zespołu stałego w przypadku zmian kadrowych na stanowiskach nauczycieli lub zmiany rodzaju przydzielonych zajęć.</w:t>
      </w:r>
    </w:p>
    <w:p w14:paraId="72BD89BE"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Zespoły doraźne (problemowe i zadaniowe) powołuje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do wykonania okresowego zadania lub rozwiązania problemu. Po zakończeniu pracy zespół ulega rozwiązaniu.</w:t>
      </w:r>
    </w:p>
    <w:p w14:paraId="6C5A3904"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Pracą każdego zespołu kieruje przewodniczący.</w:t>
      </w:r>
    </w:p>
    <w:p w14:paraId="5C4A41C4"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Przewodniczącego stałego zespoły powołuje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szkoły. Przewodniczącego zespołu doraźnego (problemowego, zadaniowego) powołuje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na wniosek członków zespołu.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ma prawo nie uwzględnić wniosku w przypadku, gdy istnieją uzasadnione przyczyny uniemożliwiające terminowe, bezstronne rozwiązanie problemu lub gdy nauczyciel występuje jako strona w sprawie.</w:t>
      </w:r>
    </w:p>
    <w:p w14:paraId="27C9EB06"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Pierwsze posiedzenie zespołu zwołuje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a w przypadku kontynuacji pracy zespołu – przewodniczący w terminie do 10 września każdego roku szkolnego. Na zebraniu dokonuje się wyboru osób funkcyjnych i opracowuje się plan pracy.</w:t>
      </w:r>
    </w:p>
    <w:p w14:paraId="084A1176" w14:textId="3C6A8B0F"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Przewodniczący zespołu jest zobowiązany do przedstawienia planu pracy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owi szkoły</w:t>
      </w:r>
      <w:r w:rsidR="001A0FE8" w:rsidRPr="002C19F8">
        <w:rPr>
          <w:rFonts w:asciiTheme="minorHAnsi" w:eastAsia="Times New Roman" w:hAnsiTheme="minorHAnsi" w:cstheme="minorHAnsi"/>
          <w:color w:val="auto"/>
          <w:sz w:val="24"/>
          <w:lang w:eastAsia="pl-PL"/>
        </w:rPr>
        <w:t>.</w:t>
      </w:r>
    </w:p>
    <w:p w14:paraId="1C8C8BE6"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Zebrania są protokółowane. W sytuacji poruszania danych wrażliwych, szczególnie przy analizowaniu opinii i orzeczeń poradni psychologiczno-pedagogicznych lub zaświadczeń lekarskich dotyczących ucznia odstępuje się od zapisu tych danych w</w:t>
      </w:r>
      <w:r w:rsidR="00130C43"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protokole.</w:t>
      </w:r>
    </w:p>
    <w:p w14:paraId="56DFBA97"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Przewodniczący przedkłada na radzie pedagogicznej dwa razy w ciągu roku sprawozdanie z prac zespołu.</w:t>
      </w:r>
    </w:p>
    <w:p w14:paraId="600609FF" w14:textId="62427790" w:rsidR="0078193D"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We wrześniu odbywa się zebranie wszystkich przewodniczących zespołu. Na</w:t>
      </w:r>
      <w:r w:rsidR="00130C43"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 xml:space="preserve">zebraniu dokonuje się koordynacji działań,  uzgodnień ustala się zakres współpracy i plan działań interdyscyplinarnych. Zebranie zwołuje i przewodniczy </w:t>
      </w:r>
      <w:r w:rsidR="00631341" w:rsidRPr="002C19F8">
        <w:rPr>
          <w:rFonts w:asciiTheme="minorHAnsi" w:eastAsia="Times New Roman" w:hAnsiTheme="minorHAnsi" w:cstheme="minorHAnsi"/>
          <w:color w:val="auto"/>
          <w:sz w:val="24"/>
          <w:lang w:eastAsia="pl-PL"/>
        </w:rPr>
        <w:t xml:space="preserve">mu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szkoły.</w:t>
      </w:r>
    </w:p>
    <w:p w14:paraId="62BA5EFD" w14:textId="77777777" w:rsidR="00B71B26" w:rsidRPr="002C19F8" w:rsidRDefault="00B71B26" w:rsidP="001A0FE8">
      <w:pPr>
        <w:pStyle w:val="Ustp"/>
        <w:keepNext w:val="0"/>
        <w:keepLines w:val="0"/>
        <w:numPr>
          <w:ilvl w:val="2"/>
          <w:numId w:val="249"/>
        </w:numPr>
        <w:spacing w:before="0" w:after="0"/>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Każdy nauczyciel aktywnie uczestniczy w pracach zespołu.</w:t>
      </w:r>
    </w:p>
    <w:p w14:paraId="22DB0A92" w14:textId="77777777" w:rsidR="00B71B26" w:rsidRPr="002C19F8" w:rsidRDefault="00B71B26" w:rsidP="001A0FE8">
      <w:pPr>
        <w:pStyle w:val="Ustp"/>
        <w:keepNext w:val="0"/>
        <w:keepLines w:val="0"/>
        <w:numPr>
          <w:ilvl w:val="0"/>
          <w:numId w:val="0"/>
        </w:numPr>
        <w:spacing w:before="0" w:after="0"/>
        <w:ind w:left="680"/>
        <w:jc w:val="left"/>
        <w:rPr>
          <w:rFonts w:asciiTheme="minorHAnsi" w:eastAsia="Times New Roman" w:hAnsiTheme="minorHAnsi" w:cstheme="minorHAnsi"/>
          <w:color w:val="auto"/>
          <w:sz w:val="24"/>
          <w:lang w:eastAsia="pl-PL"/>
        </w:rPr>
      </w:pPr>
    </w:p>
    <w:p w14:paraId="483143C7" w14:textId="77777777" w:rsidR="00B71B26" w:rsidRPr="002C19F8" w:rsidRDefault="00B71B26" w:rsidP="001A0FE8">
      <w:pPr>
        <w:pStyle w:val="Ustp"/>
        <w:keepNext w:val="0"/>
        <w:keepLines w:val="0"/>
        <w:numPr>
          <w:ilvl w:val="2"/>
          <w:numId w:val="249"/>
        </w:numPr>
        <w:spacing w:before="0" w:after="0"/>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Obecność nauczyciela na zebraniach jest obowiązkowa.</w:t>
      </w:r>
    </w:p>
    <w:p w14:paraId="461CBB9E" w14:textId="2109A84A" w:rsidR="00381CB3" w:rsidRPr="002C19F8" w:rsidRDefault="00381CB3" w:rsidP="001A0FE8">
      <w:pPr>
        <w:pStyle w:val="Ustp"/>
        <w:keepNext w:val="0"/>
        <w:keepLines w:val="0"/>
        <w:numPr>
          <w:ilvl w:val="0"/>
          <w:numId w:val="0"/>
        </w:numPr>
        <w:spacing w:before="0" w:after="0"/>
        <w:jc w:val="left"/>
        <w:rPr>
          <w:rFonts w:asciiTheme="minorHAnsi" w:eastAsia="Times New Roman" w:hAnsiTheme="minorHAnsi" w:cstheme="minorHAnsi"/>
          <w:color w:val="auto"/>
          <w:sz w:val="24"/>
          <w:lang w:eastAsia="pl-PL"/>
        </w:rPr>
      </w:pPr>
    </w:p>
    <w:p w14:paraId="6525D4C6" w14:textId="71B77074" w:rsidR="00B71B26" w:rsidRPr="002C19F8" w:rsidRDefault="00D92AA7" w:rsidP="001A0FE8">
      <w:pPr>
        <w:pStyle w:val="Paragraf"/>
        <w:keepNext w:val="0"/>
        <w:keepLines w:val="0"/>
        <w:numPr>
          <w:ilvl w:val="0"/>
          <w:numId w:val="0"/>
        </w:numPr>
        <w:spacing w:before="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94. 1.</w:t>
      </w:r>
      <w:r w:rsidR="00263FAB" w:rsidRPr="002C19F8">
        <w:rPr>
          <w:rFonts w:asciiTheme="minorHAnsi" w:eastAsia="Times New Roman" w:hAnsiTheme="minorHAnsi" w:cstheme="minorHAnsi"/>
          <w:sz w:val="24"/>
          <w:szCs w:val="24"/>
          <w:lang w:eastAsia="pl-PL"/>
        </w:rPr>
        <w:t xml:space="preserve"> </w:t>
      </w:r>
      <w:r w:rsidR="00B71B26" w:rsidRPr="002C19F8">
        <w:rPr>
          <w:rFonts w:asciiTheme="minorHAnsi" w:eastAsia="Times New Roman" w:hAnsiTheme="minorHAnsi" w:cstheme="minorHAnsi"/>
          <w:sz w:val="24"/>
          <w:szCs w:val="24"/>
          <w:lang w:eastAsia="pl-PL"/>
        </w:rPr>
        <w:t>Ro</w:t>
      </w:r>
      <w:r w:rsidRPr="002C19F8">
        <w:rPr>
          <w:rFonts w:asciiTheme="minorHAnsi" w:eastAsia="Times New Roman" w:hAnsiTheme="minorHAnsi" w:cstheme="minorHAnsi"/>
          <w:sz w:val="24"/>
          <w:szCs w:val="24"/>
          <w:lang w:eastAsia="pl-PL"/>
        </w:rPr>
        <w:t xml:space="preserve">dzaje zespołów nauczycielskich </w:t>
      </w:r>
      <w:r w:rsidR="00B71B26" w:rsidRPr="002C19F8">
        <w:rPr>
          <w:rFonts w:asciiTheme="minorHAnsi" w:eastAsia="Times New Roman" w:hAnsiTheme="minorHAnsi" w:cstheme="minorHAnsi"/>
          <w:sz w:val="24"/>
          <w:szCs w:val="24"/>
          <w:lang w:eastAsia="pl-PL"/>
        </w:rPr>
        <w:t>i ich zadania.</w:t>
      </w:r>
    </w:p>
    <w:p w14:paraId="77609FA5" w14:textId="77777777" w:rsidR="00B71B26" w:rsidRPr="002C19F8" w:rsidRDefault="00B71B26" w:rsidP="001A0FE8">
      <w:pPr>
        <w:pStyle w:val="Paragraf"/>
        <w:keepNext w:val="0"/>
        <w:keepLines w:val="0"/>
        <w:numPr>
          <w:ilvl w:val="0"/>
          <w:numId w:val="0"/>
        </w:numPr>
        <w:spacing w:before="0"/>
        <w:ind w:left="423"/>
        <w:jc w:val="left"/>
        <w:rPr>
          <w:rFonts w:asciiTheme="minorHAnsi" w:eastAsia="Times New Roman" w:hAnsiTheme="minorHAnsi" w:cstheme="minorHAnsi"/>
          <w:sz w:val="24"/>
          <w:szCs w:val="24"/>
          <w:lang w:eastAsia="pl-PL"/>
        </w:rPr>
      </w:pPr>
    </w:p>
    <w:p w14:paraId="50D97679" w14:textId="503B16ED" w:rsidR="00B71B26" w:rsidRPr="002C19F8" w:rsidRDefault="00B71B26" w:rsidP="001A0FE8">
      <w:pPr>
        <w:pStyle w:val="Ustp"/>
        <w:numPr>
          <w:ilvl w:val="2"/>
          <w:numId w:val="251"/>
        </w:numPr>
        <w:spacing w:before="0"/>
        <w:ind w:left="28" w:firstLine="539"/>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b/>
          <w:color w:val="auto"/>
          <w:sz w:val="24"/>
          <w:lang w:eastAsia="pl-PL"/>
        </w:rPr>
        <w:t xml:space="preserve"> </w:t>
      </w:r>
      <w:r w:rsidRPr="002C19F8">
        <w:rPr>
          <w:rFonts w:asciiTheme="minorHAnsi" w:hAnsiTheme="minorHAnsi" w:cstheme="minorHAnsi"/>
          <w:color w:val="auto"/>
          <w:sz w:val="24"/>
          <w:lang w:eastAsia="pl-PL"/>
        </w:rPr>
        <w:t>W szkole powołuje</w:t>
      </w:r>
      <w:r w:rsidR="001A0FE8" w:rsidRPr="002C19F8">
        <w:rPr>
          <w:rFonts w:asciiTheme="minorHAnsi" w:hAnsiTheme="minorHAnsi" w:cstheme="minorHAnsi"/>
          <w:color w:val="auto"/>
          <w:sz w:val="24"/>
          <w:lang w:eastAsia="pl-PL"/>
        </w:rPr>
        <w:t xml:space="preserve"> się następujące stałe zespoły:</w:t>
      </w:r>
    </w:p>
    <w:p w14:paraId="41A2F1C6" w14:textId="5EDB7ADC" w:rsidR="00B71B26" w:rsidRPr="002C19F8" w:rsidRDefault="00A45ADC" w:rsidP="00D200E6">
      <w:pPr>
        <w:pStyle w:val="Punkt"/>
        <w:numPr>
          <w:ilvl w:val="0"/>
          <w:numId w:val="252"/>
        </w:numPr>
      </w:pPr>
      <w:r w:rsidRPr="002C19F8">
        <w:t>Zespół Wychowawczy;</w:t>
      </w:r>
    </w:p>
    <w:p w14:paraId="23220F66" w14:textId="77777777" w:rsidR="00B71B26" w:rsidRPr="002C19F8" w:rsidRDefault="00B71B26" w:rsidP="00D200E6">
      <w:pPr>
        <w:pStyle w:val="Punkt"/>
        <w:numPr>
          <w:ilvl w:val="0"/>
          <w:numId w:val="252"/>
        </w:numPr>
      </w:pPr>
      <w:r w:rsidRPr="002C19F8">
        <w:t>Zespół Przedmiotów Humanistycznych;</w:t>
      </w:r>
    </w:p>
    <w:p w14:paraId="6CB5870E" w14:textId="77777777" w:rsidR="00B71B26" w:rsidRPr="002C19F8" w:rsidRDefault="00B71B26" w:rsidP="00D200E6">
      <w:pPr>
        <w:pStyle w:val="Punkt"/>
        <w:numPr>
          <w:ilvl w:val="0"/>
          <w:numId w:val="252"/>
        </w:numPr>
      </w:pPr>
      <w:r w:rsidRPr="002C19F8">
        <w:t>Zespół Przedmiotów Przyrodniczych i Edukacji Zdrowotnej;</w:t>
      </w:r>
    </w:p>
    <w:p w14:paraId="0B0B1D79" w14:textId="77777777" w:rsidR="00B71B26" w:rsidRPr="002C19F8" w:rsidRDefault="00B71B26" w:rsidP="00D200E6">
      <w:pPr>
        <w:pStyle w:val="Punkt"/>
        <w:numPr>
          <w:ilvl w:val="0"/>
          <w:numId w:val="252"/>
        </w:numPr>
      </w:pPr>
      <w:r w:rsidRPr="002C19F8">
        <w:t>Zespół Przedmiotów Zawodowych;</w:t>
      </w:r>
    </w:p>
    <w:p w14:paraId="44766853" w14:textId="77777777" w:rsidR="00B71B26" w:rsidRPr="002C19F8" w:rsidRDefault="00B71B26" w:rsidP="00D200E6">
      <w:pPr>
        <w:pStyle w:val="Punkt"/>
        <w:numPr>
          <w:ilvl w:val="0"/>
          <w:numId w:val="252"/>
        </w:numPr>
      </w:pPr>
      <w:r w:rsidRPr="002C19F8">
        <w:t>Zespół ds. nadzoru pedagogicznego;</w:t>
      </w:r>
    </w:p>
    <w:p w14:paraId="0D8D08EE" w14:textId="5D3A8FB4" w:rsidR="00B71B26" w:rsidRPr="002C19F8" w:rsidRDefault="00B71B26" w:rsidP="00D200E6">
      <w:pPr>
        <w:pStyle w:val="Punkt"/>
        <w:numPr>
          <w:ilvl w:val="0"/>
          <w:numId w:val="252"/>
        </w:numPr>
      </w:pPr>
      <w:r w:rsidRPr="002C19F8">
        <w:t>Zespół ds. promocji szkoły.</w:t>
      </w:r>
    </w:p>
    <w:p w14:paraId="2AA7C94E" w14:textId="77777777" w:rsidR="00BA6E44" w:rsidRPr="002C19F8" w:rsidRDefault="00BA6E44" w:rsidP="00D200E6">
      <w:pPr>
        <w:pStyle w:val="Punkt"/>
      </w:pPr>
    </w:p>
    <w:p w14:paraId="769C3E97" w14:textId="77777777" w:rsidR="00B71B26" w:rsidRPr="002C19F8" w:rsidRDefault="00B71B26" w:rsidP="001A0FE8">
      <w:pPr>
        <w:pStyle w:val="Ustp"/>
        <w:keepNext w:val="0"/>
        <w:keepLines w:val="0"/>
        <w:numPr>
          <w:ilvl w:val="2"/>
          <w:numId w:val="251"/>
        </w:numPr>
        <w:spacing w:before="0" w:after="0"/>
        <w:ind w:left="0" w:firstLine="56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Zadania zespołów. </w:t>
      </w:r>
    </w:p>
    <w:p w14:paraId="631A2688" w14:textId="77777777" w:rsidR="00B71B26" w:rsidRPr="002C19F8" w:rsidRDefault="00B71B26" w:rsidP="00D200E6">
      <w:pPr>
        <w:pStyle w:val="Punkt"/>
        <w:numPr>
          <w:ilvl w:val="0"/>
          <w:numId w:val="256"/>
        </w:numPr>
      </w:pPr>
      <w:r w:rsidRPr="002C19F8">
        <w:t>Zadania Zespołu Wychowawczego:</w:t>
      </w:r>
    </w:p>
    <w:p w14:paraId="7D451D06" w14:textId="77777777"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opracowywanie Programu wychowczo-profilaktycznego na cykl edukacyjny na podstawie diagnozy potrzeb, ewaluacji wcześniej obowiązujących programów, wniosków rodziców i propozycji uczniów, a także analizy sytuacji wychowawczej w szkole;</w:t>
      </w:r>
    </w:p>
    <w:p w14:paraId="5F77656A" w14:textId="77777777"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gromadzenie materiałów metodycznych, merytoryczn</w:t>
      </w:r>
      <w:r w:rsidR="007D476E" w:rsidRPr="002C19F8">
        <w:rPr>
          <w:rFonts w:asciiTheme="minorHAnsi" w:eastAsia="Times New Roman" w:hAnsiTheme="minorHAnsi" w:cstheme="minorHAnsi"/>
          <w:color w:val="auto"/>
          <w:sz w:val="24"/>
          <w:szCs w:val="24"/>
          <w:lang w:eastAsia="pl-PL"/>
        </w:rPr>
        <w:t xml:space="preserve">ych, „banku scenariuszy” zajęć </w:t>
      </w:r>
      <w:r w:rsidRPr="002C19F8">
        <w:rPr>
          <w:rFonts w:asciiTheme="minorHAnsi" w:eastAsia="Times New Roman" w:hAnsiTheme="minorHAnsi" w:cstheme="minorHAnsi"/>
          <w:color w:val="auto"/>
          <w:sz w:val="24"/>
          <w:szCs w:val="24"/>
          <w:lang w:eastAsia="pl-PL"/>
        </w:rPr>
        <w:t>z wychowawcą, celem udostępniania ich do przygotowania zajęć;</w:t>
      </w:r>
    </w:p>
    <w:p w14:paraId="027A85A1" w14:textId="77777777"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analizowanie szczególnie trudnych przypadków wychowawczych;</w:t>
      </w:r>
    </w:p>
    <w:p w14:paraId="3165171A" w14:textId="77777777"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analiza sytuacji wychowawczych w klasie;</w:t>
      </w:r>
    </w:p>
    <w:p w14:paraId="0E342155" w14:textId="77777777"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planowanie i realizacja działań antydyskryminacyjnych, promujących prawa dziecka;</w:t>
      </w:r>
    </w:p>
    <w:p w14:paraId="00EF7F0B" w14:textId="77777777"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koordynacja działań profilaktycznych;</w:t>
      </w:r>
    </w:p>
    <w:p w14:paraId="7EE96F35" w14:textId="77777777"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 xml:space="preserve">koordynacja pracy zespołów </w:t>
      </w:r>
      <w:r w:rsidR="007D476E" w:rsidRPr="002C19F8">
        <w:rPr>
          <w:rFonts w:asciiTheme="minorHAnsi" w:eastAsia="Times New Roman" w:hAnsiTheme="minorHAnsi" w:cstheme="minorHAnsi"/>
          <w:color w:val="auto"/>
          <w:sz w:val="24"/>
          <w:szCs w:val="24"/>
          <w:lang w:eastAsia="pl-PL"/>
        </w:rPr>
        <w:t>dydaktyczno-wyrównawczych, kół</w:t>
      </w:r>
      <w:r w:rsidRPr="002C19F8">
        <w:rPr>
          <w:rFonts w:asciiTheme="minorHAnsi" w:eastAsia="Times New Roman" w:hAnsiTheme="minorHAnsi" w:cstheme="minorHAnsi"/>
          <w:color w:val="auto"/>
          <w:sz w:val="24"/>
          <w:szCs w:val="24"/>
          <w:lang w:eastAsia="pl-PL"/>
        </w:rPr>
        <w:t xml:space="preserve"> zainteresowań celem umożliwienia wzięcia udziału wszystkim chętnym uczniom;</w:t>
      </w:r>
    </w:p>
    <w:p w14:paraId="5C5C3685" w14:textId="0D950084"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 xml:space="preserve">ocena sytuacji wychowawczej w </w:t>
      </w:r>
      <w:r w:rsidR="00A45ADC" w:rsidRPr="002C19F8">
        <w:rPr>
          <w:rFonts w:asciiTheme="minorHAnsi" w:eastAsia="Times New Roman" w:hAnsiTheme="minorHAnsi" w:cstheme="minorHAnsi"/>
          <w:color w:val="auto"/>
          <w:sz w:val="24"/>
          <w:szCs w:val="24"/>
          <w:lang w:eastAsia="pl-PL"/>
        </w:rPr>
        <w:t>szkole po każdym okresie nauki;</w:t>
      </w:r>
    </w:p>
    <w:p w14:paraId="58A471D8" w14:textId="0D3CA83C"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 xml:space="preserve">udział w postępowaniach mediacyjnych w sytuacjach konfliktowych, zwłaszcza </w:t>
      </w:r>
      <w:r w:rsidRPr="002C19F8">
        <w:rPr>
          <w:rFonts w:asciiTheme="minorHAnsi" w:eastAsia="Times New Roman" w:hAnsiTheme="minorHAnsi" w:cstheme="minorHAnsi"/>
          <w:color w:val="auto"/>
          <w:sz w:val="24"/>
          <w:szCs w:val="24"/>
          <w:lang w:eastAsia="pl-PL"/>
        </w:rPr>
        <w:br/>
        <w:t>w</w:t>
      </w:r>
      <w:r w:rsidR="00A45ADC" w:rsidRPr="002C19F8">
        <w:rPr>
          <w:rFonts w:asciiTheme="minorHAnsi" w:eastAsia="Times New Roman" w:hAnsiTheme="minorHAnsi" w:cstheme="minorHAnsi"/>
          <w:color w:val="auto"/>
          <w:sz w:val="24"/>
          <w:szCs w:val="24"/>
          <w:lang w:eastAsia="pl-PL"/>
        </w:rPr>
        <w:t xml:space="preserve"> relacjach wychowawca – rodzic;</w:t>
      </w:r>
    </w:p>
    <w:p w14:paraId="37B04A07" w14:textId="511B7966"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opiniowanie wniosków nauczycieli, specjalistów o skierowanie ucznia na badania do poradni psychologiczno-ped</w:t>
      </w:r>
      <w:r w:rsidR="00A45ADC" w:rsidRPr="002C19F8">
        <w:rPr>
          <w:rFonts w:asciiTheme="minorHAnsi" w:eastAsia="Times New Roman" w:hAnsiTheme="minorHAnsi" w:cstheme="minorHAnsi"/>
          <w:color w:val="auto"/>
          <w:sz w:val="24"/>
          <w:szCs w:val="24"/>
          <w:lang w:eastAsia="pl-PL"/>
        </w:rPr>
        <w:t>agogicznej;</w:t>
      </w:r>
    </w:p>
    <w:p w14:paraId="0114D13A" w14:textId="463940DB" w:rsidR="00B71B26" w:rsidRPr="002C19F8" w:rsidRDefault="00B71B26" w:rsidP="001A0FE8">
      <w:pPr>
        <w:pStyle w:val="Litera"/>
        <w:keepNext w:val="0"/>
        <w:keepLines w:val="0"/>
        <w:numPr>
          <w:ilvl w:val="0"/>
          <w:numId w:val="255"/>
        </w:numPr>
        <w:spacing w:after="120"/>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inne, zgodnie z potrzebami szkoły lub na wniosek członków zespołu.</w:t>
      </w:r>
    </w:p>
    <w:p w14:paraId="1D79FCA2" w14:textId="77777777" w:rsidR="00BA6E44" w:rsidRPr="002C19F8" w:rsidRDefault="00BA6E44" w:rsidP="001A0FE8">
      <w:pPr>
        <w:pStyle w:val="Litera"/>
        <w:keepNext w:val="0"/>
        <w:keepLines w:val="0"/>
        <w:spacing w:before="0"/>
        <w:ind w:left="720"/>
        <w:jc w:val="left"/>
        <w:rPr>
          <w:rFonts w:asciiTheme="minorHAnsi" w:eastAsia="Times New Roman" w:hAnsiTheme="minorHAnsi" w:cstheme="minorHAnsi"/>
          <w:color w:val="auto"/>
          <w:sz w:val="24"/>
          <w:szCs w:val="24"/>
          <w:lang w:eastAsia="pl-PL"/>
        </w:rPr>
      </w:pPr>
    </w:p>
    <w:p w14:paraId="16AB5A04" w14:textId="7A336250" w:rsidR="00B71B26" w:rsidRPr="002C19F8" w:rsidRDefault="00B71B26" w:rsidP="00D200E6">
      <w:pPr>
        <w:pStyle w:val="Punkt"/>
        <w:numPr>
          <w:ilvl w:val="0"/>
          <w:numId w:val="256"/>
        </w:numPr>
      </w:pPr>
      <w:r w:rsidRPr="002C19F8">
        <w:t>Zadania Zespołów przedmiotowych:</w:t>
      </w:r>
    </w:p>
    <w:p w14:paraId="46A90AEB"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opiniowanie przedstawianych programów nauczania poszczególnych przedmiotów;</w:t>
      </w:r>
    </w:p>
    <w:p w14:paraId="5E14B8F1"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korelacja międzyprzedmiotowa w zakresie treści kształcenia;</w:t>
      </w:r>
    </w:p>
    <w:p w14:paraId="5C07D65B"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wypracowanie zasad dostosowywania form i metod pracy na poszczególnych przedmiotach uczniom o zbliżonych dysfunkcjach i specjalnych potrzebach edukacyjnych;</w:t>
      </w:r>
    </w:p>
    <w:p w14:paraId="33B754F9"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dobór podręczników obowiązujących w cyklu kształcenia;</w:t>
      </w:r>
    </w:p>
    <w:p w14:paraId="1B43AE39"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opiniowanie planów nauczania w cyklu edukacyjnym;</w:t>
      </w:r>
    </w:p>
    <w:p w14:paraId="0E7F8B6A"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wymiana doświadczeń pedagogicznych – lekcje otwarte, pokazowe, omawianie  scenariuszy zajęć;</w:t>
      </w:r>
    </w:p>
    <w:p w14:paraId="4E1418A8"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wewnętrzne doskonalenie;</w:t>
      </w:r>
    </w:p>
    <w:p w14:paraId="7402B2E1"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dzielenie się wiedzą uzyskaną podczas różnych form doskonalenia zewnętrznego;</w:t>
      </w:r>
    </w:p>
    <w:p w14:paraId="26955761"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doradztwo metodyczne nauczycielom rozpoczynającym pracę w zawodzie;</w:t>
      </w:r>
    </w:p>
    <w:p w14:paraId="4A45DE9B"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modyfikacja zasad oceniania, klasyfikowania i promowania; wnioskowanie o</w:t>
      </w:r>
      <w:r w:rsidR="00130C43" w:rsidRPr="002C19F8">
        <w:rPr>
          <w:rFonts w:asciiTheme="minorHAnsi" w:eastAsia="Times New Roman" w:hAnsiTheme="minorHAnsi" w:cstheme="minorHAnsi"/>
          <w:color w:val="auto"/>
          <w:sz w:val="24"/>
          <w:szCs w:val="24"/>
          <w:lang w:eastAsia="pl-PL"/>
        </w:rPr>
        <w:t> </w:t>
      </w:r>
      <w:r w:rsidRPr="002C19F8">
        <w:rPr>
          <w:rFonts w:asciiTheme="minorHAnsi" w:eastAsia="Times New Roman" w:hAnsiTheme="minorHAnsi" w:cstheme="minorHAnsi"/>
          <w:color w:val="auto"/>
          <w:sz w:val="24"/>
          <w:szCs w:val="24"/>
          <w:lang w:eastAsia="pl-PL"/>
        </w:rPr>
        <w:t>wprowadzenie zmian do statutu szkoły w tym zakresie;</w:t>
      </w:r>
    </w:p>
    <w:p w14:paraId="7579CD40" w14:textId="77777777" w:rsidR="00B71B26" w:rsidRPr="002C19F8" w:rsidRDefault="00B71B26" w:rsidP="001A0FE8">
      <w:pPr>
        <w:pStyle w:val="Litera"/>
        <w:keepNext w:val="0"/>
        <w:keepLines w:val="0"/>
        <w:numPr>
          <w:ilvl w:val="0"/>
          <w:numId w:val="257"/>
        </w:numPr>
        <w:spacing w:after="120"/>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inne, wynikające z potrzeb szkoły lub na wniosek nauczycieli.</w:t>
      </w:r>
    </w:p>
    <w:p w14:paraId="5CC4147F" w14:textId="5447E700" w:rsidR="00B71B26" w:rsidRPr="002C19F8" w:rsidRDefault="00B71B26" w:rsidP="001A0FE8">
      <w:pPr>
        <w:pStyle w:val="Punkt"/>
        <w:numPr>
          <w:ilvl w:val="0"/>
          <w:numId w:val="256"/>
        </w:numPr>
      </w:pPr>
      <w:r w:rsidRPr="002C19F8">
        <w:t>Zadania Zespołu ds. nadzoru pedagogicznego:</w:t>
      </w:r>
    </w:p>
    <w:p w14:paraId="69533CE7" w14:textId="77777777" w:rsidR="00B71B26" w:rsidRPr="002C19F8" w:rsidRDefault="00B71B26" w:rsidP="001A0FE8">
      <w:pPr>
        <w:pStyle w:val="Litera"/>
        <w:keepNext w:val="0"/>
        <w:keepLines w:val="0"/>
        <w:numPr>
          <w:ilvl w:val="0"/>
          <w:numId w:val="258"/>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opracowanie planu badań edukacyjnych na każdy rok szkolny;</w:t>
      </w:r>
    </w:p>
    <w:p w14:paraId="395451EB" w14:textId="77777777" w:rsidR="00B71B26" w:rsidRPr="002C19F8" w:rsidRDefault="00B71B26" w:rsidP="001A0FE8">
      <w:pPr>
        <w:pStyle w:val="Litera"/>
        <w:keepNext w:val="0"/>
        <w:keepLines w:val="0"/>
        <w:numPr>
          <w:ilvl w:val="0"/>
          <w:numId w:val="258"/>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dokonywanie jakościowej analizy wyników badań (sprawdzianów, testów kompetencji, próbnych egzaminów) na podstawie ilościowych opracowań przez nauczycieli uczących;</w:t>
      </w:r>
    </w:p>
    <w:p w14:paraId="72D782B4" w14:textId="77777777" w:rsidR="00B71B26" w:rsidRPr="002C19F8" w:rsidRDefault="00B71B26" w:rsidP="001A0FE8">
      <w:pPr>
        <w:pStyle w:val="Litera"/>
        <w:keepNext w:val="0"/>
        <w:keepLines w:val="0"/>
        <w:numPr>
          <w:ilvl w:val="0"/>
          <w:numId w:val="258"/>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przygotowanie narzędzi pomiaru dydaktycznego, arkuszy uczniowskich lub opiniowanie opracowanych przez nauczycieli lub oferowanych przez firmy zewnętrzne na potrzeby prowadzonych diagnoz;</w:t>
      </w:r>
    </w:p>
    <w:p w14:paraId="50BE2787" w14:textId="77777777" w:rsidR="00B71B26" w:rsidRPr="002C19F8" w:rsidRDefault="00B71B26" w:rsidP="001A0FE8">
      <w:pPr>
        <w:pStyle w:val="Litera"/>
        <w:keepNext w:val="0"/>
        <w:keepLines w:val="0"/>
        <w:numPr>
          <w:ilvl w:val="0"/>
          <w:numId w:val="258"/>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analiza jakościowa i ilościowa wyników sprawdzianów zewnętrznych i</w:t>
      </w:r>
      <w:r w:rsidR="00130C43" w:rsidRPr="002C19F8">
        <w:rPr>
          <w:rFonts w:asciiTheme="minorHAnsi" w:eastAsia="Times New Roman" w:hAnsiTheme="minorHAnsi" w:cstheme="minorHAnsi"/>
          <w:color w:val="auto"/>
          <w:sz w:val="24"/>
          <w:szCs w:val="24"/>
          <w:lang w:eastAsia="pl-PL"/>
        </w:rPr>
        <w:t> </w:t>
      </w:r>
      <w:r w:rsidRPr="002C19F8">
        <w:rPr>
          <w:rFonts w:asciiTheme="minorHAnsi" w:eastAsia="Times New Roman" w:hAnsiTheme="minorHAnsi" w:cstheme="minorHAnsi"/>
          <w:color w:val="auto"/>
          <w:sz w:val="24"/>
          <w:szCs w:val="24"/>
          <w:lang w:eastAsia="pl-PL"/>
        </w:rPr>
        <w:t>przygotowanie opracowania wraz z wnioskami do dalszej pracy;</w:t>
      </w:r>
    </w:p>
    <w:p w14:paraId="29FF54DD" w14:textId="385B7614" w:rsidR="00B71B26" w:rsidRPr="002C19F8" w:rsidRDefault="00B71B26" w:rsidP="001A0FE8">
      <w:pPr>
        <w:pStyle w:val="Litera"/>
        <w:keepNext w:val="0"/>
        <w:keepLines w:val="0"/>
        <w:numPr>
          <w:ilvl w:val="0"/>
          <w:numId w:val="258"/>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prowadzenie szkoleń nauczycielom z zakresu ewaluacji wyników nauczania;</w:t>
      </w:r>
    </w:p>
    <w:p w14:paraId="43676E90" w14:textId="27CDB42F" w:rsidR="00B71B26" w:rsidRPr="002C19F8" w:rsidRDefault="00B71B26" w:rsidP="001A0FE8">
      <w:pPr>
        <w:pStyle w:val="Litera"/>
        <w:keepNext w:val="0"/>
        <w:keepLines w:val="0"/>
        <w:numPr>
          <w:ilvl w:val="0"/>
          <w:numId w:val="258"/>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kierowanie wystąpień do poszczególnych nauczycieli zawierających wskazówki do wprowadzenia zmian w procesie kształcenia;</w:t>
      </w:r>
    </w:p>
    <w:p w14:paraId="720960B4" w14:textId="00A2575D" w:rsidR="00B71B26" w:rsidRPr="002C19F8" w:rsidRDefault="00B71B26" w:rsidP="001A0FE8">
      <w:pPr>
        <w:pStyle w:val="Litera"/>
        <w:keepNext w:val="0"/>
        <w:keepLines w:val="0"/>
        <w:numPr>
          <w:ilvl w:val="0"/>
          <w:numId w:val="258"/>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prezentowanie opracowań na posiedzeniach Rady Pedagogicznej</w:t>
      </w:r>
      <w:r w:rsidR="007D476E" w:rsidRPr="002C19F8">
        <w:rPr>
          <w:rFonts w:asciiTheme="minorHAnsi" w:eastAsia="Times New Roman" w:hAnsiTheme="minorHAnsi" w:cstheme="minorHAnsi"/>
          <w:color w:val="auto"/>
          <w:sz w:val="24"/>
          <w:szCs w:val="24"/>
          <w:lang w:eastAsia="pl-PL"/>
        </w:rPr>
        <w:t>.</w:t>
      </w:r>
    </w:p>
    <w:p w14:paraId="6CCFC3C9" w14:textId="744B3193" w:rsidR="008D6ADA" w:rsidRPr="002C19F8" w:rsidRDefault="008D6ADA">
      <w:pPr>
        <w:spacing w:after="160" w:line="259" w:lineRule="auto"/>
        <w:jc w:val="left"/>
        <w:rPr>
          <w:rFonts w:asciiTheme="minorHAnsi" w:eastAsia="Times New Roman" w:hAnsiTheme="minorHAnsi" w:cstheme="minorHAnsi"/>
          <w:b/>
          <w:sz w:val="16"/>
          <w:szCs w:val="24"/>
          <w:lang w:eastAsia="pl-PL"/>
        </w:rPr>
      </w:pPr>
      <w:bookmarkStart w:id="106" w:name="_Toc494191812"/>
    </w:p>
    <w:p w14:paraId="7996F385" w14:textId="77777777" w:rsidR="00B71B26" w:rsidRPr="002C19F8" w:rsidRDefault="00D15FCC" w:rsidP="00C23E24">
      <w:pPr>
        <w:pStyle w:val="Nagwek4-rozdzia"/>
        <w:rPr>
          <w:rFonts w:asciiTheme="minorHAnsi" w:hAnsiTheme="minorHAnsi" w:cstheme="minorHAnsi"/>
        </w:rPr>
      </w:pPr>
      <w:bookmarkStart w:id="107" w:name="_Toc216939649"/>
      <w:r w:rsidRPr="002C19F8">
        <w:rPr>
          <w:rFonts w:asciiTheme="minorHAnsi" w:hAnsiTheme="minorHAnsi" w:cstheme="minorHAnsi"/>
        </w:rPr>
        <w:t>Rozdział 5</w:t>
      </w:r>
      <w:r w:rsidR="00B71B26" w:rsidRPr="002C19F8">
        <w:rPr>
          <w:rFonts w:asciiTheme="minorHAnsi" w:hAnsiTheme="minorHAnsi" w:cstheme="minorHAnsi"/>
        </w:rPr>
        <w:br/>
      </w:r>
      <w:bookmarkStart w:id="108" w:name="_Toc13829912"/>
      <w:r w:rsidR="00B71B26" w:rsidRPr="002C19F8">
        <w:rPr>
          <w:rFonts w:asciiTheme="minorHAnsi" w:hAnsiTheme="minorHAnsi" w:cstheme="minorHAnsi"/>
        </w:rPr>
        <w:t>Pracownicy administracji i obsługi w szkole</w:t>
      </w:r>
      <w:bookmarkEnd w:id="106"/>
      <w:bookmarkEnd w:id="107"/>
      <w:bookmarkEnd w:id="108"/>
    </w:p>
    <w:p w14:paraId="2F093F1C" w14:textId="2768913D" w:rsidR="00B71B26" w:rsidRPr="002C19F8" w:rsidRDefault="008D6ADA" w:rsidP="001A0FE8">
      <w:pPr>
        <w:pStyle w:val="Paragraf"/>
        <w:keepNext w:val="0"/>
        <w:keepLines w:val="0"/>
        <w:numPr>
          <w:ilvl w:val="0"/>
          <w:numId w:val="0"/>
        </w:numPr>
        <w:spacing w:before="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xml:space="preserve">§ 95. </w:t>
      </w:r>
      <w:r w:rsidR="00B71B26" w:rsidRPr="002C19F8">
        <w:rPr>
          <w:rFonts w:asciiTheme="minorHAnsi" w:eastAsia="Times New Roman" w:hAnsiTheme="minorHAnsi" w:cstheme="minorHAnsi"/>
          <w:b/>
          <w:bCs/>
          <w:sz w:val="24"/>
          <w:szCs w:val="24"/>
          <w:lang w:eastAsia="pl-PL"/>
        </w:rPr>
        <w:t>1.</w:t>
      </w:r>
      <w:r w:rsidR="00B71B26" w:rsidRPr="002C19F8">
        <w:rPr>
          <w:rFonts w:asciiTheme="minorHAnsi" w:eastAsia="Times New Roman" w:hAnsiTheme="minorHAnsi" w:cstheme="minorHAnsi"/>
          <w:sz w:val="24"/>
          <w:szCs w:val="24"/>
          <w:lang w:eastAsia="pl-PL"/>
        </w:rPr>
        <w:t xml:space="preserve"> Pracownicy zatrudnieni na umowę o pracę w szkole są pracownikami samorządowymi i podlegają regulacjom ustawy o pracownikach samorządowych.</w:t>
      </w:r>
    </w:p>
    <w:p w14:paraId="10C6F083" w14:textId="77777777" w:rsidR="00B71B26" w:rsidRPr="002C19F8" w:rsidRDefault="00B71B26" w:rsidP="001A0FE8">
      <w:pPr>
        <w:pStyle w:val="Ustp"/>
        <w:keepNext w:val="0"/>
        <w:keepLines w:val="0"/>
        <w:numPr>
          <w:ilvl w:val="2"/>
          <w:numId w:val="80"/>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Pracownik zatrudniony w szkole zobowiązany jest przestrzegać szczegółowy zakres obowiązków na zajmowanym stanowisku. Przyjęcie szczegółowego zakresu obowiązków jest potwierdzane podpisem pracownika.</w:t>
      </w:r>
    </w:p>
    <w:p w14:paraId="3B05952D" w14:textId="77777777" w:rsidR="00B71B26" w:rsidRPr="002C19F8" w:rsidRDefault="00B71B26" w:rsidP="001A0FE8">
      <w:pPr>
        <w:pStyle w:val="Ustp"/>
        <w:keepNext w:val="0"/>
        <w:keepLines w:val="0"/>
        <w:numPr>
          <w:ilvl w:val="2"/>
          <w:numId w:val="79"/>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Do podstawowych obowiązków pracownika samorządowego należy w</w:t>
      </w:r>
      <w:r w:rsidR="00130C43"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szczególności:</w:t>
      </w:r>
    </w:p>
    <w:p w14:paraId="6038B30A" w14:textId="77777777" w:rsidR="00B71B26" w:rsidRPr="002C19F8" w:rsidRDefault="00B71B26" w:rsidP="00D200E6">
      <w:pPr>
        <w:pStyle w:val="Punkt"/>
        <w:numPr>
          <w:ilvl w:val="0"/>
          <w:numId w:val="261"/>
        </w:numPr>
      </w:pPr>
      <w:r w:rsidRPr="002C19F8">
        <w:t>przestrzeganie Konstytucji Rzeczypospolitej Polskiej i innych przepisów prawa;</w:t>
      </w:r>
    </w:p>
    <w:p w14:paraId="7A3982B6" w14:textId="77777777" w:rsidR="00B71B26" w:rsidRPr="002C19F8" w:rsidRDefault="00B71B26" w:rsidP="00D200E6">
      <w:pPr>
        <w:pStyle w:val="Punkt"/>
        <w:numPr>
          <w:ilvl w:val="0"/>
          <w:numId w:val="261"/>
        </w:numPr>
      </w:pPr>
      <w:r w:rsidRPr="002C19F8">
        <w:t>wykonywanie zadań sumiennie, sprawnie i bezstronnie;</w:t>
      </w:r>
    </w:p>
    <w:p w14:paraId="0B587888" w14:textId="77777777" w:rsidR="00B71B26" w:rsidRPr="002C19F8" w:rsidRDefault="00B71B26" w:rsidP="00D200E6">
      <w:pPr>
        <w:pStyle w:val="Punkt"/>
        <w:numPr>
          <w:ilvl w:val="0"/>
          <w:numId w:val="261"/>
        </w:numPr>
      </w:pPr>
      <w:r w:rsidRPr="002C19F8">
        <w:t>udzielanie informacji organom, instytucjom i osobom fizycznym oraz udostępnianie dokumentów znajdujących się w posiadaniu jednostki, w której pracownik jest zatrudniony, jeżeli prawo tego nie zabrania;</w:t>
      </w:r>
    </w:p>
    <w:p w14:paraId="5C14A8FC" w14:textId="77777777" w:rsidR="00B71B26" w:rsidRPr="002C19F8" w:rsidRDefault="00B71B26" w:rsidP="00D200E6">
      <w:pPr>
        <w:pStyle w:val="Punkt"/>
        <w:numPr>
          <w:ilvl w:val="0"/>
          <w:numId w:val="261"/>
        </w:numPr>
      </w:pPr>
      <w:r w:rsidRPr="002C19F8">
        <w:t>dochowanie tajemnicy ustawowo chronionej;</w:t>
      </w:r>
    </w:p>
    <w:p w14:paraId="1FA3B280" w14:textId="77777777" w:rsidR="00B71B26" w:rsidRPr="002C19F8" w:rsidRDefault="00B71B26" w:rsidP="00D200E6">
      <w:pPr>
        <w:pStyle w:val="Punkt"/>
        <w:numPr>
          <w:ilvl w:val="0"/>
          <w:numId w:val="261"/>
        </w:numPr>
      </w:pPr>
      <w:r w:rsidRPr="002C19F8">
        <w:t>zachowanie uprzejmości i życzliwości w kontaktach z obywatelami, zwierzchnikami, podwładnymi oraz współpracownikami;</w:t>
      </w:r>
    </w:p>
    <w:p w14:paraId="6603A201" w14:textId="77777777" w:rsidR="00B71B26" w:rsidRPr="002C19F8" w:rsidRDefault="00B71B26" w:rsidP="00D200E6">
      <w:pPr>
        <w:pStyle w:val="Punkt"/>
        <w:numPr>
          <w:ilvl w:val="0"/>
          <w:numId w:val="261"/>
        </w:numPr>
      </w:pPr>
      <w:r w:rsidRPr="002C19F8">
        <w:t>zachowanie się z godnością w miejscu pracy i poza nim;</w:t>
      </w:r>
    </w:p>
    <w:p w14:paraId="346AE179" w14:textId="77777777" w:rsidR="00B71B26" w:rsidRPr="002C19F8" w:rsidRDefault="00B71B26" w:rsidP="00D200E6">
      <w:pPr>
        <w:pStyle w:val="Punkt"/>
        <w:numPr>
          <w:ilvl w:val="0"/>
          <w:numId w:val="261"/>
        </w:numPr>
      </w:pPr>
      <w:r w:rsidRPr="002C19F8">
        <w:t>stałe podnoszenie umiejętności i kwalifikacji zawodowych;</w:t>
      </w:r>
    </w:p>
    <w:p w14:paraId="0358A206" w14:textId="77777777" w:rsidR="00B71B26" w:rsidRPr="002C19F8" w:rsidRDefault="00B71B26" w:rsidP="00D200E6">
      <w:pPr>
        <w:pStyle w:val="Punkt"/>
        <w:numPr>
          <w:ilvl w:val="0"/>
          <w:numId w:val="261"/>
        </w:numPr>
      </w:pPr>
      <w:r w:rsidRPr="002C19F8">
        <w:t>sumienne i staranne wykonywanie poleceń przełożonego;</w:t>
      </w:r>
    </w:p>
    <w:p w14:paraId="7A4C6318" w14:textId="77777777" w:rsidR="00B71B26" w:rsidRPr="002C19F8" w:rsidRDefault="00B71B26" w:rsidP="00D200E6">
      <w:pPr>
        <w:pStyle w:val="Punkt"/>
        <w:numPr>
          <w:ilvl w:val="0"/>
          <w:numId w:val="261"/>
        </w:numPr>
      </w:pPr>
      <w:r w:rsidRPr="002C19F8">
        <w:t>złożenie oświadczenia przez pracowników na stanowiskach urzędniczych o</w:t>
      </w:r>
      <w:r w:rsidR="00130C43" w:rsidRPr="002C19F8">
        <w:t> </w:t>
      </w:r>
      <w:r w:rsidRPr="002C19F8">
        <w:t>prowadzeniu działalności gospodarczej, zgodnie z wymogami ustawy;</w:t>
      </w:r>
    </w:p>
    <w:p w14:paraId="5F828248" w14:textId="7A89831E" w:rsidR="00B71B26" w:rsidRPr="002C19F8" w:rsidRDefault="00B71B26" w:rsidP="00D200E6">
      <w:pPr>
        <w:pStyle w:val="Punkt"/>
        <w:numPr>
          <w:ilvl w:val="0"/>
          <w:numId w:val="261"/>
        </w:numPr>
      </w:pPr>
      <w:r w:rsidRPr="002C19F8">
        <w:t xml:space="preserve">złożenie przez pracownika na stanowiskach urzędniczych, na życzenie </w:t>
      </w:r>
      <w:r w:rsidR="00625510" w:rsidRPr="002C19F8">
        <w:t>Dyrektor</w:t>
      </w:r>
      <w:r w:rsidR="003908BE" w:rsidRPr="002C19F8">
        <w:t>a</w:t>
      </w:r>
      <w:r w:rsidRPr="002C19F8">
        <w:t xml:space="preserve"> szkoły, oświadczenia o stanie majątkowym.</w:t>
      </w:r>
    </w:p>
    <w:p w14:paraId="2CCCFA05" w14:textId="4B059F65" w:rsidR="00B71B26" w:rsidRPr="002C19F8" w:rsidRDefault="00DE49A4" w:rsidP="001A0FE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xml:space="preserve">§ 96. </w:t>
      </w:r>
      <w:r w:rsidR="00B71B26" w:rsidRPr="002C19F8">
        <w:rPr>
          <w:rFonts w:asciiTheme="minorHAnsi" w:eastAsia="Times New Roman" w:hAnsiTheme="minorHAnsi" w:cstheme="minorHAnsi"/>
          <w:sz w:val="24"/>
          <w:szCs w:val="24"/>
          <w:lang w:eastAsia="pl-PL"/>
        </w:rPr>
        <w:t xml:space="preserve">Zakresy zadań na poszczególnych stanowiskach pracy określa Regulamin Organizacyjny Szkoły. </w:t>
      </w:r>
    </w:p>
    <w:p w14:paraId="4EA060F1" w14:textId="77777777" w:rsidR="00C23E24" w:rsidRPr="002C19F8" w:rsidRDefault="00C23E24" w:rsidP="00A45ADC">
      <w:pPr>
        <w:pStyle w:val="Nagwek4-rozdzia"/>
        <w:rPr>
          <w:rFonts w:asciiTheme="minorHAnsi" w:hAnsiTheme="minorHAnsi" w:cstheme="minorHAnsi"/>
          <w:b w:val="0"/>
          <w:sz w:val="14"/>
        </w:rPr>
      </w:pPr>
      <w:bookmarkStart w:id="109" w:name="_Toc494191813"/>
    </w:p>
    <w:p w14:paraId="79B3D032" w14:textId="77777777" w:rsidR="00B71B26" w:rsidRPr="002C19F8" w:rsidRDefault="00D15FCC" w:rsidP="00D15FCC">
      <w:pPr>
        <w:pStyle w:val="Nagwek4-rozdzia"/>
        <w:rPr>
          <w:rFonts w:asciiTheme="minorHAnsi" w:hAnsiTheme="minorHAnsi" w:cstheme="minorHAnsi"/>
        </w:rPr>
      </w:pPr>
      <w:bookmarkStart w:id="110" w:name="_Toc216939650"/>
      <w:r w:rsidRPr="002C19F8">
        <w:rPr>
          <w:rFonts w:asciiTheme="minorHAnsi" w:hAnsiTheme="minorHAnsi" w:cstheme="minorHAnsi"/>
        </w:rPr>
        <w:t>Rozdział 6</w:t>
      </w:r>
      <w:r w:rsidR="00B71B26" w:rsidRPr="002C19F8">
        <w:rPr>
          <w:rFonts w:asciiTheme="minorHAnsi" w:hAnsiTheme="minorHAnsi" w:cstheme="minorHAnsi"/>
        </w:rPr>
        <w:br/>
      </w:r>
      <w:bookmarkStart w:id="111" w:name="_Toc13829913"/>
      <w:r w:rsidR="00B71B26" w:rsidRPr="002C19F8">
        <w:rPr>
          <w:rFonts w:asciiTheme="minorHAnsi" w:hAnsiTheme="minorHAnsi" w:cstheme="minorHAnsi"/>
        </w:rPr>
        <w:t>Wice</w:t>
      </w:r>
      <w:r w:rsidR="000D793F" w:rsidRPr="002C19F8">
        <w:rPr>
          <w:rFonts w:asciiTheme="minorHAnsi" w:hAnsiTheme="minorHAnsi" w:cstheme="minorHAnsi"/>
        </w:rPr>
        <w:t>d</w:t>
      </w:r>
      <w:r w:rsidR="00625510" w:rsidRPr="002C19F8">
        <w:rPr>
          <w:rFonts w:asciiTheme="minorHAnsi" w:hAnsiTheme="minorHAnsi" w:cstheme="minorHAnsi"/>
        </w:rPr>
        <w:t>yrektor</w:t>
      </w:r>
      <w:r w:rsidR="00B71B26" w:rsidRPr="002C19F8">
        <w:rPr>
          <w:rFonts w:asciiTheme="minorHAnsi" w:hAnsiTheme="minorHAnsi" w:cstheme="minorHAnsi"/>
        </w:rPr>
        <w:t>zy i inne stanowiska kierownicze w szkole</w:t>
      </w:r>
      <w:bookmarkEnd w:id="109"/>
      <w:bookmarkEnd w:id="110"/>
      <w:bookmarkEnd w:id="111"/>
      <w:r w:rsidR="00B71B26" w:rsidRPr="002C19F8">
        <w:rPr>
          <w:rFonts w:asciiTheme="minorHAnsi" w:hAnsiTheme="minorHAnsi" w:cstheme="minorHAnsi"/>
        </w:rPr>
        <w:t xml:space="preserve"> </w:t>
      </w:r>
    </w:p>
    <w:p w14:paraId="0246F56B" w14:textId="12C2F95E" w:rsidR="00B71B26" w:rsidRPr="002C19F8" w:rsidRDefault="00DE49A4" w:rsidP="001A0FE8">
      <w:pPr>
        <w:pStyle w:val="Paragraf"/>
        <w:keepNext w:val="0"/>
        <w:keepLines w:val="0"/>
        <w:numPr>
          <w:ilvl w:val="0"/>
          <w:numId w:val="0"/>
        </w:numPr>
        <w:spacing w:after="120"/>
        <w:ind w:left="567"/>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97. </w:t>
      </w:r>
      <w:r w:rsidRPr="002C19F8">
        <w:rPr>
          <w:rFonts w:asciiTheme="minorHAnsi" w:eastAsia="Times New Roman" w:hAnsiTheme="minorHAnsi" w:cstheme="minorHAnsi"/>
          <w:b/>
          <w:bCs/>
          <w:sz w:val="24"/>
          <w:szCs w:val="24"/>
          <w:lang w:eastAsia="pl-PL"/>
        </w:rPr>
        <w:t xml:space="preserve">1. </w:t>
      </w:r>
      <w:r w:rsidR="00B71B26" w:rsidRPr="002C19F8">
        <w:rPr>
          <w:rFonts w:asciiTheme="minorHAnsi" w:hAnsiTheme="minorHAnsi" w:cstheme="minorHAnsi"/>
          <w:sz w:val="24"/>
          <w:szCs w:val="24"/>
        </w:rPr>
        <w:t>Dla zapewnienia prawidłowego funkcjonowania szkoły tworzy się następujące stanowiska kierownicze:</w:t>
      </w:r>
    </w:p>
    <w:p w14:paraId="7741C908" w14:textId="1F4F7BEF" w:rsidR="00C6780F" w:rsidRPr="002C19F8" w:rsidRDefault="00B71B26" w:rsidP="001A0FE8">
      <w:pPr>
        <w:numPr>
          <w:ilvl w:val="0"/>
          <w:numId w:val="23"/>
        </w:numPr>
        <w:tabs>
          <w:tab w:val="clear" w:pos="1920"/>
          <w:tab w:val="num" w:pos="900"/>
        </w:tabs>
        <w:spacing w:after="120"/>
        <w:ind w:left="896" w:hanging="357"/>
        <w:jc w:val="left"/>
        <w:rPr>
          <w:rFonts w:asciiTheme="minorHAnsi" w:hAnsiTheme="minorHAnsi" w:cstheme="minorHAnsi"/>
          <w:b/>
          <w:sz w:val="24"/>
          <w:szCs w:val="24"/>
        </w:rPr>
      </w:pPr>
      <w:r w:rsidRPr="002C19F8">
        <w:rPr>
          <w:rFonts w:asciiTheme="minorHAnsi" w:hAnsiTheme="minorHAnsi" w:cstheme="minorHAnsi"/>
          <w:sz w:val="24"/>
          <w:szCs w:val="24"/>
        </w:rPr>
        <w:t>Wice</w:t>
      </w:r>
      <w:r w:rsidR="00C6780F" w:rsidRPr="002C19F8">
        <w:rPr>
          <w:rFonts w:asciiTheme="minorHAnsi" w:hAnsiTheme="minorHAnsi" w:cstheme="minorHAnsi"/>
          <w:sz w:val="24"/>
          <w:szCs w:val="24"/>
        </w:rPr>
        <w:t>d</w:t>
      </w:r>
      <w:r w:rsidR="000D4A22" w:rsidRPr="002C19F8">
        <w:rPr>
          <w:rFonts w:asciiTheme="minorHAnsi" w:hAnsiTheme="minorHAnsi" w:cstheme="minorHAnsi"/>
          <w:sz w:val="24"/>
          <w:szCs w:val="24"/>
        </w:rPr>
        <w:t>yrektora</w:t>
      </w:r>
      <w:r w:rsidR="005A6DD3" w:rsidRPr="002C19F8">
        <w:rPr>
          <w:rFonts w:asciiTheme="minorHAnsi" w:hAnsiTheme="minorHAnsi" w:cstheme="minorHAnsi"/>
          <w:sz w:val="24"/>
          <w:szCs w:val="24"/>
        </w:rPr>
        <w:t>;</w:t>
      </w:r>
    </w:p>
    <w:p w14:paraId="31CA3CD5" w14:textId="77777777" w:rsidR="00B71B26" w:rsidRPr="002C19F8" w:rsidRDefault="00C6780F" w:rsidP="001A0FE8">
      <w:pPr>
        <w:numPr>
          <w:ilvl w:val="0"/>
          <w:numId w:val="23"/>
        </w:numPr>
        <w:tabs>
          <w:tab w:val="clear" w:pos="1920"/>
          <w:tab w:val="num" w:pos="900"/>
        </w:tabs>
        <w:spacing w:after="120"/>
        <w:ind w:left="896" w:hanging="357"/>
        <w:jc w:val="left"/>
        <w:rPr>
          <w:rFonts w:asciiTheme="minorHAnsi" w:hAnsiTheme="minorHAnsi" w:cstheme="minorHAnsi"/>
          <w:sz w:val="24"/>
          <w:szCs w:val="24"/>
        </w:rPr>
      </w:pPr>
      <w:r w:rsidRPr="002C19F8">
        <w:rPr>
          <w:rFonts w:asciiTheme="minorHAnsi" w:hAnsiTheme="minorHAnsi" w:cstheme="minorHAnsi"/>
          <w:sz w:val="24"/>
          <w:szCs w:val="24"/>
        </w:rPr>
        <w:t>Kierownik</w:t>
      </w:r>
      <w:r w:rsidR="005A6DD3" w:rsidRPr="002C19F8">
        <w:rPr>
          <w:rFonts w:asciiTheme="minorHAnsi" w:hAnsiTheme="minorHAnsi" w:cstheme="minorHAnsi"/>
          <w:sz w:val="24"/>
          <w:szCs w:val="24"/>
        </w:rPr>
        <w:t>a</w:t>
      </w:r>
      <w:r w:rsidRPr="002C19F8">
        <w:rPr>
          <w:rFonts w:asciiTheme="minorHAnsi" w:hAnsiTheme="minorHAnsi" w:cstheme="minorHAnsi"/>
          <w:sz w:val="24"/>
          <w:szCs w:val="24"/>
        </w:rPr>
        <w:t xml:space="preserve"> </w:t>
      </w:r>
      <w:r w:rsidR="00B71B26" w:rsidRPr="002C19F8">
        <w:rPr>
          <w:rFonts w:asciiTheme="minorHAnsi" w:hAnsiTheme="minorHAnsi" w:cstheme="minorHAnsi"/>
          <w:sz w:val="24"/>
          <w:szCs w:val="24"/>
        </w:rPr>
        <w:t>kształcenia praktycznego;</w:t>
      </w:r>
    </w:p>
    <w:p w14:paraId="368C8AC6" w14:textId="77777777" w:rsidR="00B71B26" w:rsidRPr="002C19F8" w:rsidRDefault="00B71B26" w:rsidP="001A0FE8">
      <w:pPr>
        <w:pStyle w:val="Ustp"/>
        <w:keepNext w:val="0"/>
        <w:keepLines w:val="0"/>
        <w:numPr>
          <w:ilvl w:val="2"/>
          <w:numId w:val="24"/>
        </w:numPr>
        <w:ind w:left="0"/>
        <w:jc w:val="left"/>
        <w:rPr>
          <w:rFonts w:asciiTheme="minorHAnsi" w:hAnsiTheme="minorHAnsi" w:cstheme="minorHAnsi"/>
          <w:color w:val="auto"/>
          <w:sz w:val="24"/>
        </w:rPr>
      </w:pPr>
      <w:r w:rsidRPr="002C19F8">
        <w:rPr>
          <w:rFonts w:asciiTheme="minorHAnsi" w:eastAsia="Times New Roman" w:hAnsiTheme="minorHAnsi" w:cstheme="minorHAnsi"/>
          <w:color w:val="auto"/>
          <w:sz w:val="24"/>
          <w:lang w:eastAsia="pl-PL"/>
        </w:rPr>
        <w:t>Stanowiska wice</w:t>
      </w:r>
      <w:r w:rsidR="00C6780F" w:rsidRPr="002C19F8">
        <w:rPr>
          <w:rFonts w:asciiTheme="minorHAnsi" w:eastAsia="Times New Roman" w:hAnsiTheme="minorHAnsi" w:cstheme="minorHAnsi"/>
          <w:color w:val="auto"/>
          <w:sz w:val="24"/>
          <w:lang w:eastAsia="pl-PL"/>
        </w:rPr>
        <w:t>d</w:t>
      </w:r>
      <w:r w:rsidR="00625510" w:rsidRPr="002C19F8">
        <w:rPr>
          <w:rFonts w:asciiTheme="minorHAnsi" w:eastAsia="Times New Roman" w:hAnsiTheme="minorHAnsi" w:cstheme="minorHAnsi"/>
          <w:color w:val="auto"/>
          <w:sz w:val="24"/>
          <w:lang w:eastAsia="pl-PL"/>
        </w:rPr>
        <w:t>yrektor</w:t>
      </w:r>
      <w:r w:rsidR="003908BE" w:rsidRPr="002C19F8">
        <w:rPr>
          <w:rFonts w:asciiTheme="minorHAnsi" w:eastAsia="Times New Roman" w:hAnsiTheme="minorHAnsi" w:cstheme="minorHAnsi"/>
          <w:color w:val="auto"/>
          <w:sz w:val="24"/>
          <w:lang w:eastAsia="pl-PL"/>
        </w:rPr>
        <w:t>a</w:t>
      </w:r>
      <w:r w:rsidRPr="002C19F8">
        <w:rPr>
          <w:rFonts w:asciiTheme="minorHAnsi" w:eastAsia="Times New Roman" w:hAnsiTheme="minorHAnsi" w:cstheme="minorHAnsi"/>
          <w:color w:val="auto"/>
          <w:sz w:val="24"/>
          <w:lang w:eastAsia="pl-PL"/>
        </w:rPr>
        <w:t xml:space="preserve"> szkoły i inne stanowiska kierownicze, przypadkach uzasadnionych potrzebami organizacyjnymi szkoły, tworzy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szkoły, za zgodą organu prowadzącego.</w:t>
      </w:r>
    </w:p>
    <w:p w14:paraId="48B4AE23" w14:textId="288FFA55" w:rsidR="00B71B26" w:rsidRPr="002C19F8" w:rsidRDefault="00DE49A4" w:rsidP="001A0FE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xml:space="preserve">§ 98. </w:t>
      </w:r>
      <w:r w:rsidRPr="002C19F8">
        <w:rPr>
          <w:rFonts w:asciiTheme="minorHAnsi" w:eastAsia="Times New Roman" w:hAnsiTheme="minorHAnsi" w:cstheme="minorHAnsi"/>
          <w:b/>
          <w:bCs/>
          <w:sz w:val="24"/>
          <w:szCs w:val="24"/>
          <w:lang w:eastAsia="pl-PL"/>
        </w:rPr>
        <w:t>1.</w:t>
      </w:r>
      <w:r w:rsidR="000A6BFA" w:rsidRPr="002C19F8">
        <w:rPr>
          <w:rFonts w:asciiTheme="minorHAnsi" w:eastAsia="Times New Roman" w:hAnsiTheme="minorHAnsi" w:cstheme="minorHAnsi"/>
          <w:sz w:val="24"/>
          <w:szCs w:val="24"/>
          <w:lang w:eastAsia="pl-PL"/>
        </w:rPr>
        <w:t xml:space="preserve"> </w:t>
      </w:r>
      <w:r w:rsidR="00B71B26" w:rsidRPr="002C19F8">
        <w:rPr>
          <w:rFonts w:asciiTheme="minorHAnsi" w:eastAsia="Times New Roman" w:hAnsiTheme="minorHAnsi" w:cstheme="minorHAnsi"/>
          <w:sz w:val="24"/>
          <w:szCs w:val="24"/>
          <w:lang w:eastAsia="pl-PL"/>
        </w:rPr>
        <w:t xml:space="preserve">Zakres obowiązków </w:t>
      </w:r>
      <w:r w:rsidR="00C6780F" w:rsidRPr="002C19F8">
        <w:rPr>
          <w:rFonts w:asciiTheme="minorHAnsi" w:eastAsia="Times New Roman" w:hAnsiTheme="minorHAnsi" w:cstheme="minorHAnsi"/>
          <w:sz w:val="24"/>
          <w:szCs w:val="24"/>
          <w:lang w:eastAsia="pl-PL"/>
        </w:rPr>
        <w:t>wicedyrektorów.</w:t>
      </w:r>
    </w:p>
    <w:p w14:paraId="6DE4E041" w14:textId="77777777" w:rsidR="00B71B26" w:rsidRPr="002C19F8" w:rsidRDefault="00B71B26" w:rsidP="001A0FE8">
      <w:pPr>
        <w:pStyle w:val="Ustp"/>
        <w:numPr>
          <w:ilvl w:val="2"/>
          <w:numId w:val="262"/>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Do zadań Wice</w:t>
      </w:r>
      <w:r w:rsidR="00C6780F" w:rsidRPr="002C19F8">
        <w:rPr>
          <w:rFonts w:asciiTheme="minorHAnsi" w:eastAsia="Times New Roman" w:hAnsiTheme="minorHAnsi" w:cstheme="minorHAnsi"/>
          <w:sz w:val="24"/>
          <w:lang w:eastAsia="pl-PL"/>
        </w:rPr>
        <w:t>d</w:t>
      </w:r>
      <w:r w:rsidR="00625510" w:rsidRPr="002C19F8">
        <w:rPr>
          <w:rFonts w:asciiTheme="minorHAnsi" w:eastAsia="Times New Roman" w:hAnsiTheme="minorHAnsi" w:cstheme="minorHAnsi"/>
          <w:sz w:val="24"/>
          <w:lang w:eastAsia="pl-PL"/>
        </w:rPr>
        <w:t>yrektor</w:t>
      </w:r>
      <w:r w:rsidR="003908BE" w:rsidRPr="002C19F8">
        <w:rPr>
          <w:rFonts w:asciiTheme="minorHAnsi" w:eastAsia="Times New Roman" w:hAnsiTheme="minorHAnsi" w:cstheme="minorHAnsi"/>
          <w:sz w:val="24"/>
          <w:lang w:eastAsia="pl-PL"/>
        </w:rPr>
        <w:t>a</w:t>
      </w:r>
      <w:r w:rsidRPr="002C19F8">
        <w:rPr>
          <w:rFonts w:asciiTheme="minorHAnsi" w:eastAsia="Times New Roman" w:hAnsiTheme="minorHAnsi" w:cstheme="minorHAnsi"/>
          <w:sz w:val="24"/>
          <w:lang w:eastAsia="pl-PL"/>
        </w:rPr>
        <w:t xml:space="preserve"> należy w szczególności:</w:t>
      </w:r>
    </w:p>
    <w:p w14:paraId="007C0BB0" w14:textId="77777777" w:rsidR="00B71B26" w:rsidRPr="002C19F8" w:rsidRDefault="00B71B26" w:rsidP="00D200E6">
      <w:pPr>
        <w:pStyle w:val="Punkt"/>
        <w:numPr>
          <w:ilvl w:val="0"/>
          <w:numId w:val="263"/>
        </w:numPr>
      </w:pPr>
      <w:r w:rsidRPr="002C19F8">
        <w:t xml:space="preserve">sprawowanie nadzoru pedagogicznego zgodnie z odrębnymi przepisami, w tym prowadzenie obserwacji u wskazanych przez </w:t>
      </w:r>
      <w:r w:rsidR="00625510" w:rsidRPr="002C19F8">
        <w:t>Dyrektor</w:t>
      </w:r>
      <w:r w:rsidR="003908BE" w:rsidRPr="002C19F8">
        <w:t>a</w:t>
      </w:r>
      <w:r w:rsidRPr="002C19F8">
        <w:t xml:space="preserve"> nauczycieli;</w:t>
      </w:r>
    </w:p>
    <w:p w14:paraId="31D90BF8" w14:textId="77777777" w:rsidR="00B71B26" w:rsidRPr="002C19F8" w:rsidRDefault="00B71B26" w:rsidP="00D200E6">
      <w:pPr>
        <w:pStyle w:val="Punkt"/>
        <w:numPr>
          <w:ilvl w:val="0"/>
          <w:numId w:val="263"/>
        </w:numPr>
      </w:pPr>
      <w:r w:rsidRPr="002C19F8">
        <w:t>nadzór nad Samorządem Uczniowskim;</w:t>
      </w:r>
    </w:p>
    <w:p w14:paraId="6EAD094D" w14:textId="77777777" w:rsidR="00B71B26" w:rsidRPr="002C19F8" w:rsidRDefault="00B71B26" w:rsidP="00D200E6">
      <w:pPr>
        <w:pStyle w:val="Punkt"/>
        <w:numPr>
          <w:ilvl w:val="0"/>
          <w:numId w:val="263"/>
        </w:numPr>
      </w:pPr>
      <w:r w:rsidRPr="002C19F8">
        <w:t>kierowanie Komisją Stypendialną;</w:t>
      </w:r>
    </w:p>
    <w:p w14:paraId="7F4ABD00" w14:textId="77777777" w:rsidR="00B71B26" w:rsidRPr="002C19F8" w:rsidRDefault="00B71B26" w:rsidP="00D200E6">
      <w:pPr>
        <w:pStyle w:val="Punkt"/>
        <w:numPr>
          <w:ilvl w:val="0"/>
          <w:numId w:val="263"/>
        </w:numPr>
      </w:pPr>
      <w:r w:rsidRPr="002C19F8">
        <w:t>udostępnianie informacji uczniom, rodzicom i nauczycielom o formach pomocy materialnej uczniom;</w:t>
      </w:r>
    </w:p>
    <w:p w14:paraId="7141B27E" w14:textId="77777777" w:rsidR="00B71B26" w:rsidRPr="002C19F8" w:rsidRDefault="00B71B26" w:rsidP="00D200E6">
      <w:pPr>
        <w:pStyle w:val="Punkt"/>
        <w:numPr>
          <w:ilvl w:val="0"/>
          <w:numId w:val="263"/>
        </w:numPr>
      </w:pPr>
      <w:r w:rsidRPr="002C19F8">
        <w:t>prowadzenie ewidencji godzin nadliczbowych i przekazywanie jej do księgowości;</w:t>
      </w:r>
    </w:p>
    <w:p w14:paraId="0069719B" w14:textId="77777777" w:rsidR="00B71B26" w:rsidRPr="002C19F8" w:rsidRDefault="00B71B26" w:rsidP="00D200E6">
      <w:pPr>
        <w:pStyle w:val="Punkt"/>
        <w:numPr>
          <w:ilvl w:val="0"/>
          <w:numId w:val="263"/>
        </w:numPr>
      </w:pPr>
      <w:r w:rsidRPr="002C19F8">
        <w:t>prowadzenie Księgi Zastępstw i wyznaczanie nauczycieli na zastępstwa;</w:t>
      </w:r>
    </w:p>
    <w:p w14:paraId="6837F516" w14:textId="77777777" w:rsidR="00B71B26" w:rsidRPr="002C19F8" w:rsidRDefault="00B71B26" w:rsidP="00D200E6">
      <w:pPr>
        <w:pStyle w:val="Punkt"/>
        <w:numPr>
          <w:ilvl w:val="0"/>
          <w:numId w:val="263"/>
        </w:numPr>
      </w:pPr>
      <w:r w:rsidRPr="002C19F8">
        <w:t>opracowywanie analiz wyników badań efektywności nauczania i wychowania;</w:t>
      </w:r>
    </w:p>
    <w:p w14:paraId="45C24C86" w14:textId="77777777" w:rsidR="00B71B26" w:rsidRPr="002C19F8" w:rsidRDefault="00C6780F" w:rsidP="00D200E6">
      <w:pPr>
        <w:pStyle w:val="Punkt"/>
        <w:numPr>
          <w:ilvl w:val="0"/>
          <w:numId w:val="263"/>
        </w:numPr>
      </w:pPr>
      <w:r w:rsidRPr="002C19F8">
        <w:t>nadzór nad pracami Zespołów</w:t>
      </w:r>
      <w:r w:rsidR="00B71B26" w:rsidRPr="002C19F8">
        <w:t xml:space="preserve"> Przedmiotowych;</w:t>
      </w:r>
    </w:p>
    <w:p w14:paraId="49FE7863" w14:textId="77777777" w:rsidR="00B71B26" w:rsidRPr="002C19F8" w:rsidRDefault="00B71B26" w:rsidP="00D200E6">
      <w:pPr>
        <w:pStyle w:val="Punkt"/>
        <w:numPr>
          <w:ilvl w:val="0"/>
          <w:numId w:val="263"/>
        </w:numPr>
      </w:pPr>
      <w:r w:rsidRPr="002C19F8">
        <w:t>wnioskowanie o nagrody, wyróżnienia i kary dla pracowników pedagogicznych;</w:t>
      </w:r>
    </w:p>
    <w:p w14:paraId="425D4149" w14:textId="77777777" w:rsidR="00B71B26" w:rsidRPr="002C19F8" w:rsidRDefault="00B71B26" w:rsidP="00D200E6">
      <w:pPr>
        <w:pStyle w:val="Punkt"/>
        <w:numPr>
          <w:ilvl w:val="0"/>
          <w:numId w:val="263"/>
        </w:numPr>
      </w:pPr>
      <w:r w:rsidRPr="002C19F8">
        <w:t xml:space="preserve">przygotowywanie projektów ocen nauczycieli i ocen dorobku zawodowego dla wskazanych przez </w:t>
      </w:r>
      <w:r w:rsidR="00625510" w:rsidRPr="002C19F8">
        <w:t>Dyrektor</w:t>
      </w:r>
      <w:r w:rsidR="003908BE" w:rsidRPr="002C19F8">
        <w:t>a</w:t>
      </w:r>
      <w:r w:rsidRPr="002C19F8">
        <w:t xml:space="preserve"> nauczycieli;</w:t>
      </w:r>
    </w:p>
    <w:p w14:paraId="0E9E66C3" w14:textId="411631CC" w:rsidR="00B71B26" w:rsidRPr="002C19F8" w:rsidRDefault="00B71B26" w:rsidP="00D200E6">
      <w:pPr>
        <w:pStyle w:val="Punkt"/>
        <w:numPr>
          <w:ilvl w:val="0"/>
          <w:numId w:val="263"/>
        </w:numPr>
      </w:pPr>
      <w:r w:rsidRPr="002C19F8">
        <w:t>przeprowadzanie szkoleniowych rad pedagogicznych z zakresu prawa</w:t>
      </w:r>
      <w:r w:rsidR="00A45ADC" w:rsidRPr="002C19F8">
        <w:t xml:space="preserve"> </w:t>
      </w:r>
      <w:r w:rsidRPr="002C19F8">
        <w:t>oświatowego;</w:t>
      </w:r>
    </w:p>
    <w:p w14:paraId="6DD90720" w14:textId="77777777" w:rsidR="00B71B26" w:rsidRPr="002C19F8" w:rsidRDefault="00B71B26" w:rsidP="00D200E6">
      <w:pPr>
        <w:pStyle w:val="Punkt"/>
        <w:numPr>
          <w:ilvl w:val="0"/>
          <w:numId w:val="263"/>
        </w:numPr>
      </w:pPr>
      <w:r w:rsidRPr="002C19F8">
        <w:t>opracowywanie planu lekcji na każdy rok szkolny i wprowadzanie niezbędnych zmian po wszelkich zamianach organizacyjnych;</w:t>
      </w:r>
    </w:p>
    <w:p w14:paraId="39F350FC" w14:textId="77777777" w:rsidR="00B71B26" w:rsidRPr="002C19F8" w:rsidRDefault="00B71B26" w:rsidP="00D200E6">
      <w:pPr>
        <w:pStyle w:val="Punkt"/>
        <w:numPr>
          <w:ilvl w:val="0"/>
          <w:numId w:val="263"/>
        </w:numPr>
      </w:pPr>
      <w:r w:rsidRPr="002C19F8">
        <w:t>bezpośredni nadzór nad prawidłową realizacją zadań zleconych nauczycielom;</w:t>
      </w:r>
    </w:p>
    <w:p w14:paraId="46769EDA" w14:textId="77777777" w:rsidR="00B71B26" w:rsidRPr="002C19F8" w:rsidRDefault="00B71B26" w:rsidP="00D200E6">
      <w:pPr>
        <w:pStyle w:val="Punkt"/>
        <w:numPr>
          <w:ilvl w:val="0"/>
          <w:numId w:val="263"/>
        </w:numPr>
      </w:pPr>
      <w:r w:rsidRPr="002C19F8">
        <w:t>wstępna kontrola dokumentacji wycieczek;</w:t>
      </w:r>
    </w:p>
    <w:p w14:paraId="4FB8D9BA" w14:textId="77777777" w:rsidR="00B71B26" w:rsidRPr="002C19F8" w:rsidRDefault="00B71B26" w:rsidP="00D200E6">
      <w:pPr>
        <w:pStyle w:val="Punkt"/>
        <w:numPr>
          <w:ilvl w:val="0"/>
          <w:numId w:val="263"/>
        </w:numPr>
      </w:pPr>
      <w:r w:rsidRPr="002C19F8">
        <w:t>opracowywanie planu apeli, imprez szkolnych i kalendarza szkolnego;</w:t>
      </w:r>
    </w:p>
    <w:p w14:paraId="018587D2" w14:textId="77777777" w:rsidR="00B71B26" w:rsidRPr="002C19F8" w:rsidRDefault="00B71B26" w:rsidP="00D200E6">
      <w:pPr>
        <w:pStyle w:val="Punkt"/>
        <w:numPr>
          <w:ilvl w:val="0"/>
          <w:numId w:val="263"/>
        </w:numPr>
      </w:pPr>
      <w:r w:rsidRPr="002C19F8">
        <w:t>organizowanie warunków dla prawidłowej realizacji Konwencji o prawach dziecka;</w:t>
      </w:r>
    </w:p>
    <w:p w14:paraId="7AB82F32" w14:textId="77777777" w:rsidR="00B71B26" w:rsidRPr="002C19F8" w:rsidRDefault="00B71B26" w:rsidP="00D200E6">
      <w:pPr>
        <w:pStyle w:val="Punkt"/>
        <w:numPr>
          <w:ilvl w:val="0"/>
          <w:numId w:val="263"/>
        </w:numPr>
      </w:pPr>
      <w:r w:rsidRPr="002C19F8">
        <w:t xml:space="preserve">pełnienie dyżuru kierowniczego w wyznaczonych przez </w:t>
      </w:r>
      <w:r w:rsidR="00625510" w:rsidRPr="002C19F8">
        <w:t>Dyrektor</w:t>
      </w:r>
      <w:r w:rsidR="003908BE" w:rsidRPr="002C19F8">
        <w:t>a</w:t>
      </w:r>
      <w:r w:rsidRPr="002C19F8">
        <w:t xml:space="preserve"> godzinach;</w:t>
      </w:r>
    </w:p>
    <w:p w14:paraId="06F77BF1" w14:textId="77777777" w:rsidR="00B71B26" w:rsidRPr="002C19F8" w:rsidRDefault="00B71B26" w:rsidP="00D200E6">
      <w:pPr>
        <w:pStyle w:val="Punkt"/>
        <w:numPr>
          <w:ilvl w:val="0"/>
          <w:numId w:val="263"/>
        </w:numPr>
      </w:pPr>
      <w:r w:rsidRPr="002C19F8">
        <w:t>zapewnianie pomocy nauczycielom w realizacji ich zadań i oraz ich doskonaleniu zawodowym;</w:t>
      </w:r>
    </w:p>
    <w:p w14:paraId="5F5A856B" w14:textId="77777777" w:rsidR="00B71B26" w:rsidRPr="002C19F8" w:rsidRDefault="00B71B26" w:rsidP="00D200E6">
      <w:pPr>
        <w:pStyle w:val="Punkt"/>
        <w:numPr>
          <w:ilvl w:val="0"/>
          <w:numId w:val="263"/>
        </w:numPr>
      </w:pPr>
      <w:r w:rsidRPr="002C19F8">
        <w:t>współdziałanie ze szkołami wyższymi oraz zakładami kształcenia nauczycieli w</w:t>
      </w:r>
      <w:r w:rsidR="00130C43" w:rsidRPr="002C19F8">
        <w:t> </w:t>
      </w:r>
      <w:r w:rsidRPr="002C19F8">
        <w:t>organizacji praktyk studenckich oraz prowadzenie wymaganej dokumentacji;</w:t>
      </w:r>
    </w:p>
    <w:p w14:paraId="2EBD54E8" w14:textId="77777777" w:rsidR="00B71B26" w:rsidRPr="002C19F8" w:rsidRDefault="00B71B26" w:rsidP="00D200E6">
      <w:pPr>
        <w:pStyle w:val="Punkt"/>
        <w:numPr>
          <w:ilvl w:val="0"/>
          <w:numId w:val="263"/>
        </w:numPr>
      </w:pPr>
      <w:r w:rsidRPr="002C19F8">
        <w:t>nadzór nad organizacjami, stowarzyszeniami i wolontariuszami działającymi w</w:t>
      </w:r>
      <w:r w:rsidR="00130C43" w:rsidRPr="002C19F8">
        <w:t> </w:t>
      </w:r>
      <w:r w:rsidRPr="002C19F8">
        <w:t xml:space="preserve">szkole za zgodą </w:t>
      </w:r>
      <w:r w:rsidR="00625510" w:rsidRPr="002C19F8">
        <w:t>Dyrektor</w:t>
      </w:r>
      <w:r w:rsidR="003908BE" w:rsidRPr="002C19F8">
        <w:t>a</w:t>
      </w:r>
      <w:r w:rsidRPr="002C19F8">
        <w:t xml:space="preserve"> szkoły i pozytywnej opinii Rady Rodziców w zakresie działania programowego;</w:t>
      </w:r>
    </w:p>
    <w:p w14:paraId="306F0580" w14:textId="77777777" w:rsidR="00B71B26" w:rsidRPr="002C19F8" w:rsidRDefault="00B71B26" w:rsidP="00D200E6">
      <w:pPr>
        <w:pStyle w:val="Punkt"/>
        <w:numPr>
          <w:ilvl w:val="0"/>
          <w:numId w:val="263"/>
        </w:numPr>
      </w:pPr>
      <w:r w:rsidRPr="002C19F8">
        <w:t xml:space="preserve">opracowywanie na potrzeby </w:t>
      </w:r>
      <w:r w:rsidR="00625510" w:rsidRPr="002C19F8">
        <w:t>Dyrektor</w:t>
      </w:r>
      <w:r w:rsidR="003908BE" w:rsidRPr="002C19F8">
        <w:t>a</w:t>
      </w:r>
      <w:r w:rsidRPr="002C19F8">
        <w:t xml:space="preserve"> i Rady Pedagogicznej wniosków ze sprawowanego nadzoru pedagogicznego</w:t>
      </w:r>
      <w:r w:rsidR="00A40C32" w:rsidRPr="002C19F8">
        <w:t>;</w:t>
      </w:r>
    </w:p>
    <w:p w14:paraId="2E32C256" w14:textId="77777777" w:rsidR="00B71B26" w:rsidRPr="002C19F8" w:rsidRDefault="00B71B26" w:rsidP="00D200E6">
      <w:pPr>
        <w:pStyle w:val="Punkt"/>
        <w:numPr>
          <w:ilvl w:val="0"/>
          <w:numId w:val="263"/>
        </w:numPr>
      </w:pPr>
      <w:r w:rsidRPr="002C19F8">
        <w:t>kontrolowanie w szczególności realizacji przez nauczycieli podstaw programowych nauczanego przedmiotu;</w:t>
      </w:r>
    </w:p>
    <w:p w14:paraId="6C5637FA" w14:textId="77777777" w:rsidR="00B71B26" w:rsidRPr="002C19F8" w:rsidRDefault="00B71B26" w:rsidP="00D200E6">
      <w:pPr>
        <w:pStyle w:val="Punkt"/>
        <w:numPr>
          <w:ilvl w:val="0"/>
          <w:numId w:val="263"/>
        </w:numPr>
      </w:pPr>
      <w:r w:rsidRPr="002C19F8">
        <w:t>kontrolowane realizacji indywidualnego nauczania;</w:t>
      </w:r>
    </w:p>
    <w:p w14:paraId="42AE70C0" w14:textId="77777777" w:rsidR="00B71B26" w:rsidRPr="002C19F8" w:rsidRDefault="00B71B26" w:rsidP="00D200E6">
      <w:pPr>
        <w:pStyle w:val="Punkt"/>
        <w:numPr>
          <w:ilvl w:val="0"/>
          <w:numId w:val="263"/>
        </w:numPr>
      </w:pPr>
      <w:r w:rsidRPr="002C19F8">
        <w:t>egzekwowanie przestrzegania przez nauczycieli i uczniów postanowień statutu;</w:t>
      </w:r>
    </w:p>
    <w:p w14:paraId="39284433" w14:textId="77777777" w:rsidR="00B71B26" w:rsidRPr="002C19F8" w:rsidRDefault="00B71B26" w:rsidP="00D200E6">
      <w:pPr>
        <w:pStyle w:val="Punkt"/>
        <w:numPr>
          <w:ilvl w:val="0"/>
          <w:numId w:val="263"/>
        </w:numPr>
      </w:pPr>
      <w:r w:rsidRPr="002C19F8">
        <w:t>dbanie o właściwe wyposażenie szkoły w środki dydaktyczne i sprzęt;</w:t>
      </w:r>
    </w:p>
    <w:p w14:paraId="58CD392F" w14:textId="77777777" w:rsidR="00B71B26" w:rsidRPr="002C19F8" w:rsidRDefault="00B71B26" w:rsidP="00D200E6">
      <w:pPr>
        <w:pStyle w:val="Punkt"/>
        <w:numPr>
          <w:ilvl w:val="0"/>
          <w:numId w:val="263"/>
        </w:numPr>
      </w:pPr>
      <w:r w:rsidRPr="002C19F8">
        <w:t>przygotowywanie projektów uchwał, zarządzeń, decyzji z zakresu swoich obowiązków;</w:t>
      </w:r>
    </w:p>
    <w:p w14:paraId="5417A60D" w14:textId="77777777" w:rsidR="00B71B26" w:rsidRPr="002C19F8" w:rsidRDefault="00B71B26" w:rsidP="00D200E6">
      <w:pPr>
        <w:pStyle w:val="Punkt"/>
        <w:numPr>
          <w:ilvl w:val="0"/>
          <w:numId w:val="263"/>
        </w:numPr>
      </w:pPr>
      <w:r w:rsidRPr="002C19F8">
        <w:t>kontrolowanie prawidłowości wymagań edukacyjnych stawianych przez nauczycieli uc</w:t>
      </w:r>
      <w:r w:rsidR="00C6780F" w:rsidRPr="002C19F8">
        <w:t xml:space="preserve">zniom </w:t>
      </w:r>
      <w:r w:rsidRPr="002C19F8">
        <w:t>w zakresie zgodności ich z podstawową programową i wewnątrzszkolnymi zasadami oceniania;</w:t>
      </w:r>
    </w:p>
    <w:p w14:paraId="2A4A22BB" w14:textId="77777777" w:rsidR="00B71B26" w:rsidRPr="002C19F8" w:rsidRDefault="00B71B26" w:rsidP="00D200E6">
      <w:pPr>
        <w:pStyle w:val="Punkt"/>
        <w:numPr>
          <w:ilvl w:val="0"/>
          <w:numId w:val="263"/>
        </w:numPr>
      </w:pPr>
      <w:r w:rsidRPr="002C19F8">
        <w:t xml:space="preserve">rozstrzyganie sporów między uczniami i nauczycielami w zakresie upoważnienia </w:t>
      </w:r>
      <w:r w:rsidR="00625510" w:rsidRPr="002C19F8">
        <w:t>Dyrektor</w:t>
      </w:r>
      <w:r w:rsidR="003908BE" w:rsidRPr="002C19F8">
        <w:t>a</w:t>
      </w:r>
      <w:r w:rsidRPr="002C19F8">
        <w:t xml:space="preserve"> szkoły;</w:t>
      </w:r>
    </w:p>
    <w:p w14:paraId="792329E2" w14:textId="77777777" w:rsidR="00B71B26" w:rsidRPr="002C19F8" w:rsidRDefault="00B71B26" w:rsidP="00D200E6">
      <w:pPr>
        <w:pStyle w:val="Punkt"/>
        <w:numPr>
          <w:ilvl w:val="0"/>
          <w:numId w:val="263"/>
        </w:numPr>
      </w:pPr>
      <w:r w:rsidRPr="002C19F8">
        <w:t>współpraca z Radą Rodziców i Radą Pedagogiczną;</w:t>
      </w:r>
    </w:p>
    <w:p w14:paraId="550ACE05" w14:textId="77777777" w:rsidR="00B71B26" w:rsidRPr="002C19F8" w:rsidRDefault="00B71B26" w:rsidP="00D200E6">
      <w:pPr>
        <w:pStyle w:val="Punkt"/>
        <w:numPr>
          <w:ilvl w:val="0"/>
          <w:numId w:val="263"/>
        </w:numPr>
      </w:pPr>
      <w:r w:rsidRPr="002C19F8">
        <w:t>kontrolowanie pracy pracowników obsługi;</w:t>
      </w:r>
    </w:p>
    <w:p w14:paraId="1A8E66AB" w14:textId="77777777" w:rsidR="00B71B26" w:rsidRPr="002C19F8" w:rsidRDefault="00B71B26" w:rsidP="00D200E6">
      <w:pPr>
        <w:pStyle w:val="Punkt"/>
        <w:numPr>
          <w:ilvl w:val="0"/>
          <w:numId w:val="263"/>
        </w:numPr>
      </w:pPr>
      <w:r w:rsidRPr="002C19F8">
        <w:t>dbanie o autorytet Rady Pedagogicznej, ochronę praw i godności nauczycieli;</w:t>
      </w:r>
    </w:p>
    <w:p w14:paraId="64056138" w14:textId="4AC5255F" w:rsidR="00B71B26" w:rsidRPr="002C19F8" w:rsidRDefault="00B71B26" w:rsidP="00D200E6">
      <w:pPr>
        <w:pStyle w:val="Punkt"/>
        <w:numPr>
          <w:ilvl w:val="0"/>
          <w:numId w:val="263"/>
        </w:numPr>
      </w:pPr>
      <w:r w:rsidRPr="002C19F8">
        <w:t>współpraca z Poradnią Pedagogiczno – psychologiczną, policją i służbami porządkowi w zakresie pomocy uczniom i zapewnieniu ładu i porządku w szkole i na jej terenie;</w:t>
      </w:r>
    </w:p>
    <w:p w14:paraId="3D6F9CE7" w14:textId="77777777" w:rsidR="00B71B26" w:rsidRPr="002C19F8" w:rsidRDefault="00B71B26" w:rsidP="00D200E6">
      <w:pPr>
        <w:pStyle w:val="Punkt"/>
        <w:numPr>
          <w:ilvl w:val="0"/>
          <w:numId w:val="263"/>
        </w:numPr>
      </w:pPr>
      <w:r w:rsidRPr="002C19F8">
        <w:t>przestrzeganie wszelkich Regulaminów wewnatrzszkolnych, a w szczególności Regulaminu Pracy, przepisów w zakresie bhp i p/poż;</w:t>
      </w:r>
    </w:p>
    <w:p w14:paraId="7DE3118C" w14:textId="77777777" w:rsidR="00B71B26" w:rsidRPr="002C19F8" w:rsidRDefault="00B71B26" w:rsidP="00D200E6">
      <w:pPr>
        <w:pStyle w:val="Punkt"/>
        <w:numPr>
          <w:ilvl w:val="0"/>
          <w:numId w:val="263"/>
        </w:numPr>
      </w:pPr>
      <w:r w:rsidRPr="002C19F8">
        <w:t xml:space="preserve">wykonywanie poleceń </w:t>
      </w:r>
      <w:r w:rsidR="00625510" w:rsidRPr="002C19F8">
        <w:t>Dyrektor</w:t>
      </w:r>
      <w:r w:rsidR="003908BE" w:rsidRPr="002C19F8">
        <w:t>a</w:t>
      </w:r>
      <w:r w:rsidRPr="002C19F8">
        <w:t xml:space="preserve"> szkoły;</w:t>
      </w:r>
    </w:p>
    <w:p w14:paraId="0B251A94" w14:textId="77777777" w:rsidR="00B71B26" w:rsidRPr="002C19F8" w:rsidRDefault="00B71B26" w:rsidP="00D200E6">
      <w:pPr>
        <w:pStyle w:val="Punkt"/>
        <w:numPr>
          <w:ilvl w:val="0"/>
          <w:numId w:val="263"/>
        </w:numPr>
      </w:pPr>
      <w:r w:rsidRPr="002C19F8">
        <w:t xml:space="preserve">zastępowanie </w:t>
      </w:r>
      <w:r w:rsidR="00625510" w:rsidRPr="002C19F8">
        <w:t>Dyrektor</w:t>
      </w:r>
      <w:r w:rsidR="003908BE" w:rsidRPr="002C19F8">
        <w:t>a</w:t>
      </w:r>
      <w:r w:rsidRPr="002C19F8">
        <w:t xml:space="preserve"> szkoły podczas jego nieobecności w zakresie delegowanych uprawnień.</w:t>
      </w:r>
    </w:p>
    <w:p w14:paraId="297956D7" w14:textId="58584E70" w:rsidR="00B71B26" w:rsidRPr="002C19F8" w:rsidRDefault="00DE49A4" w:rsidP="00DE49A4">
      <w:pPr>
        <w:pStyle w:val="Paragraf"/>
        <w:keepNext w:val="0"/>
        <w:keepLines w:val="0"/>
        <w:numPr>
          <w:ilvl w:val="0"/>
          <w:numId w:val="0"/>
        </w:numPr>
        <w:spacing w:after="240"/>
        <w:ind w:left="567"/>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xml:space="preserve">§ 99. </w:t>
      </w:r>
      <w:r w:rsidR="00294337" w:rsidRPr="002C19F8">
        <w:rPr>
          <w:rFonts w:asciiTheme="minorHAnsi" w:eastAsia="Times New Roman" w:hAnsiTheme="minorHAnsi" w:cstheme="minorHAnsi"/>
          <w:sz w:val="24"/>
          <w:szCs w:val="24"/>
          <w:lang w:eastAsia="pl-PL"/>
        </w:rPr>
        <w:t xml:space="preserve">Do zadań Kierownika </w:t>
      </w:r>
      <w:r w:rsidR="00B71B26" w:rsidRPr="002C19F8">
        <w:rPr>
          <w:rFonts w:asciiTheme="minorHAnsi" w:eastAsia="Times New Roman" w:hAnsiTheme="minorHAnsi" w:cstheme="minorHAnsi"/>
          <w:sz w:val="24"/>
          <w:szCs w:val="24"/>
          <w:lang w:eastAsia="pl-PL"/>
        </w:rPr>
        <w:t>kształcenia praktycznego należy w szczególności:</w:t>
      </w:r>
    </w:p>
    <w:p w14:paraId="2F053CFD" w14:textId="77777777" w:rsidR="00B71B26" w:rsidRPr="002C19F8" w:rsidRDefault="00B71B26" w:rsidP="00D200E6">
      <w:pPr>
        <w:pStyle w:val="Punkt"/>
        <w:numPr>
          <w:ilvl w:val="0"/>
          <w:numId w:val="264"/>
        </w:numPr>
      </w:pPr>
      <w:r w:rsidRPr="002C19F8">
        <w:t>opracowywanie analiz wyników badań efektywności nauczania i wychowania;</w:t>
      </w:r>
    </w:p>
    <w:p w14:paraId="7701894D" w14:textId="77777777" w:rsidR="00B71B26" w:rsidRPr="002C19F8" w:rsidRDefault="00294337" w:rsidP="00D200E6">
      <w:pPr>
        <w:pStyle w:val="Punkt"/>
        <w:numPr>
          <w:ilvl w:val="0"/>
          <w:numId w:val="264"/>
        </w:numPr>
      </w:pPr>
      <w:r w:rsidRPr="002C19F8">
        <w:t>nadzór nad pracami Zespołu</w:t>
      </w:r>
      <w:r w:rsidR="00B71B26" w:rsidRPr="002C19F8">
        <w:t xml:space="preserve"> Przedmiotów Zawodowych;</w:t>
      </w:r>
    </w:p>
    <w:p w14:paraId="10FD558C" w14:textId="77777777" w:rsidR="00B71B26" w:rsidRPr="002C19F8" w:rsidRDefault="00B71B26" w:rsidP="00D200E6">
      <w:pPr>
        <w:pStyle w:val="Punkt"/>
        <w:numPr>
          <w:ilvl w:val="0"/>
          <w:numId w:val="264"/>
        </w:numPr>
      </w:pPr>
      <w:r w:rsidRPr="002C19F8">
        <w:t>wnioskowanie o nagrody, wyróżnienia i kary dla pracowników pedagogicznych;</w:t>
      </w:r>
    </w:p>
    <w:p w14:paraId="61C79806" w14:textId="77777777" w:rsidR="00B71B26" w:rsidRPr="002C19F8" w:rsidRDefault="00B71B26" w:rsidP="00D200E6">
      <w:pPr>
        <w:pStyle w:val="Punkt"/>
        <w:numPr>
          <w:ilvl w:val="0"/>
          <w:numId w:val="264"/>
        </w:numPr>
      </w:pPr>
      <w:r w:rsidRPr="002C19F8">
        <w:t xml:space="preserve">przygotowywanie projektów ocen nauczycieli i ocen dorobku zawodowego dla wskazanych przez </w:t>
      </w:r>
      <w:r w:rsidR="00625510" w:rsidRPr="002C19F8">
        <w:t>Dyrektor</w:t>
      </w:r>
      <w:r w:rsidR="003908BE" w:rsidRPr="002C19F8">
        <w:t>a</w:t>
      </w:r>
      <w:r w:rsidRPr="002C19F8">
        <w:t xml:space="preserve"> nauczycieli;</w:t>
      </w:r>
    </w:p>
    <w:p w14:paraId="412018EA" w14:textId="77777777" w:rsidR="00B71B26" w:rsidRPr="002C19F8" w:rsidRDefault="00B71B26" w:rsidP="00D200E6">
      <w:pPr>
        <w:pStyle w:val="Punkt"/>
        <w:numPr>
          <w:ilvl w:val="0"/>
          <w:numId w:val="264"/>
        </w:numPr>
      </w:pPr>
      <w:r w:rsidRPr="002C19F8">
        <w:t>przeprowadzanie szkoleniowych rad pedagogicznych z zakresu prawa oświatowego;</w:t>
      </w:r>
    </w:p>
    <w:p w14:paraId="076890B8" w14:textId="77777777" w:rsidR="00B71B26" w:rsidRPr="002C19F8" w:rsidRDefault="00B71B26" w:rsidP="00D200E6">
      <w:pPr>
        <w:pStyle w:val="Punkt"/>
        <w:numPr>
          <w:ilvl w:val="0"/>
          <w:numId w:val="264"/>
        </w:numPr>
      </w:pPr>
      <w:r w:rsidRPr="002C19F8">
        <w:t>dokonywanie podziału na grupy na zajęciach praktycznych i teoretycznych przedmiotów zawodowych;</w:t>
      </w:r>
    </w:p>
    <w:p w14:paraId="51848FCD" w14:textId="77777777" w:rsidR="00B71B26" w:rsidRPr="002C19F8" w:rsidRDefault="00B71B26" w:rsidP="00D200E6">
      <w:pPr>
        <w:pStyle w:val="Punkt"/>
        <w:numPr>
          <w:ilvl w:val="0"/>
          <w:numId w:val="264"/>
        </w:numPr>
      </w:pPr>
      <w:r w:rsidRPr="002C19F8">
        <w:t>bezpośredni nadzór nad prawidłową realizacją zadań zleconych nauczycielom;</w:t>
      </w:r>
    </w:p>
    <w:p w14:paraId="658D84B6" w14:textId="77777777" w:rsidR="00B71B26" w:rsidRPr="002C19F8" w:rsidRDefault="00B71B26" w:rsidP="00D200E6">
      <w:pPr>
        <w:pStyle w:val="Punkt"/>
        <w:numPr>
          <w:ilvl w:val="0"/>
          <w:numId w:val="264"/>
        </w:numPr>
      </w:pPr>
      <w:r w:rsidRPr="002C19F8">
        <w:t>organizowanie warunków dla prawidłowej realizacji Konwencji o prawach dziecka;</w:t>
      </w:r>
    </w:p>
    <w:p w14:paraId="012920C6" w14:textId="77777777" w:rsidR="00B71B26" w:rsidRPr="002C19F8" w:rsidRDefault="00B71B26" w:rsidP="00D200E6">
      <w:pPr>
        <w:pStyle w:val="Punkt"/>
        <w:numPr>
          <w:ilvl w:val="0"/>
          <w:numId w:val="264"/>
        </w:numPr>
      </w:pPr>
      <w:r w:rsidRPr="002C19F8">
        <w:t xml:space="preserve">pełnienie dyżuru kierowniczego w wyznaczonych prze </w:t>
      </w:r>
      <w:r w:rsidR="00625510" w:rsidRPr="002C19F8">
        <w:t>Dyrektor</w:t>
      </w:r>
      <w:r w:rsidR="003908BE" w:rsidRPr="002C19F8">
        <w:t>a</w:t>
      </w:r>
      <w:r w:rsidRPr="002C19F8">
        <w:t xml:space="preserve"> godzinach;</w:t>
      </w:r>
    </w:p>
    <w:p w14:paraId="21DAF990" w14:textId="77777777" w:rsidR="00B71B26" w:rsidRPr="002C19F8" w:rsidRDefault="00B71B26" w:rsidP="00D200E6">
      <w:pPr>
        <w:pStyle w:val="Punkt"/>
        <w:numPr>
          <w:ilvl w:val="0"/>
          <w:numId w:val="264"/>
        </w:numPr>
      </w:pPr>
      <w:r w:rsidRPr="002C19F8">
        <w:t>zapewnianie pomocy nauczycielom w realizacji ich zadań i oraz ich doskonaleniu zawodowym;</w:t>
      </w:r>
    </w:p>
    <w:p w14:paraId="68A4D48A" w14:textId="77777777" w:rsidR="00B71B26" w:rsidRPr="002C19F8" w:rsidRDefault="00B71B26" w:rsidP="00D200E6">
      <w:pPr>
        <w:pStyle w:val="Punkt"/>
        <w:numPr>
          <w:ilvl w:val="0"/>
          <w:numId w:val="264"/>
        </w:numPr>
      </w:pPr>
      <w:r w:rsidRPr="002C19F8">
        <w:t>współdziałanie ze szkołami wyższymi oraz zakładami kształcenia nauczycieli w</w:t>
      </w:r>
      <w:r w:rsidR="00130C43" w:rsidRPr="002C19F8">
        <w:t> </w:t>
      </w:r>
      <w:r w:rsidRPr="002C19F8">
        <w:t>organizacji praktyk studenckich oraz prowadzenie wymaganej dokumentacji;</w:t>
      </w:r>
    </w:p>
    <w:p w14:paraId="167AA590" w14:textId="77777777" w:rsidR="00B71B26" w:rsidRPr="002C19F8" w:rsidRDefault="00B71B26" w:rsidP="00D200E6">
      <w:pPr>
        <w:pStyle w:val="Punkt"/>
        <w:numPr>
          <w:ilvl w:val="0"/>
          <w:numId w:val="264"/>
        </w:numPr>
      </w:pPr>
      <w:r w:rsidRPr="002C19F8">
        <w:t xml:space="preserve">opracowywanie na potrzeby </w:t>
      </w:r>
      <w:r w:rsidR="00625510" w:rsidRPr="002C19F8">
        <w:t>Dyrektor</w:t>
      </w:r>
      <w:r w:rsidR="003908BE" w:rsidRPr="002C19F8">
        <w:t>a</w:t>
      </w:r>
      <w:r w:rsidRPr="002C19F8">
        <w:t xml:space="preserve"> i Rady Pedagogicznej wniosków ze sprawowanego nadzoru pedagogicznego;</w:t>
      </w:r>
    </w:p>
    <w:p w14:paraId="7A2E4500" w14:textId="77777777" w:rsidR="00B71B26" w:rsidRPr="002C19F8" w:rsidRDefault="00B71B26" w:rsidP="00D200E6">
      <w:pPr>
        <w:pStyle w:val="Punkt"/>
        <w:numPr>
          <w:ilvl w:val="0"/>
          <w:numId w:val="264"/>
        </w:numPr>
      </w:pPr>
      <w:r w:rsidRPr="002C19F8">
        <w:t>dbanie o właściwe wyposażenie szkoły w środki dydaktyczne i sprzęt;</w:t>
      </w:r>
    </w:p>
    <w:p w14:paraId="5C19F9F9" w14:textId="77777777" w:rsidR="00B71B26" w:rsidRPr="002C19F8" w:rsidRDefault="00B71B26" w:rsidP="00D200E6">
      <w:pPr>
        <w:pStyle w:val="Punkt"/>
        <w:numPr>
          <w:ilvl w:val="0"/>
          <w:numId w:val="264"/>
        </w:numPr>
      </w:pPr>
      <w:r w:rsidRPr="002C19F8">
        <w:t>przygotowywanie projektów uchwał, zarządzeń, decyzji z zakresu swoich obowiązków;</w:t>
      </w:r>
    </w:p>
    <w:p w14:paraId="6B97B1BA" w14:textId="77777777" w:rsidR="00B71B26" w:rsidRPr="002C19F8" w:rsidRDefault="00B71B26" w:rsidP="00D200E6">
      <w:pPr>
        <w:pStyle w:val="Punkt"/>
        <w:numPr>
          <w:ilvl w:val="0"/>
          <w:numId w:val="264"/>
        </w:numPr>
      </w:pPr>
      <w:r w:rsidRPr="002C19F8">
        <w:t>kontrolowanie prawidłowości wymagań edukacyjnych stawia</w:t>
      </w:r>
      <w:r w:rsidR="00294337" w:rsidRPr="002C19F8">
        <w:t xml:space="preserve">nych przez nauczycieli uczniom </w:t>
      </w:r>
      <w:r w:rsidRPr="002C19F8">
        <w:t>w zakresie zgodności ich z podstawową programową i wewnątrzszkolnymi zasadami oceniania z przedmiotów zawodowych;</w:t>
      </w:r>
    </w:p>
    <w:p w14:paraId="358A1878" w14:textId="77777777" w:rsidR="00B71B26" w:rsidRPr="002C19F8" w:rsidRDefault="00B71B26" w:rsidP="00D200E6">
      <w:pPr>
        <w:pStyle w:val="Punkt"/>
        <w:numPr>
          <w:ilvl w:val="0"/>
          <w:numId w:val="264"/>
        </w:numPr>
      </w:pPr>
      <w:r w:rsidRPr="002C19F8">
        <w:t>współpraca z Radą Rodziców i Radą Pedagogiczną;</w:t>
      </w:r>
    </w:p>
    <w:p w14:paraId="0DD97CA7" w14:textId="77777777" w:rsidR="00B71B26" w:rsidRPr="002C19F8" w:rsidRDefault="00B71B26" w:rsidP="00D200E6">
      <w:pPr>
        <w:pStyle w:val="Punkt"/>
        <w:numPr>
          <w:ilvl w:val="0"/>
          <w:numId w:val="264"/>
        </w:numPr>
      </w:pPr>
      <w:r w:rsidRPr="002C19F8">
        <w:t>dbanie o autorytet Rady Pedagogicznej, ochronę praw i godności nauczycieli;</w:t>
      </w:r>
    </w:p>
    <w:p w14:paraId="6B8FC9F6" w14:textId="77777777" w:rsidR="00B71B26" w:rsidRPr="002C19F8" w:rsidRDefault="00B71B26" w:rsidP="00D200E6">
      <w:pPr>
        <w:pStyle w:val="Punkt"/>
        <w:numPr>
          <w:ilvl w:val="0"/>
          <w:numId w:val="264"/>
        </w:numPr>
      </w:pPr>
      <w:r w:rsidRPr="002C19F8">
        <w:t>przestrzeganie wszelkich Regulaminów wewnątrzszkolnych, a w szczególności   Regulaminu Pracy i przepisów w zakresie bhp i p/poż;</w:t>
      </w:r>
    </w:p>
    <w:p w14:paraId="0643E485" w14:textId="77777777" w:rsidR="00B71B26" w:rsidRPr="002C19F8" w:rsidRDefault="00B71B26" w:rsidP="00D200E6">
      <w:pPr>
        <w:pStyle w:val="Punkt"/>
        <w:numPr>
          <w:ilvl w:val="0"/>
          <w:numId w:val="264"/>
        </w:numPr>
      </w:pPr>
      <w:r w:rsidRPr="002C19F8">
        <w:t xml:space="preserve">wykonywanie polecenia </w:t>
      </w:r>
      <w:r w:rsidR="00625510" w:rsidRPr="002C19F8">
        <w:t>Dyrektor</w:t>
      </w:r>
      <w:r w:rsidR="003908BE" w:rsidRPr="002C19F8">
        <w:t>a</w:t>
      </w:r>
      <w:r w:rsidRPr="002C19F8">
        <w:t xml:space="preserve"> szkoły.</w:t>
      </w:r>
    </w:p>
    <w:p w14:paraId="75A2896C" w14:textId="77777777" w:rsidR="00B71B26" w:rsidRPr="002C19F8" w:rsidRDefault="00B71B26" w:rsidP="00D200E6">
      <w:pPr>
        <w:pStyle w:val="Punkt"/>
        <w:numPr>
          <w:ilvl w:val="0"/>
          <w:numId w:val="264"/>
        </w:numPr>
        <w:rPr>
          <w:rFonts w:eastAsia="TTB3Fo00"/>
        </w:rPr>
      </w:pPr>
      <w:r w:rsidRPr="002C19F8">
        <w:t>kierowanie wła</w:t>
      </w:r>
      <w:r w:rsidRPr="002C19F8">
        <w:rPr>
          <w:rFonts w:eastAsia="TTB3Fo00"/>
        </w:rPr>
        <w:t>ś</w:t>
      </w:r>
      <w:r w:rsidRPr="002C19F8">
        <w:t>ciw</w:t>
      </w:r>
      <w:r w:rsidRPr="002C19F8">
        <w:rPr>
          <w:rFonts w:eastAsia="TTB3Fo00"/>
        </w:rPr>
        <w:t xml:space="preserve">ą </w:t>
      </w:r>
      <w:r w:rsidRPr="002C19F8">
        <w:t>organizacj</w:t>
      </w:r>
      <w:r w:rsidRPr="002C19F8">
        <w:rPr>
          <w:rFonts w:eastAsia="TTB3Fo00"/>
        </w:rPr>
        <w:t xml:space="preserve">ą </w:t>
      </w:r>
      <w:r w:rsidRPr="002C19F8">
        <w:t>zaj</w:t>
      </w:r>
      <w:r w:rsidRPr="002C19F8">
        <w:rPr>
          <w:rFonts w:eastAsia="TTB3Fo00"/>
        </w:rPr>
        <w:t xml:space="preserve">ęć </w:t>
      </w:r>
      <w:r w:rsidRPr="002C19F8">
        <w:t>praktycznych i praktyk zawodowych;</w:t>
      </w:r>
    </w:p>
    <w:p w14:paraId="777EDC88" w14:textId="77777777" w:rsidR="00B71B26" w:rsidRPr="002C19F8" w:rsidRDefault="00B71B26" w:rsidP="00D200E6">
      <w:pPr>
        <w:pStyle w:val="Punkt"/>
        <w:numPr>
          <w:ilvl w:val="0"/>
          <w:numId w:val="264"/>
        </w:numPr>
        <w:rPr>
          <w:rFonts w:eastAsia="TTB3Fo00"/>
        </w:rPr>
      </w:pPr>
      <w:r w:rsidRPr="002C19F8">
        <w:rPr>
          <w:rFonts w:eastAsia="TTB3Fo00"/>
        </w:rPr>
        <w:t>z</w:t>
      </w:r>
      <w:r w:rsidRPr="002C19F8">
        <w:t>apewnienie młodzie</w:t>
      </w:r>
      <w:r w:rsidRPr="002C19F8">
        <w:rPr>
          <w:rFonts w:eastAsia="TTB3Fo00"/>
        </w:rPr>
        <w:t>ż</w:t>
      </w:r>
      <w:r w:rsidRPr="002C19F8">
        <w:t>y odbywaj</w:t>
      </w:r>
      <w:r w:rsidRPr="002C19F8">
        <w:rPr>
          <w:rFonts w:eastAsia="TTB3Fo00"/>
        </w:rPr>
        <w:t>ą</w:t>
      </w:r>
      <w:r w:rsidRPr="002C19F8">
        <w:t>cej zaj</w:t>
      </w:r>
      <w:r w:rsidRPr="002C19F8">
        <w:rPr>
          <w:rFonts w:eastAsia="TTB3Fo00"/>
        </w:rPr>
        <w:t>ę</w:t>
      </w:r>
      <w:r w:rsidRPr="002C19F8">
        <w:t>cia praktyczne warunków bezpiecze</w:t>
      </w:r>
      <w:r w:rsidRPr="002C19F8">
        <w:rPr>
          <w:rFonts w:eastAsia="TTB3Fo00"/>
        </w:rPr>
        <w:t>ń</w:t>
      </w:r>
      <w:r w:rsidRPr="002C19F8">
        <w:t>stwa i</w:t>
      </w:r>
      <w:r w:rsidR="00130C43" w:rsidRPr="002C19F8">
        <w:t> </w:t>
      </w:r>
      <w:r w:rsidRPr="002C19F8">
        <w:t>higieny pracy;</w:t>
      </w:r>
    </w:p>
    <w:p w14:paraId="58DF479D" w14:textId="77777777" w:rsidR="00B71B26" w:rsidRPr="002C19F8" w:rsidRDefault="00B71B26" w:rsidP="00D200E6">
      <w:pPr>
        <w:pStyle w:val="Punkt"/>
        <w:numPr>
          <w:ilvl w:val="0"/>
          <w:numId w:val="264"/>
        </w:numPr>
        <w:rPr>
          <w:rFonts w:eastAsia="TTB3Fo00"/>
        </w:rPr>
      </w:pPr>
      <w:r w:rsidRPr="002C19F8">
        <w:rPr>
          <w:rFonts w:eastAsia="TTB3Fo00"/>
        </w:rPr>
        <w:t>w</w:t>
      </w:r>
      <w:r w:rsidRPr="002C19F8">
        <w:t>ykonywanie innych czynno</w:t>
      </w:r>
      <w:r w:rsidRPr="002C19F8">
        <w:rPr>
          <w:rFonts w:eastAsia="TTB3Fo00"/>
        </w:rPr>
        <w:t>ś</w:t>
      </w:r>
      <w:r w:rsidRPr="002C19F8">
        <w:t>ci wynikaj</w:t>
      </w:r>
      <w:r w:rsidRPr="002C19F8">
        <w:rPr>
          <w:rFonts w:eastAsia="TTB3Fo00"/>
        </w:rPr>
        <w:t>ą</w:t>
      </w:r>
      <w:r w:rsidRPr="002C19F8">
        <w:t xml:space="preserve">cych z opracowanego przez </w:t>
      </w:r>
      <w:r w:rsidR="00625510" w:rsidRPr="002C19F8">
        <w:t>Dyrektor</w:t>
      </w:r>
      <w:r w:rsidR="003908BE" w:rsidRPr="002C19F8">
        <w:t>a</w:t>
      </w:r>
      <w:r w:rsidRPr="002C19F8">
        <w:t xml:space="preserve"> szkoły przydziału czynno</w:t>
      </w:r>
      <w:r w:rsidRPr="002C19F8">
        <w:rPr>
          <w:rFonts w:eastAsia="TTB3Fo00"/>
        </w:rPr>
        <w:t>ś</w:t>
      </w:r>
      <w:r w:rsidRPr="002C19F8">
        <w:t>ci</w:t>
      </w:r>
      <w:r w:rsidRPr="002C19F8">
        <w:rPr>
          <w:rFonts w:eastAsia="TTB3Fo00"/>
        </w:rPr>
        <w:t>;</w:t>
      </w:r>
    </w:p>
    <w:p w14:paraId="08CB35C5" w14:textId="081F3716" w:rsidR="00B71B26" w:rsidRPr="002C19F8" w:rsidRDefault="0071282A" w:rsidP="001A0FE8">
      <w:pPr>
        <w:pStyle w:val="Paragraf"/>
        <w:numPr>
          <w:ilvl w:val="0"/>
          <w:numId w:val="0"/>
        </w:numPr>
        <w:ind w:left="567"/>
        <w:jc w:val="left"/>
        <w:rPr>
          <w:rFonts w:asciiTheme="minorHAnsi" w:eastAsia="Times New Roman" w:hAnsiTheme="minorHAnsi" w:cstheme="minorHAnsi"/>
          <w:sz w:val="24"/>
          <w:szCs w:val="24"/>
        </w:rPr>
      </w:pPr>
      <w:r w:rsidRPr="002C19F8">
        <w:rPr>
          <w:rFonts w:asciiTheme="minorHAnsi" w:eastAsia="Times New Roman" w:hAnsiTheme="minorHAnsi" w:cstheme="minorHAnsi"/>
          <w:b/>
          <w:sz w:val="24"/>
          <w:szCs w:val="24"/>
          <w:lang w:eastAsia="pl-PL"/>
        </w:rPr>
        <w:t xml:space="preserve">§ 100. </w:t>
      </w:r>
      <w:r w:rsidR="00B71B26" w:rsidRPr="002C19F8">
        <w:rPr>
          <w:rFonts w:asciiTheme="minorHAnsi" w:eastAsia="Times New Roman" w:hAnsiTheme="minorHAnsi" w:cstheme="minorHAnsi"/>
          <w:b/>
          <w:bCs/>
          <w:sz w:val="24"/>
          <w:szCs w:val="24"/>
        </w:rPr>
        <w:t>1.</w:t>
      </w:r>
      <w:r w:rsidR="00B71B26" w:rsidRPr="002C19F8">
        <w:rPr>
          <w:rFonts w:asciiTheme="minorHAnsi" w:eastAsia="Times New Roman" w:hAnsiTheme="minorHAnsi" w:cstheme="minorHAnsi"/>
          <w:sz w:val="24"/>
          <w:szCs w:val="24"/>
        </w:rPr>
        <w:t xml:space="preserve"> </w:t>
      </w:r>
      <w:r w:rsidR="00631341" w:rsidRPr="002C19F8">
        <w:rPr>
          <w:rFonts w:asciiTheme="minorHAnsi" w:eastAsia="Times New Roman" w:hAnsiTheme="minorHAnsi" w:cstheme="minorHAnsi"/>
          <w:sz w:val="24"/>
          <w:szCs w:val="24"/>
          <w:lang w:eastAsia="pl-PL"/>
        </w:rPr>
        <w:t xml:space="preserve">W szkole </w:t>
      </w:r>
      <w:r w:rsidR="00B71B26" w:rsidRPr="002C19F8">
        <w:rPr>
          <w:rFonts w:asciiTheme="minorHAnsi" w:eastAsia="Times New Roman" w:hAnsiTheme="minorHAnsi" w:cstheme="minorHAnsi"/>
          <w:sz w:val="24"/>
          <w:szCs w:val="24"/>
          <w:lang w:eastAsia="pl-PL"/>
        </w:rPr>
        <w:t xml:space="preserve">obowiązuje Regulamin Pracy, ustalony przez </w:t>
      </w:r>
      <w:r w:rsidR="00625510" w:rsidRPr="002C19F8">
        <w:rPr>
          <w:rFonts w:asciiTheme="minorHAnsi" w:eastAsia="Times New Roman" w:hAnsiTheme="minorHAnsi" w:cstheme="minorHAnsi"/>
          <w:sz w:val="24"/>
          <w:szCs w:val="24"/>
          <w:lang w:eastAsia="pl-PL"/>
        </w:rPr>
        <w:t>Dyrektor</w:t>
      </w:r>
      <w:r w:rsidR="003908BE" w:rsidRPr="002C19F8">
        <w:rPr>
          <w:rFonts w:asciiTheme="minorHAnsi" w:eastAsia="Times New Roman" w:hAnsiTheme="minorHAnsi" w:cstheme="minorHAnsi"/>
          <w:sz w:val="24"/>
          <w:szCs w:val="24"/>
          <w:lang w:eastAsia="pl-PL"/>
        </w:rPr>
        <w:t>a</w:t>
      </w:r>
      <w:r w:rsidR="00B71B26" w:rsidRPr="002C19F8">
        <w:rPr>
          <w:rFonts w:asciiTheme="minorHAnsi" w:eastAsia="Times New Roman" w:hAnsiTheme="minorHAnsi" w:cstheme="minorHAnsi"/>
          <w:sz w:val="24"/>
          <w:szCs w:val="24"/>
          <w:lang w:eastAsia="pl-PL"/>
        </w:rPr>
        <w:t xml:space="preserve"> szkoły w</w:t>
      </w:r>
      <w:r w:rsidR="00130C43" w:rsidRPr="002C19F8">
        <w:rPr>
          <w:rFonts w:asciiTheme="minorHAnsi" w:eastAsia="Times New Roman" w:hAnsiTheme="minorHAnsi" w:cstheme="minorHAnsi"/>
          <w:sz w:val="24"/>
          <w:szCs w:val="24"/>
          <w:lang w:eastAsia="pl-PL"/>
        </w:rPr>
        <w:t> </w:t>
      </w:r>
      <w:r w:rsidR="00B71B26" w:rsidRPr="002C19F8">
        <w:rPr>
          <w:rFonts w:asciiTheme="minorHAnsi" w:eastAsia="Times New Roman" w:hAnsiTheme="minorHAnsi" w:cstheme="minorHAnsi"/>
          <w:sz w:val="24"/>
          <w:szCs w:val="24"/>
          <w:lang w:eastAsia="pl-PL"/>
        </w:rPr>
        <w:t xml:space="preserve">uzgodnieniu ze związkami zawodowymi działającymi w placówce. </w:t>
      </w:r>
    </w:p>
    <w:p w14:paraId="76DA70F9" w14:textId="77777777" w:rsidR="00B71B26" w:rsidRPr="002C19F8" w:rsidRDefault="00B71B26" w:rsidP="001A0FE8">
      <w:pPr>
        <w:pStyle w:val="Ustp"/>
        <w:keepNext w:val="0"/>
        <w:keepLines w:val="0"/>
        <w:numPr>
          <w:ilvl w:val="2"/>
          <w:numId w:val="20"/>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Każdy pracownik szkoły jest obowiązany znać i prze</w:t>
      </w:r>
      <w:r w:rsidR="00CD2C03" w:rsidRPr="002C19F8">
        <w:rPr>
          <w:rFonts w:asciiTheme="minorHAnsi" w:eastAsia="Times New Roman" w:hAnsiTheme="minorHAnsi" w:cstheme="minorHAnsi"/>
          <w:color w:val="auto"/>
          <w:sz w:val="24"/>
          <w:lang w:eastAsia="pl-PL"/>
        </w:rPr>
        <w:t xml:space="preserve">strzegać postanowień zawartych </w:t>
      </w:r>
      <w:r w:rsidRPr="002C19F8">
        <w:rPr>
          <w:rFonts w:asciiTheme="minorHAnsi" w:eastAsia="Times New Roman" w:hAnsiTheme="minorHAnsi" w:cstheme="minorHAnsi"/>
          <w:color w:val="auto"/>
          <w:sz w:val="24"/>
          <w:lang w:eastAsia="pl-PL"/>
        </w:rPr>
        <w:t>w Regulaminie Pracy. Fakt zapoznania się z Regulaminem Pracy pracownik szkoły potwierdza własnoręcznym podpisem.</w:t>
      </w:r>
    </w:p>
    <w:p w14:paraId="352CF951" w14:textId="070A2372" w:rsidR="00B71B26" w:rsidRPr="002C19F8" w:rsidRDefault="0071282A" w:rsidP="001A0FE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xml:space="preserve">§ 101. </w:t>
      </w:r>
      <w:r w:rsidR="00B71B26" w:rsidRPr="002C19F8">
        <w:rPr>
          <w:rFonts w:asciiTheme="minorHAnsi" w:eastAsia="Times New Roman" w:hAnsiTheme="minorHAnsi" w:cstheme="minorHAnsi"/>
          <w:sz w:val="24"/>
          <w:szCs w:val="24"/>
          <w:lang w:eastAsia="pl-PL"/>
        </w:rPr>
        <w:t>W szkole mogą działać, zgodnie ze swoimi statutami i obowiązującymi w tym względzie przepisami prawnymi związki zawodowe zrzeszające nauczycieli lub innych pracowników szkoły.</w:t>
      </w:r>
    </w:p>
    <w:p w14:paraId="196571D1" w14:textId="506D6259" w:rsidR="00B71B26" w:rsidRPr="002C19F8" w:rsidRDefault="0071282A" w:rsidP="001A0FE8">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102. </w:t>
      </w:r>
      <w:r w:rsidR="00B71B26" w:rsidRPr="002C19F8">
        <w:rPr>
          <w:rFonts w:asciiTheme="minorHAnsi" w:hAnsiTheme="minorHAnsi" w:cstheme="minorHAnsi"/>
          <w:sz w:val="24"/>
          <w:szCs w:val="24"/>
        </w:rPr>
        <w:t xml:space="preserve">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w:t>
      </w:r>
      <w:r w:rsidR="00625510" w:rsidRPr="002C19F8">
        <w:rPr>
          <w:rFonts w:asciiTheme="minorHAnsi" w:hAnsiTheme="minorHAnsi" w:cstheme="minorHAnsi"/>
          <w:sz w:val="24"/>
          <w:szCs w:val="24"/>
        </w:rPr>
        <w:t>Dyrektor</w:t>
      </w:r>
      <w:r w:rsidR="00B71B26" w:rsidRPr="002C19F8">
        <w:rPr>
          <w:rFonts w:asciiTheme="minorHAnsi" w:hAnsiTheme="minorHAnsi" w:cstheme="minorHAnsi"/>
          <w:sz w:val="24"/>
          <w:szCs w:val="24"/>
        </w:rPr>
        <w:t xml:space="preserve"> Szkoły po uprzednim uzgodnieniu warunków tej działalnośc</w:t>
      </w:r>
      <w:r w:rsidR="001A0FE8" w:rsidRPr="002C19F8">
        <w:rPr>
          <w:rFonts w:asciiTheme="minorHAnsi" w:hAnsiTheme="minorHAnsi" w:cstheme="minorHAnsi"/>
          <w:sz w:val="24"/>
          <w:szCs w:val="24"/>
        </w:rPr>
        <w:t xml:space="preserve">i oraz po uzyskaniu pozytywnej </w:t>
      </w:r>
      <w:r w:rsidR="00B71B26" w:rsidRPr="002C19F8">
        <w:rPr>
          <w:rFonts w:asciiTheme="minorHAnsi" w:hAnsiTheme="minorHAnsi" w:cstheme="minorHAnsi"/>
          <w:sz w:val="24"/>
          <w:szCs w:val="24"/>
        </w:rPr>
        <w:t>opinii Rady Rodziców i Rady Pedagogicznej.</w:t>
      </w:r>
    </w:p>
    <w:p w14:paraId="63CC2D26" w14:textId="77777777" w:rsidR="00B71B26" w:rsidRPr="002C19F8" w:rsidRDefault="00B71B26" w:rsidP="00B71B26">
      <w:pPr>
        <w:rPr>
          <w:rFonts w:asciiTheme="minorHAnsi" w:hAnsiTheme="minorHAnsi" w:cstheme="minorHAnsi"/>
          <w:sz w:val="24"/>
          <w:szCs w:val="24"/>
        </w:rPr>
      </w:pPr>
    </w:p>
    <w:p w14:paraId="60AFB5B6" w14:textId="2344A8D8" w:rsidR="00D15FCC" w:rsidRPr="002C19F8" w:rsidRDefault="0071282A" w:rsidP="00FE48F1">
      <w:pPr>
        <w:spacing w:after="160" w:line="259" w:lineRule="auto"/>
        <w:jc w:val="left"/>
        <w:rPr>
          <w:rFonts w:asciiTheme="minorHAnsi" w:hAnsiTheme="minorHAnsi" w:cstheme="minorHAnsi"/>
          <w:sz w:val="24"/>
          <w:szCs w:val="24"/>
        </w:rPr>
      </w:pPr>
      <w:r w:rsidRPr="002C19F8">
        <w:rPr>
          <w:rFonts w:asciiTheme="minorHAnsi" w:hAnsiTheme="minorHAnsi" w:cstheme="minorHAnsi"/>
          <w:sz w:val="24"/>
          <w:szCs w:val="24"/>
        </w:rPr>
        <w:br w:type="page"/>
      </w:r>
      <w:bookmarkStart w:id="112" w:name="_Toc13829915"/>
    </w:p>
    <w:p w14:paraId="6B7E106A" w14:textId="77777777" w:rsidR="00D141C1" w:rsidRPr="002C19F8" w:rsidRDefault="002B222D" w:rsidP="002B222D">
      <w:pPr>
        <w:pStyle w:val="Nagwek3-dzia"/>
        <w:rPr>
          <w:rFonts w:asciiTheme="minorHAnsi" w:hAnsiTheme="minorHAnsi" w:cstheme="minorHAnsi"/>
        </w:rPr>
      </w:pPr>
      <w:bookmarkStart w:id="113" w:name="_Toc216939651"/>
      <w:bookmarkEnd w:id="112"/>
      <w:r w:rsidRPr="002C19F8">
        <w:rPr>
          <w:rFonts w:asciiTheme="minorHAnsi" w:hAnsiTheme="minorHAnsi" w:cstheme="minorHAnsi"/>
        </w:rPr>
        <w:t>Dział VII</w:t>
      </w:r>
      <w:bookmarkEnd w:id="113"/>
      <w:r w:rsidRPr="002C19F8">
        <w:rPr>
          <w:rFonts w:asciiTheme="minorHAnsi" w:hAnsiTheme="minorHAnsi" w:cstheme="minorHAnsi"/>
        </w:rPr>
        <w:t xml:space="preserve"> </w:t>
      </w:r>
    </w:p>
    <w:p w14:paraId="45B509FA" w14:textId="3EE4D2F6" w:rsidR="002B222D" w:rsidRPr="002C19F8" w:rsidRDefault="002B222D" w:rsidP="002B222D">
      <w:pPr>
        <w:pStyle w:val="Nagwek3-dzia"/>
        <w:rPr>
          <w:rFonts w:asciiTheme="minorHAnsi" w:hAnsiTheme="minorHAnsi" w:cstheme="minorHAnsi"/>
        </w:rPr>
      </w:pPr>
      <w:bookmarkStart w:id="114" w:name="_Toc216939652"/>
      <w:r w:rsidRPr="002C19F8">
        <w:rPr>
          <w:rFonts w:asciiTheme="minorHAnsi" w:hAnsiTheme="minorHAnsi" w:cstheme="minorHAnsi"/>
        </w:rPr>
        <w:t>Uczniowie szkoły</w:t>
      </w:r>
      <w:bookmarkEnd w:id="114"/>
    </w:p>
    <w:p w14:paraId="4FDAE800" w14:textId="48BC8F3E" w:rsidR="00064B97" w:rsidRPr="002C19F8" w:rsidRDefault="00064B97" w:rsidP="00D141C1">
      <w:pPr>
        <w:pStyle w:val="Nagwek4-rozdzia"/>
        <w:rPr>
          <w:rFonts w:asciiTheme="minorHAnsi" w:hAnsiTheme="minorHAnsi" w:cstheme="minorHAnsi"/>
        </w:rPr>
      </w:pPr>
      <w:bookmarkStart w:id="115" w:name="_Toc216939653"/>
      <w:r w:rsidRPr="002C19F8">
        <w:rPr>
          <w:rFonts w:asciiTheme="minorHAnsi" w:hAnsiTheme="minorHAnsi" w:cstheme="minorHAnsi"/>
        </w:rPr>
        <w:t>Rozdział 1</w:t>
      </w:r>
      <w:r w:rsidRPr="002C19F8">
        <w:rPr>
          <w:rFonts w:asciiTheme="minorHAnsi" w:hAnsiTheme="minorHAnsi" w:cstheme="minorHAnsi"/>
        </w:rPr>
        <w:br/>
        <w:t>Obowiązek nauki</w:t>
      </w:r>
      <w:bookmarkEnd w:id="115"/>
    </w:p>
    <w:p w14:paraId="1C031C86" w14:textId="41691409" w:rsidR="00660E78" w:rsidRPr="002C19F8" w:rsidRDefault="0071282A" w:rsidP="00281B62">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103. </w:t>
      </w:r>
      <w:r w:rsidR="00660E78" w:rsidRPr="002C19F8">
        <w:rPr>
          <w:rFonts w:asciiTheme="minorHAnsi" w:hAnsiTheme="minorHAnsi" w:cstheme="minorHAnsi"/>
          <w:b/>
          <w:bCs/>
          <w:sz w:val="24"/>
          <w:szCs w:val="24"/>
        </w:rPr>
        <w:t>1.</w:t>
      </w:r>
      <w:r w:rsidR="00660E78" w:rsidRPr="002C19F8">
        <w:rPr>
          <w:rFonts w:asciiTheme="minorHAnsi" w:hAnsiTheme="minorHAnsi" w:cstheme="minorHAnsi"/>
          <w:sz w:val="24"/>
          <w:szCs w:val="24"/>
        </w:rPr>
        <w:t xml:space="preserve"> </w:t>
      </w:r>
      <w:r w:rsidR="00875ED9" w:rsidRPr="002C19F8">
        <w:rPr>
          <w:rFonts w:asciiTheme="minorHAnsi" w:hAnsiTheme="minorHAnsi" w:cstheme="minorHAnsi"/>
          <w:bCs/>
          <w:sz w:val="24"/>
          <w:szCs w:val="24"/>
        </w:rPr>
        <w:t>Obowiązek nauki trwa d</w:t>
      </w:r>
      <w:r w:rsidR="00660E78" w:rsidRPr="002C19F8">
        <w:rPr>
          <w:rFonts w:asciiTheme="minorHAnsi" w:hAnsiTheme="minorHAnsi" w:cstheme="minorHAnsi"/>
          <w:bCs/>
          <w:sz w:val="24"/>
          <w:szCs w:val="24"/>
        </w:rPr>
        <w:t>o ukończeniu szkoły podstawowej nie dłużej niż do ukończenia 18 roku życia.</w:t>
      </w:r>
    </w:p>
    <w:p w14:paraId="3E69EFF6" w14:textId="77777777" w:rsidR="00660E78" w:rsidRPr="002C19F8" w:rsidRDefault="00660E78" w:rsidP="00281B62">
      <w:pPr>
        <w:pStyle w:val="Ustp"/>
        <w:keepNext w:val="0"/>
        <w:keepLines w:val="0"/>
        <w:numPr>
          <w:ilvl w:val="2"/>
          <w:numId w:val="22"/>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bCs/>
          <w:color w:val="auto"/>
          <w:sz w:val="24"/>
          <w:lang w:eastAsia="pl-PL"/>
        </w:rPr>
        <w:t xml:space="preserve">Niespełnianie </w:t>
      </w:r>
      <w:r w:rsidRPr="002C19F8">
        <w:rPr>
          <w:rFonts w:asciiTheme="minorHAnsi" w:eastAsia="Times New Roman" w:hAnsiTheme="minorHAnsi" w:cstheme="minorHAnsi"/>
          <w:color w:val="auto"/>
          <w:sz w:val="24"/>
          <w:lang w:eastAsia="pl-PL"/>
        </w:rPr>
        <w:t>obowiązku nauki podlega egzekucji w trybie przepisów o</w:t>
      </w:r>
      <w:r w:rsidR="00130C43"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postępowaniu egzekucyjnym w administracji.</w:t>
      </w:r>
    </w:p>
    <w:p w14:paraId="01277B73" w14:textId="77777777" w:rsidR="00A205F5" w:rsidRPr="002C19F8" w:rsidRDefault="00660E78" w:rsidP="00281B62">
      <w:pPr>
        <w:pStyle w:val="Ustp"/>
        <w:keepNext w:val="0"/>
        <w:keepLines w:val="0"/>
        <w:numPr>
          <w:ilvl w:val="2"/>
          <w:numId w:val="22"/>
        </w:numPr>
        <w:ind w:left="0"/>
        <w:jc w:val="left"/>
        <w:rPr>
          <w:rFonts w:asciiTheme="minorHAnsi" w:eastAsia="Times New Roman" w:hAnsiTheme="minorHAnsi" w:cstheme="minorHAnsi"/>
          <w:color w:val="auto"/>
          <w:sz w:val="24"/>
          <w:lang w:eastAsia="pl-PL"/>
        </w:rPr>
      </w:pPr>
      <w:r w:rsidRPr="002C19F8">
        <w:rPr>
          <w:rStyle w:val="Pogrubienie"/>
          <w:rFonts w:asciiTheme="minorHAnsi" w:hAnsiTheme="minorHAnsi" w:cstheme="minorHAnsi"/>
          <w:b w:val="0"/>
          <w:color w:val="auto"/>
          <w:sz w:val="24"/>
        </w:rPr>
        <w:t>Przez niespełnienie obowiązku nauki rozumie się n</w:t>
      </w:r>
      <w:r w:rsidR="00A40C32" w:rsidRPr="002C19F8">
        <w:rPr>
          <w:rStyle w:val="Pogrubienie"/>
          <w:rFonts w:asciiTheme="minorHAnsi" w:hAnsiTheme="minorHAnsi" w:cstheme="minorHAnsi"/>
          <w:b w:val="0"/>
          <w:color w:val="auto"/>
          <w:sz w:val="24"/>
        </w:rPr>
        <w:t xml:space="preserve">ieusprawiedliwioną nieobecność </w:t>
      </w:r>
      <w:r w:rsidRPr="002C19F8">
        <w:rPr>
          <w:rStyle w:val="Pogrubienie"/>
          <w:rFonts w:asciiTheme="minorHAnsi" w:hAnsiTheme="minorHAnsi" w:cstheme="minorHAnsi"/>
          <w:b w:val="0"/>
          <w:color w:val="auto"/>
          <w:sz w:val="24"/>
        </w:rPr>
        <w:t>w okresie jednego miesiąca na co najmniej 50</w:t>
      </w:r>
      <w:r w:rsidRPr="002C19F8">
        <w:rPr>
          <w:rStyle w:val="Pogrubienie"/>
          <w:rFonts w:asciiTheme="minorHAnsi" w:hAnsiTheme="minorHAnsi" w:cstheme="minorHAnsi"/>
          <w:color w:val="auto"/>
          <w:sz w:val="24"/>
        </w:rPr>
        <w:t xml:space="preserve">% </w:t>
      </w:r>
      <w:r w:rsidRPr="002C19F8">
        <w:rPr>
          <w:rFonts w:asciiTheme="minorHAnsi" w:hAnsiTheme="minorHAnsi" w:cstheme="minorHAnsi"/>
          <w:sz w:val="24"/>
        </w:rPr>
        <w:t xml:space="preserve">obowiązkowych </w:t>
      </w:r>
      <w:r w:rsidR="00A205F5" w:rsidRPr="002C19F8">
        <w:rPr>
          <w:rFonts w:asciiTheme="minorHAnsi" w:hAnsiTheme="minorHAnsi" w:cstheme="minorHAnsi"/>
          <w:sz w:val="24"/>
        </w:rPr>
        <w:t xml:space="preserve">zajęciach edukacyjnych w szkole, </w:t>
      </w:r>
      <w:r w:rsidR="00A205F5" w:rsidRPr="002C19F8">
        <w:rPr>
          <w:rFonts w:asciiTheme="minorHAnsi" w:hAnsiTheme="minorHAnsi" w:cstheme="minorHAnsi"/>
          <w:color w:val="auto"/>
          <w:sz w:val="24"/>
        </w:rPr>
        <w:t>prowadzonych także w formie zdalnej.</w:t>
      </w:r>
    </w:p>
    <w:p w14:paraId="62B79E67" w14:textId="77777777" w:rsidR="00660E78" w:rsidRPr="002C19F8" w:rsidRDefault="00660E78" w:rsidP="00281B62">
      <w:pPr>
        <w:pStyle w:val="Ustp"/>
        <w:keepNext w:val="0"/>
        <w:keepLines w:val="0"/>
        <w:numPr>
          <w:ilvl w:val="0"/>
          <w:numId w:val="0"/>
        </w:numPr>
        <w:ind w:left="680"/>
        <w:jc w:val="left"/>
        <w:rPr>
          <w:rFonts w:asciiTheme="minorHAnsi" w:eastAsia="Times New Roman" w:hAnsiTheme="minorHAnsi" w:cstheme="minorHAnsi"/>
          <w:color w:val="auto"/>
          <w:sz w:val="18"/>
          <w:lang w:eastAsia="pl-PL"/>
        </w:rPr>
      </w:pPr>
    </w:p>
    <w:p w14:paraId="3944B507" w14:textId="77777777" w:rsidR="00660E78" w:rsidRPr="002C19F8" w:rsidRDefault="00D15FCC" w:rsidP="00D15FCC">
      <w:pPr>
        <w:pStyle w:val="Nagwek4-rozdzia"/>
        <w:rPr>
          <w:rFonts w:asciiTheme="minorHAnsi" w:hAnsiTheme="minorHAnsi" w:cstheme="minorHAnsi"/>
        </w:rPr>
      </w:pPr>
      <w:bookmarkStart w:id="116" w:name="_Toc216939654"/>
      <w:r w:rsidRPr="002C19F8">
        <w:rPr>
          <w:rFonts w:asciiTheme="minorHAnsi" w:hAnsiTheme="minorHAnsi" w:cstheme="minorHAnsi"/>
        </w:rPr>
        <w:t>Rozdział 2</w:t>
      </w:r>
      <w:r w:rsidR="00660E78" w:rsidRPr="002C19F8">
        <w:rPr>
          <w:rFonts w:asciiTheme="minorHAnsi" w:hAnsiTheme="minorHAnsi" w:cstheme="minorHAnsi"/>
        </w:rPr>
        <w:br/>
      </w:r>
      <w:bookmarkStart w:id="117" w:name="_Toc13829916"/>
      <w:r w:rsidR="00660E78" w:rsidRPr="002C19F8">
        <w:rPr>
          <w:rFonts w:asciiTheme="minorHAnsi" w:hAnsiTheme="minorHAnsi" w:cstheme="minorHAnsi"/>
        </w:rPr>
        <w:t>Prawa i obowiązki członków społeczności szkolnej</w:t>
      </w:r>
      <w:bookmarkEnd w:id="116"/>
      <w:bookmarkEnd w:id="117"/>
    </w:p>
    <w:p w14:paraId="1BE1AA28" w14:textId="36D533CE" w:rsidR="00660E78" w:rsidRPr="002C19F8" w:rsidRDefault="0071282A" w:rsidP="00281B62">
      <w:pPr>
        <w:pStyle w:val="Paragraf"/>
        <w:keepNext w:val="0"/>
        <w:keepLines w:val="0"/>
        <w:numPr>
          <w:ilvl w:val="0"/>
          <w:numId w:val="0"/>
        </w:numPr>
        <w:ind w:left="567"/>
        <w:jc w:val="left"/>
        <w:rPr>
          <w:rFonts w:asciiTheme="minorHAnsi" w:hAnsiTheme="minorHAnsi" w:cstheme="minorHAnsi"/>
          <w:bCs/>
          <w:sz w:val="24"/>
          <w:szCs w:val="24"/>
        </w:rPr>
      </w:pPr>
      <w:r w:rsidRPr="002C19F8">
        <w:rPr>
          <w:rFonts w:asciiTheme="minorHAnsi" w:eastAsia="Times New Roman" w:hAnsiTheme="minorHAnsi" w:cstheme="minorHAnsi"/>
          <w:b/>
          <w:sz w:val="24"/>
          <w:szCs w:val="24"/>
          <w:lang w:eastAsia="pl-PL"/>
        </w:rPr>
        <w:t xml:space="preserve">§ 104. </w:t>
      </w:r>
      <w:r w:rsidR="000A6BFA" w:rsidRPr="002C19F8">
        <w:rPr>
          <w:rFonts w:asciiTheme="minorHAnsi" w:hAnsiTheme="minorHAnsi" w:cstheme="minorHAnsi"/>
          <w:b/>
          <w:sz w:val="24"/>
          <w:szCs w:val="24"/>
        </w:rPr>
        <w:t>1</w:t>
      </w:r>
      <w:r w:rsidR="000A6BFA" w:rsidRPr="002C19F8">
        <w:rPr>
          <w:rFonts w:asciiTheme="minorHAnsi" w:hAnsiTheme="minorHAnsi" w:cstheme="minorHAnsi"/>
          <w:sz w:val="24"/>
          <w:szCs w:val="24"/>
        </w:rPr>
        <w:t xml:space="preserve">. </w:t>
      </w:r>
      <w:r w:rsidR="00C3414E" w:rsidRPr="002C19F8">
        <w:rPr>
          <w:rFonts w:asciiTheme="minorHAnsi" w:hAnsiTheme="minorHAnsi" w:cstheme="minorHAnsi"/>
          <w:sz w:val="24"/>
          <w:szCs w:val="24"/>
        </w:rPr>
        <w:t>Członek społeczności szkolnej.</w:t>
      </w:r>
    </w:p>
    <w:p w14:paraId="3B49877D" w14:textId="2C9EFD65" w:rsidR="00660E78" w:rsidRPr="002C19F8" w:rsidRDefault="00660E78" w:rsidP="00281B62">
      <w:pPr>
        <w:pStyle w:val="Ustp"/>
        <w:keepNext w:val="0"/>
        <w:keepLines w:val="0"/>
        <w:numPr>
          <w:ilvl w:val="2"/>
          <w:numId w:val="354"/>
        </w:numPr>
        <w:jc w:val="left"/>
        <w:rPr>
          <w:rFonts w:asciiTheme="minorHAnsi" w:hAnsiTheme="minorHAnsi" w:cstheme="minorHAnsi"/>
          <w:color w:val="auto"/>
          <w:sz w:val="24"/>
        </w:rPr>
      </w:pPr>
      <w:r w:rsidRPr="002C19F8">
        <w:rPr>
          <w:rFonts w:asciiTheme="minorHAnsi" w:hAnsiTheme="minorHAnsi" w:cstheme="minorHAnsi"/>
          <w:color w:val="auto"/>
          <w:sz w:val="24"/>
        </w:rPr>
        <w:t>Członkiem społeczności Szkoły staje się każdy, kto został przyjęty do Szkoły w</w:t>
      </w:r>
      <w:r w:rsidR="00130C43" w:rsidRPr="002C19F8">
        <w:rPr>
          <w:rFonts w:asciiTheme="minorHAnsi" w:hAnsiTheme="minorHAnsi" w:cstheme="minorHAnsi"/>
          <w:color w:val="auto"/>
          <w:sz w:val="24"/>
        </w:rPr>
        <w:t> </w:t>
      </w:r>
      <w:r w:rsidRPr="002C19F8">
        <w:rPr>
          <w:rFonts w:asciiTheme="minorHAnsi" w:hAnsiTheme="minorHAnsi" w:cstheme="minorHAnsi"/>
          <w:color w:val="auto"/>
          <w:sz w:val="24"/>
        </w:rPr>
        <w:t>określony pr</w:t>
      </w:r>
      <w:r w:rsidR="00281B62" w:rsidRPr="002C19F8">
        <w:rPr>
          <w:rFonts w:asciiTheme="minorHAnsi" w:hAnsiTheme="minorHAnsi" w:cstheme="minorHAnsi"/>
          <w:color w:val="auto"/>
          <w:sz w:val="24"/>
        </w:rPr>
        <w:t>zez zasady przyjmowania sposób.</w:t>
      </w:r>
    </w:p>
    <w:p w14:paraId="0EDFA0C7" w14:textId="15F126FF" w:rsidR="00660E78" w:rsidRPr="002C19F8" w:rsidRDefault="00660E78" w:rsidP="00281B62">
      <w:pPr>
        <w:pStyle w:val="Ustp"/>
        <w:keepNext w:val="0"/>
        <w:keepLines w:val="0"/>
        <w:numPr>
          <w:ilvl w:val="2"/>
          <w:numId w:val="354"/>
        </w:numPr>
        <w:ind w:left="0"/>
        <w:jc w:val="left"/>
        <w:rPr>
          <w:rFonts w:asciiTheme="minorHAnsi" w:hAnsiTheme="minorHAnsi" w:cstheme="minorHAnsi"/>
          <w:color w:val="auto"/>
          <w:sz w:val="24"/>
        </w:rPr>
      </w:pPr>
      <w:r w:rsidRPr="002C19F8">
        <w:rPr>
          <w:rFonts w:asciiTheme="minorHAnsi" w:hAnsiTheme="minorHAnsi" w:cstheme="minorHAnsi"/>
          <w:color w:val="auto"/>
          <w:sz w:val="24"/>
        </w:rPr>
        <w:t>Wraz z zakończeniem nauki lub pracy w szkole traci się czł</w:t>
      </w:r>
      <w:r w:rsidR="00281B62" w:rsidRPr="002C19F8">
        <w:rPr>
          <w:rFonts w:asciiTheme="minorHAnsi" w:hAnsiTheme="minorHAnsi" w:cstheme="minorHAnsi"/>
          <w:color w:val="auto"/>
          <w:sz w:val="24"/>
        </w:rPr>
        <w:t>onkostwo społeczności szkolnej.</w:t>
      </w:r>
    </w:p>
    <w:p w14:paraId="3427A805" w14:textId="32B2BCA2" w:rsidR="00660E78" w:rsidRPr="002C19F8" w:rsidRDefault="00660E78" w:rsidP="00281B62">
      <w:pPr>
        <w:pStyle w:val="Ustp"/>
        <w:keepNext w:val="0"/>
        <w:keepLines w:val="0"/>
        <w:numPr>
          <w:ilvl w:val="2"/>
          <w:numId w:val="354"/>
        </w:numPr>
        <w:ind w:left="0"/>
        <w:jc w:val="left"/>
        <w:rPr>
          <w:rFonts w:asciiTheme="minorHAnsi" w:hAnsiTheme="minorHAnsi" w:cstheme="minorHAnsi"/>
          <w:b/>
          <w:bCs/>
          <w:color w:val="auto"/>
          <w:sz w:val="24"/>
        </w:rPr>
      </w:pPr>
      <w:r w:rsidRPr="002C19F8">
        <w:rPr>
          <w:rFonts w:asciiTheme="minorHAnsi" w:hAnsiTheme="minorHAnsi" w:cstheme="minorHAnsi"/>
          <w:color w:val="auto"/>
          <w:sz w:val="24"/>
        </w:rPr>
        <w:t>Żadne prawa obowiązujące w szkole nie mogą być sprzeczne z między</w:t>
      </w:r>
      <w:r w:rsidR="00281B62" w:rsidRPr="002C19F8">
        <w:rPr>
          <w:rFonts w:asciiTheme="minorHAnsi" w:hAnsiTheme="minorHAnsi" w:cstheme="minorHAnsi"/>
          <w:color w:val="auto"/>
          <w:sz w:val="24"/>
        </w:rPr>
        <w:t xml:space="preserve">narodowymi prawami człowieka i </w:t>
      </w:r>
      <w:r w:rsidRPr="002C19F8">
        <w:rPr>
          <w:rFonts w:asciiTheme="minorHAnsi" w:hAnsiTheme="minorHAnsi" w:cstheme="minorHAnsi"/>
          <w:color w:val="auto"/>
          <w:sz w:val="24"/>
        </w:rPr>
        <w:t>dziecka.</w:t>
      </w:r>
    </w:p>
    <w:p w14:paraId="7065845B" w14:textId="6747D4BE" w:rsidR="00660E78" w:rsidRPr="002C19F8" w:rsidRDefault="00660E78" w:rsidP="00281B62">
      <w:pPr>
        <w:pStyle w:val="Ustp"/>
        <w:keepNext w:val="0"/>
        <w:keepLines w:val="0"/>
        <w:numPr>
          <w:ilvl w:val="2"/>
          <w:numId w:val="354"/>
        </w:numPr>
        <w:ind w:left="0"/>
        <w:jc w:val="left"/>
        <w:rPr>
          <w:rFonts w:asciiTheme="minorHAnsi" w:hAnsiTheme="minorHAnsi" w:cstheme="minorHAnsi"/>
          <w:color w:val="auto"/>
          <w:sz w:val="24"/>
        </w:rPr>
      </w:pPr>
      <w:r w:rsidRPr="002C19F8">
        <w:rPr>
          <w:rFonts w:asciiTheme="minorHAnsi" w:hAnsiTheme="minorHAnsi" w:cstheme="minorHAnsi"/>
          <w:color w:val="auto"/>
          <w:sz w:val="24"/>
        </w:rPr>
        <w:t>Wszyscy członkowie społeczności szkolnej są równi wobec prawa bez względu na różnice rasy, płci, reli</w:t>
      </w:r>
      <w:r w:rsidR="00281B62" w:rsidRPr="002C19F8">
        <w:rPr>
          <w:rFonts w:asciiTheme="minorHAnsi" w:hAnsiTheme="minorHAnsi" w:cstheme="minorHAnsi"/>
          <w:color w:val="auto"/>
          <w:sz w:val="24"/>
        </w:rPr>
        <w:t xml:space="preserve">gii, poglądów politycznych czy </w:t>
      </w:r>
      <w:r w:rsidRPr="002C19F8">
        <w:rPr>
          <w:rFonts w:asciiTheme="minorHAnsi" w:hAnsiTheme="minorHAnsi" w:cstheme="minorHAnsi"/>
          <w:color w:val="auto"/>
          <w:sz w:val="24"/>
        </w:rPr>
        <w:t>innych przekon</w:t>
      </w:r>
      <w:r w:rsidR="00281B62" w:rsidRPr="002C19F8">
        <w:rPr>
          <w:rFonts w:asciiTheme="minorHAnsi" w:hAnsiTheme="minorHAnsi" w:cstheme="minorHAnsi"/>
          <w:color w:val="auto"/>
          <w:sz w:val="24"/>
        </w:rPr>
        <w:t xml:space="preserve">ań,  narodowości, </w:t>
      </w:r>
      <w:r w:rsidR="00F937F6" w:rsidRPr="002C19F8">
        <w:rPr>
          <w:rFonts w:asciiTheme="minorHAnsi" w:hAnsiTheme="minorHAnsi" w:cstheme="minorHAnsi"/>
          <w:color w:val="auto"/>
          <w:sz w:val="24"/>
        </w:rPr>
        <w:t>pochodzenia społecznego,</w:t>
      </w:r>
      <w:r w:rsidRPr="002C19F8">
        <w:rPr>
          <w:rFonts w:asciiTheme="minorHAnsi" w:hAnsiTheme="minorHAnsi" w:cstheme="minorHAnsi"/>
          <w:color w:val="auto"/>
          <w:sz w:val="24"/>
        </w:rPr>
        <w:t xml:space="preserve"> majątk</w:t>
      </w:r>
      <w:r w:rsidR="00F937F6" w:rsidRPr="002C19F8">
        <w:rPr>
          <w:rFonts w:asciiTheme="minorHAnsi" w:hAnsiTheme="minorHAnsi" w:cstheme="minorHAnsi"/>
          <w:color w:val="auto"/>
          <w:sz w:val="24"/>
        </w:rPr>
        <w:t xml:space="preserve">u, urodzenia lub </w:t>
      </w:r>
      <w:r w:rsidR="00281B62" w:rsidRPr="002C19F8">
        <w:rPr>
          <w:rFonts w:asciiTheme="minorHAnsi" w:hAnsiTheme="minorHAnsi" w:cstheme="minorHAnsi"/>
          <w:color w:val="auto"/>
          <w:sz w:val="24"/>
        </w:rPr>
        <w:t>jakiekolwiek inne.</w:t>
      </w:r>
    </w:p>
    <w:p w14:paraId="01938E46" w14:textId="77777777" w:rsidR="00660E78" w:rsidRPr="002C19F8" w:rsidRDefault="00660E78" w:rsidP="00281B62">
      <w:pPr>
        <w:pStyle w:val="Ustp"/>
        <w:keepNext w:val="0"/>
        <w:keepLines w:val="0"/>
        <w:numPr>
          <w:ilvl w:val="2"/>
          <w:numId w:val="354"/>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Traktowanie członków. </w:t>
      </w:r>
    </w:p>
    <w:p w14:paraId="14C5C69C" w14:textId="67BF5C9E" w:rsidR="00660E78" w:rsidRPr="002C19F8" w:rsidRDefault="00660E78" w:rsidP="00D200E6">
      <w:pPr>
        <w:pStyle w:val="Punkt"/>
        <w:numPr>
          <w:ilvl w:val="0"/>
          <w:numId w:val="265"/>
        </w:numPr>
      </w:pPr>
      <w:r w:rsidRPr="002C19F8">
        <w:t>Nikt nie może być poddawany okrutnemu, nieludzkiemu, upokarzając</w:t>
      </w:r>
      <w:r w:rsidR="00232790" w:rsidRPr="002C19F8">
        <w:t>emu traktowaniu lub karaniu.</w:t>
      </w:r>
    </w:p>
    <w:p w14:paraId="0261047A" w14:textId="3350F81C" w:rsidR="00660E78" w:rsidRPr="002C19F8" w:rsidRDefault="00660E78" w:rsidP="00D200E6">
      <w:pPr>
        <w:pStyle w:val="Punkt"/>
        <w:numPr>
          <w:ilvl w:val="0"/>
          <w:numId w:val="265"/>
        </w:numPr>
      </w:pPr>
      <w:r w:rsidRPr="002C19F8">
        <w:t>Żaden członek społeczności Szkoły nie może podlegać arbit</w:t>
      </w:r>
      <w:r w:rsidR="00232790" w:rsidRPr="002C19F8">
        <w:t>ralnej i bezprawnej ingerencji w sferę jego życia prywatnego.</w:t>
      </w:r>
    </w:p>
    <w:p w14:paraId="5EF564F8" w14:textId="20653459" w:rsidR="00660E78" w:rsidRPr="002C19F8" w:rsidRDefault="00660E78" w:rsidP="00D200E6">
      <w:pPr>
        <w:pStyle w:val="Punkt"/>
        <w:numPr>
          <w:ilvl w:val="0"/>
          <w:numId w:val="265"/>
        </w:numPr>
      </w:pPr>
      <w:r w:rsidRPr="002C19F8">
        <w:t>Szerzenie nienawiści lub pogardy, wywoływanie waśni lub poniżanie członka</w:t>
      </w:r>
      <w:r w:rsidR="00281B62" w:rsidRPr="002C19F8">
        <w:t xml:space="preserve"> społeczności Szkoły ze względu</w:t>
      </w:r>
      <w:r w:rsidRPr="002C19F8">
        <w:t xml:space="preserve"> na różnice narodowości, rasy, </w:t>
      </w:r>
      <w:r w:rsidR="00232790" w:rsidRPr="002C19F8">
        <w:t>wyznania jest zakazane i karane.</w:t>
      </w:r>
    </w:p>
    <w:p w14:paraId="072F597A" w14:textId="77777777" w:rsidR="00660E78" w:rsidRPr="002C19F8" w:rsidRDefault="00660E78" w:rsidP="00D200E6">
      <w:pPr>
        <w:pStyle w:val="Punkt"/>
        <w:numPr>
          <w:ilvl w:val="0"/>
          <w:numId w:val="265"/>
        </w:numPr>
      </w:pPr>
      <w:r w:rsidRPr="002C19F8">
        <w:t>Nikogo nie wolno zmuszać do uczestniczenia lub nieuczestniczenia w czynnościach, obrzędac</w:t>
      </w:r>
      <w:r w:rsidR="00232790" w:rsidRPr="002C19F8">
        <w:t>h religijnych lub nauce religii.</w:t>
      </w:r>
    </w:p>
    <w:p w14:paraId="3E8841D0" w14:textId="77777777" w:rsidR="00660E78" w:rsidRPr="002C19F8" w:rsidRDefault="00660E78" w:rsidP="00D200E6">
      <w:pPr>
        <w:pStyle w:val="Punkt"/>
        <w:numPr>
          <w:ilvl w:val="0"/>
          <w:numId w:val="265"/>
        </w:numPr>
      </w:pPr>
      <w:r w:rsidRPr="002C19F8">
        <w:t>Każdy bez względu na swój wiek i funkcję w szkole ma obowiązek:</w:t>
      </w:r>
    </w:p>
    <w:p w14:paraId="0C518DA6" w14:textId="77777777" w:rsidR="00660E78" w:rsidRPr="002C19F8" w:rsidRDefault="00660E78" w:rsidP="00170868">
      <w:pPr>
        <w:pStyle w:val="Litera"/>
        <w:keepNext w:val="0"/>
        <w:keepLines w:val="0"/>
        <w:numPr>
          <w:ilvl w:val="0"/>
          <w:numId w:val="266"/>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poszanowania godności osobistej, dobrego imienia i własności pozostałych osób,</w:t>
      </w:r>
    </w:p>
    <w:p w14:paraId="2FB3DEEA" w14:textId="77777777" w:rsidR="00660E78" w:rsidRPr="002C19F8" w:rsidRDefault="00660E78" w:rsidP="00170868">
      <w:pPr>
        <w:pStyle w:val="Litera"/>
        <w:keepNext w:val="0"/>
        <w:keepLines w:val="0"/>
        <w:numPr>
          <w:ilvl w:val="0"/>
          <w:numId w:val="266"/>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przestrzegania zasady poszanowania cudzej godności w kontaktach z innymi ludźmi,</w:t>
      </w:r>
    </w:p>
    <w:p w14:paraId="227B8709" w14:textId="77777777" w:rsidR="00660E78" w:rsidRPr="002C19F8" w:rsidRDefault="00660E78" w:rsidP="00170868">
      <w:pPr>
        <w:pStyle w:val="Litera"/>
        <w:keepNext w:val="0"/>
        <w:keepLines w:val="0"/>
        <w:numPr>
          <w:ilvl w:val="0"/>
          <w:numId w:val="266"/>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zachowania tajemnicy dotyczącej ważnych spraw osobistych i rodzinnych,</w:t>
      </w:r>
    </w:p>
    <w:p w14:paraId="77F81771" w14:textId="77777777" w:rsidR="00660E78" w:rsidRPr="002C19F8" w:rsidRDefault="00660E78" w:rsidP="00170868">
      <w:pPr>
        <w:pStyle w:val="Litera"/>
        <w:keepNext w:val="0"/>
        <w:keepLines w:val="0"/>
        <w:numPr>
          <w:ilvl w:val="0"/>
          <w:numId w:val="266"/>
        </w:numPr>
        <w:spacing w:after="120"/>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zabronione są wszelkie działania agresywne skierowane do innej osoby oraz używanie wu</w:t>
      </w:r>
      <w:r w:rsidR="00232790" w:rsidRPr="002C19F8">
        <w:rPr>
          <w:rFonts w:asciiTheme="minorHAnsi" w:hAnsiTheme="minorHAnsi" w:cstheme="minorHAnsi"/>
          <w:color w:val="auto"/>
          <w:sz w:val="24"/>
          <w:szCs w:val="24"/>
        </w:rPr>
        <w:t>lgarnych słów, zwrotów i gestów.</w:t>
      </w:r>
    </w:p>
    <w:p w14:paraId="03A84C94" w14:textId="27B39BB7" w:rsidR="00660E78" w:rsidRPr="002C19F8" w:rsidRDefault="00660E78" w:rsidP="00D200E6">
      <w:pPr>
        <w:pStyle w:val="Punkt"/>
        <w:numPr>
          <w:ilvl w:val="0"/>
          <w:numId w:val="265"/>
        </w:numPr>
      </w:pPr>
      <w:r w:rsidRPr="002C19F8">
        <w:t>Nikt nie ma prawa do wykorzystania swej przewagi: wieku, funkcji, siły fizycznej lub psychicznej do naruszania godności i praw innego człowieka.</w:t>
      </w:r>
    </w:p>
    <w:p w14:paraId="6A8E8D6C" w14:textId="7A46DE94" w:rsidR="00660E78" w:rsidRPr="002C19F8" w:rsidRDefault="00660E78" w:rsidP="00170868">
      <w:pPr>
        <w:pStyle w:val="Ustp"/>
        <w:keepNext w:val="0"/>
        <w:keepLines w:val="0"/>
        <w:numPr>
          <w:ilvl w:val="2"/>
          <w:numId w:val="354"/>
        </w:numPr>
        <w:ind w:left="0"/>
        <w:jc w:val="left"/>
        <w:rPr>
          <w:rFonts w:asciiTheme="minorHAnsi" w:hAnsiTheme="minorHAnsi" w:cstheme="minorHAnsi"/>
          <w:color w:val="auto"/>
          <w:sz w:val="24"/>
        </w:rPr>
      </w:pPr>
      <w:r w:rsidRPr="002C19F8">
        <w:rPr>
          <w:rFonts w:asciiTheme="minorHAnsi" w:hAnsiTheme="minorHAnsi" w:cstheme="minorHAnsi"/>
          <w:color w:val="auto"/>
          <w:sz w:val="24"/>
        </w:rPr>
        <w:t>Wszyscy członkowie społeczności szkolnej odpowiadają za dobra m</w:t>
      </w:r>
      <w:r w:rsidR="00C3414E" w:rsidRPr="002C19F8">
        <w:rPr>
          <w:rFonts w:asciiTheme="minorHAnsi" w:hAnsiTheme="minorHAnsi" w:cstheme="minorHAnsi"/>
          <w:color w:val="auto"/>
          <w:sz w:val="24"/>
        </w:rPr>
        <w:t>aterialne zgromadzone w Szkole.</w:t>
      </w:r>
    </w:p>
    <w:p w14:paraId="79D46942" w14:textId="77777777" w:rsidR="00660E78" w:rsidRPr="002C19F8" w:rsidRDefault="00660E78" w:rsidP="00170868">
      <w:pPr>
        <w:pStyle w:val="Ustp"/>
        <w:keepNext w:val="0"/>
        <w:keepLines w:val="0"/>
        <w:numPr>
          <w:ilvl w:val="2"/>
          <w:numId w:val="354"/>
        </w:numPr>
        <w:ind w:left="0"/>
        <w:jc w:val="left"/>
        <w:rPr>
          <w:rFonts w:asciiTheme="minorHAnsi" w:hAnsiTheme="minorHAnsi" w:cstheme="minorHAnsi"/>
          <w:color w:val="auto"/>
          <w:sz w:val="24"/>
        </w:rPr>
      </w:pPr>
      <w:r w:rsidRPr="002C19F8">
        <w:rPr>
          <w:rFonts w:asciiTheme="minorHAnsi" w:hAnsiTheme="minorHAnsi" w:cstheme="minorHAnsi"/>
          <w:color w:val="auto"/>
          <w:sz w:val="24"/>
        </w:rPr>
        <w:t>Uczeń i jego rodzice odpowiadają materialnie za świadomie wyrządzone przez ucznia szkody.</w:t>
      </w:r>
    </w:p>
    <w:p w14:paraId="64D700EF" w14:textId="2EB8D464" w:rsidR="00660E78" w:rsidRPr="002C19F8" w:rsidRDefault="00660E78" w:rsidP="00170868">
      <w:pPr>
        <w:pStyle w:val="Ustp"/>
        <w:keepNext w:val="0"/>
        <w:keepLines w:val="0"/>
        <w:numPr>
          <w:ilvl w:val="2"/>
          <w:numId w:val="354"/>
        </w:numPr>
        <w:ind w:left="0"/>
        <w:jc w:val="left"/>
        <w:rPr>
          <w:rFonts w:asciiTheme="minorHAnsi" w:hAnsiTheme="minorHAnsi" w:cstheme="minorHAnsi"/>
          <w:bCs/>
          <w:color w:val="auto"/>
          <w:sz w:val="24"/>
        </w:rPr>
      </w:pPr>
      <w:r w:rsidRPr="002C19F8">
        <w:rPr>
          <w:rFonts w:asciiTheme="minorHAnsi" w:hAnsiTheme="minorHAnsi" w:cstheme="minorHAnsi"/>
          <w:bCs/>
          <w:color w:val="auto"/>
          <w:sz w:val="24"/>
        </w:rPr>
        <w:t>Wszyscy uczniowie naszej szkoły mają obowiązek troszczyć się o honor Szkoły i kultywować jej tradycje.</w:t>
      </w:r>
    </w:p>
    <w:p w14:paraId="218517E4" w14:textId="77777777" w:rsidR="00C23E24" w:rsidRPr="002C19F8" w:rsidRDefault="00C23E24" w:rsidP="00170868">
      <w:pPr>
        <w:pStyle w:val="Nagwek4-rozdzia"/>
        <w:spacing w:before="0" w:beforeAutospacing="0" w:after="0" w:afterAutospacing="0"/>
        <w:rPr>
          <w:rFonts w:asciiTheme="minorHAnsi" w:hAnsiTheme="minorHAnsi" w:cstheme="minorHAnsi"/>
          <w:b w:val="0"/>
          <w:sz w:val="18"/>
        </w:rPr>
      </w:pPr>
    </w:p>
    <w:p w14:paraId="09F24D17" w14:textId="77777777" w:rsidR="00660E78" w:rsidRPr="002C19F8" w:rsidRDefault="00D15FCC" w:rsidP="00D15FCC">
      <w:pPr>
        <w:pStyle w:val="Nagwek4-rozdzia"/>
        <w:rPr>
          <w:rFonts w:asciiTheme="minorHAnsi" w:hAnsiTheme="minorHAnsi" w:cstheme="minorHAnsi"/>
        </w:rPr>
      </w:pPr>
      <w:bookmarkStart w:id="118" w:name="_Toc216939655"/>
      <w:r w:rsidRPr="002C19F8">
        <w:rPr>
          <w:rFonts w:asciiTheme="minorHAnsi" w:hAnsiTheme="minorHAnsi" w:cstheme="minorHAnsi"/>
        </w:rPr>
        <w:t>Rozdział 3</w:t>
      </w:r>
      <w:r w:rsidR="00660E78" w:rsidRPr="002C19F8">
        <w:rPr>
          <w:rFonts w:asciiTheme="minorHAnsi" w:hAnsiTheme="minorHAnsi" w:cstheme="minorHAnsi"/>
        </w:rPr>
        <w:br/>
      </w:r>
      <w:bookmarkStart w:id="119" w:name="_Toc13829917"/>
      <w:r w:rsidR="00660E78" w:rsidRPr="002C19F8">
        <w:rPr>
          <w:rFonts w:asciiTheme="minorHAnsi" w:hAnsiTheme="minorHAnsi" w:cstheme="minorHAnsi"/>
        </w:rPr>
        <w:t>Prawa i obowiązki uczniów</w:t>
      </w:r>
      <w:bookmarkEnd w:id="118"/>
      <w:bookmarkEnd w:id="119"/>
    </w:p>
    <w:p w14:paraId="7921543F" w14:textId="1686D6BE" w:rsidR="00660E78" w:rsidRPr="002C19F8" w:rsidRDefault="008A311D" w:rsidP="008A311D">
      <w:pPr>
        <w:pStyle w:val="Paragraf"/>
        <w:keepNext w:val="0"/>
        <w:keepLines w:val="0"/>
        <w:numPr>
          <w:ilvl w:val="0"/>
          <w:numId w:val="0"/>
        </w:numPr>
        <w:ind w:left="567"/>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105. </w:t>
      </w:r>
      <w:r w:rsidR="000A6BFA" w:rsidRPr="002C19F8">
        <w:rPr>
          <w:rFonts w:asciiTheme="minorHAnsi" w:hAnsiTheme="minorHAnsi" w:cstheme="minorHAnsi"/>
          <w:b/>
          <w:sz w:val="24"/>
          <w:szCs w:val="24"/>
        </w:rPr>
        <w:t>1.</w:t>
      </w:r>
      <w:r w:rsidR="000A6BFA" w:rsidRPr="002C19F8">
        <w:rPr>
          <w:rFonts w:asciiTheme="minorHAnsi" w:hAnsiTheme="minorHAnsi" w:cstheme="minorHAnsi"/>
          <w:sz w:val="24"/>
          <w:szCs w:val="24"/>
        </w:rPr>
        <w:t xml:space="preserve"> </w:t>
      </w:r>
      <w:r w:rsidR="001B663B" w:rsidRPr="002C19F8">
        <w:rPr>
          <w:rFonts w:asciiTheme="minorHAnsi" w:hAnsiTheme="minorHAnsi" w:cstheme="minorHAnsi"/>
          <w:sz w:val="24"/>
          <w:szCs w:val="24"/>
        </w:rPr>
        <w:t>Prawa i obowiązki uczniów.</w:t>
      </w:r>
    </w:p>
    <w:p w14:paraId="0EA9FFA8" w14:textId="3EB05765" w:rsidR="00660E78" w:rsidRPr="002C19F8" w:rsidRDefault="00660E78" w:rsidP="0046302F">
      <w:pPr>
        <w:pStyle w:val="Ustp"/>
        <w:keepNext w:val="0"/>
        <w:keepLines w:val="0"/>
        <w:numPr>
          <w:ilvl w:val="2"/>
          <w:numId w:val="267"/>
        </w:numPr>
        <w:rPr>
          <w:rFonts w:asciiTheme="minorHAnsi" w:hAnsiTheme="minorHAnsi" w:cstheme="minorHAnsi"/>
          <w:color w:val="auto"/>
          <w:sz w:val="24"/>
        </w:rPr>
      </w:pPr>
      <w:r w:rsidRPr="002C19F8">
        <w:rPr>
          <w:rFonts w:asciiTheme="minorHAnsi" w:hAnsiTheme="minorHAnsi" w:cstheme="minorHAnsi"/>
          <w:color w:val="auto"/>
          <w:sz w:val="24"/>
        </w:rPr>
        <w:t>Każdy uczeń w szkole ma prawo d</w:t>
      </w:r>
      <w:r w:rsidR="001B663B" w:rsidRPr="002C19F8">
        <w:rPr>
          <w:rFonts w:asciiTheme="minorHAnsi" w:hAnsiTheme="minorHAnsi" w:cstheme="minorHAnsi"/>
          <w:color w:val="auto"/>
          <w:sz w:val="24"/>
        </w:rPr>
        <w:t>o:</w:t>
      </w:r>
    </w:p>
    <w:p w14:paraId="2AC192CB" w14:textId="77777777" w:rsidR="00660E78" w:rsidRPr="002C19F8" w:rsidRDefault="00660E78" w:rsidP="00D200E6">
      <w:pPr>
        <w:pStyle w:val="Punkt"/>
        <w:numPr>
          <w:ilvl w:val="0"/>
          <w:numId w:val="268"/>
        </w:numPr>
      </w:pPr>
      <w:r w:rsidRPr="002C19F8">
        <w:t>wiedzy o prawach i upr</w:t>
      </w:r>
      <w:r w:rsidR="00232790" w:rsidRPr="002C19F8">
        <w:t>awnieniach ucznia;</w:t>
      </w:r>
    </w:p>
    <w:p w14:paraId="5F294984" w14:textId="77777777" w:rsidR="00660E78" w:rsidRPr="002C19F8" w:rsidRDefault="00660E78" w:rsidP="00D200E6">
      <w:pPr>
        <w:pStyle w:val="Punkt"/>
        <w:numPr>
          <w:ilvl w:val="0"/>
          <w:numId w:val="268"/>
        </w:numPr>
      </w:pPr>
      <w:r w:rsidRPr="002C19F8">
        <w:t>dostępu do statutu szkoły oraz innych dokumentów wewnątrzszkolnych;</w:t>
      </w:r>
    </w:p>
    <w:p w14:paraId="4DF629A4" w14:textId="77777777" w:rsidR="00660E78" w:rsidRPr="002C19F8" w:rsidRDefault="00660E78" w:rsidP="00D200E6">
      <w:pPr>
        <w:pStyle w:val="Punkt"/>
        <w:numPr>
          <w:ilvl w:val="0"/>
          <w:numId w:val="268"/>
        </w:numPr>
      </w:pPr>
      <w:r w:rsidRPr="002C19F8">
        <w:t>jawnej i umotywowanej oceny postępów w nauce i zachowania;</w:t>
      </w:r>
    </w:p>
    <w:p w14:paraId="77A84680" w14:textId="77777777" w:rsidR="00660E78" w:rsidRPr="002C19F8" w:rsidRDefault="00660E78" w:rsidP="00D200E6">
      <w:pPr>
        <w:pStyle w:val="Punkt"/>
        <w:numPr>
          <w:ilvl w:val="0"/>
          <w:numId w:val="268"/>
        </w:numPr>
      </w:pPr>
      <w:r w:rsidRPr="002C19F8">
        <w:t>znajomości programów nauczania i wymagań edukacyjnych podlegających ocenianiu;</w:t>
      </w:r>
    </w:p>
    <w:p w14:paraId="0DA5991C" w14:textId="77777777" w:rsidR="00660E78" w:rsidRPr="002C19F8" w:rsidRDefault="00660E78" w:rsidP="00D200E6">
      <w:pPr>
        <w:pStyle w:val="Punkt"/>
        <w:numPr>
          <w:ilvl w:val="0"/>
          <w:numId w:val="268"/>
        </w:numPr>
      </w:pPr>
      <w:r w:rsidRPr="002C19F8">
        <w:t>otrzymywania informacji o podejmowanych w jego sprawach decyzjach np. w</w:t>
      </w:r>
      <w:r w:rsidR="00130C43" w:rsidRPr="002C19F8">
        <w:t> </w:t>
      </w:r>
      <w:r w:rsidRPr="002C19F8">
        <w:t>sprawie promocji, klasyfikowania, karach porządkowych, świadczeń socjalnych;</w:t>
      </w:r>
    </w:p>
    <w:p w14:paraId="24EF7D59" w14:textId="77777777" w:rsidR="00660E78" w:rsidRPr="002C19F8" w:rsidRDefault="00660E78" w:rsidP="00D200E6">
      <w:pPr>
        <w:pStyle w:val="Punkt"/>
        <w:numPr>
          <w:ilvl w:val="0"/>
          <w:numId w:val="268"/>
        </w:numPr>
      </w:pPr>
      <w:r w:rsidRPr="002C19F8">
        <w:t>informacji na temat życia szkolnego, w tym o organizacji zajęć pozalekcyjnych, imprezach szkolnych, rozkładu lekcji;</w:t>
      </w:r>
    </w:p>
    <w:p w14:paraId="12A87F53" w14:textId="77777777" w:rsidR="00660E78" w:rsidRPr="002C19F8" w:rsidRDefault="00660E78" w:rsidP="00D200E6">
      <w:pPr>
        <w:pStyle w:val="Punkt"/>
        <w:numPr>
          <w:ilvl w:val="0"/>
          <w:numId w:val="268"/>
        </w:numPr>
      </w:pPr>
      <w:r w:rsidRPr="002C19F8">
        <w:t>bezpłatnej pomocy psychologiczno-pedagogicznej stosownej do jego potrzeb i</w:t>
      </w:r>
      <w:r w:rsidR="00130C43" w:rsidRPr="002C19F8">
        <w:t> </w:t>
      </w:r>
      <w:r w:rsidRPr="002C19F8">
        <w:t>możliwości organizowanych na zasadach określonych w statucie szkoły;</w:t>
      </w:r>
    </w:p>
    <w:p w14:paraId="65294B46" w14:textId="77777777" w:rsidR="00660E78" w:rsidRPr="002C19F8" w:rsidRDefault="00660E78" w:rsidP="00D200E6">
      <w:pPr>
        <w:pStyle w:val="Punkt"/>
        <w:numPr>
          <w:ilvl w:val="0"/>
          <w:numId w:val="268"/>
        </w:numPr>
      </w:pPr>
      <w:r w:rsidRPr="002C19F8">
        <w:t>wnioskowania i otrzymywania wsparcia w procesie dydaktyczno-wychowawczym;</w:t>
      </w:r>
    </w:p>
    <w:p w14:paraId="7C399823" w14:textId="77777777" w:rsidR="00660E78" w:rsidRPr="002C19F8" w:rsidRDefault="00660E78" w:rsidP="00D200E6">
      <w:pPr>
        <w:pStyle w:val="Punkt"/>
        <w:numPr>
          <w:ilvl w:val="0"/>
          <w:numId w:val="268"/>
        </w:numPr>
      </w:pPr>
      <w:r w:rsidRPr="002C19F8">
        <w:t>wypowiadania się zgodnie z własnym światopoglądem, jeśli nie narusza tym dobra innych;</w:t>
      </w:r>
    </w:p>
    <w:p w14:paraId="488E8381" w14:textId="77777777" w:rsidR="00660E78" w:rsidRPr="002C19F8" w:rsidRDefault="00660E78" w:rsidP="00D200E6">
      <w:pPr>
        <w:pStyle w:val="Punkt"/>
        <w:numPr>
          <w:ilvl w:val="0"/>
          <w:numId w:val="268"/>
        </w:numPr>
      </w:pPr>
      <w:r w:rsidRPr="002C19F8">
        <w:t>wypowiadania opinii na temat programów nauczania i meto</w:t>
      </w:r>
      <w:r w:rsidR="00232790" w:rsidRPr="002C19F8">
        <w:t xml:space="preserve">d nauczania oraz spraw ważnych </w:t>
      </w:r>
      <w:r w:rsidRPr="002C19F8">
        <w:t>w życiu szkoły, klasy, samorządu;</w:t>
      </w:r>
    </w:p>
    <w:p w14:paraId="1E57D165" w14:textId="77777777" w:rsidR="00660E78" w:rsidRPr="002C19F8" w:rsidRDefault="00660E78" w:rsidP="00D200E6">
      <w:pPr>
        <w:pStyle w:val="Punkt"/>
        <w:numPr>
          <w:ilvl w:val="0"/>
          <w:numId w:val="268"/>
        </w:numPr>
      </w:pPr>
      <w:r w:rsidRPr="002C19F8">
        <w:t>przedstawiania stanowiska we własnej sprawie np. w sytuacji konfliktu;</w:t>
      </w:r>
    </w:p>
    <w:p w14:paraId="2A08C7E4" w14:textId="77777777" w:rsidR="00660E78" w:rsidRPr="002C19F8" w:rsidRDefault="00660E78" w:rsidP="00D200E6">
      <w:pPr>
        <w:pStyle w:val="Punkt"/>
        <w:numPr>
          <w:ilvl w:val="0"/>
          <w:numId w:val="268"/>
        </w:numPr>
      </w:pPr>
      <w:r w:rsidRPr="002C19F8">
        <w:t>posiadania i głoszenia bez przeszkód własnych poglądów i opinii na każdy temat, pod warunkiem, że nie narusza praw i godności innych osób;</w:t>
      </w:r>
    </w:p>
    <w:p w14:paraId="2DE93226" w14:textId="77777777" w:rsidR="00660E78" w:rsidRPr="002C19F8" w:rsidRDefault="00660E78" w:rsidP="00D200E6">
      <w:pPr>
        <w:pStyle w:val="Punkt"/>
        <w:numPr>
          <w:ilvl w:val="0"/>
          <w:numId w:val="268"/>
        </w:numPr>
      </w:pPr>
      <w:r w:rsidRPr="002C19F8">
        <w:t>uzewnętrzniania przekonań religijnych i światopoglądowych;</w:t>
      </w:r>
    </w:p>
    <w:p w14:paraId="663597BF" w14:textId="77777777" w:rsidR="00660E78" w:rsidRPr="002C19F8" w:rsidRDefault="00660E78" w:rsidP="00D200E6">
      <w:pPr>
        <w:pStyle w:val="Punkt"/>
        <w:numPr>
          <w:ilvl w:val="0"/>
          <w:numId w:val="268"/>
        </w:numPr>
      </w:pPr>
      <w:r w:rsidRPr="002C19F8">
        <w:t>równego traktowania niezależnie od wyznawanej religii i światopoglądu;</w:t>
      </w:r>
    </w:p>
    <w:p w14:paraId="310B6037" w14:textId="77777777" w:rsidR="00660E78" w:rsidRPr="002C19F8" w:rsidRDefault="00660E78" w:rsidP="00D200E6">
      <w:pPr>
        <w:pStyle w:val="Punkt"/>
        <w:numPr>
          <w:ilvl w:val="0"/>
          <w:numId w:val="268"/>
        </w:numPr>
      </w:pPr>
      <w:r w:rsidRPr="002C19F8">
        <w:t>ochrony przed wszelkimi formami przemocy fizycznej lub psychicznej, krzywdy, złego traktowania lub wyzysku;</w:t>
      </w:r>
    </w:p>
    <w:p w14:paraId="1C76F20D" w14:textId="77777777" w:rsidR="00660E78" w:rsidRPr="002C19F8" w:rsidRDefault="00660E78" w:rsidP="00D200E6">
      <w:pPr>
        <w:pStyle w:val="Punkt"/>
        <w:numPr>
          <w:ilvl w:val="0"/>
          <w:numId w:val="268"/>
        </w:numPr>
      </w:pPr>
      <w:r w:rsidRPr="002C19F8">
        <w:t>poszanowania własnej godności;</w:t>
      </w:r>
    </w:p>
    <w:p w14:paraId="1A30AEEC" w14:textId="77777777" w:rsidR="00660E78" w:rsidRPr="002C19F8" w:rsidRDefault="00660E78" w:rsidP="00D200E6">
      <w:pPr>
        <w:pStyle w:val="Punkt"/>
        <w:numPr>
          <w:ilvl w:val="0"/>
          <w:numId w:val="268"/>
        </w:numPr>
      </w:pPr>
      <w:r w:rsidRPr="002C19F8">
        <w:t>opieki w czasie zajęć organizowanych w szkole;</w:t>
      </w:r>
    </w:p>
    <w:p w14:paraId="58B3512D" w14:textId="77777777" w:rsidR="00660E78" w:rsidRPr="002C19F8" w:rsidRDefault="00660E78" w:rsidP="00D200E6">
      <w:pPr>
        <w:pStyle w:val="Punkt"/>
        <w:numPr>
          <w:ilvl w:val="0"/>
          <w:numId w:val="268"/>
        </w:numPr>
      </w:pPr>
      <w:r w:rsidRPr="002C19F8">
        <w:t>pomocy w przygotowaniu do konkursów i olimpiad przedmiotowych;</w:t>
      </w:r>
    </w:p>
    <w:p w14:paraId="723E0316" w14:textId="77777777" w:rsidR="00660E78" w:rsidRPr="002C19F8" w:rsidRDefault="00660E78" w:rsidP="00D200E6">
      <w:pPr>
        <w:pStyle w:val="Punkt"/>
        <w:numPr>
          <w:ilvl w:val="0"/>
          <w:numId w:val="268"/>
        </w:numPr>
      </w:pPr>
      <w:r w:rsidRPr="002C19F8">
        <w:rPr>
          <w:bCs/>
        </w:rPr>
        <w:t>b</w:t>
      </w:r>
      <w:r w:rsidRPr="002C19F8">
        <w:t>yć wybieranym i brać udział w wyborach do Samorządu;</w:t>
      </w:r>
    </w:p>
    <w:p w14:paraId="500957BB" w14:textId="77777777" w:rsidR="00660E78" w:rsidRPr="002C19F8" w:rsidRDefault="00660E78" w:rsidP="00D200E6">
      <w:pPr>
        <w:pStyle w:val="Punkt"/>
        <w:numPr>
          <w:ilvl w:val="0"/>
          <w:numId w:val="268"/>
        </w:numPr>
      </w:pPr>
      <w:r w:rsidRPr="002C19F8">
        <w:rPr>
          <w:bCs/>
        </w:rPr>
        <w:t>w</w:t>
      </w:r>
      <w:r w:rsidRPr="002C19F8">
        <w:t>ypoczynku podczas przerw świątecznych i ferii szkolnych bez konieczności odrabiania pracy domowej;</w:t>
      </w:r>
    </w:p>
    <w:p w14:paraId="11777AC7" w14:textId="77777777" w:rsidR="00660E78" w:rsidRPr="002C19F8" w:rsidRDefault="00660E78" w:rsidP="00D200E6">
      <w:pPr>
        <w:pStyle w:val="Punkt"/>
        <w:numPr>
          <w:ilvl w:val="0"/>
          <w:numId w:val="268"/>
        </w:numPr>
      </w:pPr>
      <w:r w:rsidRPr="002C19F8">
        <w:rPr>
          <w:bCs/>
        </w:rPr>
        <w:t>z</w:t>
      </w:r>
      <w:r w:rsidRPr="002C19F8">
        <w:t>wracania się do Dyrekcji, wychowawcy klasy i nauczycieli w sprawach osobistych oraz oczekiwania pomocy, odpowiedzi i wyjaśnień;</w:t>
      </w:r>
    </w:p>
    <w:p w14:paraId="2FADCF9A" w14:textId="77777777" w:rsidR="00660E78" w:rsidRPr="002C19F8" w:rsidRDefault="00660E78" w:rsidP="00D200E6">
      <w:pPr>
        <w:pStyle w:val="Punkt"/>
        <w:numPr>
          <w:ilvl w:val="0"/>
          <w:numId w:val="268"/>
        </w:numPr>
      </w:pPr>
      <w:r w:rsidRPr="002C19F8">
        <w:rPr>
          <w:bCs/>
        </w:rPr>
        <w:t>k</w:t>
      </w:r>
      <w:r w:rsidRPr="002C19F8">
        <w:t xml:space="preserve">orzystania z bazy Szkoły podczas zajęć lekcyjnych i pozalekcyjnych według zasad określonych przez </w:t>
      </w:r>
      <w:r w:rsidR="00625510" w:rsidRPr="002C19F8">
        <w:t>Dyrektor</w:t>
      </w:r>
      <w:r w:rsidR="003908BE" w:rsidRPr="002C19F8">
        <w:t>a</w:t>
      </w:r>
      <w:r w:rsidRPr="002C19F8">
        <w:t xml:space="preserve"> Szkoły;</w:t>
      </w:r>
    </w:p>
    <w:p w14:paraId="3A022056" w14:textId="3623446C" w:rsidR="00660E78" w:rsidRPr="002C19F8" w:rsidRDefault="00660E78" w:rsidP="00D200E6">
      <w:pPr>
        <w:pStyle w:val="Punkt"/>
        <w:numPr>
          <w:ilvl w:val="0"/>
          <w:numId w:val="268"/>
        </w:numPr>
      </w:pPr>
      <w:r w:rsidRPr="002C19F8">
        <w:t xml:space="preserve">przestrzegania zasad kultury </w:t>
      </w:r>
      <w:r w:rsidR="001B663B" w:rsidRPr="002C19F8">
        <w:t>i współżycia społecznego, w tym</w:t>
      </w:r>
      <w:r w:rsidRPr="002C19F8">
        <w:t>:</w:t>
      </w:r>
    </w:p>
    <w:p w14:paraId="7E9F5177" w14:textId="0EEC17BD" w:rsidR="00660E78" w:rsidRPr="002C19F8" w:rsidRDefault="00660E78" w:rsidP="001B663B">
      <w:pPr>
        <w:pStyle w:val="Litera"/>
        <w:keepNext w:val="0"/>
        <w:keepLines w:val="0"/>
        <w:numPr>
          <w:ilvl w:val="0"/>
          <w:numId w:val="269"/>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okazywan</w:t>
      </w:r>
      <w:r w:rsidR="001B663B" w:rsidRPr="002C19F8">
        <w:rPr>
          <w:rFonts w:asciiTheme="minorHAnsi" w:hAnsiTheme="minorHAnsi" w:cstheme="minorHAnsi"/>
          <w:color w:val="auto"/>
          <w:sz w:val="24"/>
          <w:szCs w:val="24"/>
        </w:rPr>
        <w:t>ia szacunku dorosłym i kolegom,</w:t>
      </w:r>
    </w:p>
    <w:p w14:paraId="41053459" w14:textId="121F01E1" w:rsidR="00660E78" w:rsidRPr="002C19F8" w:rsidRDefault="00660E78" w:rsidP="001B663B">
      <w:pPr>
        <w:pStyle w:val="Litera"/>
        <w:keepNext w:val="0"/>
        <w:keepLines w:val="0"/>
        <w:numPr>
          <w:ilvl w:val="0"/>
          <w:numId w:val="269"/>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szanowania godności osobistej, pog</w:t>
      </w:r>
      <w:r w:rsidR="001B663B" w:rsidRPr="002C19F8">
        <w:rPr>
          <w:rFonts w:asciiTheme="minorHAnsi" w:hAnsiTheme="minorHAnsi" w:cstheme="minorHAnsi"/>
          <w:color w:val="auto"/>
          <w:sz w:val="24"/>
          <w:szCs w:val="24"/>
        </w:rPr>
        <w:t>lądów i przekonań innych ludzi,</w:t>
      </w:r>
    </w:p>
    <w:p w14:paraId="7FB60661" w14:textId="77777777" w:rsidR="00660E78" w:rsidRPr="002C19F8" w:rsidRDefault="00660E78" w:rsidP="001B663B">
      <w:pPr>
        <w:pStyle w:val="Litera"/>
        <w:keepNext w:val="0"/>
        <w:keepLines w:val="0"/>
        <w:numPr>
          <w:ilvl w:val="0"/>
          <w:numId w:val="269"/>
        </w:numPr>
        <w:spacing w:after="120"/>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przeciwstawiania się przejawom brutalności i wulgarności;</w:t>
      </w:r>
    </w:p>
    <w:p w14:paraId="051FC575" w14:textId="607FCB10" w:rsidR="00660E78" w:rsidRPr="002C19F8" w:rsidRDefault="00660E78" w:rsidP="00D200E6">
      <w:pPr>
        <w:pStyle w:val="Punkt"/>
        <w:numPr>
          <w:ilvl w:val="0"/>
          <w:numId w:val="268"/>
        </w:numPr>
      </w:pPr>
      <w:r w:rsidRPr="002C19F8">
        <w:t>przestrzegać zasad higieny osobistej, dbać o estetykę ubioru oraz indywidualnie dobranej fryzury;</w:t>
      </w:r>
    </w:p>
    <w:p w14:paraId="2EE6C3B1" w14:textId="4E356D90" w:rsidR="00660E78" w:rsidRPr="002C19F8" w:rsidRDefault="00660E78" w:rsidP="00D200E6">
      <w:pPr>
        <w:pStyle w:val="Punkt"/>
        <w:numPr>
          <w:ilvl w:val="0"/>
          <w:numId w:val="268"/>
        </w:numPr>
      </w:pPr>
      <w:r w:rsidRPr="002C19F8">
        <w:t>przestrzegania postanowień zawartych w statucie.</w:t>
      </w:r>
    </w:p>
    <w:p w14:paraId="65EE1AE4" w14:textId="25BC291D" w:rsidR="00660E78" w:rsidRPr="002C19F8" w:rsidRDefault="00660E78" w:rsidP="001B663B">
      <w:pPr>
        <w:pStyle w:val="Ustp"/>
        <w:keepNext w:val="0"/>
        <w:keepLines w:val="0"/>
        <w:numPr>
          <w:ilvl w:val="2"/>
          <w:numId w:val="267"/>
        </w:numPr>
        <w:ind w:left="0"/>
        <w:jc w:val="left"/>
        <w:rPr>
          <w:rFonts w:asciiTheme="minorHAnsi" w:hAnsiTheme="minorHAnsi" w:cstheme="minorHAnsi"/>
          <w:color w:val="auto"/>
          <w:sz w:val="24"/>
        </w:rPr>
      </w:pPr>
      <w:r w:rsidRPr="002C19F8">
        <w:rPr>
          <w:rFonts w:asciiTheme="minorHAnsi" w:hAnsiTheme="minorHAnsi" w:cstheme="minorHAnsi"/>
          <w:color w:val="auto"/>
          <w:sz w:val="24"/>
        </w:rPr>
        <w:t>Każdemu uczniowi oraz jego rodzicom przysługuje prawo złożenia skargi w przypadku naruszenia praw ucznia.</w:t>
      </w:r>
    </w:p>
    <w:p w14:paraId="7A8A8281" w14:textId="77777777" w:rsidR="00660E78" w:rsidRPr="002C19F8" w:rsidRDefault="00660E78" w:rsidP="001B663B">
      <w:pPr>
        <w:pStyle w:val="Ustp"/>
        <w:keepNext w:val="0"/>
        <w:keepLines w:val="0"/>
        <w:numPr>
          <w:ilvl w:val="2"/>
          <w:numId w:val="267"/>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Skargę w formie pisemnej składa się do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szkoły w ciągu 14 dniu od wystąpienia naruszenia praw ucznia.</w:t>
      </w:r>
    </w:p>
    <w:p w14:paraId="2EBD7B5C" w14:textId="77777777" w:rsidR="00660E78" w:rsidRPr="002C19F8" w:rsidRDefault="00660E78" w:rsidP="001B663B">
      <w:pPr>
        <w:pStyle w:val="Ustp"/>
        <w:keepNext w:val="0"/>
        <w:keepLines w:val="0"/>
        <w:numPr>
          <w:ilvl w:val="2"/>
          <w:numId w:val="267"/>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W przypadku gdy osobą naruszającą prawa ucznia jest </w:t>
      </w:r>
      <w:r w:rsidR="00625510"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skargę składa się do Kuratora Oświaty w Łodzi za pośrednictwem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szkoły w terminie 14 dni od wystąpienia sytuacji naruszającej prawa ucznia.</w:t>
      </w:r>
    </w:p>
    <w:p w14:paraId="363252DC" w14:textId="3B6E5A0F" w:rsidR="00660E78" w:rsidRPr="002C19F8" w:rsidRDefault="001B663B" w:rsidP="001B663B">
      <w:pPr>
        <w:pStyle w:val="Ustp"/>
        <w:keepNext w:val="0"/>
        <w:keepLines w:val="0"/>
        <w:numPr>
          <w:ilvl w:val="2"/>
          <w:numId w:val="267"/>
        </w:numPr>
        <w:ind w:left="0"/>
        <w:jc w:val="left"/>
        <w:rPr>
          <w:rFonts w:asciiTheme="minorHAnsi" w:hAnsiTheme="minorHAnsi" w:cstheme="minorHAnsi"/>
          <w:color w:val="auto"/>
          <w:sz w:val="24"/>
        </w:rPr>
      </w:pPr>
      <w:r w:rsidRPr="002C19F8">
        <w:rPr>
          <w:rFonts w:asciiTheme="minorHAnsi" w:hAnsiTheme="minorHAnsi" w:cstheme="minorHAnsi"/>
          <w:color w:val="auto"/>
          <w:sz w:val="24"/>
        </w:rPr>
        <w:t>Uczeń w szkole ma obowiązek:</w:t>
      </w:r>
    </w:p>
    <w:p w14:paraId="43A1A4FA" w14:textId="6B573A5E" w:rsidR="00660E78" w:rsidRPr="002C19F8" w:rsidRDefault="00660E78" w:rsidP="00D200E6">
      <w:pPr>
        <w:pStyle w:val="Punkt"/>
        <w:numPr>
          <w:ilvl w:val="0"/>
          <w:numId w:val="270"/>
        </w:numPr>
      </w:pPr>
      <w:r w:rsidRPr="002C19F8">
        <w:t>przestrzegania zasad kultury i współżycia;</w:t>
      </w:r>
    </w:p>
    <w:p w14:paraId="2B42E99B" w14:textId="77777777" w:rsidR="00660E78" w:rsidRPr="002C19F8" w:rsidRDefault="00660E78" w:rsidP="00D200E6">
      <w:pPr>
        <w:pStyle w:val="Punkt"/>
        <w:numPr>
          <w:ilvl w:val="0"/>
          <w:numId w:val="270"/>
        </w:numPr>
      </w:pPr>
      <w:r w:rsidRPr="002C19F8">
        <w:t>dbania o honor i tradycje szkoły;</w:t>
      </w:r>
    </w:p>
    <w:p w14:paraId="4108B088" w14:textId="77777777" w:rsidR="00660E78" w:rsidRPr="002C19F8" w:rsidRDefault="00660E78" w:rsidP="00D200E6">
      <w:pPr>
        <w:pStyle w:val="Punkt"/>
        <w:numPr>
          <w:ilvl w:val="0"/>
          <w:numId w:val="270"/>
        </w:numPr>
      </w:pPr>
      <w:r w:rsidRPr="002C19F8">
        <w:t xml:space="preserve">podporządkowania się zaleceniom i zarządzeniom </w:t>
      </w:r>
      <w:r w:rsidR="00625510" w:rsidRPr="002C19F8">
        <w:t>Dyrektor</w:t>
      </w:r>
      <w:r w:rsidR="003908BE" w:rsidRPr="002C19F8">
        <w:t>a</w:t>
      </w:r>
      <w:r w:rsidRPr="002C19F8">
        <w:t xml:space="preserve"> szkoły oraz rady pedagogicznej;</w:t>
      </w:r>
    </w:p>
    <w:p w14:paraId="0569275A" w14:textId="77777777" w:rsidR="00660E78" w:rsidRPr="002C19F8" w:rsidRDefault="00660E78" w:rsidP="00D200E6">
      <w:pPr>
        <w:pStyle w:val="Punkt"/>
        <w:numPr>
          <w:ilvl w:val="0"/>
          <w:numId w:val="270"/>
        </w:numPr>
      </w:pPr>
      <w:r w:rsidRPr="002C19F8">
        <w:t>okazywania szacunku nauczycielom, wychowawcom, pracownikom szkoły i</w:t>
      </w:r>
      <w:r w:rsidR="00130C43" w:rsidRPr="002C19F8">
        <w:t> </w:t>
      </w:r>
      <w:r w:rsidRPr="002C19F8">
        <w:t>wszystkim ludziom poprzez społecznie akceptowane formy;</w:t>
      </w:r>
    </w:p>
    <w:p w14:paraId="2E176849" w14:textId="1B6456BF" w:rsidR="00660E78" w:rsidRPr="002C19F8" w:rsidRDefault="00660E78" w:rsidP="00D200E6">
      <w:pPr>
        <w:pStyle w:val="Punkt"/>
        <w:numPr>
          <w:ilvl w:val="0"/>
          <w:numId w:val="270"/>
        </w:numPr>
      </w:pPr>
      <w:r w:rsidRPr="002C19F8">
        <w:t>posiadać legitymację szkolną.</w:t>
      </w:r>
    </w:p>
    <w:p w14:paraId="53088206" w14:textId="4DDD72F1" w:rsidR="00660E78" w:rsidRPr="002C19F8" w:rsidRDefault="001864BC" w:rsidP="001B663B">
      <w:pPr>
        <w:pStyle w:val="Paragraf"/>
        <w:numPr>
          <w:ilvl w:val="0"/>
          <w:numId w:val="0"/>
        </w:numPr>
        <w:spacing w:after="120"/>
        <w:ind w:left="567"/>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106 </w:t>
      </w:r>
      <w:r w:rsidRPr="002C19F8">
        <w:rPr>
          <w:rFonts w:asciiTheme="minorHAnsi" w:eastAsia="Times New Roman" w:hAnsiTheme="minorHAnsi" w:cstheme="minorHAnsi"/>
          <w:b/>
          <w:bCs/>
          <w:sz w:val="24"/>
          <w:szCs w:val="24"/>
        </w:rPr>
        <w:t>.</w:t>
      </w:r>
      <w:r w:rsidR="00660E78" w:rsidRPr="002C19F8">
        <w:rPr>
          <w:rFonts w:asciiTheme="minorHAnsi" w:hAnsiTheme="minorHAnsi" w:cstheme="minorHAnsi"/>
          <w:b/>
          <w:sz w:val="24"/>
          <w:szCs w:val="24"/>
        </w:rPr>
        <w:t>1</w:t>
      </w:r>
      <w:r w:rsidRPr="002C19F8">
        <w:rPr>
          <w:rFonts w:asciiTheme="minorHAnsi" w:hAnsiTheme="minorHAnsi" w:cstheme="minorHAnsi"/>
          <w:b/>
          <w:sz w:val="24"/>
          <w:szCs w:val="24"/>
        </w:rPr>
        <w:t>.</w:t>
      </w:r>
      <w:r w:rsidR="00660E78" w:rsidRPr="002C19F8">
        <w:rPr>
          <w:rFonts w:asciiTheme="minorHAnsi" w:hAnsiTheme="minorHAnsi" w:cstheme="minorHAnsi"/>
          <w:sz w:val="24"/>
          <w:szCs w:val="24"/>
        </w:rPr>
        <w:t xml:space="preserve"> Uczeń zwolniony z udziału w lekcjach wychowania fizycznego i z pracy przy komputerze na zajęciach informatyki lub drugiego języka ma prawo do zwolnienia z</w:t>
      </w:r>
      <w:r w:rsidR="00130C43" w:rsidRPr="002C19F8">
        <w:rPr>
          <w:rFonts w:asciiTheme="minorHAnsi" w:hAnsiTheme="minorHAnsi" w:cstheme="minorHAnsi"/>
          <w:sz w:val="24"/>
          <w:szCs w:val="24"/>
        </w:rPr>
        <w:t> </w:t>
      </w:r>
      <w:r w:rsidR="00660E78" w:rsidRPr="002C19F8">
        <w:rPr>
          <w:rFonts w:asciiTheme="minorHAnsi" w:hAnsiTheme="minorHAnsi" w:cstheme="minorHAnsi"/>
          <w:sz w:val="24"/>
          <w:szCs w:val="24"/>
        </w:rPr>
        <w:t>zajęć z tego pr</w:t>
      </w:r>
      <w:r w:rsidR="00294337" w:rsidRPr="002C19F8">
        <w:rPr>
          <w:rFonts w:asciiTheme="minorHAnsi" w:hAnsiTheme="minorHAnsi" w:cstheme="minorHAnsi"/>
          <w:sz w:val="24"/>
          <w:szCs w:val="24"/>
        </w:rPr>
        <w:t xml:space="preserve">zedmiotu jeżeli </w:t>
      </w:r>
      <w:r w:rsidR="00660E78" w:rsidRPr="002C19F8">
        <w:rPr>
          <w:rFonts w:asciiTheme="minorHAnsi" w:hAnsiTheme="minorHAnsi" w:cstheme="minorHAnsi"/>
          <w:sz w:val="24"/>
          <w:szCs w:val="24"/>
        </w:rPr>
        <w:t xml:space="preserve">rodzice ucznia wystąpią z podaniem do </w:t>
      </w:r>
      <w:r w:rsidR="00625510"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660E78" w:rsidRPr="002C19F8">
        <w:rPr>
          <w:rFonts w:asciiTheme="minorHAnsi" w:hAnsiTheme="minorHAnsi" w:cstheme="minorHAnsi"/>
          <w:sz w:val="24"/>
          <w:szCs w:val="24"/>
        </w:rPr>
        <w:t xml:space="preserve"> Szkoły, w którym wyraźnie zaznaczą, że przejmują odpowiedzialność za ucznia w czasie </w:t>
      </w:r>
      <w:r w:rsidR="001B663B" w:rsidRPr="002C19F8">
        <w:rPr>
          <w:rFonts w:asciiTheme="minorHAnsi" w:hAnsiTheme="minorHAnsi" w:cstheme="minorHAnsi"/>
          <w:sz w:val="24"/>
          <w:szCs w:val="24"/>
        </w:rPr>
        <w:t>jego nieobecności na zajęciach.</w:t>
      </w:r>
    </w:p>
    <w:p w14:paraId="0871014A" w14:textId="20F2B069" w:rsidR="00294337" w:rsidRPr="002C19F8" w:rsidRDefault="00660E78" w:rsidP="001B663B">
      <w:pPr>
        <w:pStyle w:val="Ustp"/>
        <w:keepNext w:val="0"/>
        <w:keepLines w:val="0"/>
        <w:numPr>
          <w:ilvl w:val="2"/>
          <w:numId w:val="69"/>
        </w:numPr>
        <w:ind w:left="0" w:firstLine="709"/>
        <w:jc w:val="left"/>
        <w:rPr>
          <w:rFonts w:asciiTheme="minorHAnsi" w:hAnsiTheme="minorHAnsi" w:cstheme="minorHAnsi"/>
          <w:b/>
          <w:bCs/>
          <w:color w:val="auto"/>
          <w:sz w:val="24"/>
        </w:rPr>
      </w:pPr>
      <w:r w:rsidRPr="002C19F8">
        <w:rPr>
          <w:rFonts w:asciiTheme="minorHAnsi" w:hAnsiTheme="minorHAnsi" w:cstheme="minorHAnsi"/>
          <w:color w:val="auto"/>
          <w:sz w:val="24"/>
        </w:rPr>
        <w:t xml:space="preserve">Uczeń zwolniony z udziału na lekcjach wychowania fizycznego i z pracy przy komputerze na zajęciach informatyki lub języka ma obowiązek uczęszczać na lekcje tego </w:t>
      </w:r>
      <w:r w:rsidR="00294337" w:rsidRPr="002C19F8">
        <w:rPr>
          <w:rFonts w:asciiTheme="minorHAnsi" w:hAnsiTheme="minorHAnsi" w:cstheme="minorHAnsi"/>
          <w:color w:val="auto"/>
          <w:sz w:val="24"/>
        </w:rPr>
        <w:t>przedmiotu.</w:t>
      </w:r>
    </w:p>
    <w:p w14:paraId="724B36F1" w14:textId="77777777" w:rsidR="00660E78" w:rsidRPr="002C19F8" w:rsidRDefault="00660E78" w:rsidP="001B663B">
      <w:pPr>
        <w:pStyle w:val="Ustp"/>
        <w:keepNext w:val="0"/>
        <w:keepLines w:val="0"/>
        <w:numPr>
          <w:ilvl w:val="2"/>
          <w:numId w:val="355"/>
        </w:numPr>
        <w:jc w:val="left"/>
        <w:rPr>
          <w:rFonts w:asciiTheme="minorHAnsi" w:hAnsiTheme="minorHAnsi" w:cstheme="minorHAnsi"/>
          <w:b/>
          <w:bCs/>
          <w:color w:val="auto"/>
          <w:sz w:val="24"/>
        </w:rPr>
      </w:pPr>
      <w:r w:rsidRPr="002C19F8">
        <w:rPr>
          <w:rFonts w:asciiTheme="minorHAnsi" w:hAnsiTheme="minorHAnsi" w:cstheme="minorHAnsi"/>
          <w:color w:val="auto"/>
          <w:sz w:val="24"/>
        </w:rPr>
        <w:t xml:space="preserve">Uczeń nabiera uprawnień do zwolnienia z udziału w zajęciach  wychowania fizycznego, informatyki, drugiego języka po otrzymaniu decyzji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Szkoły</w:t>
      </w:r>
      <w:r w:rsidRPr="002C19F8">
        <w:rPr>
          <w:rFonts w:asciiTheme="minorHAnsi" w:hAnsiTheme="minorHAnsi" w:cstheme="minorHAnsi"/>
          <w:bCs/>
          <w:color w:val="auto"/>
          <w:sz w:val="24"/>
        </w:rPr>
        <w:t>.</w:t>
      </w:r>
    </w:p>
    <w:p w14:paraId="4A87AB32" w14:textId="632E3D50" w:rsidR="00660E78" w:rsidRPr="002C19F8" w:rsidRDefault="001864BC" w:rsidP="001B663B">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107. </w:t>
      </w:r>
      <w:r w:rsidR="001B663B" w:rsidRPr="002C19F8">
        <w:rPr>
          <w:rFonts w:asciiTheme="minorHAnsi" w:hAnsiTheme="minorHAnsi" w:cstheme="minorHAnsi"/>
          <w:sz w:val="24"/>
          <w:szCs w:val="24"/>
        </w:rPr>
        <w:t>W ostatnim tygodniu nauki</w:t>
      </w:r>
      <w:r w:rsidR="00660E78" w:rsidRPr="002C19F8">
        <w:rPr>
          <w:rFonts w:asciiTheme="minorHAnsi" w:hAnsiTheme="minorHAnsi" w:cstheme="minorHAnsi"/>
          <w:sz w:val="24"/>
          <w:szCs w:val="24"/>
        </w:rPr>
        <w:t xml:space="preserve"> (V klasa i zmiana szkoły) uczeń ma obowiązek rozliczyć się ze szkołą. Potwierdzeniem rozliczenia jest wypełniona karta obiegowa.</w:t>
      </w:r>
    </w:p>
    <w:p w14:paraId="51BF6984" w14:textId="0D82BA40" w:rsidR="00660E78" w:rsidRPr="002C19F8" w:rsidRDefault="001864BC" w:rsidP="001B663B">
      <w:pPr>
        <w:pStyle w:val="Paragraf"/>
        <w:numPr>
          <w:ilvl w:val="0"/>
          <w:numId w:val="0"/>
        </w:numPr>
        <w:ind w:left="426"/>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108. </w:t>
      </w:r>
      <w:r w:rsidR="000A6BFA" w:rsidRPr="002C19F8">
        <w:rPr>
          <w:rFonts w:asciiTheme="minorHAnsi" w:hAnsiTheme="minorHAnsi" w:cstheme="minorHAnsi"/>
          <w:b/>
          <w:sz w:val="24"/>
          <w:szCs w:val="24"/>
        </w:rPr>
        <w:t>1</w:t>
      </w:r>
      <w:r w:rsidR="000A6BFA" w:rsidRPr="002C19F8">
        <w:rPr>
          <w:rFonts w:asciiTheme="minorHAnsi" w:hAnsiTheme="minorHAnsi" w:cstheme="minorHAnsi"/>
          <w:sz w:val="24"/>
          <w:szCs w:val="24"/>
        </w:rPr>
        <w:t xml:space="preserve">. </w:t>
      </w:r>
      <w:r w:rsidR="00660E78" w:rsidRPr="002C19F8">
        <w:rPr>
          <w:rFonts w:asciiTheme="minorHAnsi" w:hAnsiTheme="minorHAnsi" w:cstheme="minorHAnsi"/>
          <w:sz w:val="24"/>
          <w:szCs w:val="24"/>
        </w:rPr>
        <w:t>Uczniom nie wolno:</w:t>
      </w:r>
    </w:p>
    <w:p w14:paraId="373FCA51" w14:textId="428A57D8" w:rsidR="00660E78" w:rsidRPr="002C19F8" w:rsidRDefault="00660E78" w:rsidP="001B663B">
      <w:pPr>
        <w:pStyle w:val="Ustp"/>
        <w:keepNext w:val="0"/>
        <w:keepLines w:val="0"/>
        <w:numPr>
          <w:ilvl w:val="2"/>
          <w:numId w:val="271"/>
        </w:numPr>
        <w:jc w:val="left"/>
        <w:rPr>
          <w:rFonts w:asciiTheme="minorHAnsi" w:hAnsiTheme="minorHAnsi" w:cstheme="minorHAnsi"/>
          <w:color w:val="auto"/>
          <w:sz w:val="24"/>
        </w:rPr>
      </w:pPr>
      <w:r w:rsidRPr="002C19F8">
        <w:rPr>
          <w:rFonts w:asciiTheme="minorHAnsi" w:hAnsiTheme="minorHAnsi" w:cstheme="minorHAnsi"/>
          <w:color w:val="auto"/>
          <w:sz w:val="24"/>
        </w:rPr>
        <w:t>Przebywać w szkole pod wpływem alkoholu, narkotyków i innych środków o</w:t>
      </w:r>
      <w:r w:rsidR="00130C43" w:rsidRPr="002C19F8">
        <w:rPr>
          <w:rFonts w:asciiTheme="minorHAnsi" w:hAnsiTheme="minorHAnsi" w:cstheme="minorHAnsi"/>
          <w:color w:val="auto"/>
          <w:sz w:val="24"/>
        </w:rPr>
        <w:t> </w:t>
      </w:r>
      <w:r w:rsidR="001B663B" w:rsidRPr="002C19F8">
        <w:rPr>
          <w:rFonts w:asciiTheme="minorHAnsi" w:hAnsiTheme="minorHAnsi" w:cstheme="minorHAnsi"/>
          <w:color w:val="auto"/>
          <w:sz w:val="24"/>
        </w:rPr>
        <w:t>podobnym działaniu.</w:t>
      </w:r>
    </w:p>
    <w:p w14:paraId="25414557" w14:textId="77777777" w:rsidR="00660E78" w:rsidRPr="002C19F8" w:rsidRDefault="00660E78" w:rsidP="001B663B">
      <w:pPr>
        <w:pStyle w:val="Ustp"/>
        <w:keepNext w:val="0"/>
        <w:keepLines w:val="0"/>
        <w:numPr>
          <w:ilvl w:val="2"/>
          <w:numId w:val="271"/>
        </w:numPr>
        <w:ind w:left="0"/>
        <w:jc w:val="left"/>
        <w:rPr>
          <w:rFonts w:asciiTheme="minorHAnsi" w:hAnsiTheme="minorHAnsi" w:cstheme="minorHAnsi"/>
          <w:color w:val="auto"/>
          <w:sz w:val="24"/>
        </w:rPr>
      </w:pPr>
      <w:r w:rsidRPr="002C19F8">
        <w:rPr>
          <w:rFonts w:asciiTheme="minorHAnsi" w:hAnsiTheme="minorHAnsi" w:cstheme="minorHAnsi"/>
          <w:color w:val="auto"/>
          <w:sz w:val="24"/>
        </w:rPr>
        <w:t>Wnosić na teren szkoły alkoholu,</w:t>
      </w:r>
      <w:r w:rsidR="009A439D" w:rsidRPr="002C19F8">
        <w:rPr>
          <w:rFonts w:asciiTheme="minorHAnsi" w:hAnsiTheme="minorHAnsi" w:cstheme="minorHAnsi"/>
          <w:color w:val="auto"/>
          <w:sz w:val="24"/>
        </w:rPr>
        <w:t xml:space="preserve"> papierosów, e-papierpsów,</w:t>
      </w:r>
      <w:r w:rsidRPr="002C19F8">
        <w:rPr>
          <w:rFonts w:asciiTheme="minorHAnsi" w:hAnsiTheme="minorHAnsi" w:cstheme="minorHAnsi"/>
          <w:color w:val="auto"/>
          <w:sz w:val="24"/>
        </w:rPr>
        <w:t xml:space="preserve"> narkotyków i innych środków o podobnym działaniu.</w:t>
      </w:r>
    </w:p>
    <w:p w14:paraId="540DF21F" w14:textId="77777777" w:rsidR="00660E78" w:rsidRPr="002C19F8" w:rsidRDefault="00660E78" w:rsidP="001B663B">
      <w:pPr>
        <w:pStyle w:val="Ustp"/>
        <w:keepNext w:val="0"/>
        <w:keepLines w:val="0"/>
        <w:numPr>
          <w:ilvl w:val="2"/>
          <w:numId w:val="271"/>
        </w:numPr>
        <w:ind w:left="0"/>
        <w:jc w:val="left"/>
        <w:rPr>
          <w:rFonts w:asciiTheme="minorHAnsi" w:hAnsiTheme="minorHAnsi" w:cstheme="minorHAnsi"/>
          <w:color w:val="auto"/>
          <w:sz w:val="24"/>
        </w:rPr>
      </w:pPr>
      <w:r w:rsidRPr="002C19F8">
        <w:rPr>
          <w:rFonts w:asciiTheme="minorHAnsi" w:hAnsiTheme="minorHAnsi" w:cstheme="minorHAnsi"/>
          <w:color w:val="auto"/>
          <w:sz w:val="24"/>
        </w:rPr>
        <w:t>Wnosić na teren szkoły przedmiotów i substancji zagrażających zdrowiu i życiu.</w:t>
      </w:r>
    </w:p>
    <w:p w14:paraId="360E6F19" w14:textId="77777777" w:rsidR="00660E78" w:rsidRPr="002C19F8" w:rsidRDefault="00660E78" w:rsidP="001B663B">
      <w:pPr>
        <w:pStyle w:val="Ustp"/>
        <w:keepNext w:val="0"/>
        <w:keepLines w:val="0"/>
        <w:numPr>
          <w:ilvl w:val="2"/>
          <w:numId w:val="271"/>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 Wychodzić </w:t>
      </w:r>
      <w:r w:rsidR="005232AD" w:rsidRPr="002C19F8">
        <w:rPr>
          <w:rFonts w:asciiTheme="minorHAnsi" w:hAnsiTheme="minorHAnsi" w:cstheme="minorHAnsi"/>
          <w:color w:val="auto"/>
          <w:sz w:val="24"/>
        </w:rPr>
        <w:t xml:space="preserve">w czasie trwania planowych zajęć </w:t>
      </w:r>
      <w:r w:rsidRPr="002C19F8">
        <w:rPr>
          <w:rFonts w:asciiTheme="minorHAnsi" w:hAnsiTheme="minorHAnsi" w:cstheme="minorHAnsi"/>
          <w:color w:val="auto"/>
          <w:sz w:val="24"/>
        </w:rPr>
        <w:t>poza teren szkoły</w:t>
      </w:r>
      <w:r w:rsidR="005232AD" w:rsidRPr="002C19F8">
        <w:rPr>
          <w:rFonts w:asciiTheme="minorHAnsi" w:hAnsiTheme="minorHAnsi" w:cstheme="minorHAnsi"/>
          <w:color w:val="auto"/>
          <w:sz w:val="24"/>
        </w:rPr>
        <w:t xml:space="preserve"> wyznaczony ogrodzeniem</w:t>
      </w:r>
      <w:r w:rsidRPr="002C19F8">
        <w:rPr>
          <w:rFonts w:asciiTheme="minorHAnsi" w:hAnsiTheme="minorHAnsi" w:cstheme="minorHAnsi"/>
          <w:color w:val="auto"/>
          <w:sz w:val="24"/>
        </w:rPr>
        <w:t xml:space="preserve"> </w:t>
      </w:r>
      <w:r w:rsidR="005232AD" w:rsidRPr="002C19F8">
        <w:rPr>
          <w:rFonts w:asciiTheme="minorHAnsi" w:hAnsiTheme="minorHAnsi" w:cstheme="minorHAnsi"/>
          <w:color w:val="auto"/>
          <w:sz w:val="24"/>
        </w:rPr>
        <w:t xml:space="preserve">ani przebywać </w:t>
      </w:r>
      <w:r w:rsidR="009903C6" w:rsidRPr="002C19F8">
        <w:rPr>
          <w:rFonts w:asciiTheme="minorHAnsi" w:hAnsiTheme="minorHAnsi" w:cstheme="minorHAnsi"/>
          <w:color w:val="auto"/>
          <w:sz w:val="24"/>
        </w:rPr>
        <w:t xml:space="preserve">poza budynkiem szkoły (boisko, patio) </w:t>
      </w:r>
      <w:r w:rsidR="005232AD" w:rsidRPr="002C19F8">
        <w:rPr>
          <w:rFonts w:asciiTheme="minorHAnsi" w:hAnsiTheme="minorHAnsi" w:cstheme="minorHAnsi"/>
          <w:color w:val="auto"/>
          <w:sz w:val="24"/>
        </w:rPr>
        <w:t>bez nadzoru nauczyciela</w:t>
      </w:r>
      <w:r w:rsidR="00B2492F" w:rsidRPr="002C19F8">
        <w:rPr>
          <w:rFonts w:asciiTheme="minorHAnsi" w:hAnsiTheme="minorHAnsi" w:cstheme="minorHAnsi"/>
          <w:color w:val="auto"/>
          <w:sz w:val="24"/>
        </w:rPr>
        <w:t>.</w:t>
      </w:r>
    </w:p>
    <w:p w14:paraId="62C8D1C5" w14:textId="77777777" w:rsidR="00660E78" w:rsidRPr="002C19F8" w:rsidRDefault="00660E78" w:rsidP="001B663B">
      <w:pPr>
        <w:pStyle w:val="Ustp"/>
        <w:keepNext w:val="0"/>
        <w:keepLines w:val="0"/>
        <w:numPr>
          <w:ilvl w:val="2"/>
          <w:numId w:val="271"/>
        </w:numPr>
        <w:ind w:left="0"/>
        <w:jc w:val="left"/>
        <w:rPr>
          <w:rFonts w:asciiTheme="minorHAnsi" w:hAnsiTheme="minorHAnsi" w:cstheme="minorHAnsi"/>
          <w:color w:val="auto"/>
          <w:sz w:val="24"/>
        </w:rPr>
      </w:pPr>
      <w:r w:rsidRPr="002C19F8">
        <w:rPr>
          <w:rFonts w:asciiTheme="minorHAnsi" w:hAnsiTheme="minorHAnsi" w:cstheme="minorHAnsi"/>
          <w:color w:val="auto"/>
          <w:sz w:val="24"/>
        </w:rPr>
        <w:t>Spożywać posiłków i napojów w czasie zajęć dydaktycznych.</w:t>
      </w:r>
    </w:p>
    <w:p w14:paraId="4D245B8A" w14:textId="77777777" w:rsidR="00660E78" w:rsidRPr="002C19F8" w:rsidRDefault="00660E78" w:rsidP="001B663B">
      <w:pPr>
        <w:pStyle w:val="Ustp"/>
        <w:keepNext w:val="0"/>
        <w:keepLines w:val="0"/>
        <w:numPr>
          <w:ilvl w:val="2"/>
          <w:numId w:val="271"/>
        </w:numPr>
        <w:ind w:left="0"/>
        <w:jc w:val="left"/>
        <w:rPr>
          <w:rFonts w:asciiTheme="minorHAnsi" w:hAnsiTheme="minorHAnsi" w:cstheme="minorHAnsi"/>
          <w:color w:val="auto"/>
          <w:sz w:val="24"/>
        </w:rPr>
      </w:pPr>
      <w:r w:rsidRPr="002C19F8">
        <w:rPr>
          <w:rFonts w:asciiTheme="minorHAnsi" w:hAnsiTheme="minorHAnsi" w:cstheme="minorHAnsi"/>
          <w:color w:val="auto"/>
          <w:sz w:val="24"/>
        </w:rPr>
        <w:t>Rejestrować przy pomocy urządzeń technicznych obrazów i dźwiękó</w:t>
      </w:r>
      <w:r w:rsidR="006823AD" w:rsidRPr="002C19F8">
        <w:rPr>
          <w:rFonts w:asciiTheme="minorHAnsi" w:hAnsiTheme="minorHAnsi" w:cstheme="minorHAnsi"/>
          <w:color w:val="auto"/>
          <w:sz w:val="24"/>
        </w:rPr>
        <w:t xml:space="preserve">w bez wiedzy </w:t>
      </w:r>
      <w:r w:rsidRPr="002C19F8">
        <w:rPr>
          <w:rFonts w:asciiTheme="minorHAnsi" w:hAnsiTheme="minorHAnsi" w:cstheme="minorHAnsi"/>
          <w:color w:val="auto"/>
          <w:sz w:val="24"/>
        </w:rPr>
        <w:t>i zgody zainteresowanych.</w:t>
      </w:r>
    </w:p>
    <w:p w14:paraId="06D8A955" w14:textId="77777777" w:rsidR="00660E78" w:rsidRPr="002C19F8" w:rsidRDefault="00660E78" w:rsidP="001B663B">
      <w:pPr>
        <w:pStyle w:val="Ustp"/>
        <w:keepNext w:val="0"/>
        <w:keepLines w:val="0"/>
        <w:numPr>
          <w:ilvl w:val="2"/>
          <w:numId w:val="271"/>
        </w:numPr>
        <w:ind w:left="0"/>
        <w:jc w:val="left"/>
        <w:rPr>
          <w:rFonts w:asciiTheme="minorHAnsi" w:hAnsiTheme="minorHAnsi" w:cstheme="minorHAnsi"/>
          <w:color w:val="auto"/>
          <w:sz w:val="24"/>
        </w:rPr>
      </w:pPr>
      <w:r w:rsidRPr="002C19F8">
        <w:rPr>
          <w:rFonts w:asciiTheme="minorHAnsi" w:hAnsiTheme="minorHAnsi" w:cstheme="minorHAnsi"/>
          <w:color w:val="auto"/>
          <w:sz w:val="24"/>
        </w:rPr>
        <w:t>Używać podczas zajęć edukacyjnych telefonów komórkowych. W sytuacjach nagłych informacje przekazywane są za pośrednictwem sekretariatu szkoły.</w:t>
      </w:r>
    </w:p>
    <w:p w14:paraId="40E4E072" w14:textId="623512BE" w:rsidR="00660E78" w:rsidRPr="002C19F8" w:rsidRDefault="001864BC" w:rsidP="001B663B">
      <w:pPr>
        <w:pStyle w:val="Ustp"/>
        <w:keepNext w:val="0"/>
        <w:keepLines w:val="0"/>
        <w:numPr>
          <w:ilvl w:val="2"/>
          <w:numId w:val="271"/>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Zapraszać </w:t>
      </w:r>
      <w:r w:rsidR="00660E78" w:rsidRPr="002C19F8">
        <w:rPr>
          <w:rFonts w:asciiTheme="minorHAnsi" w:hAnsiTheme="minorHAnsi" w:cstheme="minorHAnsi"/>
          <w:color w:val="auto"/>
          <w:sz w:val="24"/>
        </w:rPr>
        <w:t>obcych osób do szkoły.</w:t>
      </w:r>
    </w:p>
    <w:p w14:paraId="27834298" w14:textId="77777777" w:rsidR="00232790" w:rsidRPr="002C19F8" w:rsidRDefault="00232790" w:rsidP="00401B64">
      <w:pPr>
        <w:pStyle w:val="Ustp"/>
        <w:numPr>
          <w:ilvl w:val="0"/>
          <w:numId w:val="0"/>
        </w:numPr>
        <w:spacing w:before="0" w:after="0"/>
        <w:ind w:left="680"/>
        <w:rPr>
          <w:rFonts w:asciiTheme="minorHAnsi" w:hAnsiTheme="minorHAnsi" w:cstheme="minorHAnsi"/>
          <w:color w:val="auto"/>
          <w:sz w:val="24"/>
        </w:rPr>
      </w:pPr>
    </w:p>
    <w:p w14:paraId="719E7823" w14:textId="1C3F541D" w:rsidR="00660E78" w:rsidRPr="002C19F8" w:rsidRDefault="001864BC" w:rsidP="001B663B">
      <w:pPr>
        <w:pStyle w:val="Paragraf"/>
        <w:keepNext w:val="0"/>
        <w:keepLines w:val="0"/>
        <w:numPr>
          <w:ilvl w:val="0"/>
          <w:numId w:val="0"/>
        </w:numPr>
        <w:spacing w:before="0" w:after="120"/>
        <w:ind w:left="567"/>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109. </w:t>
      </w:r>
      <w:r w:rsidRPr="002C19F8">
        <w:rPr>
          <w:rFonts w:asciiTheme="minorHAnsi" w:eastAsia="Times New Roman" w:hAnsiTheme="minorHAnsi" w:cstheme="minorHAnsi"/>
          <w:b/>
          <w:bCs/>
          <w:sz w:val="24"/>
          <w:szCs w:val="24"/>
        </w:rPr>
        <w:t>1.</w:t>
      </w:r>
      <w:r w:rsidR="000A6BFA" w:rsidRPr="002C19F8">
        <w:rPr>
          <w:rFonts w:asciiTheme="minorHAnsi" w:hAnsiTheme="minorHAnsi" w:cstheme="minorHAnsi"/>
          <w:sz w:val="24"/>
          <w:szCs w:val="24"/>
        </w:rPr>
        <w:t xml:space="preserve"> </w:t>
      </w:r>
      <w:r w:rsidR="00660E78" w:rsidRPr="002C19F8">
        <w:rPr>
          <w:rFonts w:asciiTheme="minorHAnsi" w:hAnsiTheme="minorHAnsi" w:cstheme="minorHAnsi"/>
          <w:sz w:val="24"/>
          <w:szCs w:val="24"/>
        </w:rPr>
        <w:t>Zasady korzystania z telefonów komórkowych i innych urządzeń elektronicznych na terenie szkoły:</w:t>
      </w:r>
    </w:p>
    <w:p w14:paraId="6773DC63" w14:textId="77777777" w:rsidR="00660E78" w:rsidRPr="002C19F8" w:rsidRDefault="0078193D" w:rsidP="001B663B">
      <w:pPr>
        <w:pStyle w:val="Ustp"/>
        <w:keepNext w:val="0"/>
        <w:keepLines w:val="0"/>
        <w:numPr>
          <w:ilvl w:val="2"/>
          <w:numId w:val="70"/>
        </w:numPr>
        <w:spacing w:before="0"/>
        <w:jc w:val="left"/>
        <w:rPr>
          <w:rFonts w:asciiTheme="minorHAnsi" w:hAnsiTheme="minorHAnsi" w:cstheme="minorHAnsi"/>
          <w:sz w:val="24"/>
        </w:rPr>
      </w:pPr>
      <w:r w:rsidRPr="002C19F8">
        <w:rPr>
          <w:rFonts w:asciiTheme="minorHAnsi" w:hAnsiTheme="minorHAnsi" w:cstheme="minorHAnsi"/>
          <w:sz w:val="24"/>
        </w:rPr>
        <w:t>Uczeń</w:t>
      </w:r>
      <w:r w:rsidR="00660E78" w:rsidRPr="002C19F8">
        <w:rPr>
          <w:rFonts w:asciiTheme="minorHAnsi" w:hAnsiTheme="minorHAnsi" w:cstheme="minorHAnsi"/>
          <w:sz w:val="24"/>
        </w:rPr>
        <w:t xml:space="preserve"> na odpowiedzialność swoją i rodziców lub prawnych opiekunów przynosi do szkoły telefon komórkowy lub inne urządzen</w:t>
      </w:r>
      <w:r w:rsidR="008A29AF" w:rsidRPr="002C19F8">
        <w:rPr>
          <w:rFonts w:asciiTheme="minorHAnsi" w:hAnsiTheme="minorHAnsi" w:cstheme="minorHAnsi"/>
          <w:sz w:val="24"/>
        </w:rPr>
        <w:t>ia elektroniczne np. odtwarzacz</w:t>
      </w:r>
      <w:r w:rsidR="00660E78" w:rsidRPr="002C19F8">
        <w:rPr>
          <w:rFonts w:asciiTheme="minorHAnsi" w:hAnsiTheme="minorHAnsi" w:cstheme="minorHAnsi"/>
          <w:sz w:val="24"/>
        </w:rPr>
        <w:t xml:space="preserve"> MP3.</w:t>
      </w:r>
    </w:p>
    <w:p w14:paraId="62DA9D9A" w14:textId="77777777" w:rsidR="00660E78" w:rsidRPr="002C19F8" w:rsidRDefault="00660E78" w:rsidP="001B663B">
      <w:pPr>
        <w:pStyle w:val="Ustp"/>
        <w:keepNext w:val="0"/>
        <w:keepLines w:val="0"/>
        <w:numPr>
          <w:ilvl w:val="2"/>
          <w:numId w:val="272"/>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Szkoła nie ponosi odpowiedzialności za zaginięcie tego rodzaju sprzętu.</w:t>
      </w:r>
    </w:p>
    <w:p w14:paraId="77DCFC67" w14:textId="77777777" w:rsidR="00660E78" w:rsidRPr="002C19F8" w:rsidRDefault="00660E78" w:rsidP="001B663B">
      <w:pPr>
        <w:pStyle w:val="Ustp"/>
        <w:keepNext w:val="0"/>
        <w:keepLines w:val="0"/>
        <w:numPr>
          <w:ilvl w:val="2"/>
          <w:numId w:val="272"/>
        </w:numPr>
        <w:spacing w:before="0"/>
        <w:ind w:left="426" w:firstLine="254"/>
        <w:jc w:val="left"/>
        <w:rPr>
          <w:rFonts w:asciiTheme="minorHAnsi" w:hAnsiTheme="minorHAnsi" w:cstheme="minorHAnsi"/>
          <w:color w:val="auto"/>
          <w:sz w:val="24"/>
        </w:rPr>
      </w:pPr>
      <w:r w:rsidRPr="002C19F8">
        <w:rPr>
          <w:rFonts w:asciiTheme="minorHAnsi" w:hAnsiTheme="minorHAnsi" w:cstheme="minorHAnsi"/>
          <w:color w:val="auto"/>
          <w:sz w:val="24"/>
        </w:rPr>
        <w:t>W czasie lekcji obowiązuje zakaz używania telefonów komórkowych i innych urządzeń elektronicznych np. dyktafonów, odtwarzaczy MP3.</w:t>
      </w:r>
    </w:p>
    <w:p w14:paraId="73CBE4FD" w14:textId="77777777" w:rsidR="00660E78" w:rsidRPr="002C19F8" w:rsidRDefault="00660E78" w:rsidP="001B663B">
      <w:pPr>
        <w:pStyle w:val="Ustp"/>
        <w:keepNext w:val="0"/>
        <w:keepLines w:val="0"/>
        <w:numPr>
          <w:ilvl w:val="2"/>
          <w:numId w:val="27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Poprzez „używanie" należy rozumieć (w wypadku telefonu komórkowego):</w:t>
      </w:r>
    </w:p>
    <w:p w14:paraId="701CBB90" w14:textId="77777777" w:rsidR="00660E78" w:rsidRPr="002C19F8" w:rsidRDefault="00660E78" w:rsidP="00D200E6">
      <w:pPr>
        <w:pStyle w:val="Punkt"/>
        <w:numPr>
          <w:ilvl w:val="0"/>
          <w:numId w:val="273"/>
        </w:numPr>
      </w:pPr>
      <w:r w:rsidRPr="002C19F8">
        <w:t>nawiązywanie połączenia telefonicznego;</w:t>
      </w:r>
    </w:p>
    <w:p w14:paraId="195474AF" w14:textId="77777777" w:rsidR="00660E78" w:rsidRPr="002C19F8" w:rsidRDefault="00660E78" w:rsidP="00D200E6">
      <w:pPr>
        <w:pStyle w:val="Punkt"/>
        <w:numPr>
          <w:ilvl w:val="0"/>
          <w:numId w:val="273"/>
        </w:numPr>
      </w:pPr>
      <w:r w:rsidRPr="002C19F8">
        <w:t>redagowanie lub wysyłanie wiadomości typu sms, mms lub podobnej;</w:t>
      </w:r>
    </w:p>
    <w:p w14:paraId="580D0A4E" w14:textId="77777777" w:rsidR="00660E78" w:rsidRPr="002C19F8" w:rsidRDefault="00660E78" w:rsidP="00D200E6">
      <w:pPr>
        <w:pStyle w:val="Punkt"/>
        <w:numPr>
          <w:ilvl w:val="0"/>
          <w:numId w:val="273"/>
        </w:numPr>
      </w:pPr>
      <w:r w:rsidRPr="002C19F8">
        <w:t>rejestrowanie materiału audiowizualnego;</w:t>
      </w:r>
    </w:p>
    <w:p w14:paraId="07513D0A" w14:textId="77777777" w:rsidR="00660E78" w:rsidRPr="002C19F8" w:rsidRDefault="00660E78" w:rsidP="00D200E6">
      <w:pPr>
        <w:pStyle w:val="Punkt"/>
        <w:numPr>
          <w:ilvl w:val="0"/>
          <w:numId w:val="273"/>
        </w:numPr>
      </w:pPr>
      <w:r w:rsidRPr="002C19F8">
        <w:t>odtwarzanie materiału audiowizualnego lub dokumentacji elektronicznej;</w:t>
      </w:r>
    </w:p>
    <w:p w14:paraId="529F4EEC" w14:textId="77777777" w:rsidR="00660E78" w:rsidRPr="002C19F8" w:rsidRDefault="00660E78" w:rsidP="00D200E6">
      <w:pPr>
        <w:pStyle w:val="Punkt"/>
        <w:numPr>
          <w:ilvl w:val="0"/>
          <w:numId w:val="273"/>
        </w:numPr>
      </w:pPr>
      <w:r w:rsidRPr="002C19F8">
        <w:t>transmisja danych;</w:t>
      </w:r>
    </w:p>
    <w:p w14:paraId="44A3869B" w14:textId="77777777" w:rsidR="00660E78" w:rsidRPr="002C19F8" w:rsidRDefault="00660E78" w:rsidP="00D200E6">
      <w:pPr>
        <w:pStyle w:val="Punkt"/>
        <w:numPr>
          <w:ilvl w:val="0"/>
          <w:numId w:val="273"/>
        </w:numPr>
      </w:pPr>
      <w:r w:rsidRPr="002C19F8">
        <w:t>wykonywania obliczeń.</w:t>
      </w:r>
    </w:p>
    <w:p w14:paraId="506FBE1A" w14:textId="38C9AE04" w:rsidR="00660E78" w:rsidRPr="002C19F8" w:rsidRDefault="0078193D" w:rsidP="001B663B">
      <w:pPr>
        <w:jc w:val="left"/>
        <w:rPr>
          <w:rFonts w:asciiTheme="minorHAnsi" w:hAnsiTheme="minorHAnsi" w:cstheme="minorHAnsi"/>
          <w:sz w:val="24"/>
          <w:szCs w:val="24"/>
        </w:rPr>
      </w:pPr>
      <w:r w:rsidRPr="002C19F8">
        <w:rPr>
          <w:rFonts w:asciiTheme="minorHAnsi" w:hAnsiTheme="minorHAnsi" w:cstheme="minorHAnsi"/>
          <w:sz w:val="24"/>
          <w:szCs w:val="24"/>
        </w:rPr>
        <w:t xml:space="preserve">W przypadki </w:t>
      </w:r>
      <w:r w:rsidR="00660E78" w:rsidRPr="002C19F8">
        <w:rPr>
          <w:rFonts w:asciiTheme="minorHAnsi" w:hAnsiTheme="minorHAnsi" w:cstheme="minorHAnsi"/>
          <w:sz w:val="24"/>
          <w:szCs w:val="24"/>
        </w:rPr>
        <w:t>innych urządzeń elektronicznych np. odtwarzaczy MP3 pojęcie „używanie” dotyczy wszystkich w/w punktów możliwych do  wykonania na danym urządzeniu.</w:t>
      </w:r>
    </w:p>
    <w:p w14:paraId="2C25A732" w14:textId="77777777" w:rsidR="001B663B" w:rsidRPr="002C19F8" w:rsidRDefault="001B663B" w:rsidP="001B663B">
      <w:pPr>
        <w:jc w:val="left"/>
        <w:rPr>
          <w:rFonts w:asciiTheme="minorHAnsi" w:hAnsiTheme="minorHAnsi" w:cstheme="minorHAnsi"/>
          <w:sz w:val="24"/>
          <w:szCs w:val="24"/>
        </w:rPr>
      </w:pPr>
    </w:p>
    <w:p w14:paraId="69DCC475" w14:textId="77777777" w:rsidR="00660E78" w:rsidRPr="002C19F8" w:rsidRDefault="00660E78" w:rsidP="001B663B">
      <w:pPr>
        <w:pStyle w:val="Ustp"/>
        <w:keepNext w:val="0"/>
        <w:keepLines w:val="0"/>
        <w:numPr>
          <w:ilvl w:val="2"/>
          <w:numId w:val="27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Przed rozpoczęciem zajęć edukacyjnych (lub w razie przebywania w bibliotece) uczeń ma obowiązek wyłączyć i schować aparat telefoniczny.</w:t>
      </w:r>
    </w:p>
    <w:p w14:paraId="5569B49D" w14:textId="77777777" w:rsidR="00660E78" w:rsidRPr="002C19F8" w:rsidRDefault="00660E78" w:rsidP="001B663B">
      <w:pPr>
        <w:pStyle w:val="Ustp"/>
        <w:keepNext w:val="0"/>
        <w:keepLines w:val="0"/>
        <w:numPr>
          <w:ilvl w:val="2"/>
          <w:numId w:val="27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Poza zajęciami edukacyjnymi (przerwy, czas przed i po zajęciach) telefon może być używany w trybie „milczy”.</w:t>
      </w:r>
    </w:p>
    <w:p w14:paraId="5342CB64" w14:textId="77777777" w:rsidR="00660E78" w:rsidRPr="002C19F8" w:rsidRDefault="00660E78" w:rsidP="001B663B">
      <w:pPr>
        <w:pStyle w:val="Ustp"/>
        <w:keepNext w:val="0"/>
        <w:keepLines w:val="0"/>
        <w:numPr>
          <w:ilvl w:val="2"/>
          <w:numId w:val="27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Nagrywanie dźwięku i obrazu za pomocą telefonu jest możliwe jedynie za zgodą osoby nagrywanej i fotografowanej, a jeśli ma to miejsce w czasie lekcji dodatkowo konieczna jest zgoda nauczyciela prowadzącego zajęcia.</w:t>
      </w:r>
    </w:p>
    <w:p w14:paraId="4481ABCC" w14:textId="77777777" w:rsidR="00660E78" w:rsidRPr="002C19F8" w:rsidRDefault="00660E78" w:rsidP="001B663B">
      <w:pPr>
        <w:pStyle w:val="Ustp"/>
        <w:keepNext w:val="0"/>
        <w:keepLines w:val="0"/>
        <w:numPr>
          <w:ilvl w:val="2"/>
          <w:numId w:val="27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W razie konieczności skontaktowania się z rodzicami czy omówienia ważnej sprawy uczeń ma obowiązek zwrócić się do nauczyciela z prośbą o pozwolenie na włączenie telefonu lub może skorzystać z telefonu szkolnego znajdującego się w</w:t>
      </w:r>
      <w:r w:rsidR="007B063D" w:rsidRPr="002C19F8">
        <w:rPr>
          <w:rFonts w:asciiTheme="minorHAnsi" w:hAnsiTheme="minorHAnsi" w:cstheme="minorHAnsi"/>
          <w:color w:val="auto"/>
          <w:sz w:val="24"/>
        </w:rPr>
        <w:t> </w:t>
      </w:r>
      <w:r w:rsidRPr="002C19F8">
        <w:rPr>
          <w:rFonts w:asciiTheme="minorHAnsi" w:hAnsiTheme="minorHAnsi" w:cstheme="minorHAnsi"/>
          <w:color w:val="auto"/>
          <w:sz w:val="24"/>
        </w:rPr>
        <w:t>sekretariacie szkoły.</w:t>
      </w:r>
    </w:p>
    <w:p w14:paraId="3DA87D3D" w14:textId="77777777" w:rsidR="00C23E24" w:rsidRPr="002C19F8" w:rsidRDefault="00C23E24" w:rsidP="001864BC">
      <w:pPr>
        <w:pStyle w:val="Nagwek4-rozdzia"/>
        <w:spacing w:before="0" w:beforeAutospacing="0" w:after="0" w:afterAutospacing="0"/>
        <w:jc w:val="both"/>
        <w:rPr>
          <w:rFonts w:asciiTheme="minorHAnsi" w:hAnsiTheme="minorHAnsi" w:cstheme="minorHAnsi"/>
          <w:b w:val="0"/>
          <w:sz w:val="16"/>
        </w:rPr>
      </w:pPr>
    </w:p>
    <w:p w14:paraId="03D9559F" w14:textId="77777777" w:rsidR="00660E78" w:rsidRPr="002C19F8" w:rsidRDefault="00D15FCC" w:rsidP="00D15FCC">
      <w:pPr>
        <w:pStyle w:val="Nagwek4-rozdzia"/>
        <w:rPr>
          <w:rFonts w:asciiTheme="minorHAnsi" w:hAnsiTheme="minorHAnsi" w:cstheme="minorHAnsi"/>
        </w:rPr>
      </w:pPr>
      <w:bookmarkStart w:id="120" w:name="_Toc216939656"/>
      <w:r w:rsidRPr="002C19F8">
        <w:rPr>
          <w:rFonts w:asciiTheme="minorHAnsi" w:hAnsiTheme="minorHAnsi" w:cstheme="minorHAnsi"/>
        </w:rPr>
        <w:t>Rozdział 4</w:t>
      </w:r>
      <w:r w:rsidR="00660E78" w:rsidRPr="002C19F8">
        <w:rPr>
          <w:rFonts w:asciiTheme="minorHAnsi" w:hAnsiTheme="minorHAnsi" w:cstheme="minorHAnsi"/>
        </w:rPr>
        <w:br/>
      </w:r>
      <w:bookmarkStart w:id="121" w:name="_Toc13829919"/>
      <w:r w:rsidR="00660E78" w:rsidRPr="002C19F8">
        <w:rPr>
          <w:rFonts w:asciiTheme="minorHAnsi" w:hAnsiTheme="minorHAnsi" w:cstheme="minorHAnsi"/>
        </w:rPr>
        <w:t>Nagrody i kary</w:t>
      </w:r>
      <w:bookmarkEnd w:id="120"/>
      <w:bookmarkEnd w:id="121"/>
    </w:p>
    <w:p w14:paraId="45C1753D" w14:textId="45128B0B" w:rsidR="00660E78" w:rsidRPr="002C19F8" w:rsidRDefault="00BF2CA7" w:rsidP="001B663B">
      <w:pPr>
        <w:pStyle w:val="Paragraf"/>
        <w:keepNext w:val="0"/>
        <w:keepLines w:val="0"/>
        <w:numPr>
          <w:ilvl w:val="0"/>
          <w:numId w:val="0"/>
        </w:numPr>
        <w:spacing w:before="0" w:after="120"/>
        <w:ind w:left="561"/>
        <w:jc w:val="left"/>
        <w:rPr>
          <w:rFonts w:asciiTheme="minorHAnsi" w:eastAsia="Arial Unicode MS" w:hAnsiTheme="minorHAnsi" w:cstheme="minorHAnsi"/>
          <w:sz w:val="24"/>
          <w:szCs w:val="24"/>
        </w:rPr>
      </w:pPr>
      <w:r w:rsidRPr="002C19F8">
        <w:rPr>
          <w:rFonts w:asciiTheme="minorHAnsi" w:eastAsia="Times New Roman" w:hAnsiTheme="minorHAnsi" w:cstheme="minorHAnsi"/>
          <w:b/>
          <w:sz w:val="24"/>
          <w:szCs w:val="24"/>
          <w:lang w:eastAsia="pl-PL"/>
        </w:rPr>
        <w:t xml:space="preserve">§ 110. </w:t>
      </w:r>
      <w:r w:rsidRPr="002C19F8">
        <w:rPr>
          <w:rFonts w:asciiTheme="minorHAnsi" w:eastAsia="Times New Roman" w:hAnsiTheme="minorHAnsi" w:cstheme="minorHAnsi"/>
          <w:b/>
          <w:bCs/>
          <w:sz w:val="24"/>
          <w:szCs w:val="24"/>
        </w:rPr>
        <w:t xml:space="preserve">1. </w:t>
      </w:r>
      <w:r w:rsidR="00660E78" w:rsidRPr="002C19F8">
        <w:rPr>
          <w:rFonts w:asciiTheme="minorHAnsi" w:eastAsia="Times New Roman" w:hAnsiTheme="minorHAnsi" w:cstheme="minorHAnsi"/>
          <w:sz w:val="24"/>
          <w:szCs w:val="24"/>
        </w:rPr>
        <w:t>W szkole st</w:t>
      </w:r>
      <w:r w:rsidRPr="002C19F8">
        <w:rPr>
          <w:rFonts w:asciiTheme="minorHAnsi" w:eastAsia="Times New Roman" w:hAnsiTheme="minorHAnsi" w:cstheme="minorHAnsi"/>
          <w:sz w:val="24"/>
          <w:szCs w:val="24"/>
        </w:rPr>
        <w:t>osuje się jednolity system kar.</w:t>
      </w:r>
    </w:p>
    <w:p w14:paraId="29BB8F8F" w14:textId="2500F91F" w:rsidR="00660E78" w:rsidRPr="002C19F8" w:rsidRDefault="00660E78" w:rsidP="001B663B">
      <w:pPr>
        <w:pStyle w:val="Ustp"/>
        <w:keepNext w:val="0"/>
        <w:keepLines w:val="0"/>
        <w:numPr>
          <w:ilvl w:val="2"/>
          <w:numId w:val="274"/>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Kara nie może naruszać nietykalnoś</w:t>
      </w:r>
      <w:r w:rsidR="001B663B" w:rsidRPr="002C19F8">
        <w:rPr>
          <w:rFonts w:asciiTheme="minorHAnsi" w:hAnsiTheme="minorHAnsi" w:cstheme="minorHAnsi"/>
          <w:color w:val="auto"/>
          <w:sz w:val="24"/>
        </w:rPr>
        <w:t>ci i godności osobistej ucznia.</w:t>
      </w:r>
    </w:p>
    <w:p w14:paraId="1B7F3818" w14:textId="4A1F02CC" w:rsidR="00660E78" w:rsidRPr="002C19F8" w:rsidRDefault="00660E78" w:rsidP="001B663B">
      <w:pPr>
        <w:pStyle w:val="Ustp"/>
        <w:keepNext w:val="0"/>
        <w:keepLines w:val="0"/>
        <w:numPr>
          <w:ilvl w:val="2"/>
          <w:numId w:val="274"/>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Wykonanie kary może zostać zawieszone na czas próby, nie krótszy niż pół roku na wniosek wychowawcy klasy, pedago</w:t>
      </w:r>
      <w:r w:rsidR="001B663B" w:rsidRPr="002C19F8">
        <w:rPr>
          <w:rFonts w:asciiTheme="minorHAnsi" w:hAnsiTheme="minorHAnsi" w:cstheme="minorHAnsi"/>
          <w:color w:val="auto"/>
          <w:sz w:val="24"/>
        </w:rPr>
        <w:t>ga lub Samorządu Uczniowskiego.</w:t>
      </w:r>
    </w:p>
    <w:p w14:paraId="27EFF36A" w14:textId="489CBDB8" w:rsidR="005F549C" w:rsidRPr="002C19F8" w:rsidRDefault="00660E78" w:rsidP="001B663B">
      <w:pPr>
        <w:pStyle w:val="Ustp"/>
        <w:keepNext w:val="0"/>
        <w:keepLines w:val="0"/>
        <w:numPr>
          <w:ilvl w:val="2"/>
          <w:numId w:val="274"/>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Na ucznia, który swoim zachowaniem narusza statut szkoły oraz regulamin uc</w:t>
      </w:r>
      <w:r w:rsidR="001B663B" w:rsidRPr="002C19F8">
        <w:rPr>
          <w:rFonts w:asciiTheme="minorHAnsi" w:hAnsiTheme="minorHAnsi" w:cstheme="minorHAnsi"/>
          <w:color w:val="auto"/>
          <w:sz w:val="24"/>
        </w:rPr>
        <w:t>znia organ szkoły nakłada karę:</w:t>
      </w:r>
    </w:p>
    <w:p w14:paraId="3B59EA52" w14:textId="204346F7" w:rsidR="00660E78" w:rsidRPr="002C19F8" w:rsidRDefault="00660E78" w:rsidP="001B663B">
      <w:pPr>
        <w:pStyle w:val="Paragraf"/>
        <w:keepNext w:val="0"/>
        <w:keepLines w:val="0"/>
        <w:numPr>
          <w:ilvl w:val="0"/>
          <w:numId w:val="275"/>
        </w:numPr>
        <w:spacing w:before="0" w:after="120"/>
        <w:ind w:left="709" w:hanging="357"/>
        <w:jc w:val="left"/>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upomnienie ucznia przez wychowawcę,</w:t>
      </w:r>
    </w:p>
    <w:p w14:paraId="037F2A34" w14:textId="75EC22CD" w:rsidR="00660E78" w:rsidRPr="002C19F8" w:rsidRDefault="00660E78" w:rsidP="001B663B">
      <w:pPr>
        <w:pStyle w:val="Paragraf"/>
        <w:keepNext w:val="0"/>
        <w:keepLines w:val="0"/>
        <w:numPr>
          <w:ilvl w:val="0"/>
          <w:numId w:val="275"/>
        </w:numPr>
        <w:spacing w:before="0" w:after="120"/>
        <w:ind w:left="709" w:hanging="357"/>
        <w:jc w:val="left"/>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obniżenie uczniowi oce</w:t>
      </w:r>
      <w:r w:rsidR="00C3414E" w:rsidRPr="002C19F8">
        <w:rPr>
          <w:rFonts w:asciiTheme="minorHAnsi" w:eastAsia="Times New Roman" w:hAnsiTheme="minorHAnsi" w:cstheme="minorHAnsi"/>
          <w:sz w:val="24"/>
          <w:szCs w:val="24"/>
        </w:rPr>
        <w:t>ny zachowania przez wychowawcę,</w:t>
      </w:r>
    </w:p>
    <w:p w14:paraId="4082BB46" w14:textId="2895E90D" w:rsidR="00660E78" w:rsidRPr="002C19F8" w:rsidRDefault="00660E78" w:rsidP="0046302F">
      <w:pPr>
        <w:pStyle w:val="Paragraf"/>
        <w:keepNext w:val="0"/>
        <w:keepLines w:val="0"/>
        <w:numPr>
          <w:ilvl w:val="0"/>
          <w:numId w:val="275"/>
        </w:numPr>
        <w:spacing w:before="0" w:after="120"/>
        <w:ind w:left="709" w:hanging="357"/>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 xml:space="preserve">upomnienie ucznia przez </w:t>
      </w:r>
      <w:r w:rsidR="00625510" w:rsidRPr="002C19F8">
        <w:rPr>
          <w:rFonts w:asciiTheme="minorHAnsi" w:eastAsia="Times New Roman" w:hAnsiTheme="minorHAnsi" w:cstheme="minorHAnsi"/>
          <w:sz w:val="24"/>
          <w:szCs w:val="24"/>
        </w:rPr>
        <w:t>Dyrektor</w:t>
      </w:r>
      <w:r w:rsidR="003908BE" w:rsidRPr="002C19F8">
        <w:rPr>
          <w:rFonts w:asciiTheme="minorHAnsi" w:eastAsia="Times New Roman" w:hAnsiTheme="minorHAnsi" w:cstheme="minorHAnsi"/>
          <w:sz w:val="24"/>
          <w:szCs w:val="24"/>
        </w:rPr>
        <w:t>a</w:t>
      </w:r>
      <w:r w:rsidR="00C3414E" w:rsidRPr="002C19F8">
        <w:rPr>
          <w:rFonts w:asciiTheme="minorHAnsi" w:eastAsia="Times New Roman" w:hAnsiTheme="minorHAnsi" w:cstheme="minorHAnsi"/>
          <w:sz w:val="24"/>
          <w:szCs w:val="24"/>
        </w:rPr>
        <w:t xml:space="preserve"> Szkoły,</w:t>
      </w:r>
    </w:p>
    <w:p w14:paraId="7257309D" w14:textId="1B454410" w:rsidR="00660E78" w:rsidRPr="002C19F8" w:rsidRDefault="00660E78" w:rsidP="001B663B">
      <w:pPr>
        <w:pStyle w:val="Paragraf"/>
        <w:keepNext w:val="0"/>
        <w:keepLines w:val="0"/>
        <w:numPr>
          <w:ilvl w:val="0"/>
          <w:numId w:val="275"/>
        </w:numPr>
        <w:spacing w:before="0" w:after="120"/>
        <w:ind w:left="709" w:hanging="357"/>
        <w:jc w:val="left"/>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 xml:space="preserve">udzielenie uczniowi nagany przez </w:t>
      </w:r>
      <w:r w:rsidR="00625510" w:rsidRPr="002C19F8">
        <w:rPr>
          <w:rFonts w:asciiTheme="minorHAnsi" w:eastAsia="Times New Roman" w:hAnsiTheme="minorHAnsi" w:cstheme="minorHAnsi"/>
          <w:sz w:val="24"/>
          <w:szCs w:val="24"/>
        </w:rPr>
        <w:t>Dyrektor</w:t>
      </w:r>
      <w:r w:rsidR="003908BE" w:rsidRPr="002C19F8">
        <w:rPr>
          <w:rFonts w:asciiTheme="minorHAnsi" w:eastAsia="Times New Roman" w:hAnsiTheme="minorHAnsi" w:cstheme="minorHAnsi"/>
          <w:sz w:val="24"/>
          <w:szCs w:val="24"/>
        </w:rPr>
        <w:t>a</w:t>
      </w:r>
      <w:r w:rsidR="00564C39" w:rsidRPr="002C19F8">
        <w:rPr>
          <w:rFonts w:asciiTheme="minorHAnsi" w:eastAsia="Times New Roman" w:hAnsiTheme="minorHAnsi" w:cstheme="minorHAnsi"/>
          <w:sz w:val="24"/>
          <w:szCs w:val="24"/>
        </w:rPr>
        <w:t xml:space="preserve"> Szkoły,</w:t>
      </w:r>
    </w:p>
    <w:p w14:paraId="15F0DC1E" w14:textId="51B917C6" w:rsidR="00660E78" w:rsidRPr="002C19F8" w:rsidRDefault="00660E78" w:rsidP="001B663B">
      <w:pPr>
        <w:pStyle w:val="Paragraf"/>
        <w:keepNext w:val="0"/>
        <w:keepLines w:val="0"/>
        <w:numPr>
          <w:ilvl w:val="0"/>
          <w:numId w:val="275"/>
        </w:numPr>
        <w:spacing w:before="0" w:after="120"/>
        <w:ind w:left="709" w:hanging="357"/>
        <w:jc w:val="left"/>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 xml:space="preserve">przeniesienie </w:t>
      </w:r>
      <w:r w:rsidR="00564C39" w:rsidRPr="002C19F8">
        <w:rPr>
          <w:rFonts w:asciiTheme="minorHAnsi" w:eastAsia="Times New Roman" w:hAnsiTheme="minorHAnsi" w:cstheme="minorHAnsi"/>
          <w:sz w:val="24"/>
          <w:szCs w:val="24"/>
        </w:rPr>
        <w:t>ucznia do innej klasy,</w:t>
      </w:r>
    </w:p>
    <w:p w14:paraId="54391FB9" w14:textId="4B303F08" w:rsidR="00660E78" w:rsidRPr="002C19F8" w:rsidRDefault="00660E78" w:rsidP="001B663B">
      <w:pPr>
        <w:pStyle w:val="Paragraf"/>
        <w:keepNext w:val="0"/>
        <w:keepLines w:val="0"/>
        <w:numPr>
          <w:ilvl w:val="0"/>
          <w:numId w:val="275"/>
        </w:numPr>
        <w:spacing w:before="0" w:after="120"/>
        <w:ind w:left="709" w:hanging="357"/>
        <w:jc w:val="left"/>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zakaz udziału w konkursach, wycieczkach, rajdach, oboza</w:t>
      </w:r>
      <w:r w:rsidR="00564C39" w:rsidRPr="002C19F8">
        <w:rPr>
          <w:rFonts w:asciiTheme="minorHAnsi" w:eastAsia="Times New Roman" w:hAnsiTheme="minorHAnsi" w:cstheme="minorHAnsi"/>
          <w:sz w:val="24"/>
          <w:szCs w:val="24"/>
        </w:rPr>
        <w:t>ch organizowanych przez szkołę,</w:t>
      </w:r>
    </w:p>
    <w:p w14:paraId="2E82D838" w14:textId="73C84A8F" w:rsidR="00660E78" w:rsidRPr="002C19F8" w:rsidRDefault="00660E78" w:rsidP="001B663B">
      <w:pPr>
        <w:pStyle w:val="Paragraf"/>
        <w:keepNext w:val="0"/>
        <w:keepLines w:val="0"/>
        <w:numPr>
          <w:ilvl w:val="0"/>
          <w:numId w:val="275"/>
        </w:numPr>
        <w:spacing w:before="0" w:after="120"/>
        <w:ind w:left="709" w:hanging="357"/>
        <w:jc w:val="left"/>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skreślenie z listy uczniów</w:t>
      </w:r>
      <w:r w:rsidR="00564C39" w:rsidRPr="002C19F8">
        <w:rPr>
          <w:rFonts w:asciiTheme="minorHAnsi" w:eastAsia="Times New Roman" w:hAnsiTheme="minorHAnsi" w:cstheme="minorHAnsi"/>
          <w:sz w:val="24"/>
          <w:szCs w:val="24"/>
        </w:rPr>
        <w:t>.</w:t>
      </w:r>
    </w:p>
    <w:p w14:paraId="6CADB847" w14:textId="77777777" w:rsidR="005F549C" w:rsidRPr="002C19F8" w:rsidRDefault="005F549C" w:rsidP="001B663B">
      <w:pPr>
        <w:pStyle w:val="Paragraf"/>
        <w:keepNext w:val="0"/>
        <w:keepLines w:val="0"/>
        <w:numPr>
          <w:ilvl w:val="0"/>
          <w:numId w:val="0"/>
        </w:numPr>
        <w:spacing w:before="0"/>
        <w:ind w:left="565"/>
        <w:jc w:val="left"/>
        <w:rPr>
          <w:rFonts w:asciiTheme="minorHAnsi" w:eastAsia="Times New Roman" w:hAnsiTheme="minorHAnsi" w:cstheme="minorHAnsi"/>
          <w:sz w:val="24"/>
          <w:szCs w:val="24"/>
        </w:rPr>
      </w:pPr>
    </w:p>
    <w:p w14:paraId="5F837720" w14:textId="2B6EE9A1" w:rsidR="00660E78" w:rsidRPr="002C19F8" w:rsidRDefault="00660E78" w:rsidP="001B663B">
      <w:pPr>
        <w:pStyle w:val="Ustp"/>
        <w:keepNext w:val="0"/>
        <w:keepLines w:val="0"/>
        <w:numPr>
          <w:ilvl w:val="2"/>
          <w:numId w:val="274"/>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Szczegółowy katalog praw i obowiązków ucznia oraz stosownych nagród i kar został uregulowany w regulaminie ucznia</w:t>
      </w:r>
      <w:r w:rsidR="00B9694E" w:rsidRPr="002C19F8">
        <w:rPr>
          <w:rFonts w:asciiTheme="minorHAnsi" w:hAnsiTheme="minorHAnsi" w:cstheme="minorHAnsi"/>
          <w:color w:val="auto"/>
          <w:sz w:val="24"/>
        </w:rPr>
        <w:t>.</w:t>
      </w:r>
    </w:p>
    <w:p w14:paraId="517DDFDD" w14:textId="77777777" w:rsidR="005F549C" w:rsidRPr="002C19F8" w:rsidRDefault="005F549C" w:rsidP="000D793F">
      <w:pPr>
        <w:pStyle w:val="Paragraf"/>
        <w:keepNext w:val="0"/>
        <w:keepLines w:val="0"/>
        <w:numPr>
          <w:ilvl w:val="0"/>
          <w:numId w:val="0"/>
        </w:numPr>
        <w:spacing w:before="0"/>
        <w:ind w:left="565"/>
        <w:rPr>
          <w:rFonts w:asciiTheme="minorHAnsi" w:eastAsia="Times New Roman" w:hAnsiTheme="minorHAnsi" w:cstheme="minorHAnsi"/>
          <w:sz w:val="24"/>
          <w:szCs w:val="24"/>
        </w:rPr>
      </w:pPr>
    </w:p>
    <w:p w14:paraId="650207EF" w14:textId="08BF22D4" w:rsidR="000D793F" w:rsidRPr="002C19F8" w:rsidRDefault="00BF2CA7" w:rsidP="001B663B">
      <w:pPr>
        <w:pStyle w:val="Paragraf"/>
        <w:keepNext w:val="0"/>
        <w:keepLines w:val="0"/>
        <w:numPr>
          <w:ilvl w:val="0"/>
          <w:numId w:val="0"/>
        </w:numPr>
        <w:spacing w:before="0" w:after="120"/>
        <w:ind w:left="567"/>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111. </w:t>
      </w:r>
      <w:r w:rsidR="000D793F" w:rsidRPr="002C19F8">
        <w:rPr>
          <w:rFonts w:asciiTheme="minorHAnsi" w:hAnsiTheme="minorHAnsi" w:cstheme="minorHAnsi"/>
          <w:sz w:val="24"/>
          <w:szCs w:val="24"/>
        </w:rPr>
        <w:t xml:space="preserve">Odwołanie się od </w:t>
      </w:r>
      <w:r w:rsidR="005861F3" w:rsidRPr="002C19F8">
        <w:rPr>
          <w:rFonts w:asciiTheme="minorHAnsi" w:hAnsiTheme="minorHAnsi" w:cstheme="minorHAnsi"/>
          <w:sz w:val="24"/>
          <w:szCs w:val="24"/>
        </w:rPr>
        <w:t>kary/</w:t>
      </w:r>
      <w:r w:rsidR="000D793F" w:rsidRPr="002C19F8">
        <w:rPr>
          <w:rFonts w:asciiTheme="minorHAnsi" w:hAnsiTheme="minorHAnsi" w:cstheme="minorHAnsi"/>
          <w:sz w:val="24"/>
          <w:szCs w:val="24"/>
        </w:rPr>
        <w:t xml:space="preserve">przyznanej nagrody przysługuje uczniom, rodzicom (prawnym opiekunom) oraz osobie </w:t>
      </w:r>
      <w:r w:rsidR="005861F3" w:rsidRPr="002C19F8">
        <w:rPr>
          <w:rFonts w:asciiTheme="minorHAnsi" w:hAnsiTheme="minorHAnsi" w:cstheme="minorHAnsi"/>
          <w:sz w:val="24"/>
          <w:szCs w:val="24"/>
        </w:rPr>
        <w:t>ukaranej/</w:t>
      </w:r>
      <w:r w:rsidR="000D793F" w:rsidRPr="002C19F8">
        <w:rPr>
          <w:rFonts w:asciiTheme="minorHAnsi" w:hAnsiTheme="minorHAnsi" w:cstheme="minorHAnsi"/>
          <w:sz w:val="24"/>
          <w:szCs w:val="24"/>
        </w:rPr>
        <w:t xml:space="preserve">nagrodzonej. Odwołanie od </w:t>
      </w:r>
      <w:r w:rsidR="005861F3" w:rsidRPr="002C19F8">
        <w:rPr>
          <w:rFonts w:asciiTheme="minorHAnsi" w:hAnsiTheme="minorHAnsi" w:cstheme="minorHAnsi"/>
          <w:sz w:val="24"/>
          <w:szCs w:val="24"/>
        </w:rPr>
        <w:t>kary/</w:t>
      </w:r>
      <w:r w:rsidR="000D793F" w:rsidRPr="002C19F8">
        <w:rPr>
          <w:rFonts w:asciiTheme="minorHAnsi" w:hAnsiTheme="minorHAnsi" w:cstheme="minorHAnsi"/>
          <w:sz w:val="24"/>
          <w:szCs w:val="24"/>
        </w:rPr>
        <w:t xml:space="preserve">nagrody wnosi się do osoby, która przyznała </w:t>
      </w:r>
      <w:r w:rsidR="005861F3" w:rsidRPr="002C19F8">
        <w:rPr>
          <w:rFonts w:asciiTheme="minorHAnsi" w:hAnsiTheme="minorHAnsi" w:cstheme="minorHAnsi"/>
          <w:sz w:val="24"/>
          <w:szCs w:val="24"/>
        </w:rPr>
        <w:t>karę/</w:t>
      </w:r>
      <w:r w:rsidR="000D793F" w:rsidRPr="002C19F8">
        <w:rPr>
          <w:rFonts w:asciiTheme="minorHAnsi" w:hAnsiTheme="minorHAnsi" w:cstheme="minorHAnsi"/>
          <w:sz w:val="24"/>
          <w:szCs w:val="24"/>
        </w:rPr>
        <w:t>nagrodę (wychowawca, dyrektor szkoły) w</w:t>
      </w:r>
      <w:r w:rsidR="005F549C" w:rsidRPr="002C19F8">
        <w:rPr>
          <w:rFonts w:asciiTheme="minorHAnsi" w:hAnsiTheme="minorHAnsi" w:cstheme="minorHAnsi"/>
          <w:sz w:val="24"/>
          <w:szCs w:val="24"/>
        </w:rPr>
        <w:t> </w:t>
      </w:r>
      <w:r w:rsidR="000D793F" w:rsidRPr="002C19F8">
        <w:rPr>
          <w:rFonts w:asciiTheme="minorHAnsi" w:hAnsiTheme="minorHAnsi" w:cstheme="minorHAnsi"/>
          <w:sz w:val="24"/>
          <w:szCs w:val="24"/>
        </w:rPr>
        <w:t xml:space="preserve">terminie siedmiu dni od ogłoszenia informacji o przyznanej </w:t>
      </w:r>
      <w:r w:rsidR="005861F3" w:rsidRPr="002C19F8">
        <w:rPr>
          <w:rFonts w:asciiTheme="minorHAnsi" w:hAnsiTheme="minorHAnsi" w:cstheme="minorHAnsi"/>
          <w:sz w:val="24"/>
          <w:szCs w:val="24"/>
        </w:rPr>
        <w:t>karze/</w:t>
      </w:r>
      <w:r w:rsidR="001B663B" w:rsidRPr="002C19F8">
        <w:rPr>
          <w:rFonts w:asciiTheme="minorHAnsi" w:hAnsiTheme="minorHAnsi" w:cstheme="minorHAnsi"/>
          <w:sz w:val="24"/>
          <w:szCs w:val="24"/>
        </w:rPr>
        <w:t>nagrodzie, w formie pisemnej.</w:t>
      </w:r>
    </w:p>
    <w:p w14:paraId="19F7562F" w14:textId="3F847D6E" w:rsidR="000D793F" w:rsidRPr="002C19F8" w:rsidRDefault="00BF2CA7" w:rsidP="001B663B">
      <w:pPr>
        <w:pStyle w:val="Paragraf"/>
        <w:keepNext w:val="0"/>
        <w:keepLines w:val="0"/>
        <w:numPr>
          <w:ilvl w:val="0"/>
          <w:numId w:val="0"/>
        </w:numPr>
        <w:spacing w:before="0" w:after="120"/>
        <w:ind w:left="567"/>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112. </w:t>
      </w:r>
      <w:r w:rsidR="000D793F" w:rsidRPr="002C19F8">
        <w:rPr>
          <w:rFonts w:asciiTheme="minorHAnsi" w:hAnsiTheme="minorHAnsi" w:cstheme="minorHAnsi"/>
          <w:sz w:val="24"/>
          <w:szCs w:val="24"/>
        </w:rPr>
        <w:t>Odwołanie rozpatruje Komisja w składzie wychowawca, pedagog szkolny, w terminie do 14 dn</w:t>
      </w:r>
      <w:r w:rsidR="001B663B" w:rsidRPr="002C19F8">
        <w:rPr>
          <w:rFonts w:asciiTheme="minorHAnsi" w:hAnsiTheme="minorHAnsi" w:cstheme="minorHAnsi"/>
          <w:sz w:val="24"/>
          <w:szCs w:val="24"/>
        </w:rPr>
        <w:t>i od dnia wniesienia odwołania.</w:t>
      </w:r>
    </w:p>
    <w:p w14:paraId="40B2144D" w14:textId="5CB9A197" w:rsidR="00B9694E" w:rsidRPr="002C19F8" w:rsidRDefault="00BF2CA7" w:rsidP="001B663B">
      <w:pPr>
        <w:pStyle w:val="Paragraf"/>
        <w:keepNext w:val="0"/>
        <w:keepLines w:val="0"/>
        <w:numPr>
          <w:ilvl w:val="0"/>
          <w:numId w:val="0"/>
        </w:numPr>
        <w:spacing w:before="0"/>
        <w:ind w:left="568"/>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113. </w:t>
      </w:r>
      <w:r w:rsidR="000D793F" w:rsidRPr="002C19F8">
        <w:rPr>
          <w:rFonts w:asciiTheme="minorHAnsi" w:hAnsiTheme="minorHAnsi" w:cstheme="minorHAnsi"/>
          <w:sz w:val="24"/>
          <w:szCs w:val="24"/>
        </w:rPr>
        <w:t>Decyzja komisji jest ostateczna.</w:t>
      </w:r>
    </w:p>
    <w:p w14:paraId="0AC1B5E7" w14:textId="77777777" w:rsidR="00986B00" w:rsidRPr="002C19F8" w:rsidRDefault="00986B00" w:rsidP="001B663B">
      <w:pPr>
        <w:pStyle w:val="Paragraf"/>
        <w:keepNext w:val="0"/>
        <w:keepLines w:val="0"/>
        <w:numPr>
          <w:ilvl w:val="0"/>
          <w:numId w:val="0"/>
        </w:numPr>
        <w:spacing w:before="0"/>
        <w:ind w:left="568"/>
        <w:jc w:val="left"/>
        <w:rPr>
          <w:rFonts w:asciiTheme="minorHAnsi" w:hAnsiTheme="minorHAnsi" w:cstheme="minorHAnsi"/>
          <w:sz w:val="24"/>
          <w:szCs w:val="24"/>
        </w:rPr>
      </w:pPr>
    </w:p>
    <w:p w14:paraId="446C0FEC" w14:textId="77777777" w:rsidR="00B9694E" w:rsidRPr="002C19F8" w:rsidRDefault="00986B00" w:rsidP="00986B00">
      <w:pPr>
        <w:pStyle w:val="Nagwek4-rozdzia"/>
        <w:rPr>
          <w:rFonts w:asciiTheme="minorHAnsi" w:hAnsiTheme="minorHAnsi" w:cstheme="minorHAnsi"/>
        </w:rPr>
      </w:pPr>
      <w:bookmarkStart w:id="122" w:name="_Toc216939657"/>
      <w:r w:rsidRPr="002C19F8">
        <w:rPr>
          <w:rFonts w:asciiTheme="minorHAnsi" w:hAnsiTheme="minorHAnsi" w:cstheme="minorHAnsi"/>
        </w:rPr>
        <w:t>Rozdział 5</w:t>
      </w:r>
      <w:r w:rsidRPr="002C19F8">
        <w:rPr>
          <w:rFonts w:asciiTheme="minorHAnsi" w:hAnsiTheme="minorHAnsi" w:cstheme="minorHAnsi"/>
        </w:rPr>
        <w:br/>
        <w:t>Skreślenie ucznia z listy uczniów</w:t>
      </w:r>
      <w:bookmarkEnd w:id="122"/>
    </w:p>
    <w:p w14:paraId="00ABA2A3" w14:textId="63F95414" w:rsidR="00B9694E" w:rsidRPr="002C19F8" w:rsidRDefault="00314B87" w:rsidP="001B663B">
      <w:pPr>
        <w:pStyle w:val="Paragraf"/>
        <w:keepNext w:val="0"/>
        <w:keepLines w:val="0"/>
        <w:numPr>
          <w:ilvl w:val="0"/>
          <w:numId w:val="0"/>
        </w:numPr>
        <w:spacing w:before="0"/>
        <w:ind w:firstLine="567"/>
        <w:jc w:val="left"/>
        <w:rPr>
          <w:rFonts w:asciiTheme="minorHAnsi" w:hAnsiTheme="minorHAnsi" w:cstheme="minorHAnsi"/>
          <w:b/>
          <w:sz w:val="24"/>
          <w:szCs w:val="24"/>
        </w:rPr>
      </w:pPr>
      <w:r w:rsidRPr="002C19F8">
        <w:rPr>
          <w:rFonts w:asciiTheme="minorHAnsi" w:hAnsiTheme="minorHAnsi" w:cstheme="minorHAnsi"/>
          <w:b/>
          <w:sz w:val="24"/>
          <w:szCs w:val="24"/>
        </w:rPr>
        <w:t>§</w:t>
      </w:r>
      <w:r w:rsidR="00CA492D" w:rsidRPr="002C19F8">
        <w:rPr>
          <w:rFonts w:asciiTheme="minorHAnsi" w:hAnsiTheme="minorHAnsi" w:cstheme="minorHAnsi"/>
          <w:b/>
          <w:sz w:val="24"/>
          <w:szCs w:val="24"/>
        </w:rPr>
        <w:t xml:space="preserve"> </w:t>
      </w:r>
      <w:r w:rsidRPr="002C19F8">
        <w:rPr>
          <w:rFonts w:asciiTheme="minorHAnsi" w:hAnsiTheme="minorHAnsi" w:cstheme="minorHAnsi"/>
          <w:b/>
          <w:sz w:val="24"/>
          <w:szCs w:val="24"/>
        </w:rPr>
        <w:t>1</w:t>
      </w:r>
      <w:r w:rsidR="00CB14DB" w:rsidRPr="002C19F8">
        <w:rPr>
          <w:rFonts w:asciiTheme="minorHAnsi" w:hAnsiTheme="minorHAnsi" w:cstheme="minorHAnsi"/>
          <w:b/>
          <w:sz w:val="24"/>
          <w:szCs w:val="24"/>
        </w:rPr>
        <w:t>14</w:t>
      </w:r>
      <w:r w:rsidR="000A6BFA" w:rsidRPr="002C19F8">
        <w:rPr>
          <w:rFonts w:asciiTheme="minorHAnsi" w:hAnsiTheme="minorHAnsi" w:cstheme="minorHAnsi"/>
          <w:b/>
          <w:sz w:val="24"/>
          <w:szCs w:val="24"/>
        </w:rPr>
        <w:t>.</w:t>
      </w:r>
      <w:r w:rsidR="00CA492D" w:rsidRPr="002C19F8">
        <w:rPr>
          <w:rFonts w:asciiTheme="minorHAnsi" w:hAnsiTheme="minorHAnsi" w:cstheme="minorHAnsi"/>
          <w:b/>
          <w:sz w:val="24"/>
          <w:szCs w:val="24"/>
        </w:rPr>
        <w:t xml:space="preserve"> </w:t>
      </w:r>
      <w:r w:rsidR="00660E78" w:rsidRPr="002C19F8">
        <w:rPr>
          <w:rFonts w:asciiTheme="minorHAnsi" w:hAnsiTheme="minorHAnsi" w:cstheme="minorHAnsi"/>
          <w:b/>
          <w:sz w:val="24"/>
          <w:szCs w:val="24"/>
        </w:rPr>
        <w:t>1.</w:t>
      </w:r>
      <w:r w:rsidR="00660E78" w:rsidRPr="002C19F8">
        <w:rPr>
          <w:rFonts w:asciiTheme="minorHAnsi" w:hAnsiTheme="minorHAnsi" w:cstheme="minorHAnsi"/>
          <w:sz w:val="24"/>
          <w:szCs w:val="24"/>
        </w:rPr>
        <w:t xml:space="preserve"> Uczeń, po zasięgnięciu opinii Samorządu Uczniowskiego może być skreślony z listy uczniów w przypadkach:</w:t>
      </w:r>
    </w:p>
    <w:p w14:paraId="538AE8C8" w14:textId="74AA4C81" w:rsidR="00B9694E" w:rsidRPr="002C19F8" w:rsidRDefault="00B9694E" w:rsidP="001B663B">
      <w:pPr>
        <w:pStyle w:val="Punkt"/>
        <w:numPr>
          <w:ilvl w:val="0"/>
          <w:numId w:val="276"/>
        </w:numPr>
        <w:spacing w:before="240"/>
        <w:ind w:left="1139" w:hanging="357"/>
      </w:pPr>
      <w:r w:rsidRPr="002C19F8">
        <w:t>wyczerpania s</w:t>
      </w:r>
      <w:r w:rsidR="001B663B" w:rsidRPr="002C19F8">
        <w:t>ię kar przewidzianych statutem,</w:t>
      </w:r>
    </w:p>
    <w:p w14:paraId="131128E3" w14:textId="13B51A02" w:rsidR="00B9694E" w:rsidRPr="002C19F8" w:rsidRDefault="00B9694E" w:rsidP="00D200E6">
      <w:pPr>
        <w:pStyle w:val="Punkt"/>
        <w:numPr>
          <w:ilvl w:val="0"/>
          <w:numId w:val="276"/>
        </w:numPr>
      </w:pPr>
      <w:r w:rsidRPr="002C19F8">
        <w:t>stwierdzenia picia alkoholu lub używania i posiadania narkotyków na terenie szkoły lub poza szkołą, podczas impr</w:t>
      </w:r>
      <w:r w:rsidR="001B663B" w:rsidRPr="002C19F8">
        <w:t>ez organizowanych przez szkołę,</w:t>
      </w:r>
    </w:p>
    <w:p w14:paraId="145A3E72" w14:textId="4F710E35" w:rsidR="00B9694E" w:rsidRPr="002C19F8" w:rsidRDefault="00B9694E" w:rsidP="00D200E6">
      <w:pPr>
        <w:pStyle w:val="Punkt"/>
        <w:numPr>
          <w:ilvl w:val="0"/>
          <w:numId w:val="276"/>
        </w:numPr>
      </w:pPr>
      <w:r w:rsidRPr="002C19F8">
        <w:t>zachowania niezgodnego z powszechnie obowiązującymi normami moralnymi</w:t>
      </w:r>
      <w:r w:rsidR="001B663B" w:rsidRPr="002C19F8">
        <w:t>,</w:t>
      </w:r>
    </w:p>
    <w:p w14:paraId="651A54CF" w14:textId="7B49A289" w:rsidR="00B9694E" w:rsidRPr="002C19F8" w:rsidRDefault="00B9694E" w:rsidP="00D200E6">
      <w:pPr>
        <w:pStyle w:val="Punkt"/>
        <w:numPr>
          <w:ilvl w:val="0"/>
          <w:numId w:val="276"/>
        </w:numPr>
      </w:pPr>
      <w:r w:rsidRPr="002C19F8">
        <w:t xml:space="preserve">niepowiadomienia szkoły o przyczynie nieobecności ciągłej obejmującej </w:t>
      </w:r>
      <w:r w:rsidR="00D60EE8" w:rsidRPr="002C19F8">
        <w:t>powyżej 90</w:t>
      </w:r>
      <w:r w:rsidR="001B663B" w:rsidRPr="002C19F8">
        <w:t xml:space="preserve"> dni,</w:t>
      </w:r>
    </w:p>
    <w:p w14:paraId="3E346849" w14:textId="2FDC4F49" w:rsidR="00B9694E" w:rsidRPr="002C19F8" w:rsidRDefault="00B9694E" w:rsidP="00D200E6">
      <w:pPr>
        <w:pStyle w:val="Punkt"/>
        <w:numPr>
          <w:ilvl w:val="0"/>
          <w:numId w:val="276"/>
        </w:numPr>
      </w:pPr>
      <w:r w:rsidRPr="002C19F8">
        <w:t>nieusprawiedliwione</w:t>
      </w:r>
      <w:r w:rsidR="00BC0520" w:rsidRPr="002C19F8">
        <w:t>go nieuczęszczania</w:t>
      </w:r>
      <w:r w:rsidRPr="002C19F8">
        <w:t xml:space="preserve"> ucznia do szkoły, w tym także z powodu pobytu w areszcie śled</w:t>
      </w:r>
      <w:r w:rsidR="001B663B" w:rsidRPr="002C19F8">
        <w:t>czym na podstawie decyzji sądu,</w:t>
      </w:r>
    </w:p>
    <w:p w14:paraId="7B917F40" w14:textId="1905AA72" w:rsidR="00B9694E" w:rsidRPr="002C19F8" w:rsidRDefault="00BC0520" w:rsidP="00D200E6">
      <w:pPr>
        <w:pStyle w:val="Punkt"/>
        <w:numPr>
          <w:ilvl w:val="0"/>
          <w:numId w:val="276"/>
        </w:numPr>
      </w:pPr>
      <w:r w:rsidRPr="002C19F8">
        <w:t>zaboru lub zniszczenia</w:t>
      </w:r>
      <w:r w:rsidR="00B9694E" w:rsidRPr="002C19F8">
        <w:t xml:space="preserve"> mienia szkoły lub osób pr</w:t>
      </w:r>
      <w:r w:rsidR="001B663B" w:rsidRPr="002C19F8">
        <w:t>zebywających na terenie szkoły,</w:t>
      </w:r>
    </w:p>
    <w:p w14:paraId="17CBA613" w14:textId="618A8108" w:rsidR="00B9694E" w:rsidRPr="002C19F8" w:rsidRDefault="00BC0520" w:rsidP="00D200E6">
      <w:pPr>
        <w:pStyle w:val="Punkt"/>
        <w:numPr>
          <w:ilvl w:val="0"/>
          <w:numId w:val="276"/>
        </w:numPr>
      </w:pPr>
      <w:r w:rsidRPr="002C19F8">
        <w:t>naruszenia</w:t>
      </w:r>
      <w:r w:rsidR="00B9694E" w:rsidRPr="002C19F8">
        <w:t xml:space="preserve"> nietykalności cielesnej i godności osobistej albo groźby karalne</w:t>
      </w:r>
      <w:r w:rsidRPr="002C19F8">
        <w:t>j</w:t>
      </w:r>
      <w:r w:rsidR="00B9694E" w:rsidRPr="002C19F8">
        <w:t xml:space="preserve"> względem osób pr</w:t>
      </w:r>
      <w:r w:rsidR="001B663B" w:rsidRPr="002C19F8">
        <w:t>zebywających na terenie szkoły,</w:t>
      </w:r>
    </w:p>
    <w:p w14:paraId="7AAEE910" w14:textId="4B7CE5AC" w:rsidR="00A2230F" w:rsidRPr="002C19F8" w:rsidRDefault="00B9694E" w:rsidP="00D200E6">
      <w:pPr>
        <w:pStyle w:val="Punkt"/>
        <w:numPr>
          <w:ilvl w:val="0"/>
          <w:numId w:val="276"/>
        </w:numPr>
      </w:pPr>
      <w:r w:rsidRPr="002C19F8">
        <w:t>świadome</w:t>
      </w:r>
      <w:r w:rsidR="00BC0520" w:rsidRPr="002C19F8">
        <w:t>go</w:t>
      </w:r>
      <w:r w:rsidRPr="002C19F8">
        <w:t xml:space="preserve"> i systematyczne</w:t>
      </w:r>
      <w:r w:rsidR="00BC0520" w:rsidRPr="002C19F8">
        <w:t>go naruszania</w:t>
      </w:r>
      <w:r w:rsidR="001B663B" w:rsidRPr="002C19F8">
        <w:t xml:space="preserve"> obowiązków ucznia</w:t>
      </w:r>
      <w:r w:rsidRPr="002C19F8">
        <w:t xml:space="preserve"> określonych w</w:t>
      </w:r>
      <w:r w:rsidR="005F549C" w:rsidRPr="002C19F8">
        <w:t> </w:t>
      </w:r>
      <w:r w:rsidR="00564C39" w:rsidRPr="002C19F8">
        <w:t>statucie szkoły.</w:t>
      </w:r>
    </w:p>
    <w:p w14:paraId="232FF390" w14:textId="0C2438A1" w:rsidR="00A2230F" w:rsidRPr="002C19F8" w:rsidRDefault="001B663B" w:rsidP="001B663B">
      <w:pPr>
        <w:pStyle w:val="Ustp"/>
        <w:keepNext w:val="0"/>
        <w:keepLines w:val="0"/>
        <w:numPr>
          <w:ilvl w:val="2"/>
          <w:numId w:val="27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Skreślenie ucznia </w:t>
      </w:r>
      <w:r w:rsidR="007E6B58" w:rsidRPr="002C19F8">
        <w:rPr>
          <w:rFonts w:asciiTheme="minorHAnsi" w:hAnsiTheme="minorHAnsi" w:cstheme="minorHAnsi"/>
          <w:color w:val="auto"/>
          <w:sz w:val="24"/>
        </w:rPr>
        <w:t xml:space="preserve">z listy </w:t>
      </w:r>
      <w:r w:rsidR="00B9694E" w:rsidRPr="002C19F8">
        <w:rPr>
          <w:rFonts w:asciiTheme="minorHAnsi" w:hAnsiTheme="minorHAnsi" w:cstheme="minorHAnsi"/>
          <w:color w:val="auto"/>
          <w:sz w:val="24"/>
        </w:rPr>
        <w:t>następuje w trybie decyzji ad</w:t>
      </w:r>
      <w:r w:rsidRPr="002C19F8">
        <w:rPr>
          <w:rFonts w:asciiTheme="minorHAnsi" w:hAnsiTheme="minorHAnsi" w:cstheme="minorHAnsi"/>
          <w:color w:val="auto"/>
          <w:sz w:val="24"/>
        </w:rPr>
        <w:t>ministracyjnej.</w:t>
      </w:r>
    </w:p>
    <w:p w14:paraId="019FB2C2" w14:textId="6772C278" w:rsidR="00A2230F" w:rsidRPr="002C19F8" w:rsidRDefault="00B9694E" w:rsidP="001B663B">
      <w:pPr>
        <w:pStyle w:val="Ustp"/>
        <w:keepNext w:val="0"/>
        <w:keepLines w:val="0"/>
        <w:numPr>
          <w:ilvl w:val="2"/>
          <w:numId w:val="279"/>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 xml:space="preserve">Uczniowi przysługuje prawo odwołania się od decyzji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Szkoły do </w:t>
      </w:r>
      <w:r w:rsidR="001B663B" w:rsidRPr="002C19F8">
        <w:rPr>
          <w:rFonts w:asciiTheme="minorHAnsi" w:hAnsiTheme="minorHAnsi" w:cstheme="minorHAnsi"/>
          <w:color w:val="auto"/>
          <w:sz w:val="24"/>
        </w:rPr>
        <w:t>kuratorium oświaty</w:t>
      </w:r>
      <w:r w:rsidRPr="002C19F8">
        <w:rPr>
          <w:rFonts w:asciiTheme="minorHAnsi" w:hAnsiTheme="minorHAnsi" w:cstheme="minorHAnsi"/>
          <w:color w:val="auto"/>
          <w:sz w:val="24"/>
        </w:rPr>
        <w:t xml:space="preserve"> za pośrednictwem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Szkoły w ciągu 14 </w:t>
      </w:r>
      <w:r w:rsidR="00564C39" w:rsidRPr="002C19F8">
        <w:rPr>
          <w:rFonts w:asciiTheme="minorHAnsi" w:hAnsiTheme="minorHAnsi" w:cstheme="minorHAnsi"/>
          <w:color w:val="auto"/>
          <w:sz w:val="24"/>
        </w:rPr>
        <w:t>dni od daty otrzymania decyzji.</w:t>
      </w:r>
    </w:p>
    <w:p w14:paraId="66996EFA" w14:textId="56B465C2" w:rsidR="00A2230F" w:rsidRPr="002C19F8" w:rsidRDefault="00B9694E" w:rsidP="001B663B">
      <w:pPr>
        <w:pStyle w:val="Ustp"/>
        <w:keepNext w:val="0"/>
        <w:keepLines w:val="0"/>
        <w:numPr>
          <w:ilvl w:val="2"/>
          <w:numId w:val="279"/>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 xml:space="preserve">Jeżeli uczeń nie jest pełnoletni, decyzję odbierają i podpisują jego rodzice, jeżeli nie ma </w:t>
      </w:r>
      <w:r w:rsidR="00E2548D" w:rsidRPr="002C19F8">
        <w:rPr>
          <w:rFonts w:asciiTheme="minorHAnsi" w:hAnsiTheme="minorHAnsi" w:cstheme="minorHAnsi"/>
          <w:color w:val="auto"/>
          <w:sz w:val="24"/>
        </w:rPr>
        <w:t>kontaktu z rodzicami</w:t>
      </w:r>
      <w:r w:rsidRPr="002C19F8">
        <w:rPr>
          <w:rFonts w:asciiTheme="minorHAnsi" w:hAnsiTheme="minorHAnsi" w:cstheme="minorHAnsi"/>
          <w:color w:val="auto"/>
          <w:sz w:val="24"/>
        </w:rPr>
        <w:t xml:space="preserve"> – pismo wysyła</w:t>
      </w:r>
      <w:r w:rsidR="001B663B" w:rsidRPr="002C19F8">
        <w:rPr>
          <w:rFonts w:asciiTheme="minorHAnsi" w:hAnsiTheme="minorHAnsi" w:cstheme="minorHAnsi"/>
          <w:color w:val="auto"/>
          <w:sz w:val="24"/>
        </w:rPr>
        <w:t xml:space="preserve"> się pocztą – listem poleconym.</w:t>
      </w:r>
    </w:p>
    <w:p w14:paraId="274356FF" w14:textId="53043C7E" w:rsidR="00A2230F" w:rsidRPr="002C19F8" w:rsidRDefault="00B9694E" w:rsidP="001B663B">
      <w:pPr>
        <w:pStyle w:val="Ustp"/>
        <w:keepNext w:val="0"/>
        <w:keepLines w:val="0"/>
        <w:numPr>
          <w:ilvl w:val="2"/>
          <w:numId w:val="279"/>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 xml:space="preserve">Jeżeli zostanie wniesione odwołanie od decyzji, </w:t>
      </w:r>
      <w:r w:rsidR="00625510"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ma obowiązek w</w:t>
      </w:r>
      <w:r w:rsidR="005F549C" w:rsidRPr="002C19F8">
        <w:rPr>
          <w:rFonts w:asciiTheme="minorHAnsi" w:hAnsiTheme="minorHAnsi" w:cstheme="minorHAnsi"/>
          <w:color w:val="auto"/>
          <w:sz w:val="24"/>
        </w:rPr>
        <w:t> </w:t>
      </w:r>
      <w:r w:rsidRPr="002C19F8">
        <w:rPr>
          <w:rFonts w:asciiTheme="minorHAnsi" w:hAnsiTheme="minorHAnsi" w:cstheme="minorHAnsi"/>
          <w:color w:val="auto"/>
          <w:sz w:val="24"/>
        </w:rPr>
        <w:t>ciągu 7 dni ponownie rozpatrzyć sprawę, zbadać ewentualnie nowe fakty. Jeżeli odwołanie rozpatrzy pozytywnie – zmieni swoją decyzję (również w drodze decyzji administracyjnej), na tym sprawa zostaje zakończona. Jeżeli podtrzyma swoją decyzję – to po 7 dniach przekazuje całą sprawę do organu prowadzącego, który ponownie bada sprawę i wydaje ostateczną decyzję. Decyzję taką można, co najwyżej zaskarżyć do NSA.</w:t>
      </w:r>
    </w:p>
    <w:p w14:paraId="5D6D4256" w14:textId="28FC0EC5" w:rsidR="00B9694E" w:rsidRPr="002C19F8" w:rsidRDefault="00B9694E" w:rsidP="001B663B">
      <w:pPr>
        <w:pStyle w:val="Ustp"/>
        <w:keepNext w:val="0"/>
        <w:keepLines w:val="0"/>
        <w:numPr>
          <w:ilvl w:val="2"/>
          <w:numId w:val="279"/>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W trakcie całego postępowania odwoławczego uczeń ma prawo kontynuować naukę w szkole, chyba, że decyzji nadano rygor natychmiastowej wykonalno</w:t>
      </w:r>
      <w:r w:rsidR="00AB0EAA" w:rsidRPr="002C19F8">
        <w:rPr>
          <w:rFonts w:asciiTheme="minorHAnsi" w:hAnsiTheme="minorHAnsi" w:cstheme="minorHAnsi"/>
          <w:color w:val="auto"/>
          <w:sz w:val="24"/>
        </w:rPr>
        <w:t>ści zgodnie z przepisami k.p.a.</w:t>
      </w:r>
    </w:p>
    <w:p w14:paraId="4396C4F1" w14:textId="77777777" w:rsidR="00B9694E" w:rsidRPr="002C19F8" w:rsidRDefault="00D1643F" w:rsidP="00AB0EAA">
      <w:pPr>
        <w:pStyle w:val="Ustp"/>
        <w:numPr>
          <w:ilvl w:val="0"/>
          <w:numId w:val="0"/>
        </w:numPr>
        <w:ind w:left="426"/>
        <w:jc w:val="left"/>
        <w:rPr>
          <w:rFonts w:asciiTheme="minorHAnsi" w:eastAsia="Times New Roman" w:hAnsiTheme="minorHAnsi" w:cstheme="minorHAnsi"/>
          <w:iCs/>
          <w:color w:val="auto"/>
          <w:sz w:val="24"/>
          <w:lang w:eastAsia="pl-PL"/>
        </w:rPr>
      </w:pPr>
      <w:r w:rsidRPr="002C19F8">
        <w:rPr>
          <w:rFonts w:asciiTheme="minorHAnsi" w:hAnsiTheme="minorHAnsi" w:cstheme="minorHAnsi"/>
          <w:b/>
          <w:color w:val="auto"/>
          <w:sz w:val="24"/>
        </w:rPr>
        <w:t>7</w:t>
      </w:r>
      <w:r w:rsidRPr="002C19F8">
        <w:rPr>
          <w:rFonts w:asciiTheme="minorHAnsi" w:hAnsiTheme="minorHAnsi" w:cstheme="minorHAnsi"/>
          <w:color w:val="auto"/>
          <w:sz w:val="24"/>
        </w:rPr>
        <w:t xml:space="preserve">. </w:t>
      </w:r>
      <w:r w:rsidR="00B9694E" w:rsidRPr="002C19F8">
        <w:rPr>
          <w:rFonts w:asciiTheme="minorHAnsi" w:eastAsia="Times New Roman" w:hAnsiTheme="minorHAnsi" w:cstheme="minorHAnsi"/>
          <w:iCs/>
          <w:color w:val="auto"/>
          <w:sz w:val="24"/>
          <w:lang w:eastAsia="pl-PL"/>
        </w:rPr>
        <w:t xml:space="preserve">Wyniki w nauce nie są podstawą </w:t>
      </w:r>
      <w:r w:rsidR="00EB4EFC" w:rsidRPr="002C19F8">
        <w:rPr>
          <w:rFonts w:asciiTheme="minorHAnsi" w:eastAsia="Times New Roman" w:hAnsiTheme="minorHAnsi" w:cstheme="minorHAnsi"/>
          <w:iCs/>
          <w:color w:val="auto"/>
          <w:sz w:val="24"/>
          <w:lang w:eastAsia="pl-PL"/>
        </w:rPr>
        <w:t>do skreślenia</w:t>
      </w:r>
      <w:r w:rsidR="00B9694E" w:rsidRPr="002C19F8">
        <w:rPr>
          <w:rFonts w:asciiTheme="minorHAnsi" w:eastAsia="Times New Roman" w:hAnsiTheme="minorHAnsi" w:cstheme="minorHAnsi"/>
          <w:iCs/>
          <w:color w:val="auto"/>
          <w:sz w:val="24"/>
          <w:lang w:eastAsia="pl-PL"/>
        </w:rPr>
        <w:t xml:space="preserve"> </w:t>
      </w:r>
      <w:r w:rsidR="000A3F5C" w:rsidRPr="002C19F8">
        <w:rPr>
          <w:rFonts w:asciiTheme="minorHAnsi" w:eastAsia="Times New Roman" w:hAnsiTheme="minorHAnsi" w:cstheme="minorHAnsi"/>
          <w:iCs/>
          <w:color w:val="auto"/>
          <w:sz w:val="24"/>
          <w:lang w:eastAsia="pl-PL"/>
        </w:rPr>
        <w:t xml:space="preserve">ucznia </w:t>
      </w:r>
      <w:r w:rsidR="00B9694E" w:rsidRPr="002C19F8">
        <w:rPr>
          <w:rFonts w:asciiTheme="minorHAnsi" w:eastAsia="Times New Roman" w:hAnsiTheme="minorHAnsi" w:cstheme="minorHAnsi"/>
          <w:iCs/>
          <w:color w:val="auto"/>
          <w:sz w:val="24"/>
          <w:lang w:eastAsia="pl-PL"/>
        </w:rPr>
        <w:t>z listy</w:t>
      </w:r>
      <w:r w:rsidR="007E6B58" w:rsidRPr="002C19F8">
        <w:rPr>
          <w:rFonts w:asciiTheme="minorHAnsi" w:eastAsia="Times New Roman" w:hAnsiTheme="minorHAnsi" w:cstheme="minorHAnsi"/>
          <w:iCs/>
          <w:color w:val="auto"/>
          <w:sz w:val="24"/>
          <w:lang w:eastAsia="pl-PL"/>
        </w:rPr>
        <w:t xml:space="preserve"> </w:t>
      </w:r>
      <w:r w:rsidR="00EB4EFC" w:rsidRPr="002C19F8">
        <w:rPr>
          <w:rFonts w:asciiTheme="minorHAnsi" w:eastAsia="Times New Roman" w:hAnsiTheme="minorHAnsi" w:cstheme="minorHAnsi"/>
          <w:iCs/>
          <w:color w:val="auto"/>
          <w:sz w:val="24"/>
          <w:lang w:eastAsia="pl-PL"/>
        </w:rPr>
        <w:t>uczniów.</w:t>
      </w:r>
    </w:p>
    <w:p w14:paraId="0A0E3A61" w14:textId="74C1E5A1" w:rsidR="00B9694E" w:rsidRPr="002C19F8" w:rsidRDefault="00314B87" w:rsidP="00AB0EAA">
      <w:pPr>
        <w:pStyle w:val="Paragraf"/>
        <w:keepNext w:val="0"/>
        <w:keepLines w:val="0"/>
        <w:numPr>
          <w:ilvl w:val="0"/>
          <w:numId w:val="0"/>
        </w:numPr>
        <w:spacing w:before="0" w:after="120"/>
        <w:ind w:firstLine="567"/>
        <w:jc w:val="left"/>
        <w:rPr>
          <w:rFonts w:asciiTheme="minorHAnsi" w:hAnsiTheme="minorHAnsi" w:cstheme="minorHAnsi"/>
          <w:sz w:val="24"/>
          <w:szCs w:val="24"/>
        </w:rPr>
      </w:pPr>
      <w:r w:rsidRPr="002C19F8">
        <w:rPr>
          <w:rFonts w:asciiTheme="minorHAnsi" w:hAnsiTheme="minorHAnsi" w:cstheme="minorHAnsi"/>
          <w:b/>
          <w:sz w:val="24"/>
          <w:szCs w:val="24"/>
        </w:rPr>
        <w:t>§ 1</w:t>
      </w:r>
      <w:r w:rsidR="00CB14DB" w:rsidRPr="002C19F8">
        <w:rPr>
          <w:rFonts w:asciiTheme="minorHAnsi" w:hAnsiTheme="minorHAnsi" w:cstheme="minorHAnsi"/>
          <w:b/>
          <w:sz w:val="24"/>
          <w:szCs w:val="24"/>
        </w:rPr>
        <w:t>15</w:t>
      </w:r>
      <w:r w:rsidR="00D1643F" w:rsidRPr="002C19F8">
        <w:rPr>
          <w:rFonts w:asciiTheme="minorHAnsi" w:hAnsiTheme="minorHAnsi" w:cstheme="minorHAnsi"/>
          <w:b/>
          <w:sz w:val="24"/>
          <w:szCs w:val="24"/>
        </w:rPr>
        <w:t>.</w:t>
      </w:r>
      <w:r w:rsidR="00B9694E" w:rsidRPr="002C19F8">
        <w:rPr>
          <w:rFonts w:asciiTheme="minorHAnsi" w:hAnsiTheme="minorHAnsi" w:cstheme="minorHAnsi"/>
          <w:sz w:val="24"/>
          <w:szCs w:val="24"/>
        </w:rPr>
        <w:t xml:space="preserve"> Procedura określająca tryb postępowania w wypadku skreślenia ucznia z</w:t>
      </w:r>
      <w:r w:rsidR="005F549C" w:rsidRPr="002C19F8">
        <w:rPr>
          <w:rFonts w:asciiTheme="minorHAnsi" w:hAnsiTheme="minorHAnsi" w:cstheme="minorHAnsi"/>
          <w:sz w:val="24"/>
          <w:szCs w:val="24"/>
        </w:rPr>
        <w:t> </w:t>
      </w:r>
      <w:r w:rsidR="00B9694E" w:rsidRPr="002C19F8">
        <w:rPr>
          <w:rFonts w:asciiTheme="minorHAnsi" w:hAnsiTheme="minorHAnsi" w:cstheme="minorHAnsi"/>
          <w:sz w:val="24"/>
          <w:szCs w:val="24"/>
        </w:rPr>
        <w:t>listy uczniów</w:t>
      </w:r>
      <w:r w:rsidR="00D1643F" w:rsidRPr="002C19F8">
        <w:rPr>
          <w:rFonts w:asciiTheme="minorHAnsi" w:hAnsiTheme="minorHAnsi" w:cstheme="minorHAnsi"/>
          <w:sz w:val="24"/>
          <w:szCs w:val="24"/>
        </w:rPr>
        <w:t>:</w:t>
      </w:r>
    </w:p>
    <w:p w14:paraId="5EE25322" w14:textId="07D04686"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Sporządzić notatkę służbową o zaistniałym incydencie, załączając ewentualnie protokół zeznań świadków</w:t>
      </w:r>
      <w:r w:rsidR="00AB0EAA" w:rsidRPr="002C19F8">
        <w:rPr>
          <w:rFonts w:asciiTheme="minorHAnsi" w:hAnsiTheme="minorHAnsi" w:cstheme="minorHAnsi"/>
          <w:sz w:val="24"/>
          <w:szCs w:val="24"/>
        </w:rPr>
        <w:t>.</w:t>
      </w:r>
    </w:p>
    <w:p w14:paraId="2B9C2C86" w14:textId="0F169AB7"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Sprawdzić, czy dane wykroczenie zostało uwzględnione w statucie szkoły jako przypadek, który upoważnia do</w:t>
      </w:r>
      <w:r w:rsidR="00AB0EAA" w:rsidRPr="002C19F8">
        <w:rPr>
          <w:rFonts w:asciiTheme="minorHAnsi" w:hAnsiTheme="minorHAnsi" w:cstheme="minorHAnsi"/>
          <w:sz w:val="24"/>
          <w:szCs w:val="24"/>
        </w:rPr>
        <w:t xml:space="preserve"> podjęcia decyzji o skreśleniu.</w:t>
      </w:r>
    </w:p>
    <w:p w14:paraId="2164DD1C" w14:textId="49433490"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Zebrać wszelkie dowody w sprawie, w tym opinie i wyjaśnienia</w:t>
      </w:r>
      <w:r w:rsidR="00AB0EAA" w:rsidRPr="002C19F8">
        <w:rPr>
          <w:rFonts w:asciiTheme="minorHAnsi" w:hAnsiTheme="minorHAnsi" w:cstheme="minorHAnsi"/>
          <w:sz w:val="24"/>
          <w:szCs w:val="24"/>
        </w:rPr>
        <w:t xml:space="preserve"> stron (w tym rodziców ucznia).</w:t>
      </w:r>
    </w:p>
    <w:p w14:paraId="35833923" w14:textId="77777777"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Zwołać posiedzenie Rady Pedagogicznej.</w:t>
      </w:r>
    </w:p>
    <w:p w14:paraId="0633D5E0" w14:textId="2992DFCA"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Poinformować ucznia o jego prawie do wskazania rzeczników obrony (np. wychowawca lub pedagog szkolny), którzy mają obowiązek przedstawić rzetelnie nie tylko uchybienia w postępowaniu ucznia, ale także jego cechy dodatnie i okoliczności łag</w:t>
      </w:r>
      <w:r w:rsidR="00AB0EAA" w:rsidRPr="002C19F8">
        <w:rPr>
          <w:rFonts w:asciiTheme="minorHAnsi" w:hAnsiTheme="minorHAnsi" w:cstheme="minorHAnsi"/>
          <w:sz w:val="24"/>
          <w:szCs w:val="24"/>
        </w:rPr>
        <w:t>odzące.</w:t>
      </w:r>
    </w:p>
    <w:p w14:paraId="0DA0A3E8" w14:textId="77777777" w:rsidR="00D1643F"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Przedyskutować na posiedzeniu Rady Pedagogicznej, czy wykorzystano wszelkie możliwości wychowawczego oddziaływania szkoły na ucznia, czy uczeń był wcześniej karany mniejszymi karami regulaminowymi i</w:t>
      </w:r>
      <w:r w:rsidR="005F549C" w:rsidRPr="002C19F8">
        <w:rPr>
          <w:rFonts w:asciiTheme="minorHAnsi" w:hAnsiTheme="minorHAnsi" w:cstheme="minorHAnsi"/>
          <w:sz w:val="24"/>
          <w:szCs w:val="24"/>
        </w:rPr>
        <w:t> </w:t>
      </w:r>
      <w:r w:rsidRPr="002C19F8">
        <w:rPr>
          <w:rFonts w:asciiTheme="minorHAnsi" w:hAnsiTheme="minorHAnsi" w:cstheme="minorHAnsi"/>
          <w:sz w:val="24"/>
          <w:szCs w:val="24"/>
        </w:rPr>
        <w:t>przeprowadzono z nim rozmowy ostrzegawcze oraz czy udzielono mu pomocy psychologiczno-pedagogicznej.</w:t>
      </w:r>
    </w:p>
    <w:p w14:paraId="66BCB13A" w14:textId="577E1096"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Sporządzić protokół z posiedzenia Rady Pedagogicznej, uwzględniający wszystkie informacje ma</w:t>
      </w:r>
      <w:r w:rsidR="00AB0EAA" w:rsidRPr="002C19F8">
        <w:rPr>
          <w:rFonts w:asciiTheme="minorHAnsi" w:hAnsiTheme="minorHAnsi" w:cstheme="minorHAnsi"/>
          <w:sz w:val="24"/>
          <w:szCs w:val="24"/>
        </w:rPr>
        <w:t>jące wpływ na podjęcie uchwały.</w:t>
      </w:r>
    </w:p>
    <w:p w14:paraId="6FE7F5E1" w14:textId="22448DA8" w:rsidR="00E2548D"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Podjąć uchwałę dotyczącą danej sprawy (zgodnie z regulaminem Rady Pedagogiczne</w:t>
      </w:r>
      <w:r w:rsidR="00AB0EAA" w:rsidRPr="002C19F8">
        <w:rPr>
          <w:rFonts w:asciiTheme="minorHAnsi" w:hAnsiTheme="minorHAnsi" w:cstheme="minorHAnsi"/>
          <w:sz w:val="24"/>
          <w:szCs w:val="24"/>
        </w:rPr>
        <w:t>j).</w:t>
      </w:r>
    </w:p>
    <w:p w14:paraId="30D0A396" w14:textId="77777777" w:rsidR="00D1643F"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Przedstawić treść uchwały Samorządowi Uczniowskiemu celem sformułowania pisemnej opinii w tej sprawie.</w:t>
      </w:r>
    </w:p>
    <w:p w14:paraId="4F208C3B" w14:textId="4A3B2412" w:rsidR="00D1643F"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 xml:space="preserve">W przypadku podjęcia przez </w:t>
      </w:r>
      <w:r w:rsidR="00625510"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C17759" w:rsidRPr="002C19F8">
        <w:rPr>
          <w:rFonts w:asciiTheme="minorHAnsi" w:hAnsiTheme="minorHAnsi" w:cstheme="minorHAnsi"/>
          <w:sz w:val="24"/>
          <w:szCs w:val="24"/>
        </w:rPr>
        <w:t xml:space="preserve"> s</w:t>
      </w:r>
      <w:r w:rsidRPr="002C19F8">
        <w:rPr>
          <w:rFonts w:asciiTheme="minorHAnsi" w:hAnsiTheme="minorHAnsi" w:cstheme="minorHAnsi"/>
          <w:sz w:val="24"/>
          <w:szCs w:val="24"/>
        </w:rPr>
        <w:t>zkoły decyzji o skreśleniu ucznia z listy uczniów sformułować decyzję zgodnie z wymogami kodeksu postępowania administracyjnego.</w:t>
      </w:r>
    </w:p>
    <w:p w14:paraId="2EB08C00" w14:textId="77777777" w:rsidR="00D1643F" w:rsidRPr="002C19F8" w:rsidRDefault="00D1643F"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Dostarczyć decyzję uczniowi lub jego rodzicom (jeżeli uczeń nie jest pełnoletni).</w:t>
      </w:r>
    </w:p>
    <w:p w14:paraId="45F7AA4D" w14:textId="756BA719"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 xml:space="preserve">Poinformować ucznia lub jego rodziców o prawie do wglądu w dokumentację sprawy oraz wniesienia odwołania od decyzji </w:t>
      </w:r>
      <w:r w:rsidR="00625510"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C17759" w:rsidRPr="002C19F8">
        <w:rPr>
          <w:rFonts w:asciiTheme="minorHAnsi" w:hAnsiTheme="minorHAnsi" w:cstheme="minorHAnsi"/>
          <w:sz w:val="24"/>
          <w:szCs w:val="24"/>
        </w:rPr>
        <w:t xml:space="preserve"> s</w:t>
      </w:r>
      <w:r w:rsidR="00AB0EAA" w:rsidRPr="002C19F8">
        <w:rPr>
          <w:rFonts w:asciiTheme="minorHAnsi" w:hAnsiTheme="minorHAnsi" w:cstheme="minorHAnsi"/>
          <w:sz w:val="24"/>
          <w:szCs w:val="24"/>
        </w:rPr>
        <w:t>zkoły w ciągu 14 dni.</w:t>
      </w:r>
    </w:p>
    <w:p w14:paraId="494D1EB1" w14:textId="3363E4BE"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Wykonać decyzję dopiero po upływie czasu przewidzianego na odwołanie lub natychmiast, jeżeli decyzji nadano rygo</w:t>
      </w:r>
      <w:r w:rsidR="00AB0EAA" w:rsidRPr="002C19F8">
        <w:rPr>
          <w:rFonts w:asciiTheme="minorHAnsi" w:hAnsiTheme="minorHAnsi" w:cstheme="minorHAnsi"/>
          <w:sz w:val="24"/>
          <w:szCs w:val="24"/>
        </w:rPr>
        <w:t>r natychmiastowej wykonalności.</w:t>
      </w:r>
    </w:p>
    <w:p w14:paraId="2E9F5A86" w14:textId="77777777"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W przypadku wniesienia odwołania wstrzymać wykonanie decyzji do czasu rozpatrzenia odwołania przez instancję odwoławczą.</w:t>
      </w:r>
    </w:p>
    <w:p w14:paraId="32608193" w14:textId="77777777" w:rsidR="005F549C" w:rsidRPr="002C19F8" w:rsidRDefault="005F549C">
      <w:pPr>
        <w:spacing w:after="160" w:line="259" w:lineRule="auto"/>
        <w:jc w:val="left"/>
        <w:rPr>
          <w:rStyle w:val="Hipercze"/>
          <w:rFonts w:asciiTheme="minorHAnsi" w:eastAsia="Arial Unicode MS" w:hAnsiTheme="minorHAnsi" w:cstheme="minorHAnsi"/>
          <w:b w:val="0"/>
          <w:color w:val="auto"/>
          <w:sz w:val="24"/>
          <w:szCs w:val="24"/>
        </w:rPr>
      </w:pPr>
      <w:r w:rsidRPr="002C19F8">
        <w:rPr>
          <w:rStyle w:val="Hipercze"/>
          <w:rFonts w:asciiTheme="minorHAnsi" w:eastAsia="Arial Unicode MS" w:hAnsiTheme="minorHAnsi" w:cstheme="minorHAnsi"/>
          <w:color w:val="auto"/>
          <w:szCs w:val="24"/>
        </w:rPr>
        <w:br w:type="page"/>
      </w:r>
    </w:p>
    <w:p w14:paraId="589D7C63" w14:textId="615BB66C" w:rsidR="002B222D" w:rsidRPr="002C19F8" w:rsidRDefault="002B222D" w:rsidP="002B222D">
      <w:pPr>
        <w:pStyle w:val="Nagwek3-dzia"/>
        <w:rPr>
          <w:rFonts w:asciiTheme="minorHAnsi" w:hAnsiTheme="minorHAnsi" w:cstheme="minorHAnsi"/>
        </w:rPr>
      </w:pPr>
      <w:bookmarkStart w:id="123" w:name="_Toc216939658"/>
      <w:r w:rsidRPr="002C19F8">
        <w:rPr>
          <w:rFonts w:asciiTheme="minorHAnsi" w:hAnsiTheme="minorHAnsi" w:cstheme="minorHAnsi"/>
        </w:rPr>
        <w:t>Dział VIII</w:t>
      </w:r>
      <w:bookmarkEnd w:id="123"/>
    </w:p>
    <w:p w14:paraId="16723B02" w14:textId="64EF8ED5" w:rsidR="002B222D" w:rsidRPr="002C19F8" w:rsidRDefault="002B222D" w:rsidP="002B222D">
      <w:pPr>
        <w:pStyle w:val="Nagwek3-dzia"/>
        <w:rPr>
          <w:rFonts w:asciiTheme="minorHAnsi" w:hAnsiTheme="minorHAnsi" w:cstheme="minorHAnsi"/>
        </w:rPr>
      </w:pPr>
      <w:bookmarkStart w:id="124" w:name="_Toc216939659"/>
      <w:r w:rsidRPr="002C19F8">
        <w:rPr>
          <w:rFonts w:asciiTheme="minorHAnsi" w:hAnsiTheme="minorHAnsi" w:cstheme="minorHAnsi"/>
        </w:rPr>
        <w:t>Wewnątrzszkolne zasady oceniania</w:t>
      </w:r>
      <w:bookmarkEnd w:id="124"/>
    </w:p>
    <w:p w14:paraId="3B716AE3" w14:textId="0F67761B" w:rsidR="00F761BD" w:rsidRPr="002C19F8" w:rsidRDefault="00986B00" w:rsidP="00986B00">
      <w:pPr>
        <w:pStyle w:val="Nagwek4-rozdzia"/>
        <w:rPr>
          <w:rFonts w:asciiTheme="minorHAnsi" w:hAnsiTheme="minorHAnsi" w:cstheme="minorHAnsi"/>
        </w:rPr>
      </w:pPr>
      <w:bookmarkStart w:id="125" w:name="_Toc216939660"/>
      <w:r w:rsidRPr="002C19F8">
        <w:rPr>
          <w:rFonts w:asciiTheme="minorHAnsi" w:hAnsiTheme="minorHAnsi" w:cstheme="minorHAnsi"/>
        </w:rPr>
        <w:t>Rozdział 1</w:t>
      </w:r>
      <w:r w:rsidRPr="002C19F8">
        <w:rPr>
          <w:rFonts w:asciiTheme="minorHAnsi" w:hAnsiTheme="minorHAnsi" w:cstheme="minorHAnsi"/>
        </w:rPr>
        <w:br/>
        <w:t>Zasady wewnątrzszkolnego oceniania</w:t>
      </w:r>
      <w:bookmarkEnd w:id="125"/>
    </w:p>
    <w:p w14:paraId="091E4BC7" w14:textId="39446502" w:rsidR="00F761BD" w:rsidRPr="002C19F8" w:rsidRDefault="00314B87" w:rsidP="00AB0EAA">
      <w:pPr>
        <w:pStyle w:val="Nagwek1"/>
        <w:spacing w:before="0" w:after="120"/>
        <w:ind w:firstLine="567"/>
        <w:jc w:val="left"/>
        <w:rPr>
          <w:rFonts w:asciiTheme="minorHAnsi" w:hAnsiTheme="minorHAnsi" w:cstheme="minorHAnsi"/>
          <w:color w:val="auto"/>
          <w:sz w:val="24"/>
          <w:szCs w:val="24"/>
        </w:rPr>
      </w:pPr>
      <w:r w:rsidRPr="002C19F8">
        <w:rPr>
          <w:rFonts w:asciiTheme="minorHAnsi" w:hAnsiTheme="minorHAnsi" w:cstheme="minorHAnsi"/>
          <w:b/>
          <w:color w:val="auto"/>
          <w:sz w:val="24"/>
          <w:szCs w:val="24"/>
        </w:rPr>
        <w:t>§ 1</w:t>
      </w:r>
      <w:r w:rsidR="00CB14DB" w:rsidRPr="002C19F8">
        <w:rPr>
          <w:rFonts w:asciiTheme="minorHAnsi" w:hAnsiTheme="minorHAnsi" w:cstheme="minorHAnsi"/>
          <w:b/>
          <w:color w:val="auto"/>
          <w:sz w:val="24"/>
          <w:szCs w:val="24"/>
        </w:rPr>
        <w:t>16</w:t>
      </w:r>
      <w:r w:rsidR="00F761BD" w:rsidRPr="002C19F8">
        <w:rPr>
          <w:rFonts w:asciiTheme="minorHAnsi" w:hAnsiTheme="minorHAnsi" w:cstheme="minorHAnsi"/>
          <w:b/>
          <w:color w:val="auto"/>
          <w:sz w:val="24"/>
          <w:szCs w:val="24"/>
        </w:rPr>
        <w:t>.</w:t>
      </w:r>
      <w:r w:rsidR="00F761BD" w:rsidRPr="002C19F8">
        <w:rPr>
          <w:rFonts w:asciiTheme="minorHAnsi" w:hAnsiTheme="minorHAnsi" w:cstheme="minorHAnsi"/>
          <w:color w:val="auto"/>
          <w:sz w:val="24"/>
          <w:szCs w:val="24"/>
        </w:rPr>
        <w:t xml:space="preserve"> </w:t>
      </w:r>
      <w:r w:rsidR="00CA492D" w:rsidRPr="002C19F8">
        <w:rPr>
          <w:rFonts w:asciiTheme="minorHAnsi" w:hAnsiTheme="minorHAnsi" w:cstheme="minorHAnsi"/>
          <w:b/>
          <w:color w:val="auto"/>
          <w:sz w:val="24"/>
          <w:szCs w:val="24"/>
        </w:rPr>
        <w:t>1.</w:t>
      </w:r>
      <w:r w:rsidR="00CA492D" w:rsidRPr="002C19F8">
        <w:rPr>
          <w:rFonts w:asciiTheme="minorHAnsi" w:hAnsiTheme="minorHAnsi" w:cstheme="minorHAnsi"/>
          <w:color w:val="auto"/>
          <w:sz w:val="24"/>
          <w:szCs w:val="24"/>
        </w:rPr>
        <w:t xml:space="preserve"> </w:t>
      </w:r>
      <w:r w:rsidR="00F761BD" w:rsidRPr="002C19F8">
        <w:rPr>
          <w:rFonts w:asciiTheme="minorHAnsi" w:hAnsiTheme="minorHAnsi" w:cstheme="minorHAnsi"/>
          <w:color w:val="auto"/>
          <w:sz w:val="24"/>
          <w:szCs w:val="24"/>
        </w:rPr>
        <w:t>Podstawą prawną oceniania wewnątrzszkolnego jest rozporządzenie Ministra Edukacji Narodowej w sprawie warunków i sposobu oceniania, klasyfikowania i</w:t>
      </w:r>
      <w:r w:rsidR="005F549C" w:rsidRPr="002C19F8">
        <w:rPr>
          <w:rFonts w:asciiTheme="minorHAnsi" w:hAnsiTheme="minorHAnsi" w:cstheme="minorHAnsi"/>
          <w:color w:val="auto"/>
          <w:sz w:val="24"/>
          <w:szCs w:val="24"/>
        </w:rPr>
        <w:t> </w:t>
      </w:r>
      <w:r w:rsidR="00F761BD" w:rsidRPr="002C19F8">
        <w:rPr>
          <w:rFonts w:asciiTheme="minorHAnsi" w:hAnsiTheme="minorHAnsi" w:cstheme="minorHAnsi"/>
          <w:color w:val="auto"/>
          <w:sz w:val="24"/>
          <w:szCs w:val="24"/>
        </w:rPr>
        <w:t>promowania uczniów oraz przeprowadzania sprawdzianów i egz</w:t>
      </w:r>
      <w:r w:rsidR="005D2338" w:rsidRPr="002C19F8">
        <w:rPr>
          <w:rFonts w:asciiTheme="minorHAnsi" w:hAnsiTheme="minorHAnsi" w:cstheme="minorHAnsi"/>
          <w:color w:val="auto"/>
          <w:sz w:val="24"/>
          <w:szCs w:val="24"/>
        </w:rPr>
        <w:t>aminów w szkołach publicznych.</w:t>
      </w:r>
    </w:p>
    <w:p w14:paraId="6A4DC571" w14:textId="7CF83FF8" w:rsidR="00F761BD" w:rsidRPr="002C19F8" w:rsidRDefault="00F761BD" w:rsidP="00AB0EAA">
      <w:pPr>
        <w:pStyle w:val="Ustp"/>
        <w:keepNext w:val="0"/>
        <w:keepLines w:val="0"/>
        <w:numPr>
          <w:ilvl w:val="2"/>
          <w:numId w:val="280"/>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Ocenianie osiągnięć edukacyjnych i zachowania ucznia odbywa się w rama</w:t>
      </w:r>
      <w:r w:rsidR="00AB0EAA" w:rsidRPr="002C19F8">
        <w:rPr>
          <w:rFonts w:asciiTheme="minorHAnsi" w:hAnsiTheme="minorHAnsi" w:cstheme="minorHAnsi"/>
          <w:color w:val="auto"/>
          <w:sz w:val="24"/>
        </w:rPr>
        <w:t>ch oceniania wewnątrzszkolnego.</w:t>
      </w:r>
    </w:p>
    <w:p w14:paraId="449C6A13" w14:textId="77777777" w:rsidR="00F761BD" w:rsidRPr="002C19F8" w:rsidRDefault="00F761BD" w:rsidP="00AB0EAA">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Ocenianiu podlegają: osiągnięcia edukacyjne ucznia oraz zachowanie ucznia.</w:t>
      </w:r>
    </w:p>
    <w:p w14:paraId="3F9E3591" w14:textId="246D6F3A" w:rsidR="00F761BD" w:rsidRPr="002C19F8" w:rsidRDefault="00F761BD" w:rsidP="00AB0EAA">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Ocenianie osiągnięć edukacyjnych ucznia polega na rozpoznawaniu przez nauczycieli poziomu i postępów w opanowaniu przez ucznia wiadomości i</w:t>
      </w:r>
      <w:r w:rsidR="005F549C" w:rsidRPr="002C19F8">
        <w:rPr>
          <w:rFonts w:asciiTheme="minorHAnsi" w:hAnsiTheme="minorHAnsi" w:cstheme="minorHAnsi"/>
          <w:color w:val="auto"/>
          <w:sz w:val="24"/>
        </w:rPr>
        <w:t> </w:t>
      </w:r>
      <w:r w:rsidRPr="002C19F8">
        <w:rPr>
          <w:rFonts w:asciiTheme="minorHAnsi" w:hAnsiTheme="minorHAnsi" w:cstheme="minorHAnsi"/>
          <w:color w:val="auto"/>
          <w:sz w:val="24"/>
        </w:rPr>
        <w:t>umiejętności w stosunku do wymagań edukacyjnych wynikających z podstawy programowej i realizowanych w szkole programów nauczani</w:t>
      </w:r>
      <w:r w:rsidR="00AB0EAA" w:rsidRPr="002C19F8">
        <w:rPr>
          <w:rFonts w:asciiTheme="minorHAnsi" w:hAnsiTheme="minorHAnsi" w:cstheme="minorHAnsi"/>
          <w:color w:val="auto"/>
          <w:sz w:val="24"/>
        </w:rPr>
        <w:t>a uwzględniających tę podstawę.</w:t>
      </w:r>
    </w:p>
    <w:p w14:paraId="3379CD46" w14:textId="44C8EA94" w:rsidR="00F761BD" w:rsidRPr="002C19F8" w:rsidRDefault="00F761BD" w:rsidP="00AB0EAA">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Przy ocenianiu osiągnięć edukacyjnych z wychowania fizycznego, techniki, zajęć technicznych, plastyki, muzyki i zajęć artystycznych, należy w szczególności brać pod uwagę wysiłek wkładany przez ucznia w wywiązywanie się z obowiązków wynikających ze specyfiki tych zajęć a w przypadku zajęć z wychowania fizycznego również systematyczność udziału w tych zajęciach oraz aktywność ucznia w</w:t>
      </w:r>
      <w:r w:rsidR="005F549C" w:rsidRPr="002C19F8">
        <w:rPr>
          <w:rFonts w:asciiTheme="minorHAnsi" w:hAnsiTheme="minorHAnsi" w:cstheme="minorHAnsi"/>
          <w:color w:val="auto"/>
          <w:sz w:val="24"/>
        </w:rPr>
        <w:t> </w:t>
      </w:r>
      <w:r w:rsidRPr="002C19F8">
        <w:rPr>
          <w:rFonts w:asciiTheme="minorHAnsi" w:hAnsiTheme="minorHAnsi" w:cstheme="minorHAnsi"/>
          <w:color w:val="auto"/>
          <w:sz w:val="24"/>
        </w:rPr>
        <w:t>działaniach podejmowanych przez szk</w:t>
      </w:r>
      <w:r w:rsidR="00AB0EAA" w:rsidRPr="002C19F8">
        <w:rPr>
          <w:rFonts w:asciiTheme="minorHAnsi" w:hAnsiTheme="minorHAnsi" w:cstheme="minorHAnsi"/>
          <w:color w:val="auto"/>
          <w:sz w:val="24"/>
        </w:rPr>
        <w:t>ołę na rzecz kultury fizycznej.</w:t>
      </w:r>
    </w:p>
    <w:p w14:paraId="62C4C8D9" w14:textId="77B58334" w:rsidR="00F761BD" w:rsidRPr="002C19F8" w:rsidRDefault="00F761BD" w:rsidP="00AB0EAA">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Ocenianie zachowania ucznia polega na rozpoznawaniu przez wychowawcę klasy, nauczycieli oraz uczniów danej klasy stopnia respektowania przez ucznia zasad współżycia społecznego i norm etycznych oraz obowiązków ucznia określonych w</w:t>
      </w:r>
      <w:r w:rsidR="005F549C" w:rsidRPr="002C19F8">
        <w:rPr>
          <w:rFonts w:asciiTheme="minorHAnsi" w:hAnsiTheme="minorHAnsi" w:cstheme="minorHAnsi"/>
          <w:color w:val="auto"/>
          <w:sz w:val="24"/>
        </w:rPr>
        <w:t> </w:t>
      </w:r>
      <w:r w:rsidR="00AB0EAA" w:rsidRPr="002C19F8">
        <w:rPr>
          <w:rFonts w:asciiTheme="minorHAnsi" w:hAnsiTheme="minorHAnsi" w:cstheme="minorHAnsi"/>
          <w:color w:val="auto"/>
          <w:sz w:val="24"/>
        </w:rPr>
        <w:t>statucie szkoły.</w:t>
      </w:r>
    </w:p>
    <w:p w14:paraId="325A258B" w14:textId="39FD86BA" w:rsidR="00F761BD" w:rsidRPr="002C19F8" w:rsidRDefault="00F761BD" w:rsidP="00AB0EAA">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Śródroczne i roczne oceny klasyfikacyjne z obowiązkowych zajęć edukacyjnych ustalają nauczyciele prowadzący poszczególne obowiązkowe zajęcia edukacyjne, a</w:t>
      </w:r>
      <w:r w:rsidR="005F549C" w:rsidRPr="002C19F8">
        <w:rPr>
          <w:rFonts w:asciiTheme="minorHAnsi" w:hAnsiTheme="minorHAnsi" w:cstheme="minorHAnsi"/>
          <w:color w:val="auto"/>
          <w:sz w:val="24"/>
        </w:rPr>
        <w:t> </w:t>
      </w:r>
      <w:r w:rsidR="00AB0EAA" w:rsidRPr="002C19F8">
        <w:rPr>
          <w:rFonts w:asciiTheme="minorHAnsi" w:hAnsiTheme="minorHAnsi" w:cstheme="minorHAnsi"/>
          <w:color w:val="auto"/>
          <w:sz w:val="24"/>
        </w:rPr>
        <w:t>śródroczną</w:t>
      </w:r>
      <w:r w:rsidRPr="002C19F8">
        <w:rPr>
          <w:rFonts w:asciiTheme="minorHAnsi" w:hAnsiTheme="minorHAnsi" w:cstheme="minorHAnsi"/>
          <w:color w:val="auto"/>
          <w:sz w:val="24"/>
        </w:rPr>
        <w:t xml:space="preserve"> i roczną ocenę klasyfikacyjną zachowania – wychowawca klasy po zasięgnięciu opinii nauczycieli, uczniów danej klasy oraz ocenianego ucznia.</w:t>
      </w:r>
    </w:p>
    <w:p w14:paraId="475F10E0" w14:textId="6618EF83" w:rsidR="00F761BD" w:rsidRPr="002C19F8" w:rsidRDefault="00F761BD" w:rsidP="00AB0EAA">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Śródroczne i roczne oceny klasyfikacyjne z dodatkowych zajęć edukacyjnych ustalają nauczyciele prowadzący poszczególne dodatkowe zajęcia edukacyjne. Roczna ocena klasyfikacyjna z dodatkowych zajęć edukacyjnych nie ma wpływu na promocję do klasy programowo wyż</w:t>
      </w:r>
      <w:r w:rsidR="00AB0EAA" w:rsidRPr="002C19F8">
        <w:rPr>
          <w:rFonts w:asciiTheme="minorHAnsi" w:hAnsiTheme="minorHAnsi" w:cstheme="minorHAnsi"/>
          <w:color w:val="auto"/>
          <w:sz w:val="24"/>
        </w:rPr>
        <w:t>szej ani na ukończenie szkoły.</w:t>
      </w:r>
    </w:p>
    <w:p w14:paraId="251730E0" w14:textId="7CFDF7B0" w:rsidR="00F761BD" w:rsidRPr="002C19F8" w:rsidRDefault="00F761BD" w:rsidP="00AB0EAA">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Klasyfikacja roczna, polega na podsumowaniu osiągnięć edukacyjnych ucznia z</w:t>
      </w:r>
      <w:r w:rsidR="005F549C" w:rsidRPr="002C19F8">
        <w:rPr>
          <w:rFonts w:asciiTheme="minorHAnsi" w:hAnsiTheme="minorHAnsi" w:cstheme="minorHAnsi"/>
          <w:color w:val="auto"/>
          <w:sz w:val="24"/>
        </w:rPr>
        <w:t> </w:t>
      </w:r>
      <w:r w:rsidRPr="002C19F8">
        <w:rPr>
          <w:rFonts w:asciiTheme="minorHAnsi" w:hAnsiTheme="minorHAnsi" w:cstheme="minorHAnsi"/>
          <w:color w:val="auto"/>
          <w:sz w:val="24"/>
        </w:rPr>
        <w:t>zajęć edukacyjnych, określonych w szkolnym planie nauczania, i zachowania ucznia w danym roku szkolnym oraz ustaleniu rocznych ocen klasyfikacyjnych z zajęć edukacyjnych i rocznej oc</w:t>
      </w:r>
      <w:r w:rsidR="00AB0EAA" w:rsidRPr="002C19F8">
        <w:rPr>
          <w:rFonts w:asciiTheme="minorHAnsi" w:hAnsiTheme="minorHAnsi" w:cstheme="minorHAnsi"/>
          <w:color w:val="auto"/>
          <w:sz w:val="24"/>
        </w:rPr>
        <w:t>eny klasyfikacyjnej zachowania.</w:t>
      </w:r>
    </w:p>
    <w:p w14:paraId="05BAD081" w14:textId="09D2EA39" w:rsidR="00F30AB4" w:rsidRPr="002C19F8" w:rsidRDefault="00F761BD" w:rsidP="00AB0EAA">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Klasyfikacja śródroczna polega na okresowym podsumowaniu osiągnięć edukacyjnych ucznia z zajęć edukacyjnych, określonych w szkolnym planie nauczania i zachowania ucznia oraz ustaleniu – według skali określonej w statucie szkoły – śródrocznych ocen klasyfikacyjnych z zajęć edukacyjnych i śródrocznej oc</w:t>
      </w:r>
      <w:r w:rsidR="00AB0EAA" w:rsidRPr="002C19F8">
        <w:rPr>
          <w:rFonts w:asciiTheme="minorHAnsi" w:hAnsiTheme="minorHAnsi" w:cstheme="minorHAnsi"/>
          <w:color w:val="auto"/>
          <w:sz w:val="24"/>
        </w:rPr>
        <w:t>eny klasyfikacyjnej zachowania.</w:t>
      </w:r>
    </w:p>
    <w:p w14:paraId="6ADD9125" w14:textId="641C2156" w:rsidR="00F30AB4" w:rsidRPr="002C19F8" w:rsidRDefault="00F761BD" w:rsidP="00DE029B">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 xml:space="preserve">Ocena z praktyk jest oceną roczną. </w:t>
      </w:r>
      <w:r w:rsidR="00F30AB4" w:rsidRPr="002C19F8">
        <w:rPr>
          <w:rFonts w:asciiTheme="minorHAnsi" w:hAnsiTheme="minorHAnsi" w:cstheme="minorHAnsi"/>
          <w:color w:val="auto"/>
          <w:sz w:val="24"/>
        </w:rPr>
        <w:t>Zasady oceniania praktyk zawodowych reguluje Regulamin praktyk dla poszczególnych zawodów.</w:t>
      </w:r>
    </w:p>
    <w:p w14:paraId="51161FB1" w14:textId="53C89826" w:rsidR="00F761BD" w:rsidRPr="002C19F8" w:rsidRDefault="00F761BD" w:rsidP="00DE029B">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 xml:space="preserve">Ocenianie osiągnięć edukacyjnych ucznia dotyczy również wymagań edukacyjnych realizowanych w szkole programów nauczania w przypadku </w:t>
      </w:r>
      <w:r w:rsidR="00AB0EAA" w:rsidRPr="002C19F8">
        <w:rPr>
          <w:rFonts w:asciiTheme="minorHAnsi" w:hAnsiTheme="minorHAnsi" w:cstheme="minorHAnsi"/>
          <w:color w:val="auto"/>
          <w:sz w:val="24"/>
        </w:rPr>
        <w:t>dodatkowych zajęć edukacyjnych.</w:t>
      </w:r>
    </w:p>
    <w:p w14:paraId="72A1D993" w14:textId="63B3FA5E" w:rsidR="00F761BD" w:rsidRPr="002C19F8" w:rsidRDefault="00314B87" w:rsidP="00DE029B">
      <w:pPr>
        <w:ind w:firstLine="567"/>
        <w:jc w:val="left"/>
        <w:rPr>
          <w:rFonts w:asciiTheme="minorHAnsi" w:eastAsia="Times New Roman" w:hAnsiTheme="minorHAnsi" w:cstheme="minorHAnsi"/>
          <w:sz w:val="24"/>
          <w:szCs w:val="24"/>
          <w:lang w:eastAsia="pl-PL"/>
        </w:rPr>
      </w:pPr>
      <w:r w:rsidRPr="002C19F8">
        <w:rPr>
          <w:rFonts w:asciiTheme="minorHAnsi" w:hAnsiTheme="minorHAnsi" w:cstheme="minorHAnsi"/>
          <w:b/>
          <w:sz w:val="24"/>
          <w:szCs w:val="24"/>
        </w:rPr>
        <w:t>§ 1</w:t>
      </w:r>
      <w:r w:rsidR="00CB14DB" w:rsidRPr="002C19F8">
        <w:rPr>
          <w:rFonts w:asciiTheme="minorHAnsi" w:hAnsiTheme="minorHAnsi" w:cstheme="minorHAnsi"/>
          <w:b/>
          <w:sz w:val="24"/>
          <w:szCs w:val="24"/>
        </w:rPr>
        <w:t>17</w:t>
      </w:r>
      <w:r w:rsidR="00F761BD" w:rsidRPr="002C19F8">
        <w:rPr>
          <w:rFonts w:asciiTheme="minorHAnsi" w:hAnsiTheme="minorHAnsi" w:cstheme="minorHAnsi"/>
          <w:b/>
          <w:sz w:val="24"/>
          <w:szCs w:val="24"/>
        </w:rPr>
        <w:t xml:space="preserve">. </w:t>
      </w:r>
      <w:r w:rsidR="00CA492D" w:rsidRPr="002C19F8">
        <w:rPr>
          <w:rFonts w:asciiTheme="minorHAnsi" w:hAnsiTheme="minorHAnsi" w:cstheme="minorHAnsi"/>
          <w:b/>
          <w:sz w:val="24"/>
          <w:szCs w:val="24"/>
        </w:rPr>
        <w:t>1.</w:t>
      </w:r>
      <w:r w:rsidR="00CA492D" w:rsidRPr="002C19F8">
        <w:rPr>
          <w:rFonts w:asciiTheme="minorHAnsi" w:hAnsiTheme="minorHAnsi" w:cstheme="minorHAnsi"/>
          <w:sz w:val="24"/>
          <w:szCs w:val="24"/>
        </w:rPr>
        <w:t xml:space="preserve"> </w:t>
      </w:r>
      <w:r w:rsidR="00F761BD" w:rsidRPr="002C19F8">
        <w:rPr>
          <w:rFonts w:asciiTheme="minorHAnsi" w:eastAsia="Times New Roman" w:hAnsiTheme="minorHAnsi" w:cstheme="minorHAnsi"/>
          <w:sz w:val="24"/>
          <w:szCs w:val="24"/>
          <w:shd w:val="clear" w:color="auto" w:fill="FFFFFF"/>
          <w:lang w:eastAsia="pl-PL"/>
        </w:rPr>
        <w:t>Uczeń w trakcie nauki w szkole otrzymuje oceny:</w:t>
      </w:r>
      <w:r w:rsidR="00F761BD" w:rsidRPr="002C19F8">
        <w:rPr>
          <w:rFonts w:asciiTheme="minorHAnsi" w:eastAsia="Times New Roman" w:hAnsiTheme="minorHAnsi" w:cstheme="minorHAnsi"/>
          <w:sz w:val="24"/>
          <w:szCs w:val="24"/>
          <w:lang w:eastAsia="pl-PL"/>
        </w:rPr>
        <w:t xml:space="preserve"> bieżące i klasyfikacyjne (śródroczne i roczne oraz końcowe).</w:t>
      </w:r>
    </w:p>
    <w:p w14:paraId="0AC36B03" w14:textId="77777777" w:rsidR="00C94EB4" w:rsidRPr="002C19F8" w:rsidRDefault="00C94EB4" w:rsidP="00DE029B">
      <w:pPr>
        <w:pStyle w:val="Ustp"/>
        <w:keepNext w:val="0"/>
        <w:keepLines w:val="0"/>
        <w:numPr>
          <w:ilvl w:val="2"/>
          <w:numId w:val="281"/>
        </w:numPr>
        <w:spacing w:before="120"/>
        <w:ind w:left="28"/>
        <w:jc w:val="left"/>
        <w:rPr>
          <w:rFonts w:asciiTheme="minorHAnsi" w:hAnsiTheme="minorHAnsi" w:cstheme="minorHAnsi"/>
          <w:color w:val="auto"/>
          <w:sz w:val="24"/>
        </w:rPr>
      </w:pPr>
      <w:r w:rsidRPr="002C19F8">
        <w:rPr>
          <w:rFonts w:asciiTheme="minorHAnsi" w:hAnsiTheme="minorHAnsi" w:cstheme="minorHAnsi"/>
          <w:color w:val="auto"/>
          <w:sz w:val="24"/>
        </w:rPr>
        <w:t>Uczeń podlega klasyfikacji śródrocznej, rocznej i końcowej.</w:t>
      </w:r>
    </w:p>
    <w:p w14:paraId="05ED1887" w14:textId="714ED5C3" w:rsidR="00C94EB4" w:rsidRPr="002C19F8" w:rsidRDefault="00C94EB4"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Klasyfikacja śródroczna polega na okresowym podsumowaniu osiągnięć edukacyjnych ucznia z zajęć edukacyjnych i</w:t>
      </w:r>
      <w:r w:rsidR="00E2548D"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zachowania ucznia oraz ustaleniu śródrocznych ocen klasyfikacyjnych z tych zajęć i śródrocznej oc</w:t>
      </w:r>
      <w:r w:rsidR="00DE029B" w:rsidRPr="002C19F8">
        <w:rPr>
          <w:rFonts w:asciiTheme="minorHAnsi" w:hAnsiTheme="minorHAnsi" w:cstheme="minorHAnsi"/>
          <w:color w:val="auto"/>
          <w:sz w:val="24"/>
        </w:rPr>
        <w:t>eny klasyfikacyjnej zachowania.</w:t>
      </w:r>
    </w:p>
    <w:p w14:paraId="73D29CA0" w14:textId="6202A0FD" w:rsidR="00C94EB4"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Jeżeli w wyniku klasyfikacji śródrocznej stwierdzono, że poziom osiągnięć edukacyjnych ucznia uniemożliwi lub utrudni kontynuowanie nauki w klasie programowo wyższej, szkoła, w miarę możliwości, stwarza uczni</w:t>
      </w:r>
      <w:r w:rsidR="00DE029B" w:rsidRPr="002C19F8">
        <w:rPr>
          <w:rFonts w:asciiTheme="minorHAnsi" w:hAnsiTheme="minorHAnsi" w:cstheme="minorHAnsi"/>
          <w:color w:val="auto"/>
          <w:sz w:val="24"/>
        </w:rPr>
        <w:t>owi szansę uzupełnienia braków.</w:t>
      </w:r>
    </w:p>
    <w:p w14:paraId="71CF9F0E" w14:textId="328C0466" w:rsidR="00F761BD" w:rsidRPr="002C19F8" w:rsidRDefault="00C94EB4"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Klasyfikacja roczna polega na podsumowaniu osiągnięć edukacyjnych ucznia z</w:t>
      </w:r>
      <w:r w:rsidR="005F549C" w:rsidRPr="002C19F8">
        <w:rPr>
          <w:rFonts w:asciiTheme="minorHAnsi" w:hAnsiTheme="minorHAnsi" w:cstheme="minorHAnsi"/>
          <w:color w:val="auto"/>
          <w:sz w:val="24"/>
        </w:rPr>
        <w:t> </w:t>
      </w:r>
      <w:r w:rsidRPr="002C19F8">
        <w:rPr>
          <w:rFonts w:asciiTheme="minorHAnsi" w:hAnsiTheme="minorHAnsi" w:cstheme="minorHAnsi"/>
          <w:color w:val="auto"/>
          <w:sz w:val="24"/>
        </w:rPr>
        <w:t>zajęć edukacyjnych i zachowania ucznia w danym roku szkolnym oraz ustaleniu rocznych ocen klasyfikacyjnych z tych zajęć i rocznej oceny klasyfikacyjnej zachowania.</w:t>
      </w:r>
    </w:p>
    <w:p w14:paraId="4515E2E2" w14:textId="34C70B97" w:rsidR="00F761BD"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 xml:space="preserve">Uczeń kończy szkołę ponadpodstawową, jeżeli w wyniku klasyfikacji rocznej, na którą składają się roczne oceny klasyfikacyjne z obowiązkowych zajęć edukacyjnych uzyskane </w:t>
      </w:r>
      <w:r w:rsidR="00DE029B" w:rsidRPr="002C19F8">
        <w:rPr>
          <w:rFonts w:asciiTheme="minorHAnsi" w:hAnsiTheme="minorHAnsi" w:cstheme="minorHAnsi"/>
          <w:color w:val="auto"/>
          <w:sz w:val="24"/>
        </w:rPr>
        <w:t xml:space="preserve">w klasie programowo najwyższej </w:t>
      </w:r>
      <w:r w:rsidRPr="002C19F8">
        <w:rPr>
          <w:rFonts w:asciiTheme="minorHAnsi" w:hAnsiTheme="minorHAnsi" w:cstheme="minorHAnsi"/>
          <w:color w:val="auto"/>
          <w:sz w:val="24"/>
        </w:rPr>
        <w:t>i roczne oceny klasyfikacyjne z</w:t>
      </w:r>
      <w:r w:rsidR="005F549C" w:rsidRPr="002C19F8">
        <w:rPr>
          <w:rFonts w:asciiTheme="minorHAnsi" w:hAnsiTheme="minorHAnsi" w:cstheme="minorHAnsi"/>
          <w:color w:val="auto"/>
          <w:sz w:val="24"/>
        </w:rPr>
        <w:t> </w:t>
      </w:r>
      <w:r w:rsidRPr="002C19F8">
        <w:rPr>
          <w:rFonts w:asciiTheme="minorHAnsi" w:hAnsiTheme="minorHAnsi" w:cstheme="minorHAnsi"/>
          <w:color w:val="auto"/>
          <w:sz w:val="24"/>
        </w:rPr>
        <w:t>obowiązkowych zajęć edukacyjnych, których realizacja zakończyła się w klasach programowo niższych, uzyskał oceny klasyfikacyjne z zajęć edukacyjnych wyższe od oceny niedosta</w:t>
      </w:r>
      <w:r w:rsidR="00DE029B" w:rsidRPr="002C19F8">
        <w:rPr>
          <w:rFonts w:asciiTheme="minorHAnsi" w:hAnsiTheme="minorHAnsi" w:cstheme="minorHAnsi"/>
          <w:color w:val="auto"/>
          <w:sz w:val="24"/>
        </w:rPr>
        <w:t>tecznej.</w:t>
      </w:r>
    </w:p>
    <w:p w14:paraId="73ADC93F" w14:textId="01927DA3" w:rsidR="00F761BD"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Uczeń kończy szkołę z wyróżnieniem, jeżeli w wyniku klasyfikacji końcowej uzyskał z obowiązkowych zajęć edukacyjnych średnią końcowych ocen klasyfikacyjnych co najmniej 4,75 oraz co najmniej bardzo dobrą końcową o</w:t>
      </w:r>
      <w:r w:rsidR="00DE029B" w:rsidRPr="002C19F8">
        <w:rPr>
          <w:rFonts w:asciiTheme="minorHAnsi" w:hAnsiTheme="minorHAnsi" w:cstheme="minorHAnsi"/>
          <w:color w:val="auto"/>
          <w:sz w:val="24"/>
        </w:rPr>
        <w:t>cenę klasyfikacyjną zachowania.</w:t>
      </w:r>
    </w:p>
    <w:p w14:paraId="6D0E6B39" w14:textId="0AFDFD12" w:rsidR="00F761BD"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Laureat konkursu przedmiotowego o zasięgu wojewódzkim lub ponadwojewódzkim oraz laureat lub finalista ogólnopolskiej olimpiady przedmiotowej otrzymuje z danych zajęć edukacyjnych najwyższą pozytywną roczną ocenę klasyfikacyjną. Uczeń, który tytuł laureata konkursu przedmiotowego o zasięgu wojewódzkim lub ponadwojewódzkim lub tytuł laureata lub finalisty ogólnopolskiej olimpiady przedmiotowej uzyskał po ustaleniu rocznej oceny klasyfikacyjnej z zajęć edukacyjnych, otrzymuje z tych zajęć edukacyjnych najwyższą pozytywn</w:t>
      </w:r>
      <w:r w:rsidR="00DE029B" w:rsidRPr="002C19F8">
        <w:rPr>
          <w:rFonts w:asciiTheme="minorHAnsi" w:hAnsiTheme="minorHAnsi" w:cstheme="minorHAnsi"/>
          <w:color w:val="auto"/>
          <w:sz w:val="24"/>
        </w:rPr>
        <w:t>ą końcową ocenę klasyfikacyjną.</w:t>
      </w:r>
    </w:p>
    <w:p w14:paraId="5D3454EE" w14:textId="4DA560F1" w:rsidR="00F761BD"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Nauczyciel jest obowiązany na podstawie opinii publicznej poradni psychologiczno</w:t>
      </w:r>
      <w:r w:rsidR="00E2548D" w:rsidRPr="002C19F8">
        <w:rPr>
          <w:rFonts w:asciiTheme="minorHAnsi" w:hAnsiTheme="minorHAnsi" w:cstheme="minorHAnsi"/>
          <w:color w:val="auto"/>
          <w:sz w:val="24"/>
        </w:rPr>
        <w:t>-</w:t>
      </w:r>
      <w:r w:rsidRPr="002C19F8">
        <w:rPr>
          <w:rFonts w:asciiTheme="minorHAnsi" w:hAnsiTheme="minorHAnsi" w:cstheme="minorHAnsi"/>
          <w:color w:val="auto"/>
          <w:sz w:val="24"/>
        </w:rPr>
        <w:t>pedagogicznej, w tym publicznej poradni specjalistycznej, dostosować wymagania edukacyjne do indywidualnych potrzeb psychofizycznych i</w:t>
      </w:r>
      <w:r w:rsidR="005F549C" w:rsidRPr="002C19F8">
        <w:rPr>
          <w:rFonts w:asciiTheme="minorHAnsi" w:hAnsiTheme="minorHAnsi" w:cstheme="minorHAnsi"/>
          <w:color w:val="auto"/>
          <w:sz w:val="24"/>
        </w:rPr>
        <w:t> </w:t>
      </w:r>
      <w:r w:rsidRPr="002C19F8">
        <w:rPr>
          <w:rFonts w:asciiTheme="minorHAnsi" w:hAnsiTheme="minorHAnsi" w:cstheme="minorHAnsi"/>
          <w:color w:val="auto"/>
          <w:sz w:val="24"/>
        </w:rPr>
        <w:t>edukacyjnych ucznia, u którego stwierdzono zaburzenia i odchylenia rozwojowe lub specyficzne trudności w uczeniu się uniemożliwiające sprostanie tym wymaganiom. Dot</w:t>
      </w:r>
      <w:r w:rsidR="00DE029B" w:rsidRPr="002C19F8">
        <w:rPr>
          <w:rFonts w:asciiTheme="minorHAnsi" w:hAnsiTheme="minorHAnsi" w:cstheme="minorHAnsi"/>
          <w:color w:val="auto"/>
          <w:sz w:val="24"/>
        </w:rPr>
        <w:t>yczy to w szczególności ucznia:</w:t>
      </w:r>
    </w:p>
    <w:p w14:paraId="2B02C84D" w14:textId="506A6D02" w:rsidR="00F761BD" w:rsidRPr="002C19F8" w:rsidRDefault="00F761BD" w:rsidP="00DE029B">
      <w:pPr>
        <w:pStyle w:val="Akapitzlist"/>
        <w:numPr>
          <w:ilvl w:val="0"/>
          <w:numId w:val="278"/>
        </w:numPr>
        <w:spacing w:after="120" w:line="240" w:lineRule="auto"/>
        <w:ind w:left="851" w:hanging="357"/>
        <w:contextualSpacing w:val="0"/>
        <w:rPr>
          <w:rFonts w:asciiTheme="minorHAnsi" w:hAnsiTheme="minorHAnsi" w:cstheme="minorHAnsi"/>
          <w:sz w:val="24"/>
          <w:szCs w:val="24"/>
        </w:rPr>
      </w:pPr>
      <w:r w:rsidRPr="002C19F8">
        <w:rPr>
          <w:rFonts w:asciiTheme="minorHAnsi" w:hAnsiTheme="minorHAnsi" w:cstheme="minorHAnsi"/>
          <w:sz w:val="24"/>
          <w:szCs w:val="24"/>
        </w:rPr>
        <w:t>posiadającego orzeczenie o potrzebie indywidualnego nauczania – dostosowanie wymagań następuje</w:t>
      </w:r>
      <w:r w:rsidR="00564C39" w:rsidRPr="002C19F8">
        <w:rPr>
          <w:rFonts w:asciiTheme="minorHAnsi" w:hAnsiTheme="minorHAnsi" w:cstheme="minorHAnsi"/>
          <w:sz w:val="24"/>
          <w:szCs w:val="24"/>
        </w:rPr>
        <w:t>, na podstawie tego orzeczenia,</w:t>
      </w:r>
    </w:p>
    <w:p w14:paraId="24CB0645" w14:textId="1D30C7DD" w:rsidR="00F761BD" w:rsidRPr="002C19F8" w:rsidRDefault="00F761BD" w:rsidP="00DE029B">
      <w:pPr>
        <w:pStyle w:val="Akapitzlist"/>
        <w:numPr>
          <w:ilvl w:val="0"/>
          <w:numId w:val="278"/>
        </w:numPr>
        <w:spacing w:after="120" w:line="240" w:lineRule="auto"/>
        <w:ind w:left="851" w:hanging="357"/>
        <w:contextualSpacing w:val="0"/>
        <w:rPr>
          <w:rFonts w:asciiTheme="minorHAnsi" w:hAnsiTheme="minorHAnsi" w:cstheme="minorHAnsi"/>
          <w:sz w:val="24"/>
          <w:szCs w:val="24"/>
        </w:rPr>
      </w:pPr>
      <w:r w:rsidRPr="002C19F8">
        <w:rPr>
          <w:rFonts w:asciiTheme="minorHAnsi" w:hAnsiTheme="minorHAnsi" w:cstheme="minorHAnsi"/>
          <w:sz w:val="24"/>
          <w:szCs w:val="24"/>
        </w:rPr>
        <w:t>posiadająceg</w:t>
      </w:r>
      <w:r w:rsidR="00DE029B" w:rsidRPr="002C19F8">
        <w:rPr>
          <w:rFonts w:asciiTheme="minorHAnsi" w:hAnsiTheme="minorHAnsi" w:cstheme="minorHAnsi"/>
          <w:sz w:val="24"/>
          <w:szCs w:val="24"/>
        </w:rPr>
        <w:t xml:space="preserve">o opinię poradni </w:t>
      </w:r>
      <w:proofErr w:type="spellStart"/>
      <w:r w:rsidR="00DE029B" w:rsidRPr="002C19F8">
        <w:rPr>
          <w:rFonts w:asciiTheme="minorHAnsi" w:hAnsiTheme="minorHAnsi" w:cstheme="minorHAnsi"/>
          <w:sz w:val="24"/>
          <w:szCs w:val="24"/>
        </w:rPr>
        <w:t>psychologiczno</w:t>
      </w:r>
      <w:proofErr w:type="spellEnd"/>
      <w:r w:rsidR="00DE029B" w:rsidRPr="002C19F8">
        <w:rPr>
          <w:rFonts w:asciiTheme="minorHAnsi" w:hAnsiTheme="minorHAnsi" w:cstheme="minorHAnsi"/>
          <w:sz w:val="24"/>
          <w:szCs w:val="24"/>
        </w:rPr>
        <w:t>–</w:t>
      </w:r>
      <w:r w:rsidRPr="002C19F8">
        <w:rPr>
          <w:rFonts w:asciiTheme="minorHAnsi" w:hAnsiTheme="minorHAnsi" w:cstheme="minorHAnsi"/>
          <w:sz w:val="24"/>
          <w:szCs w:val="24"/>
        </w:rPr>
        <w:t xml:space="preserve">pedagogicznej, w tym poradni specjalistycznej, o specyficznych trudnościach w uczeniu się lub inną opinię poradni </w:t>
      </w:r>
      <w:proofErr w:type="spellStart"/>
      <w:r w:rsidRPr="002C19F8">
        <w:rPr>
          <w:rFonts w:asciiTheme="minorHAnsi" w:hAnsiTheme="minorHAnsi" w:cstheme="minorHAnsi"/>
          <w:sz w:val="24"/>
          <w:szCs w:val="24"/>
        </w:rPr>
        <w:t>psychologiczno</w:t>
      </w:r>
      <w:proofErr w:type="spellEnd"/>
      <w:r w:rsidR="00DE029B" w:rsidRPr="002C19F8">
        <w:rPr>
          <w:rFonts w:asciiTheme="minorHAnsi" w:hAnsiTheme="minorHAnsi" w:cstheme="minorHAnsi"/>
          <w:sz w:val="24"/>
          <w:szCs w:val="24"/>
        </w:rPr>
        <w:t>–</w:t>
      </w:r>
      <w:r w:rsidRPr="002C19F8">
        <w:rPr>
          <w:rFonts w:asciiTheme="minorHAnsi" w:hAnsiTheme="minorHAnsi" w:cstheme="minorHAnsi"/>
          <w:sz w:val="24"/>
          <w:szCs w:val="24"/>
        </w:rPr>
        <w:t>pedagogicznej, w tym poradni specjalistycznej – dostosowanie wymagań nast</w:t>
      </w:r>
      <w:r w:rsidR="00DE029B" w:rsidRPr="002C19F8">
        <w:rPr>
          <w:rFonts w:asciiTheme="minorHAnsi" w:hAnsiTheme="minorHAnsi" w:cstheme="minorHAnsi"/>
          <w:sz w:val="24"/>
          <w:szCs w:val="24"/>
        </w:rPr>
        <w:t>ępuje, na podstawie tej opinii,</w:t>
      </w:r>
    </w:p>
    <w:p w14:paraId="1BBC45CF" w14:textId="3AB77823" w:rsidR="00F761BD" w:rsidRPr="002C19F8" w:rsidRDefault="00F761BD" w:rsidP="00DE029B">
      <w:pPr>
        <w:pStyle w:val="Akapitzlist"/>
        <w:numPr>
          <w:ilvl w:val="0"/>
          <w:numId w:val="278"/>
        </w:numPr>
        <w:spacing w:after="120" w:line="240" w:lineRule="auto"/>
        <w:ind w:left="851" w:hanging="357"/>
        <w:contextualSpacing w:val="0"/>
        <w:rPr>
          <w:rFonts w:asciiTheme="minorHAnsi" w:hAnsiTheme="minorHAnsi" w:cstheme="minorHAnsi"/>
          <w:sz w:val="24"/>
          <w:szCs w:val="24"/>
        </w:rPr>
      </w:pPr>
      <w:r w:rsidRPr="002C19F8">
        <w:rPr>
          <w:rFonts w:asciiTheme="minorHAnsi" w:hAnsiTheme="minorHAnsi" w:cstheme="minorHAnsi"/>
          <w:sz w:val="24"/>
          <w:szCs w:val="24"/>
        </w:rPr>
        <w:t>nieposiadającego orzeczenia lub opinii wymienionych w pkt 1-2, który ob</w:t>
      </w:r>
      <w:r w:rsidR="00DE029B" w:rsidRPr="002C19F8">
        <w:rPr>
          <w:rFonts w:asciiTheme="minorHAnsi" w:hAnsiTheme="minorHAnsi" w:cstheme="minorHAnsi"/>
          <w:sz w:val="24"/>
          <w:szCs w:val="24"/>
        </w:rPr>
        <w:t xml:space="preserve">jęty jest pomocą </w:t>
      </w:r>
      <w:proofErr w:type="spellStart"/>
      <w:r w:rsidR="00DE029B" w:rsidRPr="002C19F8">
        <w:rPr>
          <w:rFonts w:asciiTheme="minorHAnsi" w:hAnsiTheme="minorHAnsi" w:cstheme="minorHAnsi"/>
          <w:sz w:val="24"/>
          <w:szCs w:val="24"/>
        </w:rPr>
        <w:t>psychologiczno</w:t>
      </w:r>
      <w:proofErr w:type="spellEnd"/>
      <w:r w:rsidR="00DE029B" w:rsidRPr="002C19F8">
        <w:rPr>
          <w:rFonts w:asciiTheme="minorHAnsi" w:hAnsiTheme="minorHAnsi" w:cstheme="minorHAnsi"/>
          <w:sz w:val="24"/>
          <w:szCs w:val="24"/>
        </w:rPr>
        <w:t>–</w:t>
      </w:r>
      <w:r w:rsidRPr="002C19F8">
        <w:rPr>
          <w:rFonts w:asciiTheme="minorHAnsi" w:hAnsiTheme="minorHAnsi" w:cstheme="minorHAnsi"/>
          <w:sz w:val="24"/>
          <w:szCs w:val="24"/>
        </w:rPr>
        <w:t xml:space="preserve">pedagogiczną w szkole – dostosowanie </w:t>
      </w:r>
      <w:r w:rsidR="003E0D03" w:rsidRPr="002C19F8">
        <w:rPr>
          <w:rFonts w:asciiTheme="minorHAnsi" w:hAnsiTheme="minorHAnsi" w:cstheme="minorHAnsi"/>
          <w:sz w:val="24"/>
          <w:szCs w:val="24"/>
        </w:rPr>
        <w:t>wymagań następuje, na podstawie</w:t>
      </w:r>
      <w:r w:rsidRPr="002C19F8">
        <w:rPr>
          <w:rFonts w:asciiTheme="minorHAnsi" w:hAnsiTheme="minorHAnsi" w:cstheme="minorHAnsi"/>
          <w:sz w:val="24"/>
          <w:szCs w:val="24"/>
        </w:rPr>
        <w:t xml:space="preserve"> rozpoznania indywidualnych potrzeb rozwojowych i</w:t>
      </w:r>
      <w:r w:rsidR="005F549C" w:rsidRPr="002C19F8">
        <w:rPr>
          <w:rFonts w:asciiTheme="minorHAnsi" w:hAnsiTheme="minorHAnsi" w:cstheme="minorHAnsi"/>
          <w:sz w:val="24"/>
          <w:szCs w:val="24"/>
        </w:rPr>
        <w:t> </w:t>
      </w:r>
      <w:r w:rsidRPr="002C19F8">
        <w:rPr>
          <w:rFonts w:asciiTheme="minorHAnsi" w:hAnsiTheme="minorHAnsi" w:cstheme="minorHAnsi"/>
          <w:sz w:val="24"/>
          <w:szCs w:val="24"/>
        </w:rPr>
        <w:t>edukacyjnych oraz indywidualnych możliwości psychofizycznych uczn</w:t>
      </w:r>
      <w:r w:rsidR="00DE029B" w:rsidRPr="002C19F8">
        <w:rPr>
          <w:rFonts w:asciiTheme="minorHAnsi" w:hAnsiTheme="minorHAnsi" w:cstheme="minorHAnsi"/>
          <w:sz w:val="24"/>
          <w:szCs w:val="24"/>
        </w:rPr>
        <w:t>ia dokonanego przez nauczycieli i specjalistów.</w:t>
      </w:r>
    </w:p>
    <w:p w14:paraId="37BFC7A9" w14:textId="730C281D" w:rsidR="00F761BD"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Dostosowanie wymagań edukacyjnych do indywidualnych potrzeb psychofizycznych i edukacyjnych ucznia, u którego stwierdzono specyficzne trudności w uczeniu się, uniemożliwiające sprostanie tym wymaganiom, następuje, także na podstawie opinii niepublicznej poradn</w:t>
      </w:r>
      <w:r w:rsidR="00DE029B" w:rsidRPr="002C19F8">
        <w:rPr>
          <w:rFonts w:asciiTheme="minorHAnsi" w:hAnsiTheme="minorHAnsi" w:cstheme="minorHAnsi"/>
          <w:color w:val="auto"/>
          <w:sz w:val="24"/>
        </w:rPr>
        <w:t>i psychologiczno-pedagogicznej.</w:t>
      </w:r>
    </w:p>
    <w:p w14:paraId="535B6234" w14:textId="11FF39E7" w:rsidR="00F761BD" w:rsidRPr="002C19F8" w:rsidRDefault="00625510"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F761BD" w:rsidRPr="002C19F8">
        <w:rPr>
          <w:rFonts w:asciiTheme="minorHAnsi" w:hAnsiTheme="minorHAnsi" w:cstheme="minorHAnsi"/>
          <w:color w:val="auto"/>
          <w:sz w:val="24"/>
        </w:rPr>
        <w:t xml:space="preserve"> Szkoły zwalnia ucznia z zajęć wychowania fizycznego, zajęć komputerowych, informatyki, lub technologii informacyjnej na podstawie opinii o</w:t>
      </w:r>
      <w:r w:rsidR="005F549C" w:rsidRPr="002C19F8">
        <w:rPr>
          <w:rFonts w:asciiTheme="minorHAnsi" w:hAnsiTheme="minorHAnsi" w:cstheme="minorHAnsi"/>
          <w:color w:val="auto"/>
          <w:sz w:val="24"/>
        </w:rPr>
        <w:t> </w:t>
      </w:r>
      <w:r w:rsidR="00F761BD" w:rsidRPr="002C19F8">
        <w:rPr>
          <w:rFonts w:asciiTheme="minorHAnsi" w:hAnsiTheme="minorHAnsi" w:cstheme="minorHAnsi"/>
          <w:color w:val="auto"/>
          <w:sz w:val="24"/>
        </w:rPr>
        <w:t xml:space="preserve">ograniczonych możliwościach uczestniczenia ucznia w tych zajęciach, wydanej przez lekarza, </w:t>
      </w:r>
      <w:r w:rsidR="00DE029B" w:rsidRPr="002C19F8">
        <w:rPr>
          <w:rFonts w:asciiTheme="minorHAnsi" w:hAnsiTheme="minorHAnsi" w:cstheme="minorHAnsi"/>
          <w:color w:val="auto"/>
          <w:sz w:val="24"/>
        </w:rPr>
        <w:t>na czas określony w tej opinii.</w:t>
      </w:r>
    </w:p>
    <w:p w14:paraId="73D34D7D" w14:textId="1EB0B388" w:rsidR="0023213C"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Jeżeli okres zwolnienia ucznia z zajęć wymienionych wyżej, uniemożliwia ustalenie śródrocznej lub rocznej oceny klasyfikacyjnej, w dokumentacji przebiegu nauczania zamiast oceny klasyfikacyjnej wpisuje si</w:t>
      </w:r>
      <w:r w:rsidR="00DE029B" w:rsidRPr="002C19F8">
        <w:rPr>
          <w:rFonts w:asciiTheme="minorHAnsi" w:hAnsiTheme="minorHAnsi" w:cstheme="minorHAnsi"/>
          <w:color w:val="auto"/>
          <w:sz w:val="24"/>
        </w:rPr>
        <w:t>ę „zwolniony” albo „zwolniona”.</w:t>
      </w:r>
    </w:p>
    <w:p w14:paraId="0C50A422" w14:textId="6EB3F542" w:rsidR="00F761BD" w:rsidRPr="002C19F8" w:rsidRDefault="00625510"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F761BD" w:rsidRPr="002C19F8">
        <w:rPr>
          <w:rFonts w:asciiTheme="minorHAnsi" w:hAnsiTheme="minorHAnsi" w:cstheme="minorHAnsi"/>
          <w:color w:val="auto"/>
          <w:sz w:val="24"/>
        </w:rPr>
        <w:t xml:space="preserve"> Szkoły na wniosek rodziców (prawnych opiekunów) oraz na podstawi</w:t>
      </w:r>
      <w:r w:rsidR="00DE029B" w:rsidRPr="002C19F8">
        <w:rPr>
          <w:rFonts w:asciiTheme="minorHAnsi" w:hAnsiTheme="minorHAnsi" w:cstheme="minorHAnsi"/>
          <w:color w:val="auto"/>
          <w:sz w:val="24"/>
        </w:rPr>
        <w:t>e opinii poradni psychologiczno–</w:t>
      </w:r>
      <w:r w:rsidR="00F761BD" w:rsidRPr="002C19F8">
        <w:rPr>
          <w:rFonts w:asciiTheme="minorHAnsi" w:hAnsiTheme="minorHAnsi" w:cstheme="minorHAnsi"/>
          <w:color w:val="auto"/>
          <w:sz w:val="24"/>
        </w:rPr>
        <w:t>pedagogicznej, w tym poradni specjalistycznej, zwalnia do końca danego etapu</w:t>
      </w:r>
      <w:r w:rsidR="003E0D03" w:rsidRPr="002C19F8">
        <w:rPr>
          <w:rFonts w:asciiTheme="minorHAnsi" w:hAnsiTheme="minorHAnsi" w:cstheme="minorHAnsi"/>
          <w:color w:val="auto"/>
          <w:sz w:val="24"/>
        </w:rPr>
        <w:t xml:space="preserve"> </w:t>
      </w:r>
      <w:r w:rsidR="00F761BD" w:rsidRPr="002C19F8">
        <w:rPr>
          <w:rFonts w:asciiTheme="minorHAnsi" w:hAnsiTheme="minorHAnsi" w:cstheme="minorHAnsi"/>
          <w:color w:val="auto"/>
          <w:sz w:val="24"/>
        </w:rPr>
        <w:t>edukacyjnego ucznia, z wadą słuchu, z głęboką dysleksją rozwojową, z afazją, z niepełnosprawnościami sprzężonymi lub z</w:t>
      </w:r>
      <w:r w:rsidR="0078193D" w:rsidRPr="002C19F8">
        <w:rPr>
          <w:rFonts w:asciiTheme="minorHAnsi" w:hAnsiTheme="minorHAnsi" w:cstheme="minorHAnsi"/>
          <w:color w:val="auto"/>
          <w:sz w:val="24"/>
        </w:rPr>
        <w:t> </w:t>
      </w:r>
      <w:r w:rsidR="00F761BD" w:rsidRPr="002C19F8">
        <w:rPr>
          <w:rFonts w:asciiTheme="minorHAnsi" w:hAnsiTheme="minorHAnsi" w:cstheme="minorHAnsi"/>
          <w:color w:val="auto"/>
          <w:sz w:val="24"/>
        </w:rPr>
        <w:t xml:space="preserve">autyzmem, w tym z zespołem Aspergera, </w:t>
      </w:r>
      <w:r w:rsidR="00DE029B" w:rsidRPr="002C19F8">
        <w:rPr>
          <w:rFonts w:asciiTheme="minorHAnsi" w:hAnsiTheme="minorHAnsi" w:cstheme="minorHAnsi"/>
          <w:color w:val="auto"/>
          <w:sz w:val="24"/>
        </w:rPr>
        <w:t>z nauki drugiego języka obcego.</w:t>
      </w:r>
    </w:p>
    <w:p w14:paraId="0CB5593D" w14:textId="77777777" w:rsidR="0023213C"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W przypadku ucznia, o którym mowa wyżej, posiadającego orzeczenie o potrzebie kształcenia specjalnego, zwolnienie z nauki drugiego języka obcego, może nastąpić na podstawie tego orzeczenia. W przypadku zwolnienia ucznia z nauki drugiego języka obcego w dokumentacji przebiegu nauczania zamiast oceny klasyfikacyjnej wpisuje się „zwolniony” albo „zwolniona”.</w:t>
      </w:r>
    </w:p>
    <w:p w14:paraId="242D2512" w14:textId="064B3A8E" w:rsidR="0023213C"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Szkoła stwarza uczniom warunki do wyrównania różnic programowych wynikających z realizacji nowej podstawy programowej.</w:t>
      </w:r>
    </w:p>
    <w:p w14:paraId="72F3E7F2" w14:textId="3A3EE008" w:rsidR="004B022D" w:rsidRPr="002C19F8" w:rsidRDefault="004B022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W przypadku nauki zdalnej, nauczyciele dostosowują program nauczania do możliwości jego realizacji przy stosowa</w:t>
      </w:r>
      <w:r w:rsidR="008F09EE" w:rsidRPr="002C19F8">
        <w:rPr>
          <w:rFonts w:asciiTheme="minorHAnsi" w:hAnsiTheme="minorHAnsi" w:cstheme="minorHAnsi"/>
          <w:color w:val="auto"/>
          <w:sz w:val="24"/>
        </w:rPr>
        <w:t>niu technologii informatycznych, określają w</w:t>
      </w:r>
      <w:r w:rsidR="0078193D" w:rsidRPr="002C19F8">
        <w:rPr>
          <w:rFonts w:asciiTheme="minorHAnsi" w:hAnsiTheme="minorHAnsi" w:cstheme="minorHAnsi"/>
          <w:color w:val="auto"/>
          <w:sz w:val="24"/>
        </w:rPr>
        <w:t> </w:t>
      </w:r>
      <w:r w:rsidR="008F09EE" w:rsidRPr="002C19F8">
        <w:rPr>
          <w:rFonts w:asciiTheme="minorHAnsi" w:hAnsiTheme="minorHAnsi" w:cstheme="minorHAnsi"/>
          <w:color w:val="auto"/>
          <w:sz w:val="24"/>
        </w:rPr>
        <w:t>zależności od rodzaju prowadzonych zajęć formy sprawdzania wiadomości i</w:t>
      </w:r>
      <w:r w:rsidR="005F549C" w:rsidRPr="002C19F8">
        <w:rPr>
          <w:rFonts w:asciiTheme="minorHAnsi" w:hAnsiTheme="minorHAnsi" w:cstheme="minorHAnsi"/>
          <w:color w:val="auto"/>
          <w:sz w:val="24"/>
        </w:rPr>
        <w:t> </w:t>
      </w:r>
      <w:r w:rsidR="008F09EE" w:rsidRPr="002C19F8">
        <w:rPr>
          <w:rFonts w:asciiTheme="minorHAnsi" w:hAnsiTheme="minorHAnsi" w:cstheme="minorHAnsi"/>
          <w:color w:val="auto"/>
          <w:sz w:val="24"/>
        </w:rPr>
        <w:t>umiejętności uczniów i przekazują tę informacje drogą elektroniczną uczniom i</w:t>
      </w:r>
      <w:r w:rsidR="005F549C" w:rsidRPr="002C19F8">
        <w:rPr>
          <w:rFonts w:asciiTheme="minorHAnsi" w:hAnsiTheme="minorHAnsi" w:cstheme="minorHAnsi"/>
          <w:color w:val="auto"/>
          <w:sz w:val="24"/>
        </w:rPr>
        <w:t> </w:t>
      </w:r>
      <w:r w:rsidR="008F09EE" w:rsidRPr="002C19F8">
        <w:rPr>
          <w:rFonts w:asciiTheme="minorHAnsi" w:hAnsiTheme="minorHAnsi" w:cstheme="minorHAnsi"/>
          <w:color w:val="auto"/>
          <w:sz w:val="24"/>
        </w:rPr>
        <w:t>rodzicom.</w:t>
      </w:r>
    </w:p>
    <w:p w14:paraId="121628E7" w14:textId="77777777" w:rsidR="0023213C" w:rsidRPr="002C19F8" w:rsidRDefault="006533E9"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W okresie czasowego ograniczenia funkcjonowania szkoły informacje o</w:t>
      </w:r>
      <w:r w:rsidR="005F549C" w:rsidRPr="002C19F8">
        <w:rPr>
          <w:rFonts w:asciiTheme="minorHAnsi" w:hAnsiTheme="minorHAnsi" w:cstheme="minorHAnsi"/>
          <w:color w:val="auto"/>
          <w:sz w:val="24"/>
        </w:rPr>
        <w:t> </w:t>
      </w:r>
      <w:r w:rsidRPr="002C19F8">
        <w:rPr>
          <w:rFonts w:asciiTheme="minorHAnsi" w:hAnsiTheme="minorHAnsi" w:cstheme="minorHAnsi"/>
          <w:color w:val="auto"/>
          <w:sz w:val="24"/>
        </w:rPr>
        <w:t>osiągnięciach i postępach ucznia przekazywane są drogą elektroniczną, w tym na konferencjach online.</w:t>
      </w:r>
    </w:p>
    <w:p w14:paraId="772BCE4D" w14:textId="23C61210" w:rsidR="0023213C" w:rsidRPr="002C19F8" w:rsidRDefault="0023213C"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Dyrektor szkoły zwalnia ucznia klasy programowo najwyższej, który nie ukończył szkoły i w kolejnym roku szkolnym powtarza klasę z obowiązku odbycia praktycznej nauki zawodu, jeżeli w wyniku klasyfikacji końcowej otrzymał pozytywne oceny klasyfikacyjne ze wszystkich obowiązkowych zajęć edukacyjnych z zakresu praktycznej nauki zawodu oraz zdał egzaminy zawodowe w zakresie wszystkich kwalifikacji wyodrębni</w:t>
      </w:r>
      <w:r w:rsidR="00910D4D" w:rsidRPr="002C19F8">
        <w:rPr>
          <w:rFonts w:asciiTheme="minorHAnsi" w:hAnsiTheme="minorHAnsi" w:cstheme="minorHAnsi"/>
          <w:color w:val="auto"/>
          <w:sz w:val="24"/>
        </w:rPr>
        <w:t xml:space="preserve">onych w zawodzie, w którym się </w:t>
      </w:r>
      <w:r w:rsidRPr="002C19F8">
        <w:rPr>
          <w:rFonts w:asciiTheme="minorHAnsi" w:hAnsiTheme="minorHAnsi" w:cstheme="minorHAnsi"/>
          <w:color w:val="auto"/>
          <w:sz w:val="24"/>
        </w:rPr>
        <w:t>kształcił.</w:t>
      </w:r>
    </w:p>
    <w:p w14:paraId="66965C80" w14:textId="77777777" w:rsidR="00F761BD" w:rsidRPr="002C19F8" w:rsidRDefault="00986B00" w:rsidP="00986B00">
      <w:pPr>
        <w:pStyle w:val="Nagwek4-rozdzia"/>
        <w:rPr>
          <w:rFonts w:asciiTheme="minorHAnsi" w:hAnsiTheme="minorHAnsi" w:cstheme="minorHAnsi"/>
        </w:rPr>
      </w:pPr>
      <w:bookmarkStart w:id="126" w:name="_Toc216939661"/>
      <w:r w:rsidRPr="002C19F8">
        <w:rPr>
          <w:rFonts w:asciiTheme="minorHAnsi" w:hAnsiTheme="minorHAnsi" w:cstheme="minorHAnsi"/>
        </w:rPr>
        <w:t>Rozdział 2</w:t>
      </w:r>
      <w:r w:rsidRPr="002C19F8">
        <w:rPr>
          <w:rFonts w:asciiTheme="minorHAnsi" w:hAnsiTheme="minorHAnsi" w:cstheme="minorHAnsi"/>
        </w:rPr>
        <w:br/>
        <w:t>Szczegółowe zasady oceniania wiedzy i umiejętności uczniów</w:t>
      </w:r>
      <w:bookmarkEnd w:id="126"/>
    </w:p>
    <w:p w14:paraId="31679682" w14:textId="2DFB75B9" w:rsidR="00F761BD" w:rsidRPr="002C19F8" w:rsidRDefault="00F761BD" w:rsidP="00F3164E">
      <w:pPr>
        <w:spacing w:after="5" w:line="267" w:lineRule="auto"/>
        <w:ind w:firstLine="567"/>
        <w:jc w:val="left"/>
        <w:rPr>
          <w:rFonts w:asciiTheme="minorHAnsi" w:hAnsiTheme="minorHAnsi" w:cstheme="minorHAnsi"/>
          <w:sz w:val="24"/>
          <w:szCs w:val="24"/>
        </w:rPr>
      </w:pPr>
      <w:r w:rsidRPr="002C19F8">
        <w:rPr>
          <w:rFonts w:asciiTheme="minorHAnsi" w:hAnsiTheme="minorHAnsi" w:cstheme="minorHAnsi"/>
          <w:b/>
          <w:sz w:val="24"/>
          <w:szCs w:val="24"/>
        </w:rPr>
        <w:t>§ 1</w:t>
      </w:r>
      <w:r w:rsidR="00C23AD4" w:rsidRPr="002C19F8">
        <w:rPr>
          <w:rFonts w:asciiTheme="minorHAnsi" w:hAnsiTheme="minorHAnsi" w:cstheme="minorHAnsi"/>
          <w:b/>
          <w:sz w:val="24"/>
          <w:szCs w:val="24"/>
        </w:rPr>
        <w:t>1</w:t>
      </w:r>
      <w:r w:rsidR="00CB14DB" w:rsidRPr="002C19F8">
        <w:rPr>
          <w:rFonts w:asciiTheme="minorHAnsi" w:hAnsiTheme="minorHAnsi" w:cstheme="minorHAnsi"/>
          <w:b/>
          <w:sz w:val="24"/>
          <w:szCs w:val="24"/>
        </w:rPr>
        <w:t>8</w:t>
      </w:r>
      <w:r w:rsidRPr="002C19F8">
        <w:rPr>
          <w:rFonts w:asciiTheme="minorHAnsi" w:hAnsiTheme="minorHAnsi" w:cstheme="minorHAnsi"/>
          <w:sz w:val="24"/>
          <w:szCs w:val="24"/>
        </w:rPr>
        <w:t>.</w:t>
      </w:r>
      <w:r w:rsidR="003A5CBF" w:rsidRPr="002C19F8">
        <w:rPr>
          <w:rFonts w:asciiTheme="minorHAnsi" w:hAnsiTheme="minorHAnsi" w:cstheme="minorHAnsi"/>
          <w:sz w:val="24"/>
          <w:szCs w:val="24"/>
        </w:rPr>
        <w:t xml:space="preserve"> </w:t>
      </w:r>
      <w:r w:rsidRPr="002C19F8">
        <w:rPr>
          <w:rFonts w:asciiTheme="minorHAnsi" w:hAnsiTheme="minorHAnsi" w:cstheme="minorHAnsi"/>
          <w:b/>
          <w:sz w:val="24"/>
          <w:szCs w:val="24"/>
        </w:rPr>
        <w:t>1</w:t>
      </w:r>
      <w:r w:rsidRPr="002C19F8">
        <w:rPr>
          <w:rFonts w:asciiTheme="minorHAnsi" w:hAnsiTheme="minorHAnsi" w:cstheme="minorHAnsi"/>
          <w:sz w:val="24"/>
          <w:szCs w:val="24"/>
        </w:rPr>
        <w:t>.</w:t>
      </w:r>
      <w:r w:rsidR="00C905F0" w:rsidRPr="002C19F8">
        <w:rPr>
          <w:rFonts w:asciiTheme="minorHAnsi" w:hAnsiTheme="minorHAnsi" w:cstheme="minorHAnsi"/>
          <w:sz w:val="24"/>
          <w:szCs w:val="24"/>
        </w:rPr>
        <w:t xml:space="preserve"> </w:t>
      </w:r>
      <w:r w:rsidRPr="002C19F8">
        <w:rPr>
          <w:rFonts w:asciiTheme="minorHAnsi" w:hAnsiTheme="minorHAnsi" w:cstheme="minorHAnsi"/>
          <w:sz w:val="24"/>
          <w:szCs w:val="24"/>
        </w:rPr>
        <w:t>Ocenia</w:t>
      </w:r>
      <w:r w:rsidR="00564C39" w:rsidRPr="002C19F8">
        <w:rPr>
          <w:rFonts w:asciiTheme="minorHAnsi" w:hAnsiTheme="minorHAnsi" w:cstheme="minorHAnsi"/>
          <w:sz w:val="24"/>
          <w:szCs w:val="24"/>
        </w:rPr>
        <w:t>nie wewnątrzszkolne ma na celu:</w:t>
      </w:r>
    </w:p>
    <w:p w14:paraId="6E48BE53" w14:textId="089CCE51" w:rsidR="00F761BD" w:rsidRPr="002C19F8" w:rsidRDefault="00F761BD" w:rsidP="00F3164E">
      <w:pPr>
        <w:pStyle w:val="Akapitzlist"/>
        <w:numPr>
          <w:ilvl w:val="0"/>
          <w:numId w:val="28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dostarczenie rodzicom (prawnym opiekunom) i nauczycielom informacji o postępach, trudnościach w nauce, zachowaniu oraz sp</w:t>
      </w:r>
      <w:r w:rsidR="00F3164E" w:rsidRPr="002C19F8">
        <w:rPr>
          <w:rFonts w:asciiTheme="minorHAnsi" w:hAnsiTheme="minorHAnsi" w:cstheme="minorHAnsi"/>
          <w:sz w:val="24"/>
          <w:szCs w:val="24"/>
        </w:rPr>
        <w:t>ecjalnych uzdolnieniach ucznia,</w:t>
      </w:r>
    </w:p>
    <w:p w14:paraId="77BA55D5" w14:textId="28CE68DD" w:rsidR="00F761BD" w:rsidRPr="002C19F8" w:rsidRDefault="00F761BD" w:rsidP="00F3164E">
      <w:pPr>
        <w:pStyle w:val="Akapitzlist"/>
        <w:numPr>
          <w:ilvl w:val="0"/>
          <w:numId w:val="28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informowanie ucznia o poziomie jego osiągnięć edukacyjnych i jego zachowaniu or</w:t>
      </w:r>
      <w:r w:rsidR="00F3164E" w:rsidRPr="002C19F8">
        <w:rPr>
          <w:rFonts w:asciiTheme="minorHAnsi" w:hAnsiTheme="minorHAnsi" w:cstheme="minorHAnsi"/>
          <w:sz w:val="24"/>
          <w:szCs w:val="24"/>
        </w:rPr>
        <w:t>az  o postępach w tym zakresie,</w:t>
      </w:r>
    </w:p>
    <w:p w14:paraId="427BCAEF" w14:textId="77777777" w:rsidR="00F761BD" w:rsidRPr="002C19F8" w:rsidRDefault="00F761BD" w:rsidP="00F3164E">
      <w:pPr>
        <w:pStyle w:val="Akapitzlist"/>
        <w:numPr>
          <w:ilvl w:val="0"/>
          <w:numId w:val="28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udzielanie uczniowi pomocy w samodzi</w:t>
      </w:r>
      <w:r w:rsidR="0078193D" w:rsidRPr="002C19F8">
        <w:rPr>
          <w:rFonts w:asciiTheme="minorHAnsi" w:hAnsiTheme="minorHAnsi" w:cstheme="minorHAnsi"/>
          <w:sz w:val="24"/>
          <w:szCs w:val="24"/>
        </w:rPr>
        <w:t>elnym planowaniu jego rozwoju,</w:t>
      </w:r>
    </w:p>
    <w:p w14:paraId="222504B9" w14:textId="59EE9944" w:rsidR="00F761BD" w:rsidRPr="002C19F8" w:rsidRDefault="00F761BD" w:rsidP="00F3164E">
      <w:pPr>
        <w:pStyle w:val="Akapitzlist"/>
        <w:numPr>
          <w:ilvl w:val="0"/>
          <w:numId w:val="28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motywowanie ucznia do dalszych</w:t>
      </w:r>
      <w:r w:rsidR="00F3164E" w:rsidRPr="002C19F8">
        <w:rPr>
          <w:rFonts w:asciiTheme="minorHAnsi" w:hAnsiTheme="minorHAnsi" w:cstheme="minorHAnsi"/>
          <w:sz w:val="24"/>
          <w:szCs w:val="24"/>
        </w:rPr>
        <w:t xml:space="preserve"> postępów w nauce i zachowaniu,</w:t>
      </w:r>
    </w:p>
    <w:p w14:paraId="0132F524" w14:textId="462AFD42" w:rsidR="00F761BD" w:rsidRPr="002C19F8" w:rsidRDefault="00F761BD" w:rsidP="00F3164E">
      <w:pPr>
        <w:pStyle w:val="Akapitzlist"/>
        <w:numPr>
          <w:ilvl w:val="0"/>
          <w:numId w:val="28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umożliwienie nauczycielom doskonalenia organizacji i metod p</w:t>
      </w:r>
      <w:r w:rsidR="00F3164E" w:rsidRPr="002C19F8">
        <w:rPr>
          <w:rFonts w:asciiTheme="minorHAnsi" w:hAnsiTheme="minorHAnsi" w:cstheme="minorHAnsi"/>
          <w:sz w:val="24"/>
          <w:szCs w:val="24"/>
        </w:rPr>
        <w:t>racy dydaktyczno- wychowawczej,</w:t>
      </w:r>
    </w:p>
    <w:p w14:paraId="1AF327F1" w14:textId="0E559AB3" w:rsidR="00F761BD" w:rsidRPr="002C19F8" w:rsidRDefault="00F761BD" w:rsidP="00F3164E">
      <w:pPr>
        <w:pStyle w:val="Akapitzlist"/>
        <w:numPr>
          <w:ilvl w:val="0"/>
          <w:numId w:val="28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 xml:space="preserve">przekazanie uczniom informacji zwrotnej dotyczącej mocnych i słabych stron jego pracy, udzielenie pomocy w nauce poprzez poinformowanie go o tym, co zrobił dobrze </w:t>
      </w:r>
      <w:r w:rsidR="00F3164E" w:rsidRPr="002C19F8">
        <w:rPr>
          <w:rFonts w:asciiTheme="minorHAnsi" w:hAnsiTheme="minorHAnsi" w:cstheme="minorHAnsi"/>
          <w:sz w:val="24"/>
          <w:szCs w:val="24"/>
        </w:rPr>
        <w:t>i jak powinien się dalej uczyć.</w:t>
      </w:r>
    </w:p>
    <w:p w14:paraId="7D50156D" w14:textId="7727BFAC" w:rsidR="00F761BD" w:rsidRPr="002C19F8" w:rsidRDefault="00F761BD" w:rsidP="00F3164E">
      <w:pPr>
        <w:spacing w:after="23" w:line="259" w:lineRule="auto"/>
        <w:ind w:left="406"/>
        <w:jc w:val="left"/>
        <w:rPr>
          <w:rFonts w:asciiTheme="minorHAnsi" w:hAnsiTheme="minorHAnsi" w:cstheme="minorHAnsi"/>
          <w:sz w:val="24"/>
          <w:szCs w:val="24"/>
        </w:rPr>
      </w:pPr>
    </w:p>
    <w:p w14:paraId="0452E9E1" w14:textId="1CFD07D4" w:rsidR="00F761BD" w:rsidRPr="002C19F8" w:rsidRDefault="00F761BD" w:rsidP="00F3164E">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Ocenian</w:t>
      </w:r>
      <w:r w:rsidR="00F3164E" w:rsidRPr="002C19F8">
        <w:rPr>
          <w:rFonts w:asciiTheme="minorHAnsi" w:hAnsiTheme="minorHAnsi" w:cstheme="minorHAnsi"/>
          <w:color w:val="auto"/>
          <w:sz w:val="24"/>
        </w:rPr>
        <w:t>ie wewnątrzszkolne obejmuje:</w:t>
      </w:r>
    </w:p>
    <w:p w14:paraId="50B2A27F" w14:textId="03C45766" w:rsidR="00F761BD" w:rsidRPr="002C19F8" w:rsidRDefault="00F761BD" w:rsidP="00F3164E">
      <w:pPr>
        <w:pStyle w:val="Akapitzlist"/>
        <w:numPr>
          <w:ilvl w:val="0"/>
          <w:numId w:val="283"/>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 xml:space="preserve">formułowanie przez nauczycieli wymagań edukacyjnych niezbędnych do uzyskania poszczególnych śródrocznych i rocznych ocen klasyfikacyjnych z obowiązkowych i </w:t>
      </w:r>
      <w:r w:rsidR="00F3164E" w:rsidRPr="002C19F8">
        <w:rPr>
          <w:rFonts w:asciiTheme="minorHAnsi" w:hAnsiTheme="minorHAnsi" w:cstheme="minorHAnsi"/>
          <w:sz w:val="24"/>
          <w:szCs w:val="24"/>
        </w:rPr>
        <w:t>dodatkowych zajęć edukacyjnych,</w:t>
      </w:r>
    </w:p>
    <w:p w14:paraId="7010C976" w14:textId="10F64D5C" w:rsidR="00F761BD" w:rsidRPr="002C19F8" w:rsidRDefault="00F761BD" w:rsidP="00F3164E">
      <w:pPr>
        <w:pStyle w:val="Akapitzlist"/>
        <w:numPr>
          <w:ilvl w:val="0"/>
          <w:numId w:val="283"/>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ustalanie kryteriów oceniania zachow</w:t>
      </w:r>
      <w:r w:rsidR="00F3164E" w:rsidRPr="002C19F8">
        <w:rPr>
          <w:rFonts w:asciiTheme="minorHAnsi" w:hAnsiTheme="minorHAnsi" w:cstheme="minorHAnsi"/>
          <w:sz w:val="24"/>
          <w:szCs w:val="24"/>
        </w:rPr>
        <w:t>ania,</w:t>
      </w:r>
    </w:p>
    <w:p w14:paraId="4F0DA037" w14:textId="3E4C35E3" w:rsidR="00F761BD" w:rsidRPr="002C19F8" w:rsidRDefault="00F761BD" w:rsidP="00F3164E">
      <w:pPr>
        <w:pStyle w:val="Akapitzlist"/>
        <w:numPr>
          <w:ilvl w:val="0"/>
          <w:numId w:val="283"/>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ocenianie bieżące i ustalanie śródrocznych ocen klasyfikacyjnych z</w:t>
      </w:r>
      <w:r w:rsidR="005F549C" w:rsidRPr="002C19F8">
        <w:rPr>
          <w:rFonts w:asciiTheme="minorHAnsi" w:hAnsiTheme="minorHAnsi" w:cstheme="minorHAnsi"/>
          <w:sz w:val="24"/>
          <w:szCs w:val="24"/>
        </w:rPr>
        <w:t> </w:t>
      </w:r>
      <w:r w:rsidRPr="002C19F8">
        <w:rPr>
          <w:rFonts w:asciiTheme="minorHAnsi" w:hAnsiTheme="minorHAnsi" w:cstheme="minorHAnsi"/>
          <w:sz w:val="24"/>
          <w:szCs w:val="24"/>
        </w:rPr>
        <w:t>obowiązkowych i dodatkowych zajęć edukacyjnych oraz śródrocznej oceny klasyfikacyjnej zachowan</w:t>
      </w:r>
      <w:r w:rsidR="00F3164E" w:rsidRPr="002C19F8">
        <w:rPr>
          <w:rFonts w:asciiTheme="minorHAnsi" w:hAnsiTheme="minorHAnsi" w:cstheme="minorHAnsi"/>
          <w:sz w:val="24"/>
          <w:szCs w:val="24"/>
        </w:rPr>
        <w:t>ia według zasad podanych niżej,</w:t>
      </w:r>
    </w:p>
    <w:p w14:paraId="58C82AA2" w14:textId="1140B3D5" w:rsidR="00F761BD" w:rsidRPr="002C19F8" w:rsidRDefault="00F761BD" w:rsidP="00F3164E">
      <w:pPr>
        <w:pStyle w:val="Akapitzlist"/>
        <w:numPr>
          <w:ilvl w:val="0"/>
          <w:numId w:val="283"/>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przeprowadza</w:t>
      </w:r>
      <w:r w:rsidR="00F3164E" w:rsidRPr="002C19F8">
        <w:rPr>
          <w:rFonts w:asciiTheme="minorHAnsi" w:hAnsiTheme="minorHAnsi" w:cstheme="minorHAnsi"/>
          <w:sz w:val="24"/>
          <w:szCs w:val="24"/>
        </w:rPr>
        <w:t>nie egzaminów klasyfikacyjnych,</w:t>
      </w:r>
    </w:p>
    <w:p w14:paraId="12185BBA" w14:textId="4FC828BF" w:rsidR="00F761BD" w:rsidRPr="002C19F8" w:rsidRDefault="00F761BD" w:rsidP="00F3164E">
      <w:pPr>
        <w:pStyle w:val="Akapitzlist"/>
        <w:numPr>
          <w:ilvl w:val="0"/>
          <w:numId w:val="283"/>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 xml:space="preserve">ustalanie </w:t>
      </w:r>
      <w:r w:rsidR="00F3164E" w:rsidRPr="002C19F8">
        <w:rPr>
          <w:rFonts w:asciiTheme="minorHAnsi" w:hAnsiTheme="minorHAnsi" w:cstheme="minorHAnsi"/>
          <w:sz w:val="24"/>
          <w:szCs w:val="24"/>
        </w:rPr>
        <w:t>rocznych</w:t>
      </w:r>
      <w:r w:rsidRPr="002C19F8">
        <w:rPr>
          <w:rFonts w:asciiTheme="minorHAnsi" w:hAnsiTheme="minorHAnsi" w:cstheme="minorHAnsi"/>
          <w:sz w:val="24"/>
          <w:szCs w:val="24"/>
        </w:rPr>
        <w:t xml:space="preserve"> ocen klas</w:t>
      </w:r>
      <w:r w:rsidR="00C0383A" w:rsidRPr="002C19F8">
        <w:rPr>
          <w:rFonts w:asciiTheme="minorHAnsi" w:hAnsiTheme="minorHAnsi" w:cstheme="minorHAnsi"/>
          <w:sz w:val="24"/>
          <w:szCs w:val="24"/>
        </w:rPr>
        <w:t>yfikacyjnych z obowiązkowych</w:t>
      </w:r>
      <w:r w:rsidR="005F549C" w:rsidRPr="002C19F8">
        <w:rPr>
          <w:rFonts w:asciiTheme="minorHAnsi" w:hAnsiTheme="minorHAnsi" w:cstheme="minorHAnsi"/>
          <w:sz w:val="24"/>
          <w:szCs w:val="24"/>
        </w:rPr>
        <w:t xml:space="preserve"> </w:t>
      </w:r>
      <w:r w:rsidRPr="002C19F8">
        <w:rPr>
          <w:rFonts w:asciiTheme="minorHAnsi" w:hAnsiTheme="minorHAnsi" w:cstheme="minorHAnsi"/>
          <w:sz w:val="24"/>
          <w:szCs w:val="24"/>
        </w:rPr>
        <w:t>i</w:t>
      </w:r>
      <w:r w:rsidR="005F549C" w:rsidRPr="002C19F8">
        <w:rPr>
          <w:rFonts w:asciiTheme="minorHAnsi" w:hAnsiTheme="minorHAnsi" w:cstheme="minorHAnsi"/>
          <w:sz w:val="24"/>
          <w:szCs w:val="24"/>
        </w:rPr>
        <w:t> </w:t>
      </w:r>
      <w:r w:rsidRPr="002C19F8">
        <w:rPr>
          <w:rFonts w:asciiTheme="minorHAnsi" w:hAnsiTheme="minorHAnsi" w:cstheme="minorHAnsi"/>
          <w:sz w:val="24"/>
          <w:szCs w:val="24"/>
        </w:rPr>
        <w:t>dodatkowych zajęć edukacyjnych oraz rocznej oc</w:t>
      </w:r>
      <w:r w:rsidR="00F3164E" w:rsidRPr="002C19F8">
        <w:rPr>
          <w:rFonts w:asciiTheme="minorHAnsi" w:hAnsiTheme="minorHAnsi" w:cstheme="minorHAnsi"/>
          <w:sz w:val="24"/>
          <w:szCs w:val="24"/>
        </w:rPr>
        <w:t>eny klasyfikacyjnej zachowania,</w:t>
      </w:r>
    </w:p>
    <w:p w14:paraId="4B839E00" w14:textId="633A571E" w:rsidR="00F761BD" w:rsidRPr="002C19F8" w:rsidRDefault="00F761BD" w:rsidP="00F3164E">
      <w:pPr>
        <w:pStyle w:val="Akapitzlist"/>
        <w:numPr>
          <w:ilvl w:val="0"/>
          <w:numId w:val="283"/>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ustalanie warunków i trybu uzyskania wyższych niż przewidywane rocznych ocen klasyfikacyjnych z obowiązkowych i dodatkowych zajęć edukacyjnych oraz rocznej oc</w:t>
      </w:r>
      <w:r w:rsidR="00F3164E" w:rsidRPr="002C19F8">
        <w:rPr>
          <w:rFonts w:asciiTheme="minorHAnsi" w:hAnsiTheme="minorHAnsi" w:cstheme="minorHAnsi"/>
          <w:sz w:val="24"/>
          <w:szCs w:val="24"/>
        </w:rPr>
        <w:t>eny klasyfikacyjnej zachowania,</w:t>
      </w:r>
    </w:p>
    <w:p w14:paraId="2EEB4E34" w14:textId="3472744A" w:rsidR="00F761BD" w:rsidRPr="002C19F8" w:rsidRDefault="00F761BD" w:rsidP="00F3164E">
      <w:pPr>
        <w:pStyle w:val="Akapitzlist"/>
        <w:numPr>
          <w:ilvl w:val="0"/>
          <w:numId w:val="283"/>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ustalanie warunków i sposobu przekazywania rodzicom (prawnym opiekunom) informacji o postępach</w:t>
      </w:r>
      <w:r w:rsidR="00F3164E" w:rsidRPr="002C19F8">
        <w:rPr>
          <w:rFonts w:asciiTheme="minorHAnsi" w:hAnsiTheme="minorHAnsi" w:cstheme="minorHAnsi"/>
          <w:sz w:val="24"/>
          <w:szCs w:val="24"/>
        </w:rPr>
        <w:t xml:space="preserve"> i trudnościach ucznia w nauce.</w:t>
      </w:r>
    </w:p>
    <w:p w14:paraId="25E3FD6C" w14:textId="77777777" w:rsidR="00F3164E" w:rsidRPr="002C19F8" w:rsidRDefault="00F3164E" w:rsidP="00F3164E">
      <w:pPr>
        <w:pStyle w:val="Akapitzlist"/>
        <w:spacing w:after="5" w:line="267" w:lineRule="auto"/>
        <w:ind w:left="993"/>
        <w:rPr>
          <w:rFonts w:asciiTheme="minorHAnsi" w:hAnsiTheme="minorHAnsi" w:cstheme="minorHAnsi"/>
          <w:sz w:val="24"/>
          <w:szCs w:val="24"/>
        </w:rPr>
      </w:pPr>
    </w:p>
    <w:p w14:paraId="3E910092" w14:textId="2F0D6A01" w:rsidR="00F761BD" w:rsidRPr="002C19F8" w:rsidRDefault="00F761BD" w:rsidP="00F3164E">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Nauczyciele na początku każdego roku szkolnego informują uczniów</w:t>
      </w:r>
      <w:r w:rsidR="00D4375E" w:rsidRPr="002C19F8">
        <w:rPr>
          <w:rFonts w:asciiTheme="minorHAnsi" w:hAnsiTheme="minorHAnsi" w:cstheme="minorHAnsi"/>
          <w:color w:val="auto"/>
          <w:sz w:val="24"/>
        </w:rPr>
        <w:t xml:space="preserve"> na zajęciach</w:t>
      </w:r>
      <w:r w:rsidR="003C6E69" w:rsidRPr="002C19F8">
        <w:rPr>
          <w:rFonts w:asciiTheme="minorHAnsi" w:hAnsiTheme="minorHAnsi" w:cstheme="minorHAnsi"/>
          <w:color w:val="auto"/>
          <w:sz w:val="24"/>
        </w:rPr>
        <w:t xml:space="preserve"> oraz ich rodziców </w:t>
      </w:r>
      <w:r w:rsidRPr="002C19F8">
        <w:rPr>
          <w:rFonts w:asciiTheme="minorHAnsi" w:hAnsiTheme="minorHAnsi" w:cstheme="minorHAnsi"/>
          <w:color w:val="auto"/>
          <w:sz w:val="24"/>
        </w:rPr>
        <w:t xml:space="preserve">(prawnych opiekunów) </w:t>
      </w:r>
      <w:r w:rsidR="00D4375E" w:rsidRPr="002C19F8">
        <w:rPr>
          <w:rFonts w:asciiTheme="minorHAnsi" w:hAnsiTheme="minorHAnsi" w:cstheme="minorHAnsi"/>
          <w:color w:val="auto"/>
          <w:sz w:val="24"/>
        </w:rPr>
        <w:t xml:space="preserve">na zebraniach lub poprzez dziennik elektroniczny Librus </w:t>
      </w:r>
      <w:r w:rsidR="00F3164E" w:rsidRPr="002C19F8">
        <w:rPr>
          <w:rFonts w:asciiTheme="minorHAnsi" w:hAnsiTheme="minorHAnsi" w:cstheme="minorHAnsi"/>
          <w:color w:val="auto"/>
          <w:sz w:val="24"/>
        </w:rPr>
        <w:t>o:</w:t>
      </w:r>
    </w:p>
    <w:p w14:paraId="5BCFAD2A" w14:textId="663A1F2E" w:rsidR="00F761BD" w:rsidRPr="002C19F8" w:rsidRDefault="00F761BD" w:rsidP="00F3164E">
      <w:pPr>
        <w:pStyle w:val="Akapitzlist"/>
        <w:numPr>
          <w:ilvl w:val="0"/>
          <w:numId w:val="285"/>
        </w:numPr>
        <w:spacing w:after="120" w:line="240" w:lineRule="auto"/>
        <w:ind w:left="850" w:hanging="357"/>
        <w:contextualSpacing w:val="0"/>
        <w:rPr>
          <w:rFonts w:asciiTheme="minorHAnsi" w:hAnsiTheme="minorHAnsi" w:cstheme="minorHAnsi"/>
          <w:sz w:val="24"/>
          <w:szCs w:val="24"/>
        </w:rPr>
      </w:pPr>
      <w:r w:rsidRPr="002C19F8">
        <w:rPr>
          <w:rFonts w:asciiTheme="minorHAnsi" w:hAnsiTheme="minorHAnsi" w:cstheme="minorHAnsi"/>
          <w:sz w:val="24"/>
          <w:szCs w:val="24"/>
        </w:rPr>
        <w:t>wymaganiach edukacyjnych niezbędnych do uzyskania poszczególnych śródrocznych i rocznych ocen klasyfikacyjnych z obowiązkowych i</w:t>
      </w:r>
      <w:r w:rsidR="005F549C" w:rsidRPr="002C19F8">
        <w:rPr>
          <w:rFonts w:asciiTheme="minorHAnsi" w:hAnsiTheme="minorHAnsi" w:cstheme="minorHAnsi"/>
          <w:sz w:val="24"/>
          <w:szCs w:val="24"/>
        </w:rPr>
        <w:t> </w:t>
      </w:r>
      <w:r w:rsidRPr="002C19F8">
        <w:rPr>
          <w:rFonts w:asciiTheme="minorHAnsi" w:hAnsiTheme="minorHAnsi" w:cstheme="minorHAnsi"/>
          <w:sz w:val="24"/>
          <w:szCs w:val="24"/>
        </w:rPr>
        <w:t>dodatkowych zajęć edukacyjnych, wynikających z realizowanego p</w:t>
      </w:r>
      <w:r w:rsidR="00F3164E" w:rsidRPr="002C19F8">
        <w:rPr>
          <w:rFonts w:asciiTheme="minorHAnsi" w:hAnsiTheme="minorHAnsi" w:cstheme="minorHAnsi"/>
          <w:sz w:val="24"/>
          <w:szCs w:val="24"/>
        </w:rPr>
        <w:t>rzez siebie programu nauczania,</w:t>
      </w:r>
    </w:p>
    <w:p w14:paraId="49331314" w14:textId="77777777" w:rsidR="00F761BD" w:rsidRPr="002C19F8" w:rsidRDefault="00F761BD" w:rsidP="00F3164E">
      <w:pPr>
        <w:pStyle w:val="Akapitzlist"/>
        <w:numPr>
          <w:ilvl w:val="0"/>
          <w:numId w:val="285"/>
        </w:numPr>
        <w:spacing w:after="120" w:line="240" w:lineRule="auto"/>
        <w:ind w:left="850" w:hanging="357"/>
        <w:contextualSpacing w:val="0"/>
        <w:rPr>
          <w:rFonts w:asciiTheme="minorHAnsi" w:hAnsiTheme="minorHAnsi" w:cstheme="minorHAnsi"/>
          <w:sz w:val="24"/>
          <w:szCs w:val="24"/>
        </w:rPr>
      </w:pPr>
      <w:r w:rsidRPr="002C19F8">
        <w:rPr>
          <w:rFonts w:asciiTheme="minorHAnsi" w:hAnsiTheme="minorHAnsi" w:cstheme="minorHAnsi"/>
          <w:sz w:val="24"/>
          <w:szCs w:val="24"/>
        </w:rPr>
        <w:t>sposobach sprawdzania osiągnięć edukacyjnych ucznia,</w:t>
      </w:r>
    </w:p>
    <w:p w14:paraId="232154E4" w14:textId="1DF320B0" w:rsidR="00F761BD" w:rsidRPr="002C19F8" w:rsidRDefault="00F761BD" w:rsidP="00AC6BC0">
      <w:pPr>
        <w:pStyle w:val="Akapitzlist"/>
        <w:numPr>
          <w:ilvl w:val="0"/>
          <w:numId w:val="285"/>
        </w:numPr>
        <w:spacing w:after="120" w:line="240" w:lineRule="auto"/>
        <w:ind w:left="850" w:hanging="357"/>
        <w:contextualSpacing w:val="0"/>
        <w:rPr>
          <w:rFonts w:asciiTheme="minorHAnsi" w:hAnsiTheme="minorHAnsi" w:cstheme="minorHAnsi"/>
          <w:sz w:val="24"/>
          <w:szCs w:val="24"/>
        </w:rPr>
      </w:pPr>
      <w:r w:rsidRPr="002C19F8">
        <w:rPr>
          <w:rFonts w:asciiTheme="minorHAnsi" w:hAnsiTheme="minorHAnsi" w:cstheme="minorHAnsi"/>
          <w:sz w:val="24"/>
          <w:szCs w:val="24"/>
        </w:rPr>
        <w:t>warunkach i trybie uzyskania wyższej niż przewidywana rocznej oceny klasyfikacyjnej z obowiązkowych i dodatkowych zajęć edukacyjnych.</w:t>
      </w:r>
    </w:p>
    <w:p w14:paraId="4EBD5F6D" w14:textId="6AF38A3B" w:rsidR="00F761BD" w:rsidRPr="002C19F8" w:rsidRDefault="00F761BD" w:rsidP="00AC6BC0">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Wychowawca klasy na początku każdego roku szkolnego informuje uczniów oraz ich r</w:t>
      </w:r>
      <w:r w:rsidR="00AC6BC0" w:rsidRPr="002C19F8">
        <w:rPr>
          <w:rFonts w:asciiTheme="minorHAnsi" w:hAnsiTheme="minorHAnsi" w:cstheme="minorHAnsi"/>
          <w:color w:val="auto"/>
          <w:sz w:val="24"/>
        </w:rPr>
        <w:t>odziców (prawnych opiekunów) o:</w:t>
      </w:r>
    </w:p>
    <w:p w14:paraId="5202BBF4" w14:textId="127A1057" w:rsidR="00F761BD" w:rsidRPr="002C19F8" w:rsidRDefault="00F761BD" w:rsidP="00AC6BC0">
      <w:pPr>
        <w:pStyle w:val="Akapitzlist"/>
        <w:numPr>
          <w:ilvl w:val="0"/>
          <w:numId w:val="286"/>
        </w:numPr>
        <w:spacing w:after="120" w:line="240" w:lineRule="auto"/>
        <w:ind w:left="851" w:hanging="357"/>
        <w:contextualSpacing w:val="0"/>
        <w:rPr>
          <w:rFonts w:asciiTheme="minorHAnsi" w:hAnsiTheme="minorHAnsi" w:cstheme="minorHAnsi"/>
          <w:sz w:val="24"/>
          <w:szCs w:val="24"/>
        </w:rPr>
      </w:pPr>
      <w:r w:rsidRPr="002C19F8">
        <w:rPr>
          <w:rFonts w:asciiTheme="minorHAnsi" w:hAnsiTheme="minorHAnsi" w:cstheme="minorHAnsi"/>
          <w:sz w:val="24"/>
          <w:szCs w:val="24"/>
        </w:rPr>
        <w:t>warunkach i sposobie oraz k</w:t>
      </w:r>
      <w:r w:rsidR="00AC6BC0" w:rsidRPr="002C19F8">
        <w:rPr>
          <w:rFonts w:asciiTheme="minorHAnsi" w:hAnsiTheme="minorHAnsi" w:cstheme="minorHAnsi"/>
          <w:sz w:val="24"/>
          <w:szCs w:val="24"/>
        </w:rPr>
        <w:t>ryteriach oceniania zachowania,</w:t>
      </w:r>
    </w:p>
    <w:p w14:paraId="3E2DDEED" w14:textId="72F11241" w:rsidR="00F761BD" w:rsidRPr="002C19F8" w:rsidRDefault="00F761BD" w:rsidP="00AC6BC0">
      <w:pPr>
        <w:pStyle w:val="Akapitzlist"/>
        <w:numPr>
          <w:ilvl w:val="0"/>
          <w:numId w:val="286"/>
        </w:numPr>
        <w:spacing w:after="120" w:line="240" w:lineRule="auto"/>
        <w:ind w:left="851" w:hanging="357"/>
        <w:contextualSpacing w:val="0"/>
        <w:rPr>
          <w:rFonts w:asciiTheme="minorHAnsi" w:hAnsiTheme="minorHAnsi" w:cstheme="minorHAnsi"/>
          <w:sz w:val="24"/>
          <w:szCs w:val="24"/>
        </w:rPr>
      </w:pPr>
      <w:r w:rsidRPr="002C19F8">
        <w:rPr>
          <w:rFonts w:asciiTheme="minorHAnsi" w:hAnsiTheme="minorHAnsi" w:cstheme="minorHAnsi"/>
          <w:sz w:val="24"/>
          <w:szCs w:val="24"/>
        </w:rPr>
        <w:t>warunkach i trybie uzyskania wyższej niż przewidywana rocznej oceny klas</w:t>
      </w:r>
      <w:r w:rsidR="00AC6BC0" w:rsidRPr="002C19F8">
        <w:rPr>
          <w:rFonts w:asciiTheme="minorHAnsi" w:hAnsiTheme="minorHAnsi" w:cstheme="minorHAnsi"/>
          <w:sz w:val="24"/>
          <w:szCs w:val="24"/>
        </w:rPr>
        <w:t>yfikacyjnej zachowania.</w:t>
      </w:r>
    </w:p>
    <w:p w14:paraId="00CE018B" w14:textId="648C473F" w:rsidR="00F761BD" w:rsidRPr="002C19F8" w:rsidRDefault="00F761BD" w:rsidP="00AC6BC0">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Oceny bieżące i oceny klasyfikacyjne śródroczne us</w:t>
      </w:r>
      <w:r w:rsidR="00AC6BC0" w:rsidRPr="002C19F8">
        <w:rPr>
          <w:rFonts w:asciiTheme="minorHAnsi" w:hAnsiTheme="minorHAnsi" w:cstheme="minorHAnsi"/>
          <w:color w:val="auto"/>
          <w:sz w:val="24"/>
        </w:rPr>
        <w:t>tala się wg następującej skali:</w:t>
      </w:r>
    </w:p>
    <w:p w14:paraId="7A1DE3FF" w14:textId="5B517ED7" w:rsidR="00F761BD" w:rsidRPr="002C19F8" w:rsidRDefault="00F2325D" w:rsidP="00AC6BC0">
      <w:pPr>
        <w:numPr>
          <w:ilvl w:val="1"/>
          <w:numId w:val="32"/>
        </w:numPr>
        <w:tabs>
          <w:tab w:val="left" w:pos="3402"/>
        </w:tabs>
        <w:spacing w:after="5" w:line="267" w:lineRule="auto"/>
        <w:ind w:left="1291" w:hanging="319"/>
        <w:jc w:val="left"/>
        <w:rPr>
          <w:rFonts w:asciiTheme="minorHAnsi" w:hAnsiTheme="minorHAnsi" w:cstheme="minorHAnsi"/>
          <w:sz w:val="24"/>
          <w:szCs w:val="24"/>
        </w:rPr>
      </w:pPr>
      <w:r w:rsidRPr="002C19F8">
        <w:rPr>
          <w:rFonts w:asciiTheme="minorHAnsi" w:hAnsiTheme="minorHAnsi" w:cstheme="minorHAnsi"/>
          <w:sz w:val="24"/>
          <w:szCs w:val="24"/>
        </w:rPr>
        <w:t>celujący</w:t>
      </w:r>
      <w:r w:rsidRPr="002C19F8">
        <w:rPr>
          <w:rFonts w:asciiTheme="minorHAnsi" w:hAnsiTheme="minorHAnsi" w:cstheme="minorHAnsi"/>
          <w:sz w:val="24"/>
          <w:szCs w:val="24"/>
        </w:rPr>
        <w:tab/>
      </w:r>
      <w:r w:rsidR="00F761BD" w:rsidRPr="002C19F8">
        <w:rPr>
          <w:rFonts w:asciiTheme="minorHAnsi" w:hAnsiTheme="minorHAnsi" w:cstheme="minorHAnsi"/>
          <w:sz w:val="24"/>
          <w:szCs w:val="24"/>
        </w:rPr>
        <w:t>6</w:t>
      </w:r>
    </w:p>
    <w:p w14:paraId="67C097CF" w14:textId="33AB6EDC" w:rsidR="00F761BD" w:rsidRPr="002C19F8" w:rsidRDefault="00F2325D" w:rsidP="00AC6BC0">
      <w:pPr>
        <w:numPr>
          <w:ilvl w:val="1"/>
          <w:numId w:val="32"/>
        </w:numPr>
        <w:tabs>
          <w:tab w:val="left" w:pos="3402"/>
        </w:tabs>
        <w:spacing w:after="5" w:line="267" w:lineRule="auto"/>
        <w:ind w:left="1291" w:hanging="319"/>
        <w:jc w:val="left"/>
        <w:rPr>
          <w:rFonts w:asciiTheme="minorHAnsi" w:hAnsiTheme="minorHAnsi" w:cstheme="minorHAnsi"/>
          <w:sz w:val="24"/>
          <w:szCs w:val="24"/>
        </w:rPr>
      </w:pPr>
      <w:r w:rsidRPr="002C19F8">
        <w:rPr>
          <w:rFonts w:asciiTheme="minorHAnsi" w:hAnsiTheme="minorHAnsi" w:cstheme="minorHAnsi"/>
          <w:sz w:val="24"/>
          <w:szCs w:val="24"/>
        </w:rPr>
        <w:t>bardzo dobry</w:t>
      </w:r>
      <w:r w:rsidRPr="002C19F8">
        <w:rPr>
          <w:rFonts w:asciiTheme="minorHAnsi" w:hAnsiTheme="minorHAnsi" w:cstheme="minorHAnsi"/>
          <w:sz w:val="24"/>
          <w:szCs w:val="24"/>
        </w:rPr>
        <w:tab/>
      </w:r>
      <w:r w:rsidR="00F761BD" w:rsidRPr="002C19F8">
        <w:rPr>
          <w:rFonts w:asciiTheme="minorHAnsi" w:hAnsiTheme="minorHAnsi" w:cstheme="minorHAnsi"/>
          <w:sz w:val="24"/>
          <w:szCs w:val="24"/>
        </w:rPr>
        <w:t>5</w:t>
      </w:r>
    </w:p>
    <w:p w14:paraId="628CD469" w14:textId="0BC53802" w:rsidR="00F761BD" w:rsidRPr="002C19F8" w:rsidRDefault="00F2325D" w:rsidP="00AC6BC0">
      <w:pPr>
        <w:numPr>
          <w:ilvl w:val="1"/>
          <w:numId w:val="32"/>
        </w:numPr>
        <w:tabs>
          <w:tab w:val="left" w:pos="3402"/>
        </w:tabs>
        <w:spacing w:after="5" w:line="267" w:lineRule="auto"/>
        <w:ind w:left="1291" w:hanging="319"/>
        <w:jc w:val="left"/>
        <w:rPr>
          <w:rFonts w:asciiTheme="minorHAnsi" w:hAnsiTheme="minorHAnsi" w:cstheme="minorHAnsi"/>
          <w:sz w:val="24"/>
          <w:szCs w:val="24"/>
        </w:rPr>
      </w:pPr>
      <w:r w:rsidRPr="002C19F8">
        <w:rPr>
          <w:rFonts w:asciiTheme="minorHAnsi" w:hAnsiTheme="minorHAnsi" w:cstheme="minorHAnsi"/>
          <w:sz w:val="24"/>
          <w:szCs w:val="24"/>
        </w:rPr>
        <w:t>dobry</w:t>
      </w:r>
      <w:r w:rsidRPr="002C19F8">
        <w:rPr>
          <w:rFonts w:asciiTheme="minorHAnsi" w:hAnsiTheme="minorHAnsi" w:cstheme="minorHAnsi"/>
          <w:sz w:val="24"/>
          <w:szCs w:val="24"/>
        </w:rPr>
        <w:tab/>
      </w:r>
      <w:r w:rsidR="00F761BD" w:rsidRPr="002C19F8">
        <w:rPr>
          <w:rFonts w:asciiTheme="minorHAnsi" w:hAnsiTheme="minorHAnsi" w:cstheme="minorHAnsi"/>
          <w:sz w:val="24"/>
          <w:szCs w:val="24"/>
        </w:rPr>
        <w:t>4</w:t>
      </w:r>
    </w:p>
    <w:p w14:paraId="4FBDB5C8" w14:textId="39A9287B" w:rsidR="00F761BD" w:rsidRPr="002C19F8" w:rsidRDefault="00F2325D" w:rsidP="00AC6BC0">
      <w:pPr>
        <w:numPr>
          <w:ilvl w:val="1"/>
          <w:numId w:val="32"/>
        </w:numPr>
        <w:tabs>
          <w:tab w:val="left" w:pos="3402"/>
        </w:tabs>
        <w:spacing w:after="5" w:line="267" w:lineRule="auto"/>
        <w:ind w:left="1291" w:hanging="319"/>
        <w:jc w:val="left"/>
        <w:rPr>
          <w:rFonts w:asciiTheme="minorHAnsi" w:hAnsiTheme="minorHAnsi" w:cstheme="minorHAnsi"/>
          <w:sz w:val="24"/>
          <w:szCs w:val="24"/>
        </w:rPr>
      </w:pPr>
      <w:r w:rsidRPr="002C19F8">
        <w:rPr>
          <w:rFonts w:asciiTheme="minorHAnsi" w:hAnsiTheme="minorHAnsi" w:cstheme="minorHAnsi"/>
          <w:sz w:val="24"/>
          <w:szCs w:val="24"/>
        </w:rPr>
        <w:t>dostateczny</w:t>
      </w:r>
      <w:r w:rsidRPr="002C19F8">
        <w:rPr>
          <w:rFonts w:asciiTheme="minorHAnsi" w:hAnsiTheme="minorHAnsi" w:cstheme="minorHAnsi"/>
          <w:sz w:val="24"/>
          <w:szCs w:val="24"/>
        </w:rPr>
        <w:tab/>
      </w:r>
      <w:r w:rsidR="00F761BD" w:rsidRPr="002C19F8">
        <w:rPr>
          <w:rFonts w:asciiTheme="minorHAnsi" w:hAnsiTheme="minorHAnsi" w:cstheme="minorHAnsi"/>
          <w:sz w:val="24"/>
          <w:szCs w:val="24"/>
        </w:rPr>
        <w:t>3</w:t>
      </w:r>
    </w:p>
    <w:p w14:paraId="3BF39A3D" w14:textId="588AE83F" w:rsidR="00F761BD" w:rsidRPr="002C19F8" w:rsidRDefault="00F2325D" w:rsidP="00AC6BC0">
      <w:pPr>
        <w:numPr>
          <w:ilvl w:val="1"/>
          <w:numId w:val="32"/>
        </w:numPr>
        <w:tabs>
          <w:tab w:val="left" w:pos="3402"/>
        </w:tabs>
        <w:spacing w:after="5" w:line="267" w:lineRule="auto"/>
        <w:ind w:left="1291" w:hanging="319"/>
        <w:jc w:val="left"/>
        <w:rPr>
          <w:rFonts w:asciiTheme="minorHAnsi" w:hAnsiTheme="minorHAnsi" w:cstheme="minorHAnsi"/>
          <w:sz w:val="24"/>
          <w:szCs w:val="24"/>
        </w:rPr>
      </w:pPr>
      <w:r w:rsidRPr="002C19F8">
        <w:rPr>
          <w:rFonts w:asciiTheme="minorHAnsi" w:hAnsiTheme="minorHAnsi" w:cstheme="minorHAnsi"/>
          <w:sz w:val="24"/>
          <w:szCs w:val="24"/>
        </w:rPr>
        <w:t>dopuszczający</w:t>
      </w:r>
      <w:r w:rsidRPr="002C19F8">
        <w:rPr>
          <w:rFonts w:asciiTheme="minorHAnsi" w:hAnsiTheme="minorHAnsi" w:cstheme="minorHAnsi"/>
          <w:sz w:val="24"/>
          <w:szCs w:val="24"/>
        </w:rPr>
        <w:tab/>
        <w:t>2</w:t>
      </w:r>
    </w:p>
    <w:p w14:paraId="077A58C1" w14:textId="6EABD2E8" w:rsidR="00F761BD" w:rsidRPr="002C19F8" w:rsidRDefault="004317D2" w:rsidP="00AC6BC0">
      <w:pPr>
        <w:numPr>
          <w:ilvl w:val="1"/>
          <w:numId w:val="32"/>
        </w:numPr>
        <w:tabs>
          <w:tab w:val="left" w:pos="3402"/>
        </w:tabs>
        <w:spacing w:after="5" w:line="267" w:lineRule="auto"/>
        <w:ind w:left="1291" w:hanging="319"/>
        <w:jc w:val="left"/>
        <w:rPr>
          <w:rFonts w:asciiTheme="minorHAnsi" w:hAnsiTheme="minorHAnsi" w:cstheme="minorHAnsi"/>
          <w:sz w:val="24"/>
          <w:szCs w:val="24"/>
        </w:rPr>
      </w:pPr>
      <w:r w:rsidRPr="002C19F8">
        <w:rPr>
          <w:rFonts w:asciiTheme="minorHAnsi" w:hAnsiTheme="minorHAnsi" w:cstheme="minorHAnsi"/>
          <w:sz w:val="24"/>
          <w:szCs w:val="24"/>
        </w:rPr>
        <w:t>niedostateczny</w:t>
      </w:r>
      <w:r w:rsidR="00F2325D" w:rsidRPr="002C19F8">
        <w:rPr>
          <w:rFonts w:asciiTheme="minorHAnsi" w:hAnsiTheme="minorHAnsi" w:cstheme="minorHAnsi"/>
          <w:sz w:val="24"/>
          <w:szCs w:val="24"/>
        </w:rPr>
        <w:tab/>
        <w:t>1</w:t>
      </w:r>
    </w:p>
    <w:p w14:paraId="7BAB8754" w14:textId="5CA29380" w:rsidR="00F761BD" w:rsidRPr="002C19F8" w:rsidRDefault="00F761BD" w:rsidP="00AC6BC0">
      <w:pPr>
        <w:ind w:left="426"/>
        <w:jc w:val="left"/>
        <w:rPr>
          <w:rFonts w:asciiTheme="minorHAnsi" w:hAnsiTheme="minorHAnsi" w:cstheme="minorHAnsi"/>
          <w:sz w:val="24"/>
          <w:szCs w:val="24"/>
        </w:rPr>
      </w:pPr>
      <w:r w:rsidRPr="002C19F8">
        <w:rPr>
          <w:rFonts w:asciiTheme="minorHAnsi" w:hAnsiTheme="minorHAnsi" w:cstheme="minorHAnsi"/>
          <w:sz w:val="24"/>
          <w:szCs w:val="24"/>
        </w:rPr>
        <w:t>Nie stosuje się przy oce</w:t>
      </w:r>
      <w:r w:rsidR="00AC6BC0" w:rsidRPr="002C19F8">
        <w:rPr>
          <w:rFonts w:asciiTheme="minorHAnsi" w:hAnsiTheme="minorHAnsi" w:cstheme="minorHAnsi"/>
          <w:sz w:val="24"/>
          <w:szCs w:val="24"/>
        </w:rPr>
        <w:t>nie znaków plus i minus.</w:t>
      </w:r>
    </w:p>
    <w:p w14:paraId="7E738996" w14:textId="5612375A" w:rsidR="00F761BD" w:rsidRPr="002C19F8" w:rsidRDefault="00F761BD" w:rsidP="00AC6BC0">
      <w:pPr>
        <w:spacing w:after="24" w:line="259" w:lineRule="auto"/>
        <w:jc w:val="left"/>
        <w:rPr>
          <w:rFonts w:asciiTheme="minorHAnsi" w:hAnsiTheme="minorHAnsi" w:cstheme="minorHAnsi"/>
          <w:sz w:val="24"/>
          <w:szCs w:val="24"/>
        </w:rPr>
      </w:pPr>
    </w:p>
    <w:p w14:paraId="31724B3C" w14:textId="77777777" w:rsidR="00320781" w:rsidRPr="002C19F8" w:rsidRDefault="00F761BD" w:rsidP="00AC6BC0">
      <w:pPr>
        <w:ind w:left="426"/>
        <w:jc w:val="left"/>
        <w:rPr>
          <w:rFonts w:asciiTheme="minorHAnsi" w:hAnsiTheme="minorHAnsi" w:cstheme="minorHAnsi"/>
          <w:sz w:val="24"/>
          <w:szCs w:val="24"/>
        </w:rPr>
      </w:pPr>
      <w:r w:rsidRPr="002C19F8">
        <w:rPr>
          <w:rFonts w:asciiTheme="minorHAnsi" w:hAnsiTheme="minorHAnsi" w:cstheme="minorHAnsi"/>
          <w:b/>
          <w:sz w:val="24"/>
          <w:szCs w:val="24"/>
        </w:rPr>
        <w:t>Stopień celujący</w:t>
      </w:r>
      <w:r w:rsidRPr="002C19F8">
        <w:rPr>
          <w:rFonts w:asciiTheme="minorHAnsi" w:hAnsiTheme="minorHAnsi" w:cstheme="minorHAnsi"/>
          <w:sz w:val="24"/>
          <w:szCs w:val="24"/>
        </w:rPr>
        <w:t xml:space="preserve"> otrzymuje uczeń, który</w:t>
      </w:r>
      <w:r w:rsidR="00320781" w:rsidRPr="002C19F8">
        <w:rPr>
          <w:rFonts w:asciiTheme="minorHAnsi" w:hAnsiTheme="minorHAnsi" w:cstheme="minorHAnsi"/>
          <w:sz w:val="24"/>
          <w:szCs w:val="24"/>
        </w:rPr>
        <w:t xml:space="preserve"> w wysokim stopniu opanował wiadomości i umiejetności z przedmiotu określone programem nauczania. W zakresie posiadanej wiedzy i umiejętności rozwiązuje zadania o podwyższonym stopniu trudności, posiada zintegrowaną wiedzę i umiejętności międzyprzedmiotowe, wykazuje stałą gotowość i chęć do poszerzania wiedzy. Samodzielnie i twórczo rozwija własne uzdolnienia, dzieli się wiedzą z innymi uczniami.</w:t>
      </w:r>
    </w:p>
    <w:p w14:paraId="08BD0D80" w14:textId="77777777" w:rsidR="00F761BD" w:rsidRPr="002C19F8" w:rsidRDefault="00F761BD" w:rsidP="00AC6BC0">
      <w:pPr>
        <w:spacing w:after="17" w:line="259" w:lineRule="auto"/>
        <w:jc w:val="left"/>
        <w:rPr>
          <w:rFonts w:asciiTheme="minorHAnsi" w:hAnsiTheme="minorHAnsi" w:cstheme="minorHAnsi"/>
          <w:sz w:val="24"/>
          <w:szCs w:val="24"/>
        </w:rPr>
      </w:pPr>
    </w:p>
    <w:p w14:paraId="57BB8CAA" w14:textId="124DC328" w:rsidR="00F761BD" w:rsidRPr="002C19F8" w:rsidRDefault="00F761BD" w:rsidP="00AC6BC0">
      <w:pPr>
        <w:ind w:left="426"/>
        <w:jc w:val="left"/>
        <w:rPr>
          <w:rFonts w:asciiTheme="minorHAnsi" w:hAnsiTheme="minorHAnsi" w:cstheme="minorHAnsi"/>
          <w:sz w:val="24"/>
          <w:szCs w:val="24"/>
        </w:rPr>
      </w:pPr>
      <w:r w:rsidRPr="002C19F8">
        <w:rPr>
          <w:rFonts w:asciiTheme="minorHAnsi" w:hAnsiTheme="minorHAnsi" w:cstheme="minorHAnsi"/>
          <w:b/>
          <w:sz w:val="24"/>
          <w:szCs w:val="24"/>
        </w:rPr>
        <w:t>Stopień bardzo dobry</w:t>
      </w:r>
      <w:r w:rsidRPr="002C19F8">
        <w:rPr>
          <w:rFonts w:asciiTheme="minorHAnsi" w:hAnsiTheme="minorHAnsi" w:cstheme="minorHAnsi"/>
          <w:sz w:val="24"/>
          <w:szCs w:val="24"/>
        </w:rPr>
        <w:t xml:space="preserve"> otrzymuje uczeń, który opanował wiadomości i umiejętności w pełnym zakresie określonym programem nauczania z danego przedmiotu. Sprawnie posługuje się zdobytymi wiadomościami, samodzielnie rozwiązuje problemy teoretyczne i praktyczne ujęte w programie nauczania. Potrafi zastosować zdobytą wiedzę i umiejętności przy rozwiązywaniu</w:t>
      </w:r>
      <w:r w:rsidR="00AC6BC0" w:rsidRPr="002C19F8">
        <w:rPr>
          <w:rFonts w:asciiTheme="minorHAnsi" w:hAnsiTheme="minorHAnsi" w:cstheme="minorHAnsi"/>
          <w:sz w:val="24"/>
          <w:szCs w:val="24"/>
        </w:rPr>
        <w:t xml:space="preserve"> nietypowych zadań i problemów.</w:t>
      </w:r>
    </w:p>
    <w:p w14:paraId="51103331" w14:textId="7E02C755" w:rsidR="00F761BD" w:rsidRPr="002C19F8" w:rsidRDefault="00F761BD" w:rsidP="00AC6BC0">
      <w:pPr>
        <w:spacing w:after="19" w:line="259" w:lineRule="auto"/>
        <w:ind w:left="426"/>
        <w:jc w:val="left"/>
        <w:rPr>
          <w:rFonts w:asciiTheme="minorHAnsi" w:hAnsiTheme="minorHAnsi" w:cstheme="minorHAnsi"/>
          <w:sz w:val="24"/>
          <w:szCs w:val="24"/>
        </w:rPr>
      </w:pPr>
    </w:p>
    <w:p w14:paraId="7588CC0B" w14:textId="404873C5" w:rsidR="00F761BD" w:rsidRPr="002C19F8" w:rsidRDefault="00F761BD" w:rsidP="00AC6BC0">
      <w:pPr>
        <w:ind w:left="426"/>
        <w:jc w:val="left"/>
        <w:rPr>
          <w:rFonts w:asciiTheme="minorHAnsi" w:hAnsiTheme="minorHAnsi" w:cstheme="minorHAnsi"/>
          <w:sz w:val="24"/>
          <w:szCs w:val="24"/>
        </w:rPr>
      </w:pPr>
      <w:r w:rsidRPr="002C19F8">
        <w:rPr>
          <w:rFonts w:asciiTheme="minorHAnsi" w:hAnsiTheme="minorHAnsi" w:cstheme="minorHAnsi"/>
          <w:b/>
          <w:sz w:val="24"/>
          <w:szCs w:val="24"/>
        </w:rPr>
        <w:t>Stopień dobry</w:t>
      </w:r>
      <w:r w:rsidRPr="002C19F8">
        <w:rPr>
          <w:rFonts w:asciiTheme="minorHAnsi" w:hAnsiTheme="minorHAnsi" w:cstheme="minorHAnsi"/>
          <w:sz w:val="24"/>
          <w:szCs w:val="24"/>
        </w:rPr>
        <w:t xml:space="preserve"> otrzymuje uczeń, który opanował wiadomości określone programem nauczania w danej klasie na poziomie przekraczającym wymagania zawarte w podstawie programowej. Poprawnie stosuje, rozwiązuje samodzielnie typowe zadania teoretyczne i praktyczne o wyższym</w:t>
      </w:r>
      <w:r w:rsidR="00AC6BC0" w:rsidRPr="002C19F8">
        <w:rPr>
          <w:rFonts w:asciiTheme="minorHAnsi" w:hAnsiTheme="minorHAnsi" w:cstheme="minorHAnsi"/>
          <w:sz w:val="24"/>
          <w:szCs w:val="24"/>
        </w:rPr>
        <w:t>, niż średni stopień trudności.</w:t>
      </w:r>
    </w:p>
    <w:p w14:paraId="1C08BBC2" w14:textId="25B4878B" w:rsidR="00F761BD" w:rsidRPr="002C19F8" w:rsidRDefault="00F761BD" w:rsidP="00AC6BC0">
      <w:pPr>
        <w:spacing w:after="19" w:line="259" w:lineRule="auto"/>
        <w:jc w:val="left"/>
        <w:rPr>
          <w:rFonts w:asciiTheme="minorHAnsi" w:hAnsiTheme="minorHAnsi" w:cstheme="minorHAnsi"/>
          <w:sz w:val="24"/>
          <w:szCs w:val="24"/>
        </w:rPr>
      </w:pPr>
    </w:p>
    <w:p w14:paraId="1617BB66" w14:textId="797EC5AF" w:rsidR="00F761BD" w:rsidRPr="002C19F8" w:rsidRDefault="00F761BD" w:rsidP="00AC6BC0">
      <w:pPr>
        <w:ind w:left="426"/>
        <w:jc w:val="left"/>
        <w:rPr>
          <w:rFonts w:asciiTheme="minorHAnsi" w:hAnsiTheme="minorHAnsi" w:cstheme="minorHAnsi"/>
          <w:sz w:val="24"/>
          <w:szCs w:val="24"/>
        </w:rPr>
      </w:pPr>
      <w:r w:rsidRPr="002C19F8">
        <w:rPr>
          <w:rFonts w:asciiTheme="minorHAnsi" w:hAnsiTheme="minorHAnsi" w:cstheme="minorHAnsi"/>
          <w:b/>
          <w:sz w:val="24"/>
          <w:szCs w:val="24"/>
        </w:rPr>
        <w:t>Stopień dostateczny</w:t>
      </w:r>
      <w:r w:rsidRPr="002C19F8">
        <w:rPr>
          <w:rFonts w:asciiTheme="minorHAnsi" w:hAnsiTheme="minorHAnsi" w:cstheme="minorHAnsi"/>
          <w:sz w:val="24"/>
          <w:szCs w:val="24"/>
        </w:rPr>
        <w:t xml:space="preserve"> otrzymuje uczeń, który opanował wiadomości i umiejętności określone programem nauczania w danej klasie na poziomie nie przekraczającym wymagań określonych w podstawie programowej oraz rozwiązuje typowe zadania teoretyczne i praktycz</w:t>
      </w:r>
      <w:r w:rsidR="00AC6BC0" w:rsidRPr="002C19F8">
        <w:rPr>
          <w:rFonts w:asciiTheme="minorHAnsi" w:hAnsiTheme="minorHAnsi" w:cstheme="minorHAnsi"/>
          <w:sz w:val="24"/>
          <w:szCs w:val="24"/>
        </w:rPr>
        <w:t>ne o średnim stopniu trudności.</w:t>
      </w:r>
    </w:p>
    <w:p w14:paraId="277CFB31" w14:textId="632640C0" w:rsidR="00F761BD" w:rsidRPr="002C19F8" w:rsidRDefault="00F761BD" w:rsidP="00AC6BC0">
      <w:pPr>
        <w:spacing w:after="19" w:line="259" w:lineRule="auto"/>
        <w:ind w:left="426"/>
        <w:jc w:val="left"/>
        <w:rPr>
          <w:rFonts w:asciiTheme="minorHAnsi" w:hAnsiTheme="minorHAnsi" w:cstheme="minorHAnsi"/>
          <w:sz w:val="24"/>
          <w:szCs w:val="24"/>
        </w:rPr>
      </w:pPr>
    </w:p>
    <w:p w14:paraId="00BD570E" w14:textId="0DDD7680" w:rsidR="00F761BD" w:rsidRPr="002C19F8" w:rsidRDefault="00F761BD" w:rsidP="00AC6BC0">
      <w:pPr>
        <w:ind w:left="426"/>
        <w:jc w:val="left"/>
        <w:rPr>
          <w:rFonts w:asciiTheme="minorHAnsi" w:hAnsiTheme="minorHAnsi" w:cstheme="minorHAnsi"/>
          <w:sz w:val="24"/>
          <w:szCs w:val="24"/>
        </w:rPr>
      </w:pPr>
      <w:r w:rsidRPr="002C19F8">
        <w:rPr>
          <w:rFonts w:asciiTheme="minorHAnsi" w:hAnsiTheme="minorHAnsi" w:cstheme="minorHAnsi"/>
          <w:b/>
          <w:sz w:val="24"/>
          <w:szCs w:val="24"/>
        </w:rPr>
        <w:t>Stopień dopuszczający</w:t>
      </w:r>
      <w:r w:rsidRPr="002C19F8">
        <w:rPr>
          <w:rFonts w:asciiTheme="minorHAnsi" w:hAnsiTheme="minorHAnsi" w:cstheme="minorHAnsi"/>
          <w:sz w:val="24"/>
          <w:szCs w:val="24"/>
        </w:rPr>
        <w:t xml:space="preserve"> otrzymuje uczeń, który ma braki w opanowaniu treści programowych, ale braki te nie przekreślają możliwości uzyskania przez ucznia podstawowej wiedzy z danego przedmiotu w ciągu dalszej nauki. Wykonuje typowe zadania praktyczne </w:t>
      </w:r>
      <w:r w:rsidR="00AC6BC0" w:rsidRPr="002C19F8">
        <w:rPr>
          <w:rFonts w:asciiTheme="minorHAnsi" w:hAnsiTheme="minorHAnsi" w:cstheme="minorHAnsi"/>
          <w:sz w:val="24"/>
          <w:szCs w:val="24"/>
        </w:rPr>
        <w:t>o niewielkim stopniu trudności.</w:t>
      </w:r>
    </w:p>
    <w:p w14:paraId="7AC155CD" w14:textId="603EAD35" w:rsidR="00F761BD" w:rsidRPr="002C19F8" w:rsidRDefault="00F761BD" w:rsidP="00AC6BC0">
      <w:pPr>
        <w:spacing w:after="19" w:line="259" w:lineRule="auto"/>
        <w:ind w:left="426"/>
        <w:jc w:val="left"/>
        <w:rPr>
          <w:rFonts w:asciiTheme="minorHAnsi" w:hAnsiTheme="minorHAnsi" w:cstheme="minorHAnsi"/>
          <w:sz w:val="24"/>
          <w:szCs w:val="24"/>
        </w:rPr>
      </w:pPr>
    </w:p>
    <w:p w14:paraId="66058FA2" w14:textId="7C8BC1BD" w:rsidR="00F761BD" w:rsidRPr="002C19F8" w:rsidRDefault="00F761BD" w:rsidP="00AC6BC0">
      <w:pPr>
        <w:ind w:left="426"/>
        <w:jc w:val="left"/>
        <w:rPr>
          <w:rFonts w:asciiTheme="minorHAnsi" w:hAnsiTheme="minorHAnsi" w:cstheme="minorHAnsi"/>
          <w:sz w:val="24"/>
          <w:szCs w:val="24"/>
        </w:rPr>
      </w:pPr>
      <w:r w:rsidRPr="002C19F8">
        <w:rPr>
          <w:rFonts w:asciiTheme="minorHAnsi" w:hAnsiTheme="minorHAnsi" w:cstheme="minorHAnsi"/>
          <w:b/>
          <w:sz w:val="24"/>
          <w:szCs w:val="24"/>
        </w:rPr>
        <w:t>Stopień niedostateczny</w:t>
      </w:r>
      <w:r w:rsidRPr="002C19F8">
        <w:rPr>
          <w:rFonts w:asciiTheme="minorHAnsi" w:hAnsiTheme="minorHAnsi" w:cstheme="minorHAnsi"/>
          <w:sz w:val="24"/>
          <w:szCs w:val="24"/>
        </w:rPr>
        <w:t xml:space="preserve"> otrzymuje uczeń, który nie opanował wiadomości i umiejętności określonych programem nauczania z danego przedmiotu, a braki w wiadomościach i umiejętnościach uniemożliwiają mu dalsze przyswajanie wiedzy z danego przedmiotu. Przy ustalaniu ocen z wychowania fizycznego, plastyki należy brać pod uwagę wysiłek wkładany przez ucznia w wywiązywaniu się z obowiązków wynikających </w:t>
      </w:r>
      <w:r w:rsidR="00AC6BC0" w:rsidRPr="002C19F8">
        <w:rPr>
          <w:rFonts w:asciiTheme="minorHAnsi" w:hAnsiTheme="minorHAnsi" w:cstheme="minorHAnsi"/>
          <w:sz w:val="24"/>
          <w:szCs w:val="24"/>
        </w:rPr>
        <w:t>ze specyfiki danego przedmiotu.</w:t>
      </w:r>
    </w:p>
    <w:p w14:paraId="7E643076" w14:textId="60292B34" w:rsidR="00F761BD" w:rsidRPr="002C19F8" w:rsidRDefault="00F761BD" w:rsidP="00AC6BC0">
      <w:pPr>
        <w:spacing w:line="259" w:lineRule="auto"/>
        <w:ind w:left="426"/>
        <w:jc w:val="left"/>
        <w:rPr>
          <w:rFonts w:asciiTheme="minorHAnsi" w:hAnsiTheme="minorHAnsi" w:cstheme="minorHAnsi"/>
          <w:sz w:val="24"/>
          <w:szCs w:val="24"/>
        </w:rPr>
      </w:pPr>
    </w:p>
    <w:p w14:paraId="64A40D4F" w14:textId="77777777" w:rsidR="00F761BD" w:rsidRPr="002C19F8" w:rsidRDefault="00C74C80" w:rsidP="00AC6BC0">
      <w:pPr>
        <w:ind w:left="426" w:firstLine="283"/>
        <w:jc w:val="left"/>
        <w:rPr>
          <w:rFonts w:asciiTheme="minorHAnsi" w:hAnsiTheme="minorHAnsi" w:cstheme="minorHAnsi"/>
          <w:sz w:val="24"/>
          <w:szCs w:val="24"/>
        </w:rPr>
      </w:pPr>
      <w:r w:rsidRPr="002C19F8">
        <w:rPr>
          <w:rFonts w:asciiTheme="minorHAnsi" w:hAnsiTheme="minorHAnsi" w:cstheme="minorHAnsi"/>
          <w:b/>
          <w:sz w:val="24"/>
          <w:szCs w:val="24"/>
        </w:rPr>
        <w:t>5a.</w:t>
      </w:r>
      <w:r w:rsidRPr="002C19F8">
        <w:rPr>
          <w:rFonts w:asciiTheme="minorHAnsi" w:hAnsiTheme="minorHAnsi" w:cstheme="minorHAnsi"/>
          <w:sz w:val="24"/>
          <w:szCs w:val="24"/>
        </w:rPr>
        <w:t xml:space="preserve"> </w:t>
      </w:r>
      <w:r w:rsidR="00F761BD" w:rsidRPr="002C19F8">
        <w:rPr>
          <w:rFonts w:asciiTheme="minorHAnsi" w:hAnsiTheme="minorHAnsi" w:cstheme="minorHAnsi"/>
          <w:sz w:val="24"/>
          <w:szCs w:val="24"/>
        </w:rPr>
        <w:t>Terminowość dokonywania oceny ucznia przedstawia poniższa tabela:</w:t>
      </w:r>
    </w:p>
    <w:p w14:paraId="049F8604" w14:textId="77777777" w:rsidR="00F761BD" w:rsidRPr="002C19F8" w:rsidRDefault="00F761BD" w:rsidP="00F761BD">
      <w:pPr>
        <w:spacing w:after="8" w:line="259" w:lineRule="auto"/>
        <w:jc w:val="left"/>
        <w:rPr>
          <w:rFonts w:asciiTheme="minorHAnsi" w:hAnsiTheme="minorHAnsi" w:cstheme="minorHAnsi"/>
          <w:sz w:val="24"/>
          <w:szCs w:val="24"/>
        </w:rPr>
      </w:pPr>
    </w:p>
    <w:tbl>
      <w:tblPr>
        <w:tblStyle w:val="TableGrid"/>
        <w:tblpPr w:leftFromText="141" w:rightFromText="141" w:vertAnchor="text" w:horzAnchor="margin" w:tblpX="214" w:tblpY="-171"/>
        <w:tblW w:w="9286" w:type="dxa"/>
        <w:tblInd w:w="0" w:type="dxa"/>
        <w:tblCellMar>
          <w:top w:w="7" w:type="dxa"/>
          <w:left w:w="72" w:type="dxa"/>
          <w:right w:w="21" w:type="dxa"/>
        </w:tblCellMar>
        <w:tblLook w:val="04A0" w:firstRow="1" w:lastRow="0" w:firstColumn="1" w:lastColumn="0" w:noHBand="0" w:noVBand="1"/>
      </w:tblPr>
      <w:tblGrid>
        <w:gridCol w:w="3190"/>
        <w:gridCol w:w="1721"/>
        <w:gridCol w:w="3073"/>
        <w:gridCol w:w="1302"/>
      </w:tblGrid>
      <w:tr w:rsidR="005F549C" w:rsidRPr="002C19F8" w14:paraId="624FBC19" w14:textId="77777777" w:rsidTr="00F761BD">
        <w:trPr>
          <w:trHeight w:val="564"/>
        </w:trPr>
        <w:tc>
          <w:tcPr>
            <w:tcW w:w="3190" w:type="dxa"/>
            <w:tcBorders>
              <w:top w:val="single" w:sz="4" w:space="0" w:color="000000"/>
              <w:left w:val="single" w:sz="4" w:space="0" w:color="000000"/>
              <w:bottom w:val="single" w:sz="4" w:space="0" w:color="000000"/>
              <w:right w:val="single" w:sz="4" w:space="0" w:color="000000"/>
            </w:tcBorders>
            <w:vAlign w:val="center"/>
          </w:tcPr>
          <w:p w14:paraId="76E4F3A8" w14:textId="77777777" w:rsidR="00F761BD" w:rsidRPr="002C19F8" w:rsidRDefault="00F761BD" w:rsidP="00F761BD">
            <w:pPr>
              <w:spacing w:line="259" w:lineRule="auto"/>
              <w:ind w:right="50"/>
              <w:rPr>
                <w:rFonts w:asciiTheme="minorHAnsi" w:hAnsiTheme="minorHAnsi" w:cstheme="minorHAnsi"/>
                <w:sz w:val="24"/>
                <w:szCs w:val="24"/>
              </w:rPr>
            </w:pPr>
            <w:r w:rsidRPr="002C19F8">
              <w:rPr>
                <w:rFonts w:asciiTheme="minorHAnsi" w:hAnsiTheme="minorHAnsi" w:cstheme="minorHAnsi"/>
                <w:b/>
                <w:sz w:val="24"/>
                <w:szCs w:val="24"/>
              </w:rPr>
              <w:t>Formy sprawdzania wiedzy</w:t>
            </w:r>
            <w:r w:rsidRPr="002C19F8">
              <w:rPr>
                <w:rFonts w:asciiTheme="minorHAnsi" w:hAnsiTheme="minorHAnsi" w:cstheme="minorHAnsi"/>
                <w:sz w:val="24"/>
                <w:szCs w:val="24"/>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48647AAD" w14:textId="77777777" w:rsidR="00F761BD" w:rsidRPr="002C19F8" w:rsidRDefault="00F761BD" w:rsidP="00F761BD">
            <w:pPr>
              <w:spacing w:line="259" w:lineRule="auto"/>
              <w:rPr>
                <w:rFonts w:asciiTheme="minorHAnsi" w:hAnsiTheme="minorHAnsi" w:cstheme="minorHAnsi"/>
                <w:sz w:val="24"/>
                <w:szCs w:val="24"/>
              </w:rPr>
            </w:pPr>
            <w:r w:rsidRPr="002C19F8">
              <w:rPr>
                <w:rFonts w:asciiTheme="minorHAnsi" w:hAnsiTheme="minorHAnsi" w:cstheme="minorHAnsi"/>
                <w:b/>
                <w:sz w:val="24"/>
                <w:szCs w:val="24"/>
              </w:rPr>
              <w:t>Zakres materiału</w:t>
            </w:r>
            <w:r w:rsidRPr="002C19F8">
              <w:rPr>
                <w:rFonts w:asciiTheme="minorHAnsi" w:hAnsiTheme="minorHAnsi" w:cstheme="minorHAnsi"/>
                <w:sz w:val="24"/>
                <w:szCs w:val="24"/>
              </w:rPr>
              <w:t xml:space="preserve"> </w:t>
            </w:r>
          </w:p>
        </w:tc>
        <w:tc>
          <w:tcPr>
            <w:tcW w:w="3073" w:type="dxa"/>
            <w:tcBorders>
              <w:top w:val="single" w:sz="4" w:space="0" w:color="000000"/>
              <w:left w:val="single" w:sz="4" w:space="0" w:color="000000"/>
              <w:bottom w:val="single" w:sz="4" w:space="0" w:color="000000"/>
              <w:right w:val="single" w:sz="4" w:space="0" w:color="000000"/>
            </w:tcBorders>
            <w:vAlign w:val="center"/>
          </w:tcPr>
          <w:p w14:paraId="51C3286C" w14:textId="77777777" w:rsidR="00F761BD" w:rsidRPr="002C19F8" w:rsidRDefault="00F761BD" w:rsidP="00F761BD">
            <w:pPr>
              <w:spacing w:line="259" w:lineRule="auto"/>
              <w:ind w:right="52"/>
              <w:rPr>
                <w:rFonts w:asciiTheme="minorHAnsi" w:hAnsiTheme="minorHAnsi" w:cstheme="minorHAnsi"/>
                <w:sz w:val="24"/>
                <w:szCs w:val="24"/>
              </w:rPr>
            </w:pPr>
            <w:r w:rsidRPr="002C19F8">
              <w:rPr>
                <w:rFonts w:asciiTheme="minorHAnsi" w:hAnsiTheme="minorHAnsi" w:cstheme="minorHAnsi"/>
                <w:b/>
                <w:sz w:val="24"/>
                <w:szCs w:val="24"/>
              </w:rPr>
              <w:t>Informacje o terminie</w:t>
            </w:r>
            <w:r w:rsidRPr="002C19F8">
              <w:rPr>
                <w:rFonts w:asciiTheme="minorHAnsi" w:hAnsiTheme="minorHAnsi" w:cstheme="minorHAnsi"/>
                <w:sz w:val="24"/>
                <w:szCs w:val="24"/>
              </w:rPr>
              <w:t xml:space="preserve"> </w:t>
            </w:r>
          </w:p>
        </w:tc>
        <w:tc>
          <w:tcPr>
            <w:tcW w:w="1302" w:type="dxa"/>
            <w:tcBorders>
              <w:top w:val="single" w:sz="4" w:space="0" w:color="000000"/>
              <w:left w:val="single" w:sz="4" w:space="0" w:color="000000"/>
              <w:bottom w:val="single" w:sz="4" w:space="0" w:color="000000"/>
              <w:right w:val="single" w:sz="4" w:space="0" w:color="000000"/>
            </w:tcBorders>
          </w:tcPr>
          <w:p w14:paraId="46F28E73" w14:textId="77777777" w:rsidR="00F761BD" w:rsidRPr="002C19F8" w:rsidRDefault="00F761BD" w:rsidP="00F761BD">
            <w:pPr>
              <w:spacing w:line="259" w:lineRule="auto"/>
              <w:ind w:left="10"/>
              <w:rPr>
                <w:rFonts w:asciiTheme="minorHAnsi" w:hAnsiTheme="minorHAnsi" w:cstheme="minorHAnsi"/>
                <w:sz w:val="24"/>
                <w:szCs w:val="24"/>
              </w:rPr>
            </w:pPr>
            <w:r w:rsidRPr="002C19F8">
              <w:rPr>
                <w:rFonts w:asciiTheme="minorHAnsi" w:hAnsiTheme="minorHAnsi" w:cstheme="minorHAnsi"/>
                <w:b/>
                <w:sz w:val="24"/>
                <w:szCs w:val="24"/>
              </w:rPr>
              <w:t>Termin oceniania</w:t>
            </w:r>
            <w:r w:rsidRPr="002C19F8">
              <w:rPr>
                <w:rFonts w:asciiTheme="minorHAnsi" w:hAnsiTheme="minorHAnsi" w:cstheme="minorHAnsi"/>
                <w:sz w:val="24"/>
                <w:szCs w:val="24"/>
              </w:rPr>
              <w:t xml:space="preserve"> </w:t>
            </w:r>
          </w:p>
        </w:tc>
      </w:tr>
      <w:tr w:rsidR="005F549C" w:rsidRPr="002C19F8" w14:paraId="5E6B5DB2" w14:textId="77777777" w:rsidTr="00F761BD">
        <w:trPr>
          <w:trHeight w:val="286"/>
        </w:trPr>
        <w:tc>
          <w:tcPr>
            <w:tcW w:w="3190" w:type="dxa"/>
            <w:tcBorders>
              <w:top w:val="single" w:sz="4" w:space="0" w:color="000000"/>
              <w:left w:val="single" w:sz="4" w:space="0" w:color="000000"/>
              <w:bottom w:val="single" w:sz="4" w:space="0" w:color="000000"/>
              <w:right w:val="single" w:sz="4" w:space="0" w:color="000000"/>
            </w:tcBorders>
          </w:tcPr>
          <w:p w14:paraId="27F0019F" w14:textId="77777777" w:rsidR="00F761BD" w:rsidRPr="002C19F8" w:rsidRDefault="00F761BD" w:rsidP="00F761BD">
            <w:pPr>
              <w:spacing w:line="259" w:lineRule="auto"/>
              <w:jc w:val="left"/>
              <w:rPr>
                <w:rFonts w:asciiTheme="minorHAnsi" w:hAnsiTheme="minorHAnsi" w:cstheme="minorHAnsi"/>
                <w:sz w:val="24"/>
                <w:szCs w:val="24"/>
              </w:rPr>
            </w:pPr>
            <w:r w:rsidRPr="002C19F8">
              <w:rPr>
                <w:rFonts w:asciiTheme="minorHAnsi" w:hAnsiTheme="minorHAnsi" w:cstheme="minorHAnsi"/>
                <w:sz w:val="24"/>
                <w:szCs w:val="24"/>
              </w:rPr>
              <w:t xml:space="preserve">Wypowiedź ustna </w:t>
            </w:r>
          </w:p>
        </w:tc>
        <w:tc>
          <w:tcPr>
            <w:tcW w:w="1721" w:type="dxa"/>
            <w:tcBorders>
              <w:top w:val="single" w:sz="4" w:space="0" w:color="000000"/>
              <w:left w:val="single" w:sz="4" w:space="0" w:color="000000"/>
              <w:bottom w:val="single" w:sz="4" w:space="0" w:color="000000"/>
              <w:right w:val="single" w:sz="4" w:space="0" w:color="000000"/>
            </w:tcBorders>
          </w:tcPr>
          <w:p w14:paraId="3D7AF1E0" w14:textId="4ED5951A" w:rsidR="00F761BD" w:rsidRPr="002C19F8" w:rsidRDefault="00EA59C4" w:rsidP="00F761BD">
            <w:pPr>
              <w:spacing w:line="259" w:lineRule="auto"/>
              <w:ind w:left="134"/>
              <w:jc w:val="left"/>
              <w:rPr>
                <w:rFonts w:asciiTheme="minorHAnsi" w:hAnsiTheme="minorHAnsi" w:cstheme="minorHAnsi"/>
                <w:sz w:val="24"/>
                <w:szCs w:val="24"/>
              </w:rPr>
            </w:pPr>
            <w:r w:rsidRPr="002C19F8">
              <w:rPr>
                <w:rFonts w:asciiTheme="minorHAnsi" w:hAnsiTheme="minorHAnsi" w:cstheme="minorHAnsi"/>
                <w:sz w:val="24"/>
                <w:szCs w:val="24"/>
              </w:rPr>
              <w:t>do trzech</w:t>
            </w:r>
            <w:r w:rsidR="00F761BD" w:rsidRPr="002C19F8">
              <w:rPr>
                <w:rFonts w:asciiTheme="minorHAnsi" w:hAnsiTheme="minorHAnsi" w:cstheme="minorHAnsi"/>
                <w:sz w:val="24"/>
                <w:szCs w:val="24"/>
              </w:rPr>
              <w:t xml:space="preserve"> tematów </w:t>
            </w:r>
          </w:p>
        </w:tc>
        <w:tc>
          <w:tcPr>
            <w:tcW w:w="3073" w:type="dxa"/>
            <w:tcBorders>
              <w:top w:val="single" w:sz="4" w:space="0" w:color="000000"/>
              <w:left w:val="single" w:sz="4" w:space="0" w:color="000000"/>
              <w:bottom w:val="single" w:sz="4" w:space="0" w:color="000000"/>
              <w:right w:val="single" w:sz="4" w:space="0" w:color="000000"/>
            </w:tcBorders>
          </w:tcPr>
          <w:p w14:paraId="309DF24C" w14:textId="77777777" w:rsidR="00F761BD" w:rsidRPr="002C19F8" w:rsidRDefault="00F761BD" w:rsidP="00F761BD">
            <w:pPr>
              <w:spacing w:line="259" w:lineRule="auto"/>
              <w:ind w:right="48"/>
              <w:rPr>
                <w:rFonts w:asciiTheme="minorHAnsi" w:hAnsiTheme="minorHAnsi" w:cstheme="minorHAnsi"/>
                <w:sz w:val="24"/>
                <w:szCs w:val="24"/>
              </w:rPr>
            </w:pPr>
            <w:r w:rsidRPr="002C19F8">
              <w:rPr>
                <w:rFonts w:asciiTheme="minorHAnsi" w:hAnsiTheme="minorHAnsi" w:cstheme="minorHAnsi"/>
                <w:sz w:val="24"/>
                <w:szCs w:val="24"/>
              </w:rPr>
              <w:t xml:space="preserve">niekonieczna </w:t>
            </w:r>
          </w:p>
        </w:tc>
        <w:tc>
          <w:tcPr>
            <w:tcW w:w="1302" w:type="dxa"/>
            <w:tcBorders>
              <w:top w:val="single" w:sz="4" w:space="0" w:color="000000"/>
              <w:left w:val="single" w:sz="4" w:space="0" w:color="000000"/>
              <w:bottom w:val="single" w:sz="4" w:space="0" w:color="000000"/>
              <w:right w:val="single" w:sz="4" w:space="0" w:color="000000"/>
            </w:tcBorders>
          </w:tcPr>
          <w:p w14:paraId="366511DF" w14:textId="77777777" w:rsidR="00F761BD" w:rsidRPr="002C19F8" w:rsidRDefault="00F761BD" w:rsidP="00F761BD">
            <w:pPr>
              <w:spacing w:line="259" w:lineRule="auto"/>
              <w:ind w:right="54"/>
              <w:rPr>
                <w:rFonts w:asciiTheme="minorHAnsi" w:hAnsiTheme="minorHAnsi" w:cstheme="minorHAnsi"/>
                <w:sz w:val="24"/>
                <w:szCs w:val="24"/>
              </w:rPr>
            </w:pPr>
            <w:r w:rsidRPr="002C19F8">
              <w:rPr>
                <w:rFonts w:asciiTheme="minorHAnsi" w:hAnsiTheme="minorHAnsi" w:cstheme="minorHAnsi"/>
                <w:sz w:val="24"/>
                <w:szCs w:val="24"/>
              </w:rPr>
              <w:t xml:space="preserve">na bieżąco </w:t>
            </w:r>
          </w:p>
        </w:tc>
      </w:tr>
      <w:tr w:rsidR="005F549C" w:rsidRPr="002C19F8" w14:paraId="572825FE" w14:textId="77777777" w:rsidTr="00F761BD">
        <w:trPr>
          <w:trHeight w:val="286"/>
        </w:trPr>
        <w:tc>
          <w:tcPr>
            <w:tcW w:w="3190" w:type="dxa"/>
            <w:tcBorders>
              <w:top w:val="single" w:sz="4" w:space="0" w:color="000000"/>
              <w:left w:val="single" w:sz="4" w:space="0" w:color="000000"/>
              <w:bottom w:val="single" w:sz="4" w:space="0" w:color="000000"/>
              <w:right w:val="single" w:sz="4" w:space="0" w:color="000000"/>
            </w:tcBorders>
          </w:tcPr>
          <w:p w14:paraId="57F64CA8" w14:textId="77777777" w:rsidR="00F761BD" w:rsidRPr="002C19F8" w:rsidRDefault="00F761BD" w:rsidP="00F761BD">
            <w:pPr>
              <w:spacing w:line="259" w:lineRule="auto"/>
              <w:jc w:val="left"/>
              <w:rPr>
                <w:rFonts w:asciiTheme="minorHAnsi" w:hAnsiTheme="minorHAnsi" w:cstheme="minorHAnsi"/>
                <w:sz w:val="24"/>
                <w:szCs w:val="24"/>
              </w:rPr>
            </w:pPr>
            <w:r w:rsidRPr="002C19F8">
              <w:rPr>
                <w:rFonts w:asciiTheme="minorHAnsi" w:hAnsiTheme="minorHAnsi" w:cstheme="minorHAnsi"/>
                <w:sz w:val="24"/>
                <w:szCs w:val="24"/>
              </w:rPr>
              <w:t xml:space="preserve">Kartkówka </w:t>
            </w:r>
          </w:p>
        </w:tc>
        <w:tc>
          <w:tcPr>
            <w:tcW w:w="1721" w:type="dxa"/>
            <w:tcBorders>
              <w:top w:val="single" w:sz="4" w:space="0" w:color="000000"/>
              <w:left w:val="single" w:sz="4" w:space="0" w:color="000000"/>
              <w:bottom w:val="single" w:sz="4" w:space="0" w:color="000000"/>
              <w:right w:val="single" w:sz="4" w:space="0" w:color="000000"/>
            </w:tcBorders>
          </w:tcPr>
          <w:p w14:paraId="1EE79E74" w14:textId="1856A3A3" w:rsidR="00F761BD" w:rsidRPr="002C19F8" w:rsidRDefault="00EA59C4" w:rsidP="00F761BD">
            <w:pPr>
              <w:spacing w:line="259" w:lineRule="auto"/>
              <w:ind w:right="55"/>
              <w:rPr>
                <w:rFonts w:asciiTheme="minorHAnsi" w:hAnsiTheme="minorHAnsi" w:cstheme="minorHAnsi"/>
                <w:sz w:val="24"/>
                <w:szCs w:val="24"/>
              </w:rPr>
            </w:pPr>
            <w:r w:rsidRPr="002C19F8">
              <w:rPr>
                <w:rFonts w:asciiTheme="minorHAnsi" w:hAnsiTheme="minorHAnsi" w:cstheme="minorHAnsi"/>
                <w:sz w:val="24"/>
                <w:szCs w:val="24"/>
              </w:rPr>
              <w:t>trzy</w:t>
            </w:r>
            <w:r w:rsidR="00F761BD" w:rsidRPr="002C19F8">
              <w:rPr>
                <w:rFonts w:asciiTheme="minorHAnsi" w:hAnsiTheme="minorHAnsi" w:cstheme="minorHAnsi"/>
                <w:sz w:val="24"/>
                <w:szCs w:val="24"/>
              </w:rPr>
              <w:t xml:space="preserve"> lekcje </w:t>
            </w:r>
          </w:p>
        </w:tc>
        <w:tc>
          <w:tcPr>
            <w:tcW w:w="3073" w:type="dxa"/>
            <w:tcBorders>
              <w:top w:val="single" w:sz="4" w:space="0" w:color="000000"/>
              <w:left w:val="single" w:sz="4" w:space="0" w:color="000000"/>
              <w:bottom w:val="single" w:sz="4" w:space="0" w:color="000000"/>
              <w:right w:val="single" w:sz="4" w:space="0" w:color="000000"/>
            </w:tcBorders>
          </w:tcPr>
          <w:p w14:paraId="36B67E51" w14:textId="77777777" w:rsidR="00F761BD" w:rsidRPr="002C19F8" w:rsidRDefault="00F761BD" w:rsidP="00F761BD">
            <w:pPr>
              <w:spacing w:line="259" w:lineRule="auto"/>
              <w:ind w:right="48"/>
              <w:rPr>
                <w:rFonts w:asciiTheme="minorHAnsi" w:hAnsiTheme="minorHAnsi" w:cstheme="minorHAnsi"/>
                <w:sz w:val="24"/>
                <w:szCs w:val="24"/>
              </w:rPr>
            </w:pPr>
            <w:r w:rsidRPr="002C19F8">
              <w:rPr>
                <w:rFonts w:asciiTheme="minorHAnsi" w:hAnsiTheme="minorHAnsi" w:cstheme="minorHAnsi"/>
                <w:sz w:val="24"/>
                <w:szCs w:val="24"/>
              </w:rPr>
              <w:t xml:space="preserve">niekonieczna </w:t>
            </w:r>
          </w:p>
        </w:tc>
        <w:tc>
          <w:tcPr>
            <w:tcW w:w="1302" w:type="dxa"/>
            <w:tcBorders>
              <w:top w:val="single" w:sz="4" w:space="0" w:color="000000"/>
              <w:left w:val="single" w:sz="4" w:space="0" w:color="000000"/>
              <w:bottom w:val="single" w:sz="4" w:space="0" w:color="000000"/>
              <w:right w:val="single" w:sz="4" w:space="0" w:color="000000"/>
            </w:tcBorders>
          </w:tcPr>
          <w:p w14:paraId="1218A96B" w14:textId="77777777" w:rsidR="00F761BD" w:rsidRPr="002C19F8" w:rsidRDefault="00AB666C" w:rsidP="00F761BD">
            <w:pPr>
              <w:spacing w:line="259" w:lineRule="auto"/>
              <w:ind w:left="41"/>
              <w:jc w:val="left"/>
              <w:rPr>
                <w:rFonts w:asciiTheme="minorHAnsi" w:hAnsiTheme="minorHAnsi" w:cstheme="minorHAnsi"/>
                <w:sz w:val="24"/>
                <w:szCs w:val="24"/>
              </w:rPr>
            </w:pPr>
            <w:r w:rsidRPr="002C19F8">
              <w:rPr>
                <w:rFonts w:asciiTheme="minorHAnsi" w:hAnsiTheme="minorHAnsi" w:cstheme="minorHAnsi"/>
                <w:sz w:val="24"/>
                <w:szCs w:val="24"/>
              </w:rPr>
              <w:t>do tygodnia</w:t>
            </w:r>
            <w:r w:rsidR="00F761BD" w:rsidRPr="002C19F8">
              <w:rPr>
                <w:rFonts w:asciiTheme="minorHAnsi" w:hAnsiTheme="minorHAnsi" w:cstheme="minorHAnsi"/>
                <w:sz w:val="24"/>
                <w:szCs w:val="24"/>
              </w:rPr>
              <w:t xml:space="preserve"> </w:t>
            </w:r>
          </w:p>
        </w:tc>
      </w:tr>
      <w:tr w:rsidR="005F549C" w:rsidRPr="002C19F8" w14:paraId="52426499" w14:textId="77777777" w:rsidTr="00F761BD">
        <w:trPr>
          <w:trHeight w:val="562"/>
        </w:trPr>
        <w:tc>
          <w:tcPr>
            <w:tcW w:w="3190" w:type="dxa"/>
            <w:tcBorders>
              <w:top w:val="single" w:sz="4" w:space="0" w:color="000000"/>
              <w:left w:val="single" w:sz="4" w:space="0" w:color="000000"/>
              <w:bottom w:val="single" w:sz="4" w:space="0" w:color="000000"/>
              <w:right w:val="single" w:sz="4" w:space="0" w:color="000000"/>
            </w:tcBorders>
            <w:vAlign w:val="center"/>
          </w:tcPr>
          <w:p w14:paraId="3A465CFD" w14:textId="77777777" w:rsidR="00F761BD" w:rsidRPr="002C19F8" w:rsidRDefault="00F761BD" w:rsidP="008653C2">
            <w:pPr>
              <w:spacing w:line="259" w:lineRule="auto"/>
              <w:jc w:val="left"/>
              <w:rPr>
                <w:rFonts w:asciiTheme="minorHAnsi" w:hAnsiTheme="minorHAnsi" w:cstheme="minorHAnsi"/>
                <w:sz w:val="24"/>
                <w:szCs w:val="24"/>
              </w:rPr>
            </w:pPr>
            <w:r w:rsidRPr="002C19F8">
              <w:rPr>
                <w:rFonts w:asciiTheme="minorHAnsi" w:hAnsiTheme="minorHAnsi" w:cstheme="minorHAnsi"/>
                <w:sz w:val="24"/>
                <w:szCs w:val="24"/>
              </w:rPr>
              <w:t>Sprawdzian</w:t>
            </w:r>
          </w:p>
        </w:tc>
        <w:tc>
          <w:tcPr>
            <w:tcW w:w="1721" w:type="dxa"/>
            <w:tcBorders>
              <w:top w:val="single" w:sz="4" w:space="0" w:color="000000"/>
              <w:left w:val="single" w:sz="4" w:space="0" w:color="000000"/>
              <w:bottom w:val="single" w:sz="4" w:space="0" w:color="000000"/>
              <w:right w:val="single" w:sz="4" w:space="0" w:color="000000"/>
            </w:tcBorders>
            <w:vAlign w:val="center"/>
          </w:tcPr>
          <w:p w14:paraId="386A15FA" w14:textId="77777777" w:rsidR="00F761BD" w:rsidRPr="002C19F8" w:rsidRDefault="00AB666C" w:rsidP="00F761BD">
            <w:pPr>
              <w:spacing w:line="259" w:lineRule="auto"/>
              <w:ind w:right="54"/>
              <w:rPr>
                <w:rFonts w:asciiTheme="minorHAnsi" w:hAnsiTheme="minorHAnsi" w:cstheme="minorHAnsi"/>
                <w:sz w:val="24"/>
                <w:szCs w:val="24"/>
              </w:rPr>
            </w:pPr>
            <w:r w:rsidRPr="002C19F8">
              <w:rPr>
                <w:rFonts w:asciiTheme="minorHAnsi" w:hAnsiTheme="minorHAnsi" w:cstheme="minorHAnsi"/>
                <w:sz w:val="24"/>
                <w:szCs w:val="24"/>
              </w:rPr>
              <w:t>dział/rozdział</w:t>
            </w:r>
          </w:p>
        </w:tc>
        <w:tc>
          <w:tcPr>
            <w:tcW w:w="3073" w:type="dxa"/>
            <w:tcBorders>
              <w:top w:val="single" w:sz="4" w:space="0" w:color="000000"/>
              <w:left w:val="single" w:sz="4" w:space="0" w:color="000000"/>
              <w:bottom w:val="single" w:sz="4" w:space="0" w:color="000000"/>
              <w:right w:val="single" w:sz="4" w:space="0" w:color="000000"/>
            </w:tcBorders>
          </w:tcPr>
          <w:p w14:paraId="58D9D6E9" w14:textId="77777777" w:rsidR="00F761BD" w:rsidRPr="002C19F8" w:rsidRDefault="00F761BD" w:rsidP="00F761BD">
            <w:pPr>
              <w:spacing w:line="259" w:lineRule="auto"/>
              <w:rPr>
                <w:rFonts w:asciiTheme="minorHAnsi" w:hAnsiTheme="minorHAnsi" w:cstheme="minorHAnsi"/>
                <w:sz w:val="24"/>
                <w:szCs w:val="24"/>
              </w:rPr>
            </w:pPr>
            <w:r w:rsidRPr="002C19F8">
              <w:rPr>
                <w:rFonts w:asciiTheme="minorHAnsi" w:hAnsiTheme="minorHAnsi" w:cstheme="minorHAnsi"/>
                <w:sz w:val="24"/>
                <w:szCs w:val="24"/>
              </w:rPr>
              <w:t xml:space="preserve">z tygodniowym wyprzedzeniem </w:t>
            </w:r>
          </w:p>
        </w:tc>
        <w:tc>
          <w:tcPr>
            <w:tcW w:w="1302" w:type="dxa"/>
            <w:tcBorders>
              <w:top w:val="single" w:sz="4" w:space="0" w:color="000000"/>
              <w:left w:val="single" w:sz="4" w:space="0" w:color="000000"/>
              <w:bottom w:val="single" w:sz="4" w:space="0" w:color="000000"/>
              <w:right w:val="single" w:sz="4" w:space="0" w:color="000000"/>
            </w:tcBorders>
            <w:vAlign w:val="center"/>
          </w:tcPr>
          <w:p w14:paraId="3816803D" w14:textId="4209B8D5" w:rsidR="00F761BD" w:rsidRPr="002C19F8" w:rsidRDefault="00F761BD" w:rsidP="00EA59C4">
            <w:pPr>
              <w:spacing w:line="259" w:lineRule="auto"/>
              <w:ind w:right="52"/>
              <w:rPr>
                <w:rFonts w:asciiTheme="minorHAnsi" w:hAnsiTheme="minorHAnsi" w:cstheme="minorHAnsi"/>
                <w:sz w:val="24"/>
                <w:szCs w:val="24"/>
              </w:rPr>
            </w:pPr>
            <w:r w:rsidRPr="002C19F8">
              <w:rPr>
                <w:rFonts w:asciiTheme="minorHAnsi" w:hAnsiTheme="minorHAnsi" w:cstheme="minorHAnsi"/>
                <w:sz w:val="24"/>
                <w:szCs w:val="24"/>
              </w:rPr>
              <w:t xml:space="preserve">do </w:t>
            </w:r>
            <w:r w:rsidR="00EA59C4" w:rsidRPr="002C19F8">
              <w:rPr>
                <w:rFonts w:asciiTheme="minorHAnsi" w:hAnsiTheme="minorHAnsi" w:cstheme="minorHAnsi"/>
                <w:sz w:val="24"/>
                <w:szCs w:val="24"/>
              </w:rPr>
              <w:t>dwóch</w:t>
            </w:r>
            <w:r w:rsidRPr="002C19F8">
              <w:rPr>
                <w:rFonts w:asciiTheme="minorHAnsi" w:hAnsiTheme="minorHAnsi" w:cstheme="minorHAnsi"/>
                <w:sz w:val="24"/>
                <w:szCs w:val="24"/>
              </w:rPr>
              <w:t xml:space="preserve"> tygodni </w:t>
            </w:r>
          </w:p>
        </w:tc>
      </w:tr>
      <w:tr w:rsidR="005F549C" w:rsidRPr="002C19F8" w14:paraId="1E0AE198" w14:textId="77777777" w:rsidTr="00F761BD">
        <w:trPr>
          <w:trHeight w:val="840"/>
        </w:trPr>
        <w:tc>
          <w:tcPr>
            <w:tcW w:w="3190" w:type="dxa"/>
            <w:tcBorders>
              <w:top w:val="single" w:sz="4" w:space="0" w:color="000000"/>
              <w:left w:val="single" w:sz="4" w:space="0" w:color="000000"/>
              <w:bottom w:val="single" w:sz="4" w:space="0" w:color="000000"/>
              <w:right w:val="single" w:sz="4" w:space="0" w:color="000000"/>
            </w:tcBorders>
          </w:tcPr>
          <w:p w14:paraId="581A2383" w14:textId="77777777" w:rsidR="00F761BD" w:rsidRPr="002C19F8" w:rsidRDefault="00F761BD" w:rsidP="00AB666C">
            <w:pPr>
              <w:spacing w:line="259" w:lineRule="auto"/>
              <w:jc w:val="left"/>
              <w:rPr>
                <w:rFonts w:asciiTheme="minorHAnsi" w:hAnsiTheme="minorHAnsi" w:cstheme="minorHAnsi"/>
                <w:sz w:val="24"/>
                <w:szCs w:val="24"/>
              </w:rPr>
            </w:pPr>
            <w:r w:rsidRPr="002C19F8">
              <w:rPr>
                <w:rFonts w:asciiTheme="minorHAnsi" w:hAnsiTheme="minorHAnsi" w:cstheme="minorHAnsi"/>
                <w:sz w:val="24"/>
                <w:szCs w:val="24"/>
              </w:rPr>
              <w:t xml:space="preserve">Praca wykonana w czasie zajęć lekcyjnych </w:t>
            </w:r>
          </w:p>
        </w:tc>
        <w:tc>
          <w:tcPr>
            <w:tcW w:w="1721" w:type="dxa"/>
            <w:tcBorders>
              <w:top w:val="single" w:sz="4" w:space="0" w:color="000000"/>
              <w:left w:val="single" w:sz="4" w:space="0" w:color="000000"/>
              <w:bottom w:val="single" w:sz="4" w:space="0" w:color="000000"/>
              <w:right w:val="single" w:sz="4" w:space="0" w:color="000000"/>
            </w:tcBorders>
            <w:vAlign w:val="center"/>
          </w:tcPr>
          <w:p w14:paraId="7DD141F0" w14:textId="77777777" w:rsidR="00F761BD" w:rsidRPr="002C19F8" w:rsidRDefault="00AB666C" w:rsidP="00F761BD">
            <w:pPr>
              <w:spacing w:line="259" w:lineRule="auto"/>
              <w:ind w:left="7"/>
              <w:rPr>
                <w:rFonts w:asciiTheme="minorHAnsi" w:hAnsiTheme="minorHAnsi" w:cstheme="minorHAnsi"/>
                <w:sz w:val="24"/>
                <w:szCs w:val="24"/>
              </w:rPr>
            </w:pPr>
            <w:r w:rsidRPr="002C19F8">
              <w:rPr>
                <w:rFonts w:asciiTheme="minorHAnsi" w:hAnsiTheme="minorHAnsi" w:cstheme="minorHAnsi"/>
                <w:sz w:val="24"/>
                <w:szCs w:val="24"/>
              </w:rPr>
              <w:t>na bieżąco</w:t>
            </w:r>
            <w:r w:rsidR="00F761BD" w:rsidRPr="002C19F8">
              <w:rPr>
                <w:rFonts w:asciiTheme="minorHAnsi" w:hAnsiTheme="minorHAnsi" w:cstheme="minorHAnsi"/>
                <w:sz w:val="24"/>
                <w:szCs w:val="24"/>
              </w:rPr>
              <w:t xml:space="preserve"> </w:t>
            </w:r>
          </w:p>
        </w:tc>
        <w:tc>
          <w:tcPr>
            <w:tcW w:w="3073" w:type="dxa"/>
            <w:tcBorders>
              <w:top w:val="single" w:sz="4" w:space="0" w:color="000000"/>
              <w:left w:val="single" w:sz="4" w:space="0" w:color="000000"/>
              <w:bottom w:val="single" w:sz="4" w:space="0" w:color="000000"/>
              <w:right w:val="single" w:sz="4" w:space="0" w:color="000000"/>
            </w:tcBorders>
            <w:vAlign w:val="center"/>
          </w:tcPr>
          <w:p w14:paraId="5FDB7CDC" w14:textId="77777777" w:rsidR="00F761BD" w:rsidRPr="002C19F8" w:rsidRDefault="00AB666C" w:rsidP="00F761BD">
            <w:pPr>
              <w:spacing w:line="259" w:lineRule="auto"/>
              <w:ind w:left="14"/>
              <w:rPr>
                <w:rFonts w:asciiTheme="minorHAnsi" w:hAnsiTheme="minorHAnsi" w:cstheme="minorHAnsi"/>
                <w:sz w:val="24"/>
                <w:szCs w:val="24"/>
              </w:rPr>
            </w:pPr>
            <w:r w:rsidRPr="002C19F8">
              <w:rPr>
                <w:rFonts w:asciiTheme="minorHAnsi" w:hAnsiTheme="minorHAnsi" w:cstheme="minorHAnsi"/>
                <w:sz w:val="24"/>
                <w:szCs w:val="24"/>
              </w:rPr>
              <w:t>-</w:t>
            </w:r>
          </w:p>
        </w:tc>
        <w:tc>
          <w:tcPr>
            <w:tcW w:w="1302" w:type="dxa"/>
            <w:tcBorders>
              <w:top w:val="single" w:sz="4" w:space="0" w:color="000000"/>
              <w:left w:val="single" w:sz="4" w:space="0" w:color="000000"/>
              <w:bottom w:val="single" w:sz="4" w:space="0" w:color="000000"/>
              <w:right w:val="single" w:sz="4" w:space="0" w:color="000000"/>
            </w:tcBorders>
            <w:vAlign w:val="center"/>
          </w:tcPr>
          <w:p w14:paraId="0251FAB0" w14:textId="77777777" w:rsidR="00F761BD" w:rsidRPr="002C19F8" w:rsidRDefault="00F761BD" w:rsidP="00F761BD">
            <w:pPr>
              <w:spacing w:line="259" w:lineRule="auto"/>
              <w:ind w:right="48"/>
              <w:rPr>
                <w:rFonts w:asciiTheme="minorHAnsi" w:hAnsiTheme="minorHAnsi" w:cstheme="minorHAnsi"/>
                <w:sz w:val="24"/>
                <w:szCs w:val="24"/>
              </w:rPr>
            </w:pPr>
            <w:r w:rsidRPr="002C19F8">
              <w:rPr>
                <w:rFonts w:asciiTheme="minorHAnsi" w:hAnsiTheme="minorHAnsi" w:cstheme="minorHAnsi"/>
                <w:sz w:val="24"/>
                <w:szCs w:val="24"/>
              </w:rPr>
              <w:t xml:space="preserve">podczas zajęć </w:t>
            </w:r>
          </w:p>
        </w:tc>
      </w:tr>
      <w:tr w:rsidR="005F549C" w:rsidRPr="002C19F8" w14:paraId="0B1B8E01" w14:textId="77777777" w:rsidTr="00F761BD">
        <w:trPr>
          <w:trHeight w:val="840"/>
        </w:trPr>
        <w:tc>
          <w:tcPr>
            <w:tcW w:w="3190" w:type="dxa"/>
            <w:tcBorders>
              <w:top w:val="single" w:sz="4" w:space="0" w:color="000000"/>
              <w:left w:val="single" w:sz="4" w:space="0" w:color="000000"/>
              <w:bottom w:val="single" w:sz="4" w:space="0" w:color="000000"/>
              <w:right w:val="single" w:sz="4" w:space="0" w:color="000000"/>
            </w:tcBorders>
          </w:tcPr>
          <w:p w14:paraId="227D4BC8" w14:textId="77777777" w:rsidR="00AB666C" w:rsidRPr="002C19F8" w:rsidRDefault="00AB666C" w:rsidP="00AB666C">
            <w:pPr>
              <w:rPr>
                <w:rFonts w:asciiTheme="minorHAnsi" w:hAnsiTheme="minorHAnsi" w:cstheme="minorHAnsi"/>
                <w:sz w:val="24"/>
                <w:szCs w:val="24"/>
              </w:rPr>
            </w:pPr>
          </w:p>
          <w:p w14:paraId="3BD0EDAE" w14:textId="77777777" w:rsidR="00AB666C" w:rsidRPr="002C19F8" w:rsidRDefault="00AB666C" w:rsidP="00F5794A">
            <w:pPr>
              <w:jc w:val="both"/>
              <w:rPr>
                <w:rFonts w:asciiTheme="minorHAnsi" w:hAnsiTheme="minorHAnsi" w:cstheme="minorHAnsi"/>
                <w:sz w:val="24"/>
                <w:szCs w:val="24"/>
              </w:rPr>
            </w:pPr>
            <w:r w:rsidRPr="002C19F8">
              <w:rPr>
                <w:rFonts w:asciiTheme="minorHAnsi" w:hAnsiTheme="minorHAnsi" w:cstheme="minorHAnsi"/>
                <w:sz w:val="24"/>
                <w:szCs w:val="24"/>
              </w:rPr>
              <w:t>Projekt edukacyjny</w:t>
            </w:r>
          </w:p>
        </w:tc>
        <w:tc>
          <w:tcPr>
            <w:tcW w:w="1721" w:type="dxa"/>
            <w:tcBorders>
              <w:top w:val="single" w:sz="4" w:space="0" w:color="000000"/>
              <w:left w:val="single" w:sz="4" w:space="0" w:color="000000"/>
              <w:bottom w:val="single" w:sz="4" w:space="0" w:color="000000"/>
              <w:right w:val="single" w:sz="4" w:space="0" w:color="000000"/>
            </w:tcBorders>
            <w:vAlign w:val="center"/>
          </w:tcPr>
          <w:p w14:paraId="593B04A0" w14:textId="77777777" w:rsidR="00AB666C" w:rsidRPr="002C19F8" w:rsidRDefault="00AB666C" w:rsidP="00AB666C">
            <w:pPr>
              <w:ind w:left="7"/>
              <w:rPr>
                <w:rFonts w:asciiTheme="minorHAnsi" w:hAnsiTheme="minorHAnsi" w:cstheme="minorHAnsi"/>
                <w:sz w:val="24"/>
                <w:szCs w:val="24"/>
              </w:rPr>
            </w:pPr>
            <w:r w:rsidRPr="002C19F8">
              <w:rPr>
                <w:rFonts w:asciiTheme="minorHAnsi" w:hAnsiTheme="minorHAnsi" w:cstheme="minorHAnsi"/>
                <w:sz w:val="24"/>
                <w:szCs w:val="24"/>
              </w:rPr>
              <w:t>dział/rozdział</w:t>
            </w:r>
          </w:p>
        </w:tc>
        <w:tc>
          <w:tcPr>
            <w:tcW w:w="3073" w:type="dxa"/>
            <w:tcBorders>
              <w:top w:val="single" w:sz="4" w:space="0" w:color="000000"/>
              <w:left w:val="single" w:sz="4" w:space="0" w:color="000000"/>
              <w:bottom w:val="single" w:sz="4" w:space="0" w:color="000000"/>
              <w:right w:val="single" w:sz="4" w:space="0" w:color="000000"/>
            </w:tcBorders>
            <w:vAlign w:val="center"/>
          </w:tcPr>
          <w:p w14:paraId="482D54DA" w14:textId="77777777" w:rsidR="00AB666C" w:rsidRPr="002C19F8" w:rsidRDefault="00AB666C" w:rsidP="00AB666C">
            <w:pPr>
              <w:ind w:left="14"/>
              <w:rPr>
                <w:rFonts w:asciiTheme="minorHAnsi" w:hAnsiTheme="minorHAnsi" w:cstheme="minorHAnsi"/>
                <w:sz w:val="24"/>
                <w:szCs w:val="24"/>
              </w:rPr>
            </w:pPr>
            <w:r w:rsidRPr="002C19F8">
              <w:rPr>
                <w:rFonts w:asciiTheme="minorHAnsi" w:hAnsiTheme="minorHAnsi" w:cstheme="minorHAnsi"/>
                <w:sz w:val="24"/>
                <w:szCs w:val="24"/>
              </w:rPr>
              <w:t>do ustalenia</w:t>
            </w:r>
          </w:p>
        </w:tc>
        <w:tc>
          <w:tcPr>
            <w:tcW w:w="1302" w:type="dxa"/>
            <w:tcBorders>
              <w:top w:val="single" w:sz="4" w:space="0" w:color="000000"/>
              <w:left w:val="single" w:sz="4" w:space="0" w:color="000000"/>
              <w:bottom w:val="single" w:sz="4" w:space="0" w:color="000000"/>
              <w:right w:val="single" w:sz="4" w:space="0" w:color="000000"/>
            </w:tcBorders>
            <w:vAlign w:val="center"/>
          </w:tcPr>
          <w:p w14:paraId="0E1D0A29" w14:textId="77777777" w:rsidR="00AB666C" w:rsidRPr="002C19F8" w:rsidRDefault="00AB666C" w:rsidP="00AB666C">
            <w:pPr>
              <w:ind w:right="48"/>
              <w:rPr>
                <w:rFonts w:asciiTheme="minorHAnsi" w:hAnsiTheme="minorHAnsi" w:cstheme="minorHAnsi"/>
                <w:sz w:val="24"/>
                <w:szCs w:val="24"/>
              </w:rPr>
            </w:pPr>
            <w:r w:rsidRPr="002C19F8">
              <w:rPr>
                <w:rFonts w:asciiTheme="minorHAnsi" w:hAnsiTheme="minorHAnsi" w:cstheme="minorHAnsi"/>
                <w:sz w:val="24"/>
                <w:szCs w:val="24"/>
              </w:rPr>
              <w:t>do ustalenia</w:t>
            </w:r>
          </w:p>
        </w:tc>
      </w:tr>
    </w:tbl>
    <w:p w14:paraId="3B237E4D" w14:textId="322F4105" w:rsidR="00F761BD" w:rsidRPr="002C19F8" w:rsidRDefault="00F761BD" w:rsidP="00EA59C4">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Nauczyciel nie może przeprowadzić pomiaru wiadomości i umiejętności ucznia w</w:t>
      </w:r>
      <w:r w:rsidR="005F549C" w:rsidRPr="002C19F8">
        <w:rPr>
          <w:rFonts w:asciiTheme="minorHAnsi" w:hAnsiTheme="minorHAnsi" w:cstheme="minorHAnsi"/>
          <w:color w:val="auto"/>
          <w:sz w:val="24"/>
        </w:rPr>
        <w:t> </w:t>
      </w:r>
      <w:r w:rsidR="00EA59C4" w:rsidRPr="002C19F8">
        <w:rPr>
          <w:rFonts w:asciiTheme="minorHAnsi" w:hAnsiTheme="minorHAnsi" w:cstheme="minorHAnsi"/>
          <w:color w:val="auto"/>
          <w:sz w:val="24"/>
        </w:rPr>
        <w:t>następujących sytuacjach:</w:t>
      </w:r>
    </w:p>
    <w:p w14:paraId="35B7EC95" w14:textId="1CAF2E82" w:rsidR="00F761BD" w:rsidRPr="002C19F8" w:rsidRDefault="00F761BD" w:rsidP="00EA59C4">
      <w:pPr>
        <w:numPr>
          <w:ilvl w:val="2"/>
          <w:numId w:val="33"/>
        </w:numPr>
        <w:spacing w:after="120"/>
        <w:ind w:left="1231" w:right="1406" w:hanging="261"/>
        <w:jc w:val="left"/>
        <w:rPr>
          <w:rFonts w:asciiTheme="minorHAnsi" w:hAnsiTheme="minorHAnsi" w:cstheme="minorHAnsi"/>
          <w:sz w:val="24"/>
          <w:szCs w:val="24"/>
        </w:rPr>
      </w:pPr>
      <w:r w:rsidRPr="002C19F8">
        <w:rPr>
          <w:rFonts w:asciiTheme="minorHAnsi" w:hAnsiTheme="minorHAnsi" w:cstheme="minorHAnsi"/>
          <w:sz w:val="24"/>
          <w:szCs w:val="24"/>
        </w:rPr>
        <w:t>pierwszego dnia po usprawiedliwionej nieobecności ciągłej n</w:t>
      </w:r>
      <w:r w:rsidR="00EA59C4" w:rsidRPr="002C19F8">
        <w:rPr>
          <w:rFonts w:asciiTheme="minorHAnsi" w:hAnsiTheme="minorHAnsi" w:cstheme="minorHAnsi"/>
          <w:sz w:val="24"/>
          <w:szCs w:val="24"/>
        </w:rPr>
        <w:t>a zajęciach dłuższej niż 3 dni,</w:t>
      </w:r>
    </w:p>
    <w:p w14:paraId="6BFBD9EE" w14:textId="5BBF0C2E" w:rsidR="00F761BD" w:rsidRPr="002C19F8" w:rsidRDefault="00F761BD" w:rsidP="00EA59C4">
      <w:pPr>
        <w:numPr>
          <w:ilvl w:val="2"/>
          <w:numId w:val="33"/>
        </w:numPr>
        <w:spacing w:after="120"/>
        <w:ind w:left="1231" w:right="1406" w:hanging="261"/>
        <w:jc w:val="left"/>
        <w:rPr>
          <w:rFonts w:asciiTheme="minorHAnsi" w:hAnsiTheme="minorHAnsi" w:cstheme="minorHAnsi"/>
          <w:sz w:val="24"/>
          <w:szCs w:val="24"/>
        </w:rPr>
      </w:pPr>
      <w:r w:rsidRPr="002C19F8">
        <w:rPr>
          <w:rFonts w:asciiTheme="minorHAnsi" w:hAnsiTheme="minorHAnsi" w:cstheme="minorHAnsi"/>
          <w:sz w:val="24"/>
          <w:szCs w:val="24"/>
        </w:rPr>
        <w:t xml:space="preserve">po zgłoszeniu nieprzygotowania </w:t>
      </w:r>
      <w:r w:rsidR="00EA59C4" w:rsidRPr="002C19F8">
        <w:rPr>
          <w:rFonts w:asciiTheme="minorHAnsi" w:hAnsiTheme="minorHAnsi" w:cstheme="minorHAnsi"/>
          <w:sz w:val="24"/>
          <w:szCs w:val="24"/>
        </w:rPr>
        <w:t>w ramach określonego limitu,</w:t>
      </w:r>
    </w:p>
    <w:p w14:paraId="37E47C71" w14:textId="22FF4AF7" w:rsidR="00F761BD" w:rsidRPr="002C19F8" w:rsidRDefault="00EA59C4" w:rsidP="00EA59C4">
      <w:pPr>
        <w:numPr>
          <w:ilvl w:val="2"/>
          <w:numId w:val="33"/>
        </w:numPr>
        <w:spacing w:after="120"/>
        <w:ind w:left="1231" w:right="1406" w:hanging="261"/>
        <w:jc w:val="left"/>
        <w:rPr>
          <w:rFonts w:asciiTheme="minorHAnsi" w:hAnsiTheme="minorHAnsi" w:cstheme="minorHAnsi"/>
          <w:sz w:val="24"/>
          <w:szCs w:val="24"/>
        </w:rPr>
      </w:pPr>
      <w:r w:rsidRPr="002C19F8">
        <w:rPr>
          <w:rFonts w:asciiTheme="minorHAnsi" w:hAnsiTheme="minorHAnsi" w:cstheme="minorHAnsi"/>
          <w:sz w:val="24"/>
          <w:szCs w:val="24"/>
        </w:rPr>
        <w:t>w dniach wytypowanych.</w:t>
      </w:r>
    </w:p>
    <w:p w14:paraId="767F820D" w14:textId="615F2B1D" w:rsidR="00F761BD" w:rsidRPr="002C19F8" w:rsidRDefault="00F761BD" w:rsidP="00EA59C4">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 tygodniu mogą być przeprowadzone dla jednego oddziału nie więcej niż 3 prace</w:t>
      </w:r>
      <w:r w:rsidR="004815DE" w:rsidRPr="002C19F8">
        <w:rPr>
          <w:rFonts w:asciiTheme="minorHAnsi" w:hAnsiTheme="minorHAnsi" w:cstheme="minorHAnsi"/>
          <w:color w:val="auto"/>
          <w:sz w:val="24"/>
        </w:rPr>
        <w:t xml:space="preserve"> pisemne (sprawdziany, testy).</w:t>
      </w:r>
    </w:p>
    <w:p w14:paraId="4E79C1B2" w14:textId="1EC53AB3" w:rsidR="006E74EF" w:rsidRPr="002C19F8" w:rsidRDefault="00131A7E" w:rsidP="00EA59C4">
      <w:pPr>
        <w:pStyle w:val="Punkt"/>
      </w:pPr>
      <w:r w:rsidRPr="002C19F8">
        <w:rPr>
          <w:b/>
        </w:rPr>
        <w:t>7a.</w:t>
      </w:r>
      <w:r w:rsidR="006E74EF" w:rsidRPr="002C19F8">
        <w:t>Uczniowi przysługuje jedno nieprzygotowanie do zajęć lekcyjnych, w przypadku jednej godziny w tygodniu lub dwa nieprzygotowania w przypadku dwóch lub więcej godzin w tygodniowym planie zajęć.</w:t>
      </w:r>
    </w:p>
    <w:p w14:paraId="55F9C318" w14:textId="4A527E26" w:rsidR="00F761BD" w:rsidRPr="002C19F8" w:rsidRDefault="00F761BD" w:rsidP="00EA59C4">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 ciągu jednego dnia można przeprowadzić jeden spraw</w:t>
      </w:r>
      <w:r w:rsidR="00EA59C4" w:rsidRPr="002C19F8">
        <w:rPr>
          <w:rFonts w:asciiTheme="minorHAnsi" w:hAnsiTheme="minorHAnsi" w:cstheme="minorHAnsi"/>
          <w:color w:val="auto"/>
          <w:sz w:val="24"/>
        </w:rPr>
        <w:t>dzian pisemny w danym oddziale.</w:t>
      </w:r>
    </w:p>
    <w:p w14:paraId="7CC68525" w14:textId="4F7CFBA6" w:rsidR="00F761BD" w:rsidRPr="002C19F8" w:rsidRDefault="00F761BD" w:rsidP="00EA59C4">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Kartkówka jest równorzędna z odpowiedzią ustną i może być przeprow</w:t>
      </w:r>
      <w:r w:rsidR="00EA59C4" w:rsidRPr="002C19F8">
        <w:rPr>
          <w:rFonts w:asciiTheme="minorHAnsi" w:hAnsiTheme="minorHAnsi" w:cstheme="minorHAnsi"/>
          <w:color w:val="auto"/>
          <w:sz w:val="24"/>
        </w:rPr>
        <w:t xml:space="preserve">adzona na każdej lekcji. </w:t>
      </w:r>
      <w:r w:rsidRPr="002C19F8">
        <w:rPr>
          <w:rFonts w:asciiTheme="minorHAnsi" w:hAnsiTheme="minorHAnsi" w:cstheme="minorHAnsi"/>
          <w:color w:val="auto"/>
          <w:sz w:val="24"/>
        </w:rPr>
        <w:t>Jeśli kartkówka jest zapowiedziana przez nauczycie</w:t>
      </w:r>
      <w:r w:rsidR="00EA59C4" w:rsidRPr="002C19F8">
        <w:rPr>
          <w:rFonts w:asciiTheme="minorHAnsi" w:hAnsiTheme="minorHAnsi" w:cstheme="minorHAnsi"/>
          <w:color w:val="auto"/>
          <w:sz w:val="24"/>
        </w:rPr>
        <w:t>la, uczniowie nie mogą zgłaszać</w:t>
      </w:r>
      <w:r w:rsidRPr="002C19F8">
        <w:rPr>
          <w:rFonts w:asciiTheme="minorHAnsi" w:hAnsiTheme="minorHAnsi" w:cstheme="minorHAnsi"/>
          <w:color w:val="auto"/>
          <w:sz w:val="24"/>
        </w:rPr>
        <w:t xml:space="preserve"> nieprzygotowania do zajęć z wyjątkiem uczniów powracających do szkoły po ponad 3 dniowej usprawiedliwionej nieobecności. Czas pisania kartkówki w szkole wynosi 10 minut. </w:t>
      </w:r>
    </w:p>
    <w:p w14:paraId="730C8946" w14:textId="63B0ACE0" w:rsidR="00F761BD" w:rsidRPr="002C19F8" w:rsidRDefault="00F761BD" w:rsidP="00EA59C4">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Ocenie podlegają wiadomości i umiejętności zgodne z przyjętym programem nauczania i obowiązującą podstawą pr</w:t>
      </w:r>
      <w:r w:rsidR="00EA59C4" w:rsidRPr="002C19F8">
        <w:rPr>
          <w:rFonts w:asciiTheme="minorHAnsi" w:hAnsiTheme="minorHAnsi" w:cstheme="minorHAnsi"/>
          <w:color w:val="auto"/>
          <w:sz w:val="24"/>
        </w:rPr>
        <w:t>ogramową dla danego przedmiotu.</w:t>
      </w:r>
    </w:p>
    <w:p w14:paraId="3AF3414A" w14:textId="352E4D54" w:rsidR="00F761BD" w:rsidRPr="002C19F8" w:rsidRDefault="00F761BD"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Ocenianie śródroczne i roczne powinno być doko</w:t>
      </w:r>
      <w:r w:rsidR="006E74EF" w:rsidRPr="002C19F8">
        <w:rPr>
          <w:rFonts w:asciiTheme="minorHAnsi" w:hAnsiTheme="minorHAnsi" w:cstheme="minorHAnsi"/>
          <w:color w:val="auto"/>
          <w:sz w:val="24"/>
        </w:rPr>
        <w:t>nane na podstawie, co najmniej 2</w:t>
      </w:r>
      <w:r w:rsidRPr="002C19F8">
        <w:rPr>
          <w:rFonts w:asciiTheme="minorHAnsi" w:hAnsiTheme="minorHAnsi" w:cstheme="minorHAnsi"/>
          <w:color w:val="auto"/>
          <w:sz w:val="24"/>
        </w:rPr>
        <w:t xml:space="preserve"> ocen cząstkowych z przedmiotów o wymiarze 1 go</w:t>
      </w:r>
      <w:r w:rsidR="006E74EF" w:rsidRPr="002C19F8">
        <w:rPr>
          <w:rFonts w:asciiTheme="minorHAnsi" w:hAnsiTheme="minorHAnsi" w:cstheme="minorHAnsi"/>
          <w:color w:val="auto"/>
          <w:sz w:val="24"/>
        </w:rPr>
        <w:t>dziny tygodniowo i co najmniej 3</w:t>
      </w:r>
      <w:r w:rsidRPr="002C19F8">
        <w:rPr>
          <w:rFonts w:asciiTheme="minorHAnsi" w:hAnsiTheme="minorHAnsi" w:cstheme="minorHAnsi"/>
          <w:color w:val="auto"/>
          <w:sz w:val="24"/>
        </w:rPr>
        <w:t xml:space="preserve"> ocen cząstko</w:t>
      </w:r>
      <w:r w:rsidR="00CA2575" w:rsidRPr="002C19F8">
        <w:rPr>
          <w:rFonts w:asciiTheme="minorHAnsi" w:hAnsiTheme="minorHAnsi" w:cstheme="minorHAnsi"/>
          <w:color w:val="auto"/>
          <w:sz w:val="24"/>
        </w:rPr>
        <w:t>wych z pozostałych przedmiotów.</w:t>
      </w:r>
    </w:p>
    <w:p w14:paraId="5C8785A2" w14:textId="1547D590" w:rsidR="00F761BD" w:rsidRPr="002C19F8" w:rsidRDefault="00F761BD"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 początku roku szkolnego nauczyciel może prz</w:t>
      </w:r>
      <w:r w:rsidR="00CA2575" w:rsidRPr="002C19F8">
        <w:rPr>
          <w:rFonts w:asciiTheme="minorHAnsi" w:hAnsiTheme="minorHAnsi" w:cstheme="minorHAnsi"/>
          <w:color w:val="auto"/>
          <w:sz w:val="24"/>
        </w:rPr>
        <w:t>eprowadzić test diagnostyczny.</w:t>
      </w:r>
    </w:p>
    <w:p w14:paraId="6921C34A" w14:textId="17872971" w:rsidR="00F761BD" w:rsidRPr="002C19F8" w:rsidRDefault="00F761BD"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Badanie osiągnięć ucznia polega na bieżącej ocenie opanowywania </w:t>
      </w:r>
      <w:r w:rsidR="00B639EA" w:rsidRPr="002C19F8">
        <w:rPr>
          <w:rFonts w:asciiTheme="minorHAnsi" w:hAnsiTheme="minorHAnsi" w:cstheme="minorHAnsi"/>
          <w:color w:val="auto"/>
          <w:sz w:val="24"/>
        </w:rPr>
        <w:t xml:space="preserve">wiadomości </w:t>
      </w:r>
      <w:r w:rsidRPr="002C19F8">
        <w:rPr>
          <w:rFonts w:asciiTheme="minorHAnsi" w:hAnsiTheme="minorHAnsi" w:cstheme="minorHAnsi"/>
          <w:color w:val="auto"/>
          <w:sz w:val="24"/>
        </w:rPr>
        <w:t>i</w:t>
      </w:r>
      <w:r w:rsidR="0078193D" w:rsidRPr="002C19F8">
        <w:rPr>
          <w:rFonts w:asciiTheme="minorHAnsi" w:hAnsiTheme="minorHAnsi" w:cstheme="minorHAnsi"/>
          <w:color w:val="auto"/>
          <w:sz w:val="24"/>
        </w:rPr>
        <w:t> </w:t>
      </w:r>
      <w:r w:rsidR="004815DE" w:rsidRPr="002C19F8">
        <w:rPr>
          <w:rFonts w:asciiTheme="minorHAnsi" w:hAnsiTheme="minorHAnsi" w:cstheme="minorHAnsi"/>
          <w:color w:val="auto"/>
          <w:sz w:val="24"/>
        </w:rPr>
        <w:t>umiejętności:</w:t>
      </w:r>
    </w:p>
    <w:p w14:paraId="795ACEB1" w14:textId="671D6406" w:rsidR="005F549C" w:rsidRPr="002C19F8" w:rsidRDefault="00F761BD"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Nauczyciel powinien formułować szczegółowe wymagania i ogólne kryteria oceniania każde</w:t>
      </w:r>
      <w:r w:rsidR="00CA2575" w:rsidRPr="002C19F8">
        <w:rPr>
          <w:rFonts w:asciiTheme="minorHAnsi" w:hAnsiTheme="minorHAnsi" w:cstheme="minorHAnsi"/>
          <w:color w:val="auto"/>
          <w:sz w:val="24"/>
        </w:rPr>
        <w:t>j pracy pisemnej (sprawdzianu).</w:t>
      </w:r>
    </w:p>
    <w:p w14:paraId="578897A7" w14:textId="2477E3AA" w:rsidR="005F549C" w:rsidRPr="002C19F8" w:rsidRDefault="00B639EA"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Każda ocena jest jawna i powinna być</w:t>
      </w:r>
      <w:r w:rsidR="004815DE" w:rsidRPr="002C19F8">
        <w:rPr>
          <w:rFonts w:asciiTheme="minorHAnsi" w:hAnsiTheme="minorHAnsi" w:cstheme="minorHAnsi"/>
          <w:color w:val="auto"/>
          <w:sz w:val="24"/>
        </w:rPr>
        <w:t xml:space="preserve"> uzasadniona przez nauczyciela.</w:t>
      </w:r>
    </w:p>
    <w:p w14:paraId="50D0E7ED" w14:textId="0D90C15D" w:rsidR="005F549C" w:rsidRPr="002C19F8" w:rsidRDefault="005A030E"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 okresie prowadzenia zdalnego nauczania każdy nauczyciel edukacji przedmiotowej określa w zależności od rodzaju prowadzonych zajęć formy sprawdzania wiadomości i umiejętności uczniów i przekazuje tę informacje drogą elektroniczną uczniom i rodzicom.</w:t>
      </w:r>
    </w:p>
    <w:p w14:paraId="178B95EE" w14:textId="554DBF15" w:rsidR="00636B0F" w:rsidRPr="002C19F8" w:rsidRDefault="005F549C"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Kr</w:t>
      </w:r>
      <w:r w:rsidR="004815DE" w:rsidRPr="002C19F8">
        <w:rPr>
          <w:rFonts w:asciiTheme="minorHAnsi" w:hAnsiTheme="minorHAnsi" w:cstheme="minorHAnsi"/>
          <w:color w:val="auto"/>
          <w:sz w:val="24"/>
        </w:rPr>
        <w:t xml:space="preserve">yteria oceniania sprawdzianów, </w:t>
      </w:r>
      <w:r w:rsidRPr="002C19F8">
        <w:rPr>
          <w:rFonts w:asciiTheme="minorHAnsi" w:hAnsiTheme="minorHAnsi" w:cstheme="minorHAnsi"/>
          <w:color w:val="auto"/>
          <w:sz w:val="24"/>
        </w:rPr>
        <w:t>testów i kartkówek w zależności od ilości zdobytych punktów, przeliczonych na wartość procentową:</w:t>
      </w:r>
    </w:p>
    <w:p w14:paraId="61039377" w14:textId="3E9F2A36" w:rsidR="00F761BD" w:rsidRPr="002C19F8" w:rsidRDefault="00CA2575" w:rsidP="00CA2575">
      <w:pPr>
        <w:tabs>
          <w:tab w:val="left" w:pos="1843"/>
          <w:tab w:val="left" w:pos="3402"/>
        </w:tabs>
        <w:spacing w:line="259" w:lineRule="auto"/>
        <w:jc w:val="both"/>
        <w:rPr>
          <w:rFonts w:asciiTheme="minorHAnsi" w:hAnsiTheme="minorHAnsi" w:cstheme="minorHAnsi"/>
          <w:sz w:val="24"/>
          <w:szCs w:val="24"/>
        </w:rPr>
      </w:pPr>
      <w:r w:rsidRPr="002C19F8">
        <w:rPr>
          <w:rFonts w:asciiTheme="minorHAnsi" w:hAnsiTheme="minorHAnsi" w:cstheme="minorHAnsi"/>
          <w:sz w:val="24"/>
          <w:szCs w:val="24"/>
        </w:rPr>
        <w:t>100</w:t>
      </w:r>
      <w:r w:rsidR="00636B0F" w:rsidRPr="002C19F8">
        <w:rPr>
          <w:rFonts w:asciiTheme="minorHAnsi" w:hAnsiTheme="minorHAnsi" w:cstheme="minorHAnsi"/>
          <w:sz w:val="24"/>
          <w:szCs w:val="24"/>
        </w:rPr>
        <w:t>%</w:t>
      </w:r>
      <w:r w:rsidR="005F549C" w:rsidRPr="002C19F8">
        <w:rPr>
          <w:rFonts w:asciiTheme="minorHAnsi" w:hAnsiTheme="minorHAnsi" w:cstheme="minorHAnsi"/>
          <w:sz w:val="24"/>
          <w:szCs w:val="24"/>
        </w:rPr>
        <w:tab/>
      </w:r>
      <w:r w:rsidR="00636B0F" w:rsidRPr="002C19F8">
        <w:rPr>
          <w:rFonts w:asciiTheme="minorHAnsi" w:hAnsiTheme="minorHAnsi" w:cstheme="minorHAnsi"/>
          <w:sz w:val="24"/>
          <w:szCs w:val="24"/>
        </w:rPr>
        <w:t>celujacy</w:t>
      </w:r>
    </w:p>
    <w:p w14:paraId="613D2B6C" w14:textId="015481B6" w:rsidR="00F761BD" w:rsidRPr="002C19F8" w:rsidRDefault="00636B0F" w:rsidP="00CA2575">
      <w:pPr>
        <w:tabs>
          <w:tab w:val="left" w:pos="1843"/>
          <w:tab w:val="left" w:pos="3402"/>
        </w:tabs>
        <w:jc w:val="both"/>
        <w:rPr>
          <w:rFonts w:asciiTheme="minorHAnsi" w:hAnsiTheme="minorHAnsi" w:cstheme="minorHAnsi"/>
          <w:sz w:val="24"/>
          <w:szCs w:val="24"/>
        </w:rPr>
      </w:pPr>
      <w:r w:rsidRPr="002C19F8">
        <w:rPr>
          <w:rFonts w:asciiTheme="minorHAnsi" w:hAnsiTheme="minorHAnsi" w:cstheme="minorHAnsi"/>
          <w:sz w:val="24"/>
          <w:szCs w:val="24"/>
        </w:rPr>
        <w:t>99</w:t>
      </w:r>
      <w:r w:rsidR="00F761BD" w:rsidRPr="002C19F8">
        <w:rPr>
          <w:rFonts w:asciiTheme="minorHAnsi" w:hAnsiTheme="minorHAnsi" w:cstheme="minorHAnsi"/>
          <w:sz w:val="24"/>
          <w:szCs w:val="24"/>
        </w:rPr>
        <w:t xml:space="preserve">% - </w:t>
      </w:r>
      <w:r w:rsidR="005F549C" w:rsidRPr="002C19F8">
        <w:rPr>
          <w:rFonts w:asciiTheme="minorHAnsi" w:hAnsiTheme="minorHAnsi" w:cstheme="minorHAnsi"/>
          <w:sz w:val="24"/>
          <w:szCs w:val="24"/>
        </w:rPr>
        <w:tab/>
      </w:r>
      <w:r w:rsidR="00F761BD" w:rsidRPr="002C19F8">
        <w:rPr>
          <w:rFonts w:asciiTheme="minorHAnsi" w:hAnsiTheme="minorHAnsi" w:cstheme="minorHAnsi"/>
          <w:sz w:val="24"/>
          <w:szCs w:val="24"/>
        </w:rPr>
        <w:t>90%</w:t>
      </w:r>
      <w:r w:rsidR="00CA2575" w:rsidRPr="002C19F8">
        <w:rPr>
          <w:rFonts w:asciiTheme="minorHAnsi" w:hAnsiTheme="minorHAnsi" w:cstheme="minorHAnsi"/>
          <w:sz w:val="24"/>
          <w:szCs w:val="24"/>
        </w:rPr>
        <w:t xml:space="preserve"> </w:t>
      </w:r>
      <w:r w:rsidR="00F761BD" w:rsidRPr="002C19F8">
        <w:rPr>
          <w:rFonts w:asciiTheme="minorHAnsi" w:hAnsiTheme="minorHAnsi" w:cstheme="minorHAnsi"/>
          <w:sz w:val="24"/>
          <w:szCs w:val="24"/>
        </w:rPr>
        <w:t>bardzo dobry</w:t>
      </w:r>
    </w:p>
    <w:p w14:paraId="02B7BD5B" w14:textId="24A58491" w:rsidR="00F761BD" w:rsidRPr="002C19F8" w:rsidRDefault="00F761BD" w:rsidP="00CA2575">
      <w:pPr>
        <w:tabs>
          <w:tab w:val="left" w:pos="1843"/>
          <w:tab w:val="left" w:pos="3402"/>
        </w:tabs>
        <w:jc w:val="both"/>
        <w:rPr>
          <w:rFonts w:asciiTheme="minorHAnsi" w:hAnsiTheme="minorHAnsi" w:cstheme="minorHAnsi"/>
          <w:sz w:val="24"/>
          <w:szCs w:val="24"/>
        </w:rPr>
      </w:pPr>
      <w:r w:rsidRPr="002C19F8">
        <w:rPr>
          <w:rFonts w:asciiTheme="minorHAnsi" w:hAnsiTheme="minorHAnsi" w:cstheme="minorHAnsi"/>
          <w:sz w:val="24"/>
          <w:szCs w:val="24"/>
        </w:rPr>
        <w:t xml:space="preserve">89% - </w:t>
      </w:r>
      <w:r w:rsidR="005F549C" w:rsidRPr="002C19F8">
        <w:rPr>
          <w:rFonts w:asciiTheme="minorHAnsi" w:hAnsiTheme="minorHAnsi" w:cstheme="minorHAnsi"/>
          <w:sz w:val="24"/>
          <w:szCs w:val="24"/>
        </w:rPr>
        <w:tab/>
      </w:r>
      <w:r w:rsidR="00CA2575" w:rsidRPr="002C19F8">
        <w:rPr>
          <w:rFonts w:asciiTheme="minorHAnsi" w:hAnsiTheme="minorHAnsi" w:cstheme="minorHAnsi"/>
          <w:sz w:val="24"/>
          <w:szCs w:val="24"/>
        </w:rPr>
        <w:t>75% dobry</w:t>
      </w:r>
    </w:p>
    <w:p w14:paraId="5DE80DD8" w14:textId="5948149D" w:rsidR="00F761BD" w:rsidRPr="002C19F8" w:rsidRDefault="00F761BD" w:rsidP="00CA2575">
      <w:pPr>
        <w:tabs>
          <w:tab w:val="left" w:pos="1843"/>
          <w:tab w:val="left" w:pos="3402"/>
        </w:tabs>
        <w:jc w:val="both"/>
        <w:rPr>
          <w:rFonts w:asciiTheme="minorHAnsi" w:hAnsiTheme="minorHAnsi" w:cstheme="minorHAnsi"/>
          <w:sz w:val="24"/>
          <w:szCs w:val="24"/>
        </w:rPr>
      </w:pPr>
      <w:r w:rsidRPr="002C19F8">
        <w:rPr>
          <w:rFonts w:asciiTheme="minorHAnsi" w:hAnsiTheme="minorHAnsi" w:cstheme="minorHAnsi"/>
          <w:sz w:val="24"/>
          <w:szCs w:val="24"/>
        </w:rPr>
        <w:t xml:space="preserve">74% - </w:t>
      </w:r>
      <w:r w:rsidR="005F549C" w:rsidRPr="002C19F8">
        <w:rPr>
          <w:rFonts w:asciiTheme="minorHAnsi" w:hAnsiTheme="minorHAnsi" w:cstheme="minorHAnsi"/>
          <w:sz w:val="24"/>
          <w:szCs w:val="24"/>
        </w:rPr>
        <w:tab/>
      </w:r>
      <w:r w:rsidR="00CA2575" w:rsidRPr="002C19F8">
        <w:rPr>
          <w:rFonts w:asciiTheme="minorHAnsi" w:hAnsiTheme="minorHAnsi" w:cstheme="minorHAnsi"/>
          <w:sz w:val="24"/>
          <w:szCs w:val="24"/>
        </w:rPr>
        <w:t>50% dostateczny</w:t>
      </w:r>
    </w:p>
    <w:p w14:paraId="2A6803BE" w14:textId="149E0F31" w:rsidR="00F761BD" w:rsidRPr="002C19F8" w:rsidRDefault="00F761BD" w:rsidP="00CA2575">
      <w:pPr>
        <w:tabs>
          <w:tab w:val="left" w:pos="1843"/>
          <w:tab w:val="left" w:pos="3402"/>
        </w:tabs>
        <w:jc w:val="both"/>
        <w:rPr>
          <w:rFonts w:asciiTheme="minorHAnsi" w:hAnsiTheme="minorHAnsi" w:cstheme="minorHAnsi"/>
          <w:sz w:val="24"/>
          <w:szCs w:val="24"/>
        </w:rPr>
      </w:pPr>
      <w:r w:rsidRPr="002C19F8">
        <w:rPr>
          <w:rFonts w:asciiTheme="minorHAnsi" w:hAnsiTheme="minorHAnsi" w:cstheme="minorHAnsi"/>
          <w:sz w:val="24"/>
          <w:szCs w:val="24"/>
        </w:rPr>
        <w:t xml:space="preserve">49% - </w:t>
      </w:r>
      <w:r w:rsidR="005F549C" w:rsidRPr="002C19F8">
        <w:rPr>
          <w:rFonts w:asciiTheme="minorHAnsi" w:hAnsiTheme="minorHAnsi" w:cstheme="minorHAnsi"/>
          <w:sz w:val="24"/>
          <w:szCs w:val="24"/>
        </w:rPr>
        <w:tab/>
      </w:r>
      <w:r w:rsidRPr="002C19F8">
        <w:rPr>
          <w:rFonts w:asciiTheme="minorHAnsi" w:hAnsiTheme="minorHAnsi" w:cstheme="minorHAnsi"/>
          <w:sz w:val="24"/>
          <w:szCs w:val="24"/>
        </w:rPr>
        <w:t xml:space="preserve">40% </w:t>
      </w:r>
      <w:r w:rsidR="005F549C" w:rsidRPr="002C19F8">
        <w:rPr>
          <w:rFonts w:asciiTheme="minorHAnsi" w:hAnsiTheme="minorHAnsi" w:cstheme="minorHAnsi"/>
          <w:sz w:val="24"/>
          <w:szCs w:val="24"/>
        </w:rPr>
        <w:t>d</w:t>
      </w:r>
      <w:r w:rsidR="00CA2575" w:rsidRPr="002C19F8">
        <w:rPr>
          <w:rFonts w:asciiTheme="minorHAnsi" w:hAnsiTheme="minorHAnsi" w:cstheme="minorHAnsi"/>
          <w:sz w:val="24"/>
          <w:szCs w:val="24"/>
        </w:rPr>
        <w:t>opuszczający</w:t>
      </w:r>
    </w:p>
    <w:p w14:paraId="73646C8F" w14:textId="013155C5" w:rsidR="00F761BD" w:rsidRPr="002C19F8" w:rsidRDefault="00CA2575" w:rsidP="00CA2575">
      <w:pPr>
        <w:tabs>
          <w:tab w:val="left" w:pos="1843"/>
          <w:tab w:val="left" w:pos="3402"/>
        </w:tabs>
        <w:jc w:val="both"/>
        <w:rPr>
          <w:rFonts w:asciiTheme="minorHAnsi" w:hAnsiTheme="minorHAnsi" w:cstheme="minorHAnsi"/>
          <w:sz w:val="24"/>
          <w:szCs w:val="24"/>
        </w:rPr>
      </w:pPr>
      <w:r w:rsidRPr="002C19F8">
        <w:rPr>
          <w:rFonts w:asciiTheme="minorHAnsi" w:hAnsiTheme="minorHAnsi" w:cstheme="minorHAnsi"/>
          <w:sz w:val="24"/>
          <w:szCs w:val="24"/>
        </w:rPr>
        <w:t>39% i mniej</w:t>
      </w:r>
      <w:r w:rsidR="00F761BD" w:rsidRPr="002C19F8">
        <w:rPr>
          <w:rFonts w:asciiTheme="minorHAnsi" w:hAnsiTheme="minorHAnsi" w:cstheme="minorHAnsi"/>
          <w:sz w:val="24"/>
          <w:szCs w:val="24"/>
        </w:rPr>
        <w:t xml:space="preserve"> </w:t>
      </w:r>
      <w:r w:rsidR="005F549C" w:rsidRPr="002C19F8">
        <w:rPr>
          <w:rFonts w:asciiTheme="minorHAnsi" w:hAnsiTheme="minorHAnsi" w:cstheme="minorHAnsi"/>
          <w:sz w:val="24"/>
          <w:szCs w:val="24"/>
        </w:rPr>
        <w:tab/>
      </w:r>
      <w:r w:rsidRPr="002C19F8">
        <w:rPr>
          <w:rFonts w:asciiTheme="minorHAnsi" w:hAnsiTheme="minorHAnsi" w:cstheme="minorHAnsi"/>
          <w:sz w:val="24"/>
          <w:szCs w:val="24"/>
        </w:rPr>
        <w:t>niedostateczny</w:t>
      </w:r>
    </w:p>
    <w:p w14:paraId="6EA5904C" w14:textId="27CBDB03" w:rsidR="00F761BD" w:rsidRPr="002C19F8" w:rsidRDefault="00F761BD" w:rsidP="00F761BD">
      <w:pPr>
        <w:spacing w:after="24" w:line="259" w:lineRule="auto"/>
        <w:ind w:left="406"/>
        <w:jc w:val="left"/>
        <w:rPr>
          <w:rFonts w:asciiTheme="minorHAnsi" w:hAnsiTheme="minorHAnsi" w:cstheme="minorHAnsi"/>
          <w:sz w:val="24"/>
          <w:szCs w:val="24"/>
        </w:rPr>
      </w:pPr>
    </w:p>
    <w:p w14:paraId="1DBFFC09" w14:textId="0AC17814" w:rsidR="00F761BD" w:rsidRPr="002C19F8" w:rsidRDefault="00F761BD"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Ocenione prace pisemne oraz praktyczne nauczyciel przechowuje do końca danego roku szkolnego tj. do dnia 31 sierpnia jako dowód</w:t>
      </w:r>
      <w:r w:rsidR="00CA2575" w:rsidRPr="002C19F8">
        <w:rPr>
          <w:rFonts w:asciiTheme="minorHAnsi" w:hAnsiTheme="minorHAnsi" w:cstheme="minorHAnsi"/>
          <w:color w:val="auto"/>
          <w:sz w:val="24"/>
        </w:rPr>
        <w:t xml:space="preserve"> osiągnięć edukacyjnych ucznia.</w:t>
      </w:r>
    </w:p>
    <w:p w14:paraId="2386B588" w14:textId="6F6A64EB" w:rsidR="00F761BD" w:rsidRPr="002C19F8" w:rsidRDefault="00F761BD"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Każdy dział programowy może kończyć się pomiarem sumatywnym. Decyzję podejmuje zespół przedmiotowy i </w:t>
      </w:r>
      <w:r w:rsidR="00CA2575" w:rsidRPr="002C19F8">
        <w:rPr>
          <w:rFonts w:asciiTheme="minorHAnsi" w:hAnsiTheme="minorHAnsi" w:cstheme="minorHAnsi"/>
          <w:color w:val="auto"/>
          <w:sz w:val="24"/>
        </w:rPr>
        <w:t>wpisuje do swojego planu pracy.</w:t>
      </w:r>
    </w:p>
    <w:p w14:paraId="46F9BDF3" w14:textId="229B5685" w:rsidR="009C7EEE" w:rsidRPr="002C19F8" w:rsidRDefault="00175FB8" w:rsidP="0046302F">
      <w:pPr>
        <w:pStyle w:val="Ustp"/>
        <w:keepNext w:val="0"/>
        <w:keepLines w:val="0"/>
        <w:numPr>
          <w:ilvl w:val="2"/>
          <w:numId w:val="284"/>
        </w:numPr>
        <w:spacing w:before="0"/>
        <w:rPr>
          <w:rFonts w:asciiTheme="minorHAnsi" w:hAnsiTheme="minorHAnsi" w:cstheme="minorHAnsi"/>
          <w:color w:val="auto"/>
          <w:sz w:val="24"/>
        </w:rPr>
      </w:pPr>
      <w:r w:rsidRPr="002C19F8">
        <w:rPr>
          <w:rFonts w:asciiTheme="minorHAnsi" w:hAnsiTheme="minorHAnsi" w:cstheme="minorHAnsi"/>
          <w:color w:val="auto"/>
          <w:sz w:val="24"/>
        </w:rPr>
        <w:t>Kształcenie modułowe</w:t>
      </w:r>
      <w:r w:rsidR="009C7EEE" w:rsidRPr="002C19F8">
        <w:rPr>
          <w:rFonts w:asciiTheme="minorHAnsi" w:hAnsiTheme="minorHAnsi" w:cstheme="minorHAnsi"/>
          <w:color w:val="auto"/>
          <w:sz w:val="24"/>
        </w:rPr>
        <w:t>:</w:t>
      </w:r>
    </w:p>
    <w:p w14:paraId="75F8E459" w14:textId="07516E51" w:rsidR="009C7EEE" w:rsidRPr="002C19F8" w:rsidRDefault="009C7EEE" w:rsidP="0046302F">
      <w:pPr>
        <w:pStyle w:val="Akapitzlist"/>
        <w:numPr>
          <w:ilvl w:val="0"/>
          <w:numId w:val="349"/>
        </w:numPr>
        <w:autoSpaceDE w:val="0"/>
        <w:autoSpaceDN w:val="0"/>
        <w:adjustRightInd w:val="0"/>
        <w:ind w:left="851"/>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Oceny z poszczególnych jednostek modułowych i modułów ustala się wg skali ocen 1 – 6.</w:t>
      </w:r>
    </w:p>
    <w:p w14:paraId="685D2FB4" w14:textId="48FB6706" w:rsidR="007C6A26" w:rsidRPr="002C19F8" w:rsidRDefault="009C7EEE" w:rsidP="00CA2575">
      <w:pPr>
        <w:pStyle w:val="Akapitzlist"/>
        <w:numPr>
          <w:ilvl w:val="0"/>
          <w:numId w:val="349"/>
        </w:numPr>
        <w:autoSpaceDE w:val="0"/>
        <w:autoSpaceDN w:val="0"/>
        <w:adjustRightInd w:val="0"/>
        <w:ind w:left="851"/>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Częstotliwość sprawdzania wiadomości i umiejętności w zakresie każdej jednostki modułowej ma swój wymiar liczbowy. Aby ustalić ocenę z jednostki modułowej uczeń musi uzyskać proporcjonalną ilość ocen do liczby godzin jednostki modułowej: do 3</w:t>
      </w:r>
      <w:r w:rsidR="00CA2575" w:rsidRPr="002C19F8">
        <w:rPr>
          <w:rFonts w:asciiTheme="minorHAnsi" w:eastAsia="Times New Roman" w:hAnsiTheme="minorHAnsi" w:cstheme="minorHAnsi"/>
          <w:sz w:val="24"/>
          <w:szCs w:val="24"/>
          <w:lang w:eastAsia="pl-PL"/>
        </w:rPr>
        <w:t xml:space="preserve">0 godzin min 2 oceny,  powyżej </w:t>
      </w:r>
      <w:r w:rsidRPr="002C19F8">
        <w:rPr>
          <w:rFonts w:asciiTheme="minorHAnsi" w:eastAsia="Times New Roman" w:hAnsiTheme="minorHAnsi" w:cstheme="minorHAnsi"/>
          <w:sz w:val="24"/>
          <w:szCs w:val="24"/>
          <w:lang w:eastAsia="pl-PL"/>
        </w:rPr>
        <w:t>30 godzin  min 4 oceny.</w:t>
      </w:r>
    </w:p>
    <w:p w14:paraId="59FBF284" w14:textId="0CB2BDDB" w:rsidR="009C7EEE" w:rsidRPr="002C19F8" w:rsidRDefault="009C7EEE" w:rsidP="00CA2575">
      <w:pPr>
        <w:pStyle w:val="Akapitzlist"/>
        <w:numPr>
          <w:ilvl w:val="0"/>
          <w:numId w:val="349"/>
        </w:numPr>
        <w:autoSpaceDE w:val="0"/>
        <w:autoSpaceDN w:val="0"/>
        <w:adjustRightInd w:val="0"/>
        <w:ind w:left="851"/>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Sprawdzanie osiągnięć edukacyjnych ucznia przeprowadzane jest w dwóch etapach w każdej realizowanej jednostce modułowej.</w:t>
      </w:r>
    </w:p>
    <w:p w14:paraId="07B6B645" w14:textId="77777777" w:rsidR="009C7EEE" w:rsidRPr="002C19F8" w:rsidRDefault="009C7EEE" w:rsidP="00CA2575">
      <w:pPr>
        <w:numPr>
          <w:ilvl w:val="0"/>
          <w:numId w:val="40"/>
        </w:numPr>
        <w:tabs>
          <w:tab w:val="num" w:pos="1260"/>
        </w:tabs>
        <w:autoSpaceDE w:val="0"/>
        <w:autoSpaceDN w:val="0"/>
        <w:adjustRightInd w:val="0"/>
        <w:ind w:left="126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Sprawdzanie diagnozujące (diagnostyczne).</w:t>
      </w:r>
    </w:p>
    <w:p w14:paraId="077B3403" w14:textId="77777777" w:rsidR="009C7EEE" w:rsidRPr="002C19F8" w:rsidRDefault="009C7EEE" w:rsidP="00CA2575">
      <w:pPr>
        <w:autoSpaceDE w:val="0"/>
        <w:autoSpaceDN w:val="0"/>
        <w:adjustRightInd w:val="0"/>
        <w:ind w:left="126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Sprawdzanie na wejściu wiadomości i umiejętności uczniów nabytych uprzednio (wiadomości i umiejętności z poprzedniej jednostki modułowej lub modułu) w zakresie niezbędnym do realizacji treści bieżącej jednostki modułowej. Zalecaną formą sprawdzania są ćwiczenia, testy i sprawdziany.</w:t>
      </w:r>
    </w:p>
    <w:p w14:paraId="1C86FA62" w14:textId="544CC4BD" w:rsidR="009C7EEE" w:rsidRPr="002C19F8" w:rsidRDefault="009C7EEE" w:rsidP="00CA2575">
      <w:pPr>
        <w:numPr>
          <w:ilvl w:val="0"/>
          <w:numId w:val="40"/>
        </w:numPr>
        <w:tabs>
          <w:tab w:val="num" w:pos="1260"/>
        </w:tabs>
        <w:autoSpaceDE w:val="0"/>
        <w:autoSpaceDN w:val="0"/>
        <w:adjustRightInd w:val="0"/>
        <w:ind w:left="126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Sprawdzanie kształtujące.</w:t>
      </w:r>
    </w:p>
    <w:p w14:paraId="20245F9A" w14:textId="56A3CA1C" w:rsidR="00CA2575" w:rsidRPr="002C19F8" w:rsidRDefault="00CA2575" w:rsidP="00CA2575">
      <w:pPr>
        <w:numPr>
          <w:ilvl w:val="0"/>
          <w:numId w:val="40"/>
        </w:numPr>
        <w:tabs>
          <w:tab w:val="num" w:pos="1260"/>
        </w:tabs>
        <w:autoSpaceDE w:val="0"/>
        <w:autoSpaceDN w:val="0"/>
        <w:adjustRightInd w:val="0"/>
        <w:ind w:left="126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Przeprowadzane systematycznie, motywujące do pracy, ukierunkowane na wykorzystanie zdobytej w danej jednostce modułowej wiedzy w działaniu praktycznym. Zalecaną formą sprawdzania są ćwiczenia praktyczne, typowe dla danej jednostki.</w:t>
      </w:r>
    </w:p>
    <w:p w14:paraId="1A6E8D57" w14:textId="23210D47" w:rsidR="009C7EEE" w:rsidRPr="002C19F8" w:rsidRDefault="009C7EEE" w:rsidP="00CA2575">
      <w:pPr>
        <w:pStyle w:val="Akapitzlist"/>
        <w:numPr>
          <w:ilvl w:val="0"/>
          <w:numId w:val="349"/>
        </w:numPr>
        <w:autoSpaceDE w:val="0"/>
        <w:autoSpaceDN w:val="0"/>
        <w:adjustRightInd w:val="0"/>
        <w:spacing w:before="120"/>
        <w:ind w:left="850" w:hanging="357"/>
        <w:contextualSpacing w:val="0"/>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Uczeń, który był nieobecny podczas zajęć ma prawo do konsultacji z</w:t>
      </w:r>
      <w:r w:rsidR="0078193D" w:rsidRPr="002C19F8">
        <w:rPr>
          <w:rFonts w:asciiTheme="minorHAnsi" w:eastAsia="Times New Roman" w:hAnsiTheme="minorHAnsi" w:cstheme="minorHAnsi"/>
          <w:sz w:val="24"/>
          <w:szCs w:val="24"/>
          <w:lang w:eastAsia="pl-PL"/>
        </w:rPr>
        <w:t> </w:t>
      </w:r>
      <w:r w:rsidR="008520F9" w:rsidRPr="002C19F8">
        <w:rPr>
          <w:rFonts w:asciiTheme="minorHAnsi" w:eastAsia="Times New Roman" w:hAnsiTheme="minorHAnsi" w:cstheme="minorHAnsi"/>
          <w:sz w:val="24"/>
          <w:szCs w:val="24"/>
          <w:lang w:eastAsia="pl-PL"/>
        </w:rPr>
        <w:t>nauczycielem. Pod jego</w:t>
      </w:r>
      <w:r w:rsidRPr="002C19F8">
        <w:rPr>
          <w:rFonts w:asciiTheme="minorHAnsi" w:eastAsia="Times New Roman" w:hAnsiTheme="minorHAnsi" w:cstheme="minorHAnsi"/>
          <w:sz w:val="24"/>
          <w:szCs w:val="24"/>
          <w:lang w:eastAsia="pl-PL"/>
        </w:rPr>
        <w:t xml:space="preserve"> kierunkiem ma obowiązek uzupełnić braki wiedzy i</w:t>
      </w:r>
      <w:r w:rsidR="0078193D" w:rsidRPr="002C19F8">
        <w:rPr>
          <w:rFonts w:asciiTheme="minorHAnsi" w:eastAsia="Times New Roman" w:hAnsiTheme="minorHAnsi" w:cstheme="minorHAnsi"/>
          <w:sz w:val="24"/>
          <w:szCs w:val="24"/>
          <w:lang w:eastAsia="pl-PL"/>
        </w:rPr>
        <w:t> </w:t>
      </w:r>
      <w:r w:rsidRPr="002C19F8">
        <w:rPr>
          <w:rFonts w:asciiTheme="minorHAnsi" w:eastAsia="Times New Roman" w:hAnsiTheme="minorHAnsi" w:cstheme="minorHAnsi"/>
          <w:sz w:val="24"/>
          <w:szCs w:val="24"/>
          <w:lang w:eastAsia="pl-PL"/>
        </w:rPr>
        <w:t>umiejętności.</w:t>
      </w:r>
    </w:p>
    <w:p w14:paraId="5D220199" w14:textId="3627B1C9" w:rsidR="00E2580F" w:rsidRPr="002C19F8" w:rsidRDefault="00175FB8"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Kategorie oceniania dokładnie określa „Regulamin funkcjonowania dziennika elektronicznego LIBRUS”.</w:t>
      </w:r>
    </w:p>
    <w:p w14:paraId="7CA43D38" w14:textId="5A400069" w:rsidR="0078193D" w:rsidRPr="002C19F8" w:rsidRDefault="0078193D">
      <w:pPr>
        <w:spacing w:after="160" w:line="259" w:lineRule="auto"/>
        <w:jc w:val="left"/>
        <w:rPr>
          <w:rFonts w:asciiTheme="minorHAnsi" w:eastAsia="Times New Roman" w:hAnsiTheme="minorHAnsi" w:cstheme="minorHAnsi"/>
          <w:sz w:val="14"/>
          <w:szCs w:val="24"/>
          <w:lang w:eastAsia="pl-PL"/>
        </w:rPr>
      </w:pPr>
    </w:p>
    <w:p w14:paraId="43CD8A19" w14:textId="77777777" w:rsidR="00F761BD" w:rsidRPr="002C19F8" w:rsidRDefault="00986B00" w:rsidP="00986B00">
      <w:pPr>
        <w:pStyle w:val="Nagwek4-rozdzia"/>
        <w:rPr>
          <w:rFonts w:asciiTheme="minorHAnsi" w:hAnsiTheme="minorHAnsi" w:cstheme="minorHAnsi"/>
        </w:rPr>
      </w:pPr>
      <w:bookmarkStart w:id="127" w:name="_Toc216939662"/>
      <w:r w:rsidRPr="002C19F8">
        <w:rPr>
          <w:rFonts w:asciiTheme="minorHAnsi" w:hAnsiTheme="minorHAnsi" w:cstheme="minorHAnsi"/>
        </w:rPr>
        <w:t>Rozdział 3</w:t>
      </w:r>
      <w:r w:rsidRPr="002C19F8">
        <w:rPr>
          <w:rFonts w:asciiTheme="minorHAnsi" w:hAnsiTheme="minorHAnsi" w:cstheme="minorHAnsi"/>
        </w:rPr>
        <w:br/>
        <w:t>Systematyczność i rzetelność oceniania uczniów</w:t>
      </w:r>
      <w:bookmarkEnd w:id="127"/>
    </w:p>
    <w:p w14:paraId="3F37CB8E" w14:textId="0F7A9312" w:rsidR="00F761BD" w:rsidRPr="002C19F8" w:rsidRDefault="00F761BD" w:rsidP="00AB3DB2">
      <w:pPr>
        <w:spacing w:after="5" w:line="267" w:lineRule="auto"/>
        <w:ind w:firstLine="567"/>
        <w:jc w:val="left"/>
        <w:rPr>
          <w:rFonts w:asciiTheme="minorHAnsi" w:hAnsiTheme="minorHAnsi" w:cstheme="minorHAnsi"/>
          <w:sz w:val="24"/>
          <w:szCs w:val="24"/>
        </w:rPr>
      </w:pPr>
      <w:r w:rsidRPr="002C19F8">
        <w:rPr>
          <w:rFonts w:asciiTheme="minorHAnsi" w:hAnsiTheme="minorHAnsi" w:cstheme="minorHAnsi"/>
          <w:b/>
          <w:sz w:val="24"/>
          <w:szCs w:val="24"/>
        </w:rPr>
        <w:t>§ 1</w:t>
      </w:r>
      <w:r w:rsidR="00CB14DB" w:rsidRPr="002C19F8">
        <w:rPr>
          <w:rFonts w:asciiTheme="minorHAnsi" w:hAnsiTheme="minorHAnsi" w:cstheme="minorHAnsi"/>
          <w:b/>
          <w:sz w:val="24"/>
          <w:szCs w:val="24"/>
        </w:rPr>
        <w:t>19</w:t>
      </w:r>
      <w:r w:rsidRPr="002C19F8">
        <w:rPr>
          <w:rFonts w:asciiTheme="minorHAnsi" w:hAnsiTheme="minorHAnsi" w:cstheme="minorHAnsi"/>
          <w:b/>
          <w:sz w:val="24"/>
          <w:szCs w:val="24"/>
        </w:rPr>
        <w:t>.</w:t>
      </w:r>
      <w:r w:rsidR="003A5CBF" w:rsidRPr="002C19F8">
        <w:rPr>
          <w:rFonts w:asciiTheme="minorHAnsi" w:hAnsiTheme="minorHAnsi" w:cstheme="minorHAnsi"/>
          <w:b/>
          <w:sz w:val="24"/>
          <w:szCs w:val="24"/>
        </w:rPr>
        <w:t xml:space="preserve"> </w:t>
      </w:r>
      <w:r w:rsidR="00216570" w:rsidRPr="002C19F8">
        <w:rPr>
          <w:rFonts w:asciiTheme="minorHAnsi" w:hAnsiTheme="minorHAnsi" w:cstheme="minorHAnsi"/>
          <w:b/>
          <w:sz w:val="24"/>
          <w:szCs w:val="24"/>
        </w:rPr>
        <w:t>1</w:t>
      </w:r>
      <w:r w:rsidR="00216570" w:rsidRPr="002C19F8">
        <w:rPr>
          <w:rFonts w:asciiTheme="minorHAnsi" w:hAnsiTheme="minorHAnsi" w:cstheme="minorHAnsi"/>
          <w:sz w:val="24"/>
          <w:szCs w:val="24"/>
        </w:rPr>
        <w:t>.</w:t>
      </w:r>
      <w:r w:rsidRPr="002C19F8">
        <w:rPr>
          <w:rFonts w:asciiTheme="minorHAnsi" w:hAnsiTheme="minorHAnsi" w:cstheme="minorHAnsi"/>
          <w:sz w:val="24"/>
          <w:szCs w:val="24"/>
        </w:rPr>
        <w:t xml:space="preserve"> Sprawdzani</w:t>
      </w:r>
      <w:r w:rsidR="008505CB" w:rsidRPr="002C19F8">
        <w:rPr>
          <w:rFonts w:asciiTheme="minorHAnsi" w:hAnsiTheme="minorHAnsi" w:cstheme="minorHAnsi"/>
          <w:sz w:val="24"/>
          <w:szCs w:val="24"/>
        </w:rPr>
        <w:t xml:space="preserve">e osiągnięć uczniów </w:t>
      </w:r>
      <w:r w:rsidRPr="002C19F8">
        <w:rPr>
          <w:rFonts w:asciiTheme="minorHAnsi" w:hAnsiTheme="minorHAnsi" w:cstheme="minorHAnsi"/>
          <w:sz w:val="24"/>
          <w:szCs w:val="24"/>
        </w:rPr>
        <w:t xml:space="preserve">powinno być przeprowadzane systematycznie, </w:t>
      </w:r>
      <w:r w:rsidR="008505CB" w:rsidRPr="002C19F8">
        <w:rPr>
          <w:rFonts w:asciiTheme="minorHAnsi" w:hAnsiTheme="minorHAnsi" w:cstheme="minorHAnsi"/>
          <w:sz w:val="24"/>
          <w:szCs w:val="24"/>
        </w:rPr>
        <w:t xml:space="preserve">a obciążenie ucznia </w:t>
      </w:r>
      <w:r w:rsidRPr="002C19F8">
        <w:rPr>
          <w:rFonts w:asciiTheme="minorHAnsi" w:hAnsiTheme="minorHAnsi" w:cstheme="minorHAnsi"/>
          <w:sz w:val="24"/>
          <w:szCs w:val="24"/>
        </w:rPr>
        <w:t>równomierne. Szczegółowe warunki określają z</w:t>
      </w:r>
      <w:r w:rsidR="00AB3DB2" w:rsidRPr="002C19F8">
        <w:rPr>
          <w:rFonts w:asciiTheme="minorHAnsi" w:hAnsiTheme="minorHAnsi" w:cstheme="minorHAnsi"/>
          <w:sz w:val="24"/>
          <w:szCs w:val="24"/>
        </w:rPr>
        <w:t>asady przedmiotowego oceniania.</w:t>
      </w:r>
    </w:p>
    <w:p w14:paraId="5A88E4B2" w14:textId="77777777" w:rsidR="00F761BD" w:rsidRPr="002C19F8" w:rsidRDefault="00F761BD" w:rsidP="00F761BD">
      <w:pPr>
        <w:spacing w:after="5" w:line="267" w:lineRule="auto"/>
        <w:ind w:left="957"/>
        <w:jc w:val="both"/>
        <w:rPr>
          <w:rFonts w:asciiTheme="minorHAnsi" w:hAnsiTheme="minorHAnsi" w:cstheme="minorHAnsi"/>
          <w:sz w:val="24"/>
          <w:szCs w:val="24"/>
        </w:rPr>
      </w:pPr>
    </w:p>
    <w:p w14:paraId="50BA5FE6" w14:textId="64595448" w:rsidR="00F86D8E" w:rsidRPr="002C19F8" w:rsidRDefault="00F761BD" w:rsidP="00AB3DB2">
      <w:pPr>
        <w:pStyle w:val="Ustp"/>
        <w:keepNext w:val="0"/>
        <w:keepLines w:val="0"/>
        <w:numPr>
          <w:ilvl w:val="2"/>
          <w:numId w:val="28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Oceny są jawne dla ucznia i jego rodziców (prawnych opiekunów).</w:t>
      </w:r>
    </w:p>
    <w:p w14:paraId="18FDCF3A" w14:textId="73CD4108" w:rsidR="00F86D8E" w:rsidRPr="002C19F8" w:rsidRDefault="006155C5" w:rsidP="00AB3DB2">
      <w:pPr>
        <w:pStyle w:val="Ustp"/>
        <w:keepNext w:val="0"/>
        <w:keepLines w:val="0"/>
        <w:numPr>
          <w:ilvl w:val="2"/>
          <w:numId w:val="28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 trakcie nauki w szkole uczeń otrzymuje oceny bieżące i klasyfikacyjne:</w:t>
      </w:r>
    </w:p>
    <w:p w14:paraId="5C03A149" w14:textId="77777777" w:rsidR="00F86D8E" w:rsidRPr="002C19F8" w:rsidRDefault="00F86D8E" w:rsidP="00AB3DB2">
      <w:pPr>
        <w:pStyle w:val="Tiret"/>
        <w:numPr>
          <w:ilvl w:val="5"/>
          <w:numId w:val="43"/>
        </w:numPr>
        <w:jc w:val="left"/>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śródroczne – na koniec pierwszego półrocza i roczne – na zakończenie roku szkolnego,</w:t>
      </w:r>
    </w:p>
    <w:p w14:paraId="08BEAB96" w14:textId="415287EF" w:rsidR="00F761BD" w:rsidRPr="002C19F8" w:rsidRDefault="00F86D8E" w:rsidP="00AB3DB2">
      <w:pPr>
        <w:pStyle w:val="Tiret"/>
        <w:numPr>
          <w:ilvl w:val="5"/>
          <w:numId w:val="43"/>
        </w:numPr>
        <w:spacing w:before="0" w:after="120"/>
        <w:jc w:val="left"/>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końcowe – są to oceny po zakończeniu cyklu nauczania danej edukacji. Oceny końcowe są równoważne ocenie rocznej w ostatnim roku kształcenia lub ustalone są w wyniku egzaminu poprawkowego lub sprawdzającego w ostatnim roku nauczania danej edukacji oraz na podstawie wyników olimpiad i konkursów uprawniających do uzyskania oceny celującej. Ocenę końcową zachowania stanowi ocena klasyfikacyjna w klasie programowo najwyższej.</w:t>
      </w:r>
    </w:p>
    <w:p w14:paraId="15C94BB2" w14:textId="4532248D" w:rsidR="00F761BD" w:rsidRPr="002C19F8" w:rsidRDefault="00DE6BAE"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Nauczyciel uzasadnia każdą ustaloną ocenę w czasie zajęć edukacyjnych w rozmowie bezpośredniej z uczniem po odpowiedzi ustnej lub w przypadku pracy pisemnej – po jej sprawdzeniu i ocenieniu.</w:t>
      </w:r>
    </w:p>
    <w:p w14:paraId="01100B75" w14:textId="7AE40C01" w:rsidR="00DE6BAE" w:rsidRPr="002C19F8" w:rsidRDefault="00DE6BAE"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Przy ocenie z odpowiedzi ustnej, bierze pod uwagę poziom wymagań i umiejętności, którymi uczeń wykazał się podczas odp</w:t>
      </w:r>
      <w:r w:rsidR="00AB3DB2" w:rsidRPr="002C19F8">
        <w:rPr>
          <w:rFonts w:asciiTheme="minorHAnsi" w:hAnsiTheme="minorHAnsi" w:cstheme="minorHAnsi"/>
          <w:color w:val="auto"/>
          <w:sz w:val="24"/>
        </w:rPr>
        <w:t>owiedzi.</w:t>
      </w:r>
    </w:p>
    <w:p w14:paraId="51F59FE5" w14:textId="6947A71F" w:rsidR="00F761BD" w:rsidRPr="002C19F8" w:rsidRDefault="00DE6BAE"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Przy ocenie z pracy pisemnej, wskazuje</w:t>
      </w:r>
      <w:r w:rsidR="00F761BD" w:rsidRPr="002C19F8">
        <w:rPr>
          <w:rFonts w:asciiTheme="minorHAnsi" w:hAnsiTheme="minorHAnsi" w:cstheme="minorHAnsi"/>
          <w:color w:val="auto"/>
          <w:sz w:val="24"/>
        </w:rPr>
        <w:t xml:space="preserve"> w jakim stopniu -</w:t>
      </w:r>
      <w:r w:rsidRPr="002C19F8">
        <w:rPr>
          <w:rFonts w:asciiTheme="minorHAnsi" w:hAnsiTheme="minorHAnsi" w:cstheme="minorHAnsi"/>
          <w:color w:val="auto"/>
          <w:sz w:val="24"/>
        </w:rPr>
        <w:t xml:space="preserve"> </w:t>
      </w:r>
      <w:r w:rsidR="00F761BD" w:rsidRPr="002C19F8">
        <w:rPr>
          <w:rFonts w:asciiTheme="minorHAnsi" w:hAnsiTheme="minorHAnsi" w:cstheme="minorHAnsi"/>
          <w:color w:val="auto"/>
          <w:sz w:val="24"/>
        </w:rPr>
        <w:t>według skali procentowej - uczeń spełnił wymagania określone przez nauczyciela oraz wskazuje co udało mu się zrobić dobrze, gdzie popełnił błędy, w ja</w:t>
      </w:r>
      <w:r w:rsidR="00AB3DB2" w:rsidRPr="002C19F8">
        <w:rPr>
          <w:rFonts w:asciiTheme="minorHAnsi" w:hAnsiTheme="minorHAnsi" w:cstheme="minorHAnsi"/>
          <w:color w:val="auto"/>
          <w:sz w:val="24"/>
        </w:rPr>
        <w:t>ki sposób powinien je poprawić.</w:t>
      </w:r>
    </w:p>
    <w:p w14:paraId="4D34160D" w14:textId="68547DC2" w:rsidR="00F761BD"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Nauczyciel ma obowiązek udostępnić uczniowi i jego rodzicom (prawnym opiekunom), sprawdzone i</w:t>
      </w:r>
      <w:r w:rsidR="00AB3DB2" w:rsidRPr="002C19F8">
        <w:rPr>
          <w:rFonts w:asciiTheme="minorHAnsi" w:hAnsiTheme="minorHAnsi" w:cstheme="minorHAnsi"/>
          <w:color w:val="auto"/>
          <w:sz w:val="24"/>
        </w:rPr>
        <w:t xml:space="preserve"> ocenione pisemne prace ucznia.</w:t>
      </w:r>
    </w:p>
    <w:p w14:paraId="1F3E18DB" w14:textId="6405C77F" w:rsidR="00F761BD"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Wszystkie prace pisemne ucznia są przechowywane przez nauczyciela prowadzącego zajęcia edukacyjne w oddziale, do którego uczęszcza uczeń, do końca danego roku szk</w:t>
      </w:r>
      <w:r w:rsidR="00AB3DB2" w:rsidRPr="002C19F8">
        <w:rPr>
          <w:rFonts w:asciiTheme="minorHAnsi" w:hAnsiTheme="minorHAnsi" w:cstheme="minorHAnsi"/>
          <w:color w:val="auto"/>
          <w:sz w:val="24"/>
        </w:rPr>
        <w:t>olnego tj. do dnia 31 sierpnia.</w:t>
      </w:r>
    </w:p>
    <w:p w14:paraId="2C4C4D25" w14:textId="77777777" w:rsidR="00E24EE6" w:rsidRPr="002C19F8" w:rsidRDefault="00E24EE6"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Oryginały prac pisemnych mogą być udostępniane do wglądu i kopiowania/ fotografowania rodzicom ucznia na ich życzenie podczas zebrań z rodzicami lub indywidualnych konsultacji.</w:t>
      </w:r>
    </w:p>
    <w:p w14:paraId="06385824" w14:textId="77777777" w:rsidR="00E24EE6" w:rsidRPr="002C19F8" w:rsidRDefault="00E24EE6"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Jeżeli rodzice ucznia wyrażają życzenie, istnieje możliwość otrzymania do domu kopii pracy pisemnej swojego dziecka.</w:t>
      </w:r>
    </w:p>
    <w:p w14:paraId="42DBD05F" w14:textId="5ADCB0A0" w:rsidR="00F761BD" w:rsidRPr="002C19F8" w:rsidRDefault="00E24EE6"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Dokumentacja dotycząca egzaminu klasyfikacyjnego, egzaminu poprawkowego, sprawdzianu wiadomości i umiejętności oraz inna dokumentacja dotycząca oceniania ucznia jest udostępniana tylko do wglądu i</w:t>
      </w:r>
      <w:r w:rsidR="00A91DBC" w:rsidRPr="002C19F8">
        <w:rPr>
          <w:rFonts w:asciiTheme="minorHAnsi" w:hAnsiTheme="minorHAnsi" w:cstheme="minorHAnsi"/>
          <w:color w:val="auto"/>
          <w:sz w:val="24"/>
        </w:rPr>
        <w:t> </w:t>
      </w:r>
      <w:r w:rsidRPr="002C19F8">
        <w:rPr>
          <w:rFonts w:asciiTheme="minorHAnsi" w:hAnsiTheme="minorHAnsi" w:cstheme="minorHAnsi"/>
          <w:color w:val="auto"/>
          <w:sz w:val="24"/>
        </w:rPr>
        <w:t>na wniosek złożony przez ucznia lub jego rodziców.</w:t>
      </w:r>
    </w:p>
    <w:p w14:paraId="6FC34338" w14:textId="49E5EF5F" w:rsidR="00F761BD"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Jeżeli praca pisemna zawiera tylko odpowiedzi ucznia, należy do niej dołączyć zestaw pytań (</w:t>
      </w:r>
      <w:r w:rsidR="00AB3DB2" w:rsidRPr="002C19F8">
        <w:rPr>
          <w:rFonts w:asciiTheme="minorHAnsi" w:hAnsiTheme="minorHAnsi" w:cstheme="minorHAnsi"/>
          <w:color w:val="auto"/>
          <w:sz w:val="24"/>
        </w:rPr>
        <w:t>zadań) oraz kryteria oceniania.</w:t>
      </w:r>
    </w:p>
    <w:p w14:paraId="02B1309E" w14:textId="73A1C3D3" w:rsidR="00F761BD"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Wskazane jest aby udostępnienia pracy pisemnej dokonał naucz</w:t>
      </w:r>
      <w:r w:rsidR="00AB3DB2" w:rsidRPr="002C19F8">
        <w:rPr>
          <w:rFonts w:asciiTheme="minorHAnsi" w:hAnsiTheme="minorHAnsi" w:cstheme="minorHAnsi"/>
          <w:color w:val="auto"/>
          <w:sz w:val="24"/>
        </w:rPr>
        <w:t xml:space="preserve">yciel, który tę pracę oceniał, </w:t>
      </w:r>
      <w:r w:rsidRPr="002C19F8">
        <w:rPr>
          <w:rFonts w:asciiTheme="minorHAnsi" w:hAnsiTheme="minorHAnsi" w:cstheme="minorHAnsi"/>
          <w:color w:val="auto"/>
          <w:sz w:val="24"/>
        </w:rPr>
        <w:t xml:space="preserve">a jeśli jest to niemożliwe, inny upoważniony nauczyciel tego samego przedmiotu lub </w:t>
      </w:r>
      <w:r w:rsidR="00625510" w:rsidRPr="002C19F8">
        <w:rPr>
          <w:rFonts w:asciiTheme="minorHAnsi" w:hAnsiTheme="minorHAnsi" w:cstheme="minorHAnsi"/>
          <w:color w:val="auto"/>
          <w:sz w:val="24"/>
        </w:rPr>
        <w:t>Dyrektor</w:t>
      </w:r>
      <w:r w:rsidR="00AB3DB2" w:rsidRPr="002C19F8">
        <w:rPr>
          <w:rFonts w:asciiTheme="minorHAnsi" w:hAnsiTheme="minorHAnsi" w:cstheme="minorHAnsi"/>
          <w:color w:val="auto"/>
          <w:sz w:val="24"/>
        </w:rPr>
        <w:t xml:space="preserve"> szkoły.</w:t>
      </w:r>
    </w:p>
    <w:p w14:paraId="1851344A" w14:textId="6FE18089" w:rsidR="00F761BD"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 prośbę ucznia lub jego rodzica/prawnego opiekuna nauczyciel ustalający ocenę zobowiązany jest uzasadnić ją pisemnie podając zastosowane kryteria oceny w terminie 2</w:t>
      </w:r>
      <w:r w:rsidR="00AB3DB2" w:rsidRPr="002C19F8">
        <w:rPr>
          <w:rFonts w:asciiTheme="minorHAnsi" w:hAnsiTheme="minorHAnsi" w:cstheme="minorHAnsi"/>
          <w:color w:val="auto"/>
          <w:sz w:val="24"/>
        </w:rPr>
        <w:t xml:space="preserve"> dni od daty wniesienia prośby.</w:t>
      </w:r>
    </w:p>
    <w:p w14:paraId="53004429" w14:textId="4F968AD3" w:rsidR="00F761BD"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Przed rocznym klasyfikacyjnym zebraniem Rady Pedagogicznej nauczyciele prowadzący poszczególne zajęcia edukacyjne oraz wychowawca klasy są obowiązani poinformować ucznia i jego rodziców (prawnych opiekunów) o przewidywanych dla niego rocznych ocenach klasyfikacyjnych z zajęć edukacyjnych i przewidywanej rocznej ocenie klasyfikacyjnej zachowania. Natomiast o przewidywanej okresowej ocenie klasyfikacyjnej z zajęć edukacyjnych oraz okresowej ocenie zachowania nauczyciele informują tylko wtedy, gdy jest to oc</w:t>
      </w:r>
      <w:r w:rsidR="00AB3DB2" w:rsidRPr="002C19F8">
        <w:rPr>
          <w:rFonts w:asciiTheme="minorHAnsi" w:hAnsiTheme="minorHAnsi" w:cstheme="minorHAnsi"/>
          <w:color w:val="auto"/>
          <w:sz w:val="24"/>
        </w:rPr>
        <w:t>ena niedostateczna lub naganna.</w:t>
      </w:r>
    </w:p>
    <w:p w14:paraId="5D9C976A" w14:textId="46949CEF" w:rsidR="00F761BD"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O przewidywanych ocenach klasyfikacyjnych, z poszczególnych przedmiotów oraz zachowania, zawiadamiają rodziców (prawnych opiekunów) ucznia nauczyciele lub wychowawcy klas  za pośrednictwem dziennika elektronicznego oraz podczas wywiadówki w terminie ustalonym przez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00C17759"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nie później niż na 14 dni przed termine</w:t>
      </w:r>
      <w:r w:rsidR="00AB3DB2" w:rsidRPr="002C19F8">
        <w:rPr>
          <w:rFonts w:asciiTheme="minorHAnsi" w:hAnsiTheme="minorHAnsi" w:cstheme="minorHAnsi"/>
          <w:color w:val="auto"/>
          <w:sz w:val="24"/>
        </w:rPr>
        <w:t>m posiedzenia klasyfikacyjnego.</w:t>
      </w:r>
    </w:p>
    <w:p w14:paraId="7E3EB339" w14:textId="0ED36967" w:rsidR="00F761BD"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 trzy dni szkolne przed planowanym terminem posiedzenia klasyfikacyjnego RP każdy nauczyciel ma obowiązek podać uczniowi proponowaną ocenę roczną. Natomiast ocenę śródroczną nauczyciel ma obowiązek podać uczniowi jeżel</w:t>
      </w:r>
      <w:r w:rsidR="00AB3DB2" w:rsidRPr="002C19F8">
        <w:rPr>
          <w:rFonts w:asciiTheme="minorHAnsi" w:hAnsiTheme="minorHAnsi" w:cstheme="minorHAnsi"/>
          <w:color w:val="auto"/>
          <w:sz w:val="24"/>
        </w:rPr>
        <w:t>i jest to ocena niedostateczna.</w:t>
      </w:r>
    </w:p>
    <w:p w14:paraId="55B7303F" w14:textId="5BCA0D36" w:rsidR="00A91DBC"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Jeżeli nauczyciel nie dotrzyma wyżej wymienionego terminu,</w:t>
      </w:r>
      <w:r w:rsidR="00AB3DB2" w:rsidRPr="002C19F8">
        <w:rPr>
          <w:rFonts w:asciiTheme="minorHAnsi" w:hAnsiTheme="minorHAnsi" w:cstheme="minorHAnsi"/>
          <w:color w:val="auto"/>
          <w:sz w:val="24"/>
        </w:rPr>
        <w:t xml:space="preserve"> oceny ustala wychowawca klasy </w:t>
      </w:r>
      <w:r w:rsidRPr="002C19F8">
        <w:rPr>
          <w:rFonts w:asciiTheme="minorHAnsi" w:hAnsiTheme="minorHAnsi" w:cstheme="minorHAnsi"/>
          <w:color w:val="auto"/>
          <w:sz w:val="24"/>
        </w:rPr>
        <w:t xml:space="preserve">po uzgodnieniu z </w:t>
      </w:r>
      <w:r w:rsidR="00625510" w:rsidRPr="002C19F8">
        <w:rPr>
          <w:rFonts w:asciiTheme="minorHAnsi" w:hAnsiTheme="minorHAnsi" w:cstheme="minorHAnsi"/>
          <w:color w:val="auto"/>
          <w:sz w:val="24"/>
        </w:rPr>
        <w:t>Dyrektor</w:t>
      </w:r>
      <w:r w:rsidR="00C17759" w:rsidRPr="002C19F8">
        <w:rPr>
          <w:rFonts w:asciiTheme="minorHAnsi" w:hAnsiTheme="minorHAnsi" w:cstheme="minorHAnsi"/>
          <w:color w:val="auto"/>
          <w:sz w:val="24"/>
        </w:rPr>
        <w:t>em s</w:t>
      </w:r>
      <w:r w:rsidR="00AB3DB2" w:rsidRPr="002C19F8">
        <w:rPr>
          <w:rFonts w:asciiTheme="minorHAnsi" w:hAnsiTheme="minorHAnsi" w:cstheme="minorHAnsi"/>
          <w:color w:val="auto"/>
          <w:sz w:val="24"/>
        </w:rPr>
        <w:t>zkoły.</w:t>
      </w:r>
    </w:p>
    <w:p w14:paraId="56CD0405" w14:textId="162AB151" w:rsidR="00A91DBC" w:rsidRPr="002C19F8" w:rsidRDefault="00A91DBC">
      <w:pPr>
        <w:spacing w:after="160" w:line="259" w:lineRule="auto"/>
        <w:jc w:val="left"/>
        <w:rPr>
          <w:rFonts w:asciiTheme="minorHAnsi" w:hAnsiTheme="minorHAnsi" w:cstheme="minorHAnsi"/>
          <w:sz w:val="14"/>
          <w:szCs w:val="24"/>
        </w:rPr>
      </w:pPr>
    </w:p>
    <w:p w14:paraId="1C8802FC" w14:textId="77777777" w:rsidR="00F761BD" w:rsidRPr="002C19F8" w:rsidRDefault="00986B00" w:rsidP="00986B00">
      <w:pPr>
        <w:pStyle w:val="Nagwek4-rozdzia"/>
        <w:rPr>
          <w:rFonts w:asciiTheme="minorHAnsi" w:hAnsiTheme="minorHAnsi" w:cstheme="minorHAnsi"/>
        </w:rPr>
      </w:pPr>
      <w:bookmarkStart w:id="128" w:name="_Toc216939663"/>
      <w:r w:rsidRPr="002C19F8">
        <w:rPr>
          <w:rFonts w:asciiTheme="minorHAnsi" w:hAnsiTheme="minorHAnsi" w:cstheme="minorHAnsi"/>
        </w:rPr>
        <w:t>Rozdział 4</w:t>
      </w:r>
      <w:r w:rsidRPr="002C19F8">
        <w:rPr>
          <w:rFonts w:asciiTheme="minorHAnsi" w:hAnsiTheme="minorHAnsi" w:cstheme="minorHAnsi"/>
        </w:rPr>
        <w:br/>
        <w:t>Zasady poprawiania ocen, w tym niedostatecznych</w:t>
      </w:r>
      <w:bookmarkEnd w:id="128"/>
    </w:p>
    <w:p w14:paraId="4CC2D1A3" w14:textId="16D71E18" w:rsidR="00F761BD" w:rsidRPr="002C19F8" w:rsidRDefault="00216570" w:rsidP="00AB3DB2">
      <w:pPr>
        <w:spacing w:after="120"/>
        <w:ind w:left="391"/>
        <w:jc w:val="left"/>
        <w:rPr>
          <w:rFonts w:asciiTheme="minorHAnsi" w:hAnsiTheme="minorHAnsi" w:cstheme="minorHAnsi"/>
          <w:sz w:val="24"/>
          <w:szCs w:val="24"/>
        </w:rPr>
      </w:pPr>
      <w:r w:rsidRPr="002C19F8">
        <w:rPr>
          <w:rFonts w:asciiTheme="minorHAnsi" w:hAnsiTheme="minorHAnsi" w:cstheme="minorHAnsi"/>
          <w:b/>
          <w:sz w:val="24"/>
          <w:szCs w:val="24"/>
        </w:rPr>
        <w:t>§ 1</w:t>
      </w:r>
      <w:r w:rsidR="00CB14DB" w:rsidRPr="002C19F8">
        <w:rPr>
          <w:rFonts w:asciiTheme="minorHAnsi" w:hAnsiTheme="minorHAnsi" w:cstheme="minorHAnsi"/>
          <w:b/>
          <w:sz w:val="24"/>
          <w:szCs w:val="24"/>
        </w:rPr>
        <w:t>20</w:t>
      </w:r>
      <w:r w:rsidR="00F761BD" w:rsidRPr="002C19F8">
        <w:rPr>
          <w:rFonts w:asciiTheme="minorHAnsi" w:hAnsiTheme="minorHAnsi" w:cstheme="minorHAnsi"/>
          <w:b/>
          <w:sz w:val="24"/>
          <w:szCs w:val="24"/>
        </w:rPr>
        <w:t>.</w:t>
      </w:r>
      <w:r w:rsidR="00FD5235" w:rsidRPr="002C19F8">
        <w:rPr>
          <w:rFonts w:asciiTheme="minorHAnsi" w:hAnsiTheme="minorHAnsi" w:cstheme="minorHAnsi"/>
          <w:b/>
          <w:sz w:val="24"/>
          <w:szCs w:val="24"/>
        </w:rPr>
        <w:t xml:space="preserve"> </w:t>
      </w:r>
      <w:r w:rsidRPr="002C19F8">
        <w:rPr>
          <w:rFonts w:asciiTheme="minorHAnsi" w:hAnsiTheme="minorHAnsi" w:cstheme="minorHAnsi"/>
          <w:b/>
          <w:sz w:val="24"/>
          <w:szCs w:val="24"/>
        </w:rPr>
        <w:t xml:space="preserve">1. </w:t>
      </w:r>
      <w:r w:rsidR="00F761BD" w:rsidRPr="002C19F8">
        <w:rPr>
          <w:rFonts w:asciiTheme="minorHAnsi" w:hAnsiTheme="minorHAnsi" w:cstheme="minorHAnsi"/>
          <w:sz w:val="24"/>
          <w:szCs w:val="24"/>
        </w:rPr>
        <w:t>Poprawa oceny niedostatecznej z pracy pisemnej powinna by</w:t>
      </w:r>
      <w:r w:rsidR="00CA492D" w:rsidRPr="002C19F8">
        <w:rPr>
          <w:rFonts w:asciiTheme="minorHAnsi" w:hAnsiTheme="minorHAnsi" w:cstheme="minorHAnsi"/>
          <w:sz w:val="24"/>
          <w:szCs w:val="24"/>
        </w:rPr>
        <w:t>ć przeprowadzona w formie</w:t>
      </w:r>
      <w:r w:rsidR="00F761BD" w:rsidRPr="002C19F8">
        <w:rPr>
          <w:rFonts w:asciiTheme="minorHAnsi" w:hAnsiTheme="minorHAnsi" w:cstheme="minorHAnsi"/>
          <w:sz w:val="24"/>
          <w:szCs w:val="24"/>
        </w:rPr>
        <w:t xml:space="preserve"> i terminie ustalonym przez nauczyciela. Uczeń ma prawo do poprawy oceny niedostatecznej z prac pisemnych (test, sprawdzian) w ciągu 14</w:t>
      </w:r>
      <w:r w:rsidR="00AB3DB2" w:rsidRPr="002C19F8">
        <w:rPr>
          <w:rFonts w:asciiTheme="minorHAnsi" w:hAnsiTheme="minorHAnsi" w:cstheme="minorHAnsi"/>
          <w:sz w:val="24"/>
          <w:szCs w:val="24"/>
        </w:rPr>
        <w:t xml:space="preserve"> dni od daty otrzymania pracy. </w:t>
      </w:r>
      <w:r w:rsidR="0077799E" w:rsidRPr="002C19F8">
        <w:rPr>
          <w:rFonts w:asciiTheme="minorHAnsi" w:hAnsiTheme="minorHAnsi" w:cstheme="minorHAnsi"/>
          <w:sz w:val="24"/>
          <w:szCs w:val="24"/>
        </w:rPr>
        <w:t>Uczeń ma również prawo do poprawy każdej innej oceny z prac pisemnych</w:t>
      </w:r>
      <w:r w:rsidR="00DE6BAE" w:rsidRPr="002C19F8">
        <w:rPr>
          <w:rFonts w:asciiTheme="minorHAnsi" w:hAnsiTheme="minorHAnsi" w:cstheme="minorHAnsi"/>
          <w:sz w:val="24"/>
          <w:szCs w:val="24"/>
        </w:rPr>
        <w:t xml:space="preserve"> (test, sprawdzian)</w:t>
      </w:r>
      <w:r w:rsidR="0077799E" w:rsidRPr="002C19F8">
        <w:rPr>
          <w:rFonts w:asciiTheme="minorHAnsi" w:hAnsiTheme="minorHAnsi" w:cstheme="minorHAnsi"/>
          <w:sz w:val="24"/>
          <w:szCs w:val="24"/>
        </w:rPr>
        <w:t xml:space="preserve"> w ciągu 1</w:t>
      </w:r>
      <w:r w:rsidR="00AB3DB2" w:rsidRPr="002C19F8">
        <w:rPr>
          <w:rFonts w:asciiTheme="minorHAnsi" w:hAnsiTheme="minorHAnsi" w:cstheme="minorHAnsi"/>
          <w:sz w:val="24"/>
          <w:szCs w:val="24"/>
        </w:rPr>
        <w:t>4 dni.</w:t>
      </w:r>
      <w:r w:rsidR="0077799E" w:rsidRPr="002C19F8">
        <w:rPr>
          <w:rFonts w:asciiTheme="minorHAnsi" w:hAnsiTheme="minorHAnsi" w:cstheme="minorHAnsi"/>
          <w:sz w:val="24"/>
          <w:szCs w:val="24"/>
        </w:rPr>
        <w:t xml:space="preserve"> Ocena z poprawy jest wpisywana do dziennika elektronicznego tylko w przypadku, gdy jest wyższa niż ocena poprawiana. Ocena poprawiona jest brana pod uwagę przy wystawianiu oceny śródrocznej i rocznej.</w:t>
      </w:r>
    </w:p>
    <w:p w14:paraId="0AFBF104" w14:textId="65EAF58C" w:rsidR="00F761BD" w:rsidRPr="002C19F8" w:rsidRDefault="00F761BD" w:rsidP="00AB3DB2">
      <w:pPr>
        <w:pStyle w:val="Ustp"/>
        <w:keepNext w:val="0"/>
        <w:keepLines w:val="0"/>
        <w:numPr>
          <w:ilvl w:val="2"/>
          <w:numId w:val="289"/>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Terminy poprawiania prac pisemnych są jednakowe i przestrzegan</w:t>
      </w:r>
      <w:r w:rsidR="00AB3DB2" w:rsidRPr="002C19F8">
        <w:rPr>
          <w:rFonts w:asciiTheme="minorHAnsi" w:hAnsiTheme="minorHAnsi" w:cstheme="minorHAnsi"/>
          <w:color w:val="auto"/>
          <w:sz w:val="24"/>
        </w:rPr>
        <w:t>e przez wszystkich nauczycieli.</w:t>
      </w:r>
    </w:p>
    <w:p w14:paraId="59A83E82" w14:textId="45110E41" w:rsidR="00F761BD" w:rsidRPr="002C19F8" w:rsidRDefault="00F761BD" w:rsidP="00AB3DB2">
      <w:pPr>
        <w:pStyle w:val="Ustp"/>
        <w:keepNext w:val="0"/>
        <w:keepLines w:val="0"/>
        <w:numPr>
          <w:ilvl w:val="2"/>
          <w:numId w:val="28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Uczeń ma możliwość przesunięcia terminu poprawy oceny niedostatecznej, gdy w</w:t>
      </w:r>
      <w:r w:rsidR="0078193D" w:rsidRPr="002C19F8">
        <w:rPr>
          <w:rFonts w:asciiTheme="minorHAnsi" w:hAnsiTheme="minorHAnsi" w:cstheme="minorHAnsi"/>
          <w:color w:val="auto"/>
          <w:sz w:val="24"/>
        </w:rPr>
        <w:t> </w:t>
      </w:r>
      <w:r w:rsidRPr="002C19F8">
        <w:rPr>
          <w:rFonts w:asciiTheme="minorHAnsi" w:hAnsiTheme="minorHAnsi" w:cstheme="minorHAnsi"/>
          <w:color w:val="auto"/>
          <w:sz w:val="24"/>
        </w:rPr>
        <w:t xml:space="preserve">wyznaczonym przez nauczyciela terminie </w:t>
      </w:r>
      <w:r w:rsidR="00AB3DB2" w:rsidRPr="002C19F8">
        <w:rPr>
          <w:rFonts w:asciiTheme="minorHAnsi" w:hAnsiTheme="minorHAnsi" w:cstheme="minorHAnsi"/>
          <w:color w:val="auto"/>
          <w:sz w:val="24"/>
        </w:rPr>
        <w:t>był nieobecny z powodu choroby.</w:t>
      </w:r>
    </w:p>
    <w:p w14:paraId="224D4A31" w14:textId="290C83F9" w:rsidR="00F761BD" w:rsidRPr="002C19F8" w:rsidRDefault="00F761BD" w:rsidP="00AB3DB2">
      <w:pPr>
        <w:pStyle w:val="Ustp"/>
        <w:keepNext w:val="0"/>
        <w:keepLines w:val="0"/>
        <w:numPr>
          <w:ilvl w:val="2"/>
          <w:numId w:val="28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Uczeń, który uzyskał śródroczną ocenę niedostateczną zobowiązany jest do uzupełnienia braków wiadomości i umiejętności z danego przedmiotu w trybie i</w:t>
      </w:r>
      <w:r w:rsidR="0078193D" w:rsidRPr="002C19F8">
        <w:rPr>
          <w:rFonts w:asciiTheme="minorHAnsi" w:hAnsiTheme="minorHAnsi" w:cstheme="minorHAnsi"/>
          <w:color w:val="auto"/>
          <w:sz w:val="24"/>
        </w:rPr>
        <w:t> </w:t>
      </w:r>
      <w:r w:rsidRPr="002C19F8">
        <w:rPr>
          <w:rFonts w:asciiTheme="minorHAnsi" w:hAnsiTheme="minorHAnsi" w:cstheme="minorHAnsi"/>
          <w:color w:val="auto"/>
          <w:sz w:val="24"/>
        </w:rPr>
        <w:t>zakresie ustalonym przez</w:t>
      </w:r>
      <w:r w:rsidR="00AB3DB2" w:rsidRPr="002C19F8">
        <w:rPr>
          <w:rFonts w:asciiTheme="minorHAnsi" w:hAnsiTheme="minorHAnsi" w:cstheme="minorHAnsi"/>
          <w:color w:val="auto"/>
          <w:sz w:val="24"/>
        </w:rPr>
        <w:t xml:space="preserve"> nauczyciela danego przedmiotu.</w:t>
      </w:r>
    </w:p>
    <w:p w14:paraId="2077C147" w14:textId="5733156D" w:rsidR="00F761BD" w:rsidRPr="002C19F8" w:rsidRDefault="00F761BD" w:rsidP="00AB3DB2">
      <w:pPr>
        <w:pStyle w:val="Ustp"/>
        <w:keepNext w:val="0"/>
        <w:keepLines w:val="0"/>
        <w:numPr>
          <w:ilvl w:val="2"/>
          <w:numId w:val="28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Ustalona przez nauczyciela, roczna niedostateczna ocena klasyfikacyjna, może być zmieniona tylko w wyniku eg</w:t>
      </w:r>
      <w:r w:rsidR="00AB3DB2" w:rsidRPr="002C19F8">
        <w:rPr>
          <w:rFonts w:asciiTheme="minorHAnsi" w:hAnsiTheme="minorHAnsi" w:cstheme="minorHAnsi"/>
          <w:color w:val="auto"/>
          <w:sz w:val="24"/>
        </w:rPr>
        <w:t>zaminu poprawkowego.</w:t>
      </w:r>
    </w:p>
    <w:p w14:paraId="502D4AAB" w14:textId="1270A7D6" w:rsidR="00F761BD" w:rsidRPr="002C19F8" w:rsidRDefault="00F761BD" w:rsidP="00AB3DB2">
      <w:pPr>
        <w:pStyle w:val="Ustp"/>
        <w:keepNext w:val="0"/>
        <w:keepLines w:val="0"/>
        <w:numPr>
          <w:ilvl w:val="2"/>
          <w:numId w:val="28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Uczeń lub jego rodzice (prawni opiekunowie) mogą zgłosić zastrzeżenia do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00C17759"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jeżeli uznają, że roczna ocena klasyfikacyjna z zajęć edukacyjnych lub roczna ocena klasyfikacyjna zachowania została ustalona niezgodnie z przepisami prawa dotycząc</w:t>
      </w:r>
      <w:r w:rsidR="00AB3DB2" w:rsidRPr="002C19F8">
        <w:rPr>
          <w:rFonts w:asciiTheme="minorHAnsi" w:hAnsiTheme="minorHAnsi" w:cstheme="minorHAnsi"/>
          <w:color w:val="auto"/>
          <w:sz w:val="24"/>
        </w:rPr>
        <w:t>ymi trybu ustalania tej oceny.</w:t>
      </w:r>
    </w:p>
    <w:p w14:paraId="48DF6C31" w14:textId="27D6ECF8" w:rsidR="00F761BD" w:rsidRPr="002C19F8" w:rsidRDefault="00F761BD" w:rsidP="00AB3DB2">
      <w:pPr>
        <w:pStyle w:val="Ustp"/>
        <w:keepNext w:val="0"/>
        <w:keepLines w:val="0"/>
        <w:numPr>
          <w:ilvl w:val="2"/>
          <w:numId w:val="28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Zastrzeżenia te zgłasza się od dnia ustalenia rocznej oceny klasyfikacyjnej z zajęć edukacyjnych lub rocznej oceny klasyfikacyjnej zachowania, nie później jednak niż w terminie 2 dni roboczych od dnia zakończenia rocznych z</w:t>
      </w:r>
      <w:r w:rsidR="00AB3DB2" w:rsidRPr="002C19F8">
        <w:rPr>
          <w:rFonts w:asciiTheme="minorHAnsi" w:hAnsiTheme="minorHAnsi" w:cstheme="minorHAnsi"/>
          <w:color w:val="auto"/>
          <w:sz w:val="24"/>
        </w:rPr>
        <w:t>ajęć dydaktyczno-wychowawczych.</w:t>
      </w:r>
    </w:p>
    <w:p w14:paraId="2FDA7363" w14:textId="72E76D2A" w:rsidR="00F761BD" w:rsidRPr="002C19F8" w:rsidRDefault="00F761BD" w:rsidP="00AB3DB2">
      <w:pPr>
        <w:pStyle w:val="Ustp"/>
        <w:keepNext w:val="0"/>
        <w:keepLines w:val="0"/>
        <w:numPr>
          <w:ilvl w:val="2"/>
          <w:numId w:val="28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W przypadku stwierdzenia, że roczna ocena klasyfikacyjna z zajęć edukacyjnych lub roczna ocena klasyfikacyjna zachowania została ustalona niezgodnie z przepisami prawa dotyczącymi trybu ustalania tej oceny, </w:t>
      </w:r>
      <w:r w:rsidR="00625510" w:rsidRPr="002C19F8">
        <w:rPr>
          <w:rFonts w:asciiTheme="minorHAnsi" w:hAnsiTheme="minorHAnsi" w:cstheme="minorHAnsi"/>
          <w:color w:val="auto"/>
          <w:sz w:val="24"/>
        </w:rPr>
        <w:t>Dyrektor</w:t>
      </w:r>
      <w:r w:rsidR="00C17759" w:rsidRPr="002C19F8">
        <w:rPr>
          <w:rFonts w:asciiTheme="minorHAnsi" w:hAnsiTheme="minorHAnsi" w:cstheme="minorHAnsi"/>
          <w:color w:val="auto"/>
          <w:sz w:val="24"/>
        </w:rPr>
        <w:t xml:space="preserve"> s</w:t>
      </w:r>
      <w:r w:rsidR="00AB3DB2" w:rsidRPr="002C19F8">
        <w:rPr>
          <w:rFonts w:asciiTheme="minorHAnsi" w:hAnsiTheme="minorHAnsi" w:cstheme="minorHAnsi"/>
          <w:color w:val="auto"/>
          <w:sz w:val="24"/>
        </w:rPr>
        <w:t>zkoły powołuje komisję, która:</w:t>
      </w:r>
    </w:p>
    <w:p w14:paraId="6A897574" w14:textId="6F2CA8F5" w:rsidR="00F761BD" w:rsidRPr="002C19F8" w:rsidRDefault="00F761BD" w:rsidP="00AB3DB2">
      <w:pPr>
        <w:pStyle w:val="Akapitzlist"/>
        <w:numPr>
          <w:ilvl w:val="0"/>
          <w:numId w:val="290"/>
        </w:numPr>
        <w:spacing w:after="5" w:line="267" w:lineRule="auto"/>
        <w:ind w:left="851"/>
        <w:rPr>
          <w:rFonts w:asciiTheme="minorHAnsi" w:hAnsiTheme="minorHAnsi" w:cstheme="minorHAnsi"/>
          <w:sz w:val="24"/>
          <w:szCs w:val="24"/>
        </w:rPr>
      </w:pPr>
      <w:r w:rsidRPr="002C19F8">
        <w:rPr>
          <w:rFonts w:asciiTheme="minorHAnsi" w:hAnsiTheme="minorHAnsi" w:cstheme="minorHAnsi"/>
          <w:sz w:val="24"/>
          <w:szCs w:val="24"/>
        </w:rPr>
        <w:t>w przypadku rocznej oceny klasyfikacyjnej z zajęć edukacyjnych — przeprowadza sprawdzian wiadomości i umiejętności ucznia, w formie pisemnej i ustnej, oraz us</w:t>
      </w:r>
      <w:r w:rsidR="00295E1F" w:rsidRPr="002C19F8">
        <w:rPr>
          <w:rFonts w:asciiTheme="minorHAnsi" w:hAnsiTheme="minorHAnsi" w:cstheme="minorHAnsi"/>
          <w:sz w:val="24"/>
          <w:szCs w:val="24"/>
        </w:rPr>
        <w:t>tala roczną ocenę klasyfikacyjną</w:t>
      </w:r>
      <w:r w:rsidRPr="002C19F8">
        <w:rPr>
          <w:rFonts w:asciiTheme="minorHAnsi" w:hAnsiTheme="minorHAnsi" w:cstheme="minorHAnsi"/>
          <w:sz w:val="24"/>
          <w:szCs w:val="24"/>
        </w:rPr>
        <w:t xml:space="preserve"> z danych zajęć ed</w:t>
      </w:r>
      <w:r w:rsidR="00AB3DB2" w:rsidRPr="002C19F8">
        <w:rPr>
          <w:rFonts w:asciiTheme="minorHAnsi" w:hAnsiTheme="minorHAnsi" w:cstheme="minorHAnsi"/>
          <w:sz w:val="24"/>
          <w:szCs w:val="24"/>
        </w:rPr>
        <w:t>ukacyjnych;</w:t>
      </w:r>
    </w:p>
    <w:p w14:paraId="366BD0D6" w14:textId="36B12115" w:rsidR="00F761BD" w:rsidRPr="002C19F8" w:rsidRDefault="00F761BD" w:rsidP="00AB3DB2">
      <w:pPr>
        <w:pStyle w:val="Akapitzlist"/>
        <w:numPr>
          <w:ilvl w:val="0"/>
          <w:numId w:val="290"/>
        </w:numPr>
        <w:spacing w:after="5" w:line="267" w:lineRule="auto"/>
        <w:ind w:left="851"/>
        <w:rPr>
          <w:rFonts w:asciiTheme="minorHAnsi" w:hAnsiTheme="minorHAnsi" w:cstheme="minorHAnsi"/>
          <w:sz w:val="24"/>
          <w:szCs w:val="24"/>
        </w:rPr>
      </w:pPr>
      <w:r w:rsidRPr="002C19F8">
        <w:rPr>
          <w:rFonts w:asciiTheme="minorHAnsi" w:hAnsiTheme="minorHAnsi" w:cstheme="minorHAnsi"/>
          <w:sz w:val="24"/>
          <w:szCs w:val="24"/>
        </w:rPr>
        <w:t>w przypadku rocznej oce</w:t>
      </w:r>
      <w:r w:rsidR="00AB3DB2" w:rsidRPr="002C19F8">
        <w:rPr>
          <w:rFonts w:asciiTheme="minorHAnsi" w:hAnsiTheme="minorHAnsi" w:cstheme="minorHAnsi"/>
          <w:sz w:val="24"/>
          <w:szCs w:val="24"/>
        </w:rPr>
        <w:t>ny klasyfikacyjnej zachowania —</w:t>
      </w:r>
      <w:r w:rsidRPr="002C19F8">
        <w:rPr>
          <w:rFonts w:asciiTheme="minorHAnsi" w:hAnsiTheme="minorHAnsi" w:cstheme="minorHAnsi"/>
          <w:sz w:val="24"/>
          <w:szCs w:val="24"/>
        </w:rPr>
        <w:t xml:space="preserve"> usta</w:t>
      </w:r>
      <w:r w:rsidR="00AB3DB2" w:rsidRPr="002C19F8">
        <w:rPr>
          <w:rFonts w:asciiTheme="minorHAnsi" w:hAnsiTheme="minorHAnsi" w:cstheme="minorHAnsi"/>
          <w:sz w:val="24"/>
          <w:szCs w:val="24"/>
        </w:rPr>
        <w:t xml:space="preserve">la roczną ocenę klasyfikacyjną </w:t>
      </w:r>
      <w:r w:rsidRPr="002C19F8">
        <w:rPr>
          <w:rFonts w:asciiTheme="minorHAnsi" w:hAnsiTheme="minorHAnsi" w:cstheme="minorHAnsi"/>
          <w:sz w:val="24"/>
          <w:szCs w:val="24"/>
        </w:rPr>
        <w:t>zachowania, w drodze głosowania zwykłą większością głosów; w przypadku równej liczby głosów decyduje</w:t>
      </w:r>
      <w:r w:rsidR="00AB3DB2" w:rsidRPr="002C19F8">
        <w:rPr>
          <w:rFonts w:asciiTheme="minorHAnsi" w:hAnsiTheme="minorHAnsi" w:cstheme="minorHAnsi"/>
          <w:sz w:val="24"/>
          <w:szCs w:val="24"/>
        </w:rPr>
        <w:t xml:space="preserve"> głos przewodniczącego komisji.</w:t>
      </w:r>
    </w:p>
    <w:p w14:paraId="61377895" w14:textId="2E784BCE" w:rsidR="00F761BD" w:rsidRPr="002C19F8" w:rsidRDefault="00F761BD" w:rsidP="00AB3DB2">
      <w:pPr>
        <w:spacing w:after="25" w:line="259" w:lineRule="auto"/>
        <w:jc w:val="left"/>
        <w:rPr>
          <w:rFonts w:asciiTheme="minorHAnsi" w:hAnsiTheme="minorHAnsi" w:cstheme="minorHAnsi"/>
          <w:sz w:val="20"/>
          <w:szCs w:val="24"/>
        </w:rPr>
      </w:pPr>
    </w:p>
    <w:p w14:paraId="02CC0A3D" w14:textId="68F85992" w:rsidR="00F761BD" w:rsidRPr="002C19F8" w:rsidRDefault="00F761BD" w:rsidP="00AB3DB2">
      <w:pPr>
        <w:pStyle w:val="Ustp"/>
        <w:keepNext w:val="0"/>
        <w:keepLines w:val="0"/>
        <w:numPr>
          <w:ilvl w:val="2"/>
          <w:numId w:val="28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Sprawdzian, o którym mowa w ust. 5 pkt. 1, przeprowadza się nie później niż w terminie 5 dni</w:t>
      </w:r>
      <w:r w:rsidR="00A87362" w:rsidRPr="002C19F8">
        <w:rPr>
          <w:rFonts w:asciiTheme="minorHAnsi" w:hAnsiTheme="minorHAnsi" w:cstheme="minorHAnsi"/>
          <w:color w:val="auto"/>
          <w:sz w:val="24"/>
        </w:rPr>
        <w:t xml:space="preserve"> od dnia zgłoszenia zastrzeżeń.</w:t>
      </w:r>
    </w:p>
    <w:p w14:paraId="68B18566" w14:textId="61798579" w:rsidR="00F761BD" w:rsidRPr="002C19F8" w:rsidRDefault="00F761BD" w:rsidP="00AB3DB2">
      <w:pPr>
        <w:pStyle w:val="Ustp"/>
        <w:keepNext w:val="0"/>
        <w:keepLines w:val="0"/>
        <w:numPr>
          <w:ilvl w:val="2"/>
          <w:numId w:val="28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Termin sprawdzianu ustala się z uczniem i jego r</w:t>
      </w:r>
      <w:r w:rsidR="00A87362" w:rsidRPr="002C19F8">
        <w:rPr>
          <w:rFonts w:asciiTheme="minorHAnsi" w:hAnsiTheme="minorHAnsi" w:cstheme="minorHAnsi"/>
          <w:color w:val="auto"/>
          <w:sz w:val="24"/>
        </w:rPr>
        <w:t>odzicami (prawnymi opiekunami).</w:t>
      </w:r>
    </w:p>
    <w:p w14:paraId="20C66CB2" w14:textId="1EC58D22" w:rsidR="00F761BD" w:rsidRPr="002C19F8" w:rsidRDefault="00F761BD" w:rsidP="00FD5235">
      <w:pPr>
        <w:pStyle w:val="Nagwek4-rozdzia"/>
        <w:ind w:left="0"/>
        <w:jc w:val="both"/>
        <w:rPr>
          <w:rFonts w:asciiTheme="minorHAnsi" w:hAnsiTheme="minorHAnsi" w:cstheme="minorHAnsi"/>
          <w:b w:val="0"/>
          <w:sz w:val="10"/>
        </w:rPr>
      </w:pPr>
    </w:p>
    <w:p w14:paraId="77449BFD" w14:textId="493FAF42" w:rsidR="00F761BD" w:rsidRPr="002C19F8" w:rsidRDefault="00986B00" w:rsidP="00986B00">
      <w:pPr>
        <w:pStyle w:val="Nagwek4-rozdzia"/>
        <w:rPr>
          <w:rFonts w:asciiTheme="minorHAnsi" w:hAnsiTheme="minorHAnsi" w:cstheme="minorHAnsi"/>
        </w:rPr>
      </w:pPr>
      <w:bookmarkStart w:id="129" w:name="_Toc216939664"/>
      <w:r w:rsidRPr="002C19F8">
        <w:rPr>
          <w:rFonts w:asciiTheme="minorHAnsi" w:hAnsiTheme="minorHAnsi" w:cstheme="minorHAnsi"/>
        </w:rPr>
        <w:t>Rozdział 5</w:t>
      </w:r>
      <w:r w:rsidRPr="002C19F8">
        <w:rPr>
          <w:rFonts w:asciiTheme="minorHAnsi" w:hAnsiTheme="minorHAnsi" w:cstheme="minorHAnsi"/>
        </w:rPr>
        <w:br/>
        <w:t>Egzamin klasyfikacyjny</w:t>
      </w:r>
      <w:bookmarkEnd w:id="129"/>
    </w:p>
    <w:p w14:paraId="1E212303" w14:textId="0A581D99" w:rsidR="00F761BD" w:rsidRPr="002C19F8" w:rsidRDefault="00F761BD" w:rsidP="00A87362">
      <w:pPr>
        <w:spacing w:after="5" w:line="267" w:lineRule="auto"/>
        <w:ind w:firstLine="567"/>
        <w:jc w:val="left"/>
        <w:rPr>
          <w:rFonts w:asciiTheme="minorHAnsi" w:hAnsiTheme="minorHAnsi" w:cstheme="minorHAnsi"/>
          <w:sz w:val="24"/>
          <w:szCs w:val="24"/>
        </w:rPr>
      </w:pPr>
      <w:r w:rsidRPr="002C19F8">
        <w:rPr>
          <w:rFonts w:asciiTheme="minorHAnsi" w:hAnsiTheme="minorHAnsi" w:cstheme="minorHAnsi"/>
          <w:b/>
          <w:sz w:val="24"/>
          <w:szCs w:val="24"/>
        </w:rPr>
        <w:t>§1</w:t>
      </w:r>
      <w:r w:rsidR="00CB14DB" w:rsidRPr="002C19F8">
        <w:rPr>
          <w:rFonts w:asciiTheme="minorHAnsi" w:hAnsiTheme="minorHAnsi" w:cstheme="minorHAnsi"/>
          <w:b/>
          <w:sz w:val="24"/>
          <w:szCs w:val="24"/>
        </w:rPr>
        <w:t>21</w:t>
      </w:r>
      <w:r w:rsidRPr="002C19F8">
        <w:rPr>
          <w:rFonts w:asciiTheme="minorHAnsi" w:hAnsiTheme="minorHAnsi" w:cstheme="minorHAnsi"/>
          <w:b/>
          <w:sz w:val="24"/>
          <w:szCs w:val="24"/>
        </w:rPr>
        <w:t>.</w:t>
      </w:r>
      <w:r w:rsidR="00FD5235" w:rsidRPr="002C19F8">
        <w:rPr>
          <w:rFonts w:asciiTheme="minorHAnsi" w:hAnsiTheme="minorHAnsi" w:cstheme="minorHAnsi"/>
          <w:b/>
          <w:sz w:val="24"/>
          <w:szCs w:val="24"/>
        </w:rPr>
        <w:t xml:space="preserve"> </w:t>
      </w:r>
      <w:r w:rsidR="00216570" w:rsidRPr="002C19F8">
        <w:rPr>
          <w:rFonts w:asciiTheme="minorHAnsi" w:hAnsiTheme="minorHAnsi" w:cstheme="minorHAnsi"/>
          <w:b/>
          <w:sz w:val="24"/>
          <w:szCs w:val="24"/>
        </w:rPr>
        <w:t>1.</w:t>
      </w:r>
      <w:r w:rsidRPr="002C19F8">
        <w:rPr>
          <w:rFonts w:asciiTheme="minorHAnsi" w:hAnsiTheme="minorHAnsi" w:cstheme="minorHAnsi"/>
          <w:sz w:val="24"/>
          <w:szCs w:val="24"/>
        </w:rPr>
        <w:t xml:space="preserve"> Uczeń może nie być klasyfikowany z jednego, kilku albo wszystkich zajęć edukacyjnych, jeżeli brak jest podstaw do ustalenia śródrocznej lub rocznej oceny klasyfikacyjnej z powodu nieobecności ucznia na zajęciach edukacyjnych przekraczającej połowę czasu przeznaczonego na te zajęc</w:t>
      </w:r>
      <w:r w:rsidR="00A87362" w:rsidRPr="002C19F8">
        <w:rPr>
          <w:rFonts w:asciiTheme="minorHAnsi" w:hAnsiTheme="minorHAnsi" w:cstheme="minorHAnsi"/>
          <w:sz w:val="24"/>
          <w:szCs w:val="24"/>
        </w:rPr>
        <w:t>ia w szkolnym planie nauczania.</w:t>
      </w:r>
    </w:p>
    <w:p w14:paraId="1F93C7E6" w14:textId="44DF809A"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Uczeń niesklasyfikowany z powodu usprawiedliwionej nieobecności może zdawać egzamin klasyfikacyjny. Na wniosek ucznia niesklasyfikowanego z powodu nieusprawiedliwionej nieobecności lub na wniosek jego rodziców (prawnych opiekunów) Rada Pedagogiczna może wyrazić zg</w:t>
      </w:r>
      <w:r w:rsidR="00A87362" w:rsidRPr="002C19F8">
        <w:rPr>
          <w:rFonts w:asciiTheme="minorHAnsi" w:hAnsiTheme="minorHAnsi" w:cstheme="minorHAnsi"/>
          <w:color w:val="auto"/>
          <w:sz w:val="24"/>
        </w:rPr>
        <w:t>odę na egzamin klasyfikacyjny.</w:t>
      </w:r>
    </w:p>
    <w:p w14:paraId="03689581" w14:textId="6AE69B9A"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Egzamin klasyfikacyjny z informatyki, technologii informatycznej, zajęć wychowania fizycznego, z zajęć artystycznych ma przede wszy</w:t>
      </w:r>
      <w:r w:rsidR="00A87362" w:rsidRPr="002C19F8">
        <w:rPr>
          <w:rFonts w:asciiTheme="minorHAnsi" w:hAnsiTheme="minorHAnsi" w:cstheme="minorHAnsi"/>
          <w:color w:val="auto"/>
          <w:sz w:val="24"/>
        </w:rPr>
        <w:t>stkim formę zadań praktycznych.</w:t>
      </w:r>
    </w:p>
    <w:p w14:paraId="5E3C2C42" w14:textId="18E9AA31"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Uczeń, któremu wyznaczono egzamin klasyfikacyjny powinien zwrócić się do nauczyciela danego przedmiotu o zakres materiału obowiązująceg</w:t>
      </w:r>
      <w:r w:rsidR="00A87362" w:rsidRPr="002C19F8">
        <w:rPr>
          <w:rFonts w:asciiTheme="minorHAnsi" w:hAnsiTheme="minorHAnsi" w:cstheme="minorHAnsi"/>
          <w:color w:val="auto"/>
          <w:sz w:val="24"/>
        </w:rPr>
        <w:t>o na egzaminie klasyfikacyjnym.</w:t>
      </w:r>
    </w:p>
    <w:p w14:paraId="457ADB3C" w14:textId="356D05FF"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Nauczyciel informuje ucznia o trybie przeprowadz</w:t>
      </w:r>
      <w:r w:rsidR="00A87362" w:rsidRPr="002C19F8">
        <w:rPr>
          <w:rFonts w:asciiTheme="minorHAnsi" w:hAnsiTheme="minorHAnsi" w:cstheme="minorHAnsi"/>
          <w:color w:val="auto"/>
          <w:sz w:val="24"/>
        </w:rPr>
        <w:t>enia egzaminu klasyfikacyjnego.</w:t>
      </w:r>
    </w:p>
    <w:p w14:paraId="15395EEC" w14:textId="48D8E096"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Egzamin klasyfikacyjny składa się z części pisemnej oraz części ustnej, z wyjątkiem egzaminu z informatyki, technologii informacyjnej, techniki oraz wychowania fizycznego, z których egzamin ma przede wszys</w:t>
      </w:r>
      <w:r w:rsidR="00A87362" w:rsidRPr="002C19F8">
        <w:rPr>
          <w:rFonts w:asciiTheme="minorHAnsi" w:hAnsiTheme="minorHAnsi" w:cstheme="minorHAnsi"/>
          <w:color w:val="auto"/>
          <w:sz w:val="24"/>
        </w:rPr>
        <w:t>tkim formę zadań praktycznych.</w:t>
      </w:r>
    </w:p>
    <w:p w14:paraId="54FB3A35" w14:textId="0BE83202"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Termin egzaminu klasyfikacyjnego </w:t>
      </w:r>
      <w:r w:rsidR="00625510" w:rsidRPr="002C19F8">
        <w:rPr>
          <w:rFonts w:asciiTheme="minorHAnsi" w:hAnsiTheme="minorHAnsi" w:cstheme="minorHAnsi"/>
          <w:color w:val="auto"/>
          <w:sz w:val="24"/>
        </w:rPr>
        <w:t>Dyrektor</w:t>
      </w:r>
      <w:r w:rsidR="00C17759"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uzgadnia z uczniem i jego r</w:t>
      </w:r>
      <w:r w:rsidR="00A87362" w:rsidRPr="002C19F8">
        <w:rPr>
          <w:rFonts w:asciiTheme="minorHAnsi" w:hAnsiTheme="minorHAnsi" w:cstheme="minorHAnsi"/>
          <w:color w:val="auto"/>
          <w:sz w:val="24"/>
        </w:rPr>
        <w:t>odzicami (prawnymi opiekunami).</w:t>
      </w:r>
    </w:p>
    <w:p w14:paraId="44F4DF1E" w14:textId="1EEADB99"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Każdy uczeń, który jest nieklasyfikowany ma obowiązek w porozumieniu z</w:t>
      </w:r>
      <w:r w:rsidR="00BB4BC2" w:rsidRPr="002C19F8">
        <w:rPr>
          <w:rFonts w:asciiTheme="minorHAnsi" w:hAnsiTheme="minorHAnsi" w:cstheme="minorHAnsi"/>
          <w:color w:val="auto"/>
          <w:sz w:val="24"/>
        </w:rPr>
        <w:t> </w:t>
      </w:r>
      <w:r w:rsidRPr="002C19F8">
        <w:rPr>
          <w:rFonts w:asciiTheme="minorHAnsi" w:hAnsiTheme="minorHAnsi" w:cstheme="minorHAnsi"/>
          <w:color w:val="auto"/>
          <w:sz w:val="24"/>
        </w:rPr>
        <w:t>nauczycielem przedmiotu uzupełnić braki. Sposób uzupełn</w:t>
      </w:r>
      <w:r w:rsidR="00A87362" w:rsidRPr="002C19F8">
        <w:rPr>
          <w:rFonts w:asciiTheme="minorHAnsi" w:hAnsiTheme="minorHAnsi" w:cstheme="minorHAnsi"/>
          <w:color w:val="auto"/>
          <w:sz w:val="24"/>
        </w:rPr>
        <w:t>iania braków ustala nauczyciel.</w:t>
      </w:r>
    </w:p>
    <w:p w14:paraId="01204FE7" w14:textId="35AB525E"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Egzamin klasyfikacyjny dotyczący klasyfikacji rocznej przeprowadza się nie później niż w dniu poprzedzającym dzień zakończenia rocznych zaj</w:t>
      </w:r>
      <w:r w:rsidR="00A87362" w:rsidRPr="002C19F8">
        <w:rPr>
          <w:rFonts w:asciiTheme="minorHAnsi" w:hAnsiTheme="minorHAnsi" w:cstheme="minorHAnsi"/>
          <w:color w:val="auto"/>
          <w:sz w:val="24"/>
        </w:rPr>
        <w:t>ęć edukacyjno – wychowawczych.</w:t>
      </w:r>
    </w:p>
    <w:p w14:paraId="4FA607C4" w14:textId="7A6D6102" w:rsidR="00483B52"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Uczeń, który z przyczyn usprawiedliwionych nie przystąpił do egzaminu klasyfikacyjnego w wyznaczonym terminie, może przystąpić do niego w dodatkowym terminie wyznaczonym przez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po dosta</w:t>
      </w:r>
      <w:r w:rsidR="00FD5235" w:rsidRPr="002C19F8">
        <w:rPr>
          <w:rFonts w:asciiTheme="minorHAnsi" w:hAnsiTheme="minorHAnsi" w:cstheme="minorHAnsi"/>
          <w:color w:val="auto"/>
          <w:sz w:val="24"/>
        </w:rPr>
        <w:t>rczeniu zwolnienia lekarskiego.</w:t>
      </w:r>
    </w:p>
    <w:p w14:paraId="2F84C28C" w14:textId="49AF4263" w:rsidR="00F761BD" w:rsidRPr="002C19F8" w:rsidRDefault="00483B52"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 </w:t>
      </w:r>
      <w:r w:rsidR="00F761BD" w:rsidRPr="002C19F8">
        <w:rPr>
          <w:rFonts w:asciiTheme="minorHAnsi" w:hAnsiTheme="minorHAnsi" w:cstheme="minorHAnsi"/>
          <w:color w:val="auto"/>
          <w:sz w:val="24"/>
        </w:rPr>
        <w:t>Egzamin klasy</w:t>
      </w:r>
      <w:r w:rsidR="00FD5235" w:rsidRPr="002C19F8">
        <w:rPr>
          <w:rFonts w:asciiTheme="minorHAnsi" w:hAnsiTheme="minorHAnsi" w:cstheme="minorHAnsi"/>
          <w:color w:val="auto"/>
          <w:sz w:val="24"/>
        </w:rPr>
        <w:t>fikacyjny zdaje również uczeń:</w:t>
      </w:r>
    </w:p>
    <w:p w14:paraId="132839B9" w14:textId="09C849D9" w:rsidR="00F761BD" w:rsidRPr="002C19F8" w:rsidRDefault="00F761BD" w:rsidP="00A87362">
      <w:pPr>
        <w:pStyle w:val="Akapitzlist"/>
        <w:numPr>
          <w:ilvl w:val="0"/>
          <w:numId w:val="292"/>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realizujący na podstawie odrębnych prz</w:t>
      </w:r>
      <w:r w:rsidR="00A87362" w:rsidRPr="002C19F8">
        <w:rPr>
          <w:rFonts w:asciiTheme="minorHAnsi" w:hAnsiTheme="minorHAnsi" w:cstheme="minorHAnsi"/>
          <w:sz w:val="24"/>
          <w:szCs w:val="24"/>
        </w:rPr>
        <w:t>episów indywidualny tok nauki,</w:t>
      </w:r>
    </w:p>
    <w:p w14:paraId="093B1EEA" w14:textId="25C1459D" w:rsidR="00F761BD" w:rsidRPr="002C19F8" w:rsidRDefault="00F761BD" w:rsidP="00A87362">
      <w:pPr>
        <w:pStyle w:val="Akapitzlist"/>
        <w:numPr>
          <w:ilvl w:val="0"/>
          <w:numId w:val="292"/>
        </w:numPr>
        <w:spacing w:after="120" w:line="240" w:lineRule="auto"/>
        <w:ind w:left="709" w:hanging="357"/>
        <w:contextualSpacing w:val="0"/>
        <w:rPr>
          <w:rFonts w:asciiTheme="minorHAnsi" w:hAnsiTheme="minorHAnsi" w:cstheme="minorHAnsi"/>
          <w:sz w:val="24"/>
          <w:szCs w:val="24"/>
        </w:rPr>
      </w:pPr>
      <w:r w:rsidRPr="002C19F8">
        <w:rPr>
          <w:rFonts w:asciiTheme="minorHAnsi" w:hAnsiTheme="minorHAnsi" w:cstheme="minorHAnsi"/>
          <w:sz w:val="24"/>
          <w:szCs w:val="24"/>
        </w:rPr>
        <w:t>spełniający obowiązek szkolny lub spełniają</w:t>
      </w:r>
      <w:r w:rsidR="00A87362" w:rsidRPr="002C19F8">
        <w:rPr>
          <w:rFonts w:asciiTheme="minorHAnsi" w:hAnsiTheme="minorHAnsi" w:cstheme="minorHAnsi"/>
          <w:sz w:val="24"/>
          <w:szCs w:val="24"/>
        </w:rPr>
        <w:t>cy obowiązek nauki poza szkołą,</w:t>
      </w:r>
    </w:p>
    <w:p w14:paraId="3C1DAD08" w14:textId="5DAA2509" w:rsidR="00F761BD" w:rsidRPr="002C19F8" w:rsidRDefault="00F761BD" w:rsidP="00A87362">
      <w:pPr>
        <w:numPr>
          <w:ilvl w:val="0"/>
          <w:numId w:val="52"/>
        </w:numPr>
        <w:spacing w:after="5" w:line="267" w:lineRule="auto"/>
        <w:ind w:left="284"/>
        <w:jc w:val="left"/>
        <w:rPr>
          <w:rFonts w:asciiTheme="minorHAnsi" w:hAnsiTheme="minorHAnsi" w:cstheme="minorHAnsi"/>
          <w:sz w:val="24"/>
          <w:szCs w:val="24"/>
        </w:rPr>
      </w:pPr>
      <w:r w:rsidRPr="002C19F8">
        <w:rPr>
          <w:rFonts w:asciiTheme="minorHAnsi" w:hAnsiTheme="minorHAnsi" w:cstheme="minorHAnsi"/>
          <w:sz w:val="24"/>
          <w:szCs w:val="24"/>
        </w:rPr>
        <w:t>Egzam</w:t>
      </w:r>
      <w:r w:rsidR="00FD5235" w:rsidRPr="002C19F8">
        <w:rPr>
          <w:rFonts w:asciiTheme="minorHAnsi" w:hAnsiTheme="minorHAnsi" w:cstheme="minorHAnsi"/>
          <w:sz w:val="24"/>
          <w:szCs w:val="24"/>
        </w:rPr>
        <w:t>in klasyfikacyjny przeprowadza:</w:t>
      </w:r>
    </w:p>
    <w:p w14:paraId="5983E452" w14:textId="50B21EDF" w:rsidR="00F761BD" w:rsidRPr="002C19F8" w:rsidRDefault="00F761BD" w:rsidP="00A87362">
      <w:pPr>
        <w:pStyle w:val="Akapitzlist"/>
        <w:numPr>
          <w:ilvl w:val="2"/>
          <w:numId w:val="293"/>
        </w:numPr>
        <w:spacing w:after="5" w:line="267" w:lineRule="auto"/>
        <w:ind w:left="567"/>
        <w:rPr>
          <w:rFonts w:asciiTheme="minorHAnsi" w:hAnsiTheme="minorHAnsi" w:cstheme="minorHAnsi"/>
          <w:sz w:val="24"/>
          <w:szCs w:val="24"/>
        </w:rPr>
      </w:pPr>
      <w:r w:rsidRPr="002C19F8">
        <w:rPr>
          <w:rFonts w:asciiTheme="minorHAnsi" w:hAnsiTheme="minorHAnsi" w:cstheme="minorHAnsi"/>
          <w:sz w:val="24"/>
          <w:szCs w:val="24"/>
        </w:rPr>
        <w:t xml:space="preserve">egzaminator </w:t>
      </w:r>
      <w:r w:rsidR="00A87362" w:rsidRPr="002C19F8">
        <w:rPr>
          <w:rFonts w:asciiTheme="minorHAnsi" w:hAnsiTheme="minorHAnsi" w:cstheme="minorHAnsi"/>
          <w:sz w:val="24"/>
          <w:szCs w:val="24"/>
        </w:rPr>
        <w:t>– nauczyciel danego przedmiotu,</w:t>
      </w:r>
    </w:p>
    <w:p w14:paraId="744916EA" w14:textId="060802A2" w:rsidR="00F761BD" w:rsidRPr="002C19F8" w:rsidRDefault="00F761BD" w:rsidP="00A87362">
      <w:pPr>
        <w:pStyle w:val="Akapitzlist"/>
        <w:numPr>
          <w:ilvl w:val="2"/>
          <w:numId w:val="293"/>
        </w:numPr>
        <w:spacing w:after="120"/>
        <w:ind w:left="567"/>
        <w:rPr>
          <w:rFonts w:asciiTheme="minorHAnsi" w:hAnsiTheme="minorHAnsi" w:cstheme="minorHAnsi"/>
          <w:sz w:val="24"/>
          <w:szCs w:val="24"/>
        </w:rPr>
      </w:pPr>
      <w:r w:rsidRPr="002C19F8">
        <w:rPr>
          <w:rFonts w:asciiTheme="minorHAnsi" w:hAnsiTheme="minorHAnsi" w:cstheme="minorHAnsi"/>
          <w:sz w:val="24"/>
          <w:szCs w:val="24"/>
        </w:rPr>
        <w:t>drugi nauczyciel tego sa</w:t>
      </w:r>
      <w:r w:rsidR="00A87362" w:rsidRPr="002C19F8">
        <w:rPr>
          <w:rFonts w:asciiTheme="minorHAnsi" w:hAnsiTheme="minorHAnsi" w:cstheme="minorHAnsi"/>
          <w:sz w:val="24"/>
          <w:szCs w:val="24"/>
        </w:rPr>
        <w:t>mego lub pokrewnego przedmiotu.</w:t>
      </w:r>
    </w:p>
    <w:p w14:paraId="3300FC7B" w14:textId="4684128F"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Dla ucznia spełniającego obowiązek szkolny lub obowiązek nauki poza szkołą egzamin klasyfikacyjny przeprowadza komisja powołana przez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00C17759"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w</w:t>
      </w:r>
      <w:r w:rsidR="00BB4BC2" w:rsidRPr="002C19F8">
        <w:rPr>
          <w:rFonts w:asciiTheme="minorHAnsi" w:hAnsiTheme="minorHAnsi" w:cstheme="minorHAnsi"/>
          <w:color w:val="auto"/>
          <w:sz w:val="24"/>
        </w:rPr>
        <w:t> </w:t>
      </w:r>
      <w:r w:rsidR="00A87362" w:rsidRPr="002C19F8">
        <w:rPr>
          <w:rFonts w:asciiTheme="minorHAnsi" w:hAnsiTheme="minorHAnsi" w:cstheme="minorHAnsi"/>
          <w:color w:val="auto"/>
          <w:sz w:val="24"/>
        </w:rPr>
        <w:t>skład, której wchodzą:</w:t>
      </w:r>
    </w:p>
    <w:p w14:paraId="47E2BCB2" w14:textId="2A651F5E" w:rsidR="00F761BD" w:rsidRPr="002C19F8" w:rsidRDefault="00625510" w:rsidP="00A87362">
      <w:pPr>
        <w:pStyle w:val="Akapitzlist"/>
        <w:numPr>
          <w:ilvl w:val="0"/>
          <w:numId w:val="295"/>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Dyrektor</w:t>
      </w:r>
      <w:r w:rsidR="00C17759" w:rsidRPr="002C19F8">
        <w:rPr>
          <w:rFonts w:asciiTheme="minorHAnsi" w:hAnsiTheme="minorHAnsi" w:cstheme="minorHAnsi"/>
          <w:sz w:val="24"/>
          <w:szCs w:val="24"/>
        </w:rPr>
        <w:t xml:space="preserve"> s</w:t>
      </w:r>
      <w:r w:rsidR="00F761BD" w:rsidRPr="002C19F8">
        <w:rPr>
          <w:rFonts w:asciiTheme="minorHAnsi" w:hAnsiTheme="minorHAnsi" w:cstheme="minorHAnsi"/>
          <w:sz w:val="24"/>
          <w:szCs w:val="24"/>
        </w:rPr>
        <w:t>zkoły albo nauczyciel zajmujący w tej szkole inne stanowisko kierownicz</w:t>
      </w:r>
      <w:r w:rsidR="00A87362" w:rsidRPr="002C19F8">
        <w:rPr>
          <w:rFonts w:asciiTheme="minorHAnsi" w:hAnsiTheme="minorHAnsi" w:cstheme="minorHAnsi"/>
          <w:sz w:val="24"/>
          <w:szCs w:val="24"/>
        </w:rPr>
        <w:t>e, jako przewodniczący komisji,</w:t>
      </w:r>
    </w:p>
    <w:p w14:paraId="606DD37A" w14:textId="3C468E92" w:rsidR="00F761BD" w:rsidRPr="002C19F8" w:rsidRDefault="00F761BD" w:rsidP="00A87362">
      <w:pPr>
        <w:pStyle w:val="Akapitzlist"/>
        <w:numPr>
          <w:ilvl w:val="0"/>
          <w:numId w:val="295"/>
        </w:numPr>
        <w:spacing w:after="120" w:line="240" w:lineRule="auto"/>
        <w:ind w:left="709" w:hanging="357"/>
        <w:contextualSpacing w:val="0"/>
        <w:rPr>
          <w:rFonts w:asciiTheme="minorHAnsi" w:hAnsiTheme="minorHAnsi" w:cstheme="minorHAnsi"/>
          <w:sz w:val="24"/>
          <w:szCs w:val="24"/>
        </w:rPr>
      </w:pPr>
      <w:r w:rsidRPr="002C19F8">
        <w:rPr>
          <w:rFonts w:asciiTheme="minorHAnsi" w:hAnsiTheme="minorHAnsi" w:cstheme="minorHAnsi"/>
          <w:sz w:val="24"/>
          <w:szCs w:val="24"/>
        </w:rPr>
        <w:t>nauczyciele zajęć edukacyjnych określonych w szkolnym planie na</w:t>
      </w:r>
      <w:r w:rsidR="00A87362" w:rsidRPr="002C19F8">
        <w:rPr>
          <w:rFonts w:asciiTheme="minorHAnsi" w:hAnsiTheme="minorHAnsi" w:cstheme="minorHAnsi"/>
          <w:sz w:val="24"/>
          <w:szCs w:val="24"/>
        </w:rPr>
        <w:t>uczania dla odpowiedniej klasy.</w:t>
      </w:r>
    </w:p>
    <w:p w14:paraId="7056CEDA" w14:textId="5220219C"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 czasie egzaminu klasyfikacyjnego mogą być obecni - w charakterze obserwatorów - rodzi</w:t>
      </w:r>
      <w:r w:rsidR="00A87362" w:rsidRPr="002C19F8">
        <w:rPr>
          <w:rFonts w:asciiTheme="minorHAnsi" w:hAnsiTheme="minorHAnsi" w:cstheme="minorHAnsi"/>
          <w:color w:val="auto"/>
          <w:sz w:val="24"/>
        </w:rPr>
        <w:t>ce (prawni opiekunowie) ucznia.</w:t>
      </w:r>
    </w:p>
    <w:p w14:paraId="4D4A71BD" w14:textId="2C899A96"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Egzamin odbywa się w formie pisemnej i ustnej w wyznaczonym przez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00C17759"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terminie (wcześniej ustalonym z uczniem i jego rodzicami). Pytania egzaminacyjne opracowuje egzaminator w porozumie</w:t>
      </w:r>
      <w:r w:rsidR="00A87362" w:rsidRPr="002C19F8">
        <w:rPr>
          <w:rFonts w:asciiTheme="minorHAnsi" w:hAnsiTheme="minorHAnsi" w:cstheme="minorHAnsi"/>
          <w:color w:val="auto"/>
          <w:sz w:val="24"/>
        </w:rPr>
        <w:t>niu z drugim członkiem Komisji.</w:t>
      </w:r>
    </w:p>
    <w:p w14:paraId="3BFA32E8" w14:textId="6EC4995E"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Z przeprowadzonego egzaminu klasyfikacyjnego sporządza się protokó</w:t>
      </w:r>
      <w:r w:rsidR="00A87362" w:rsidRPr="002C19F8">
        <w:rPr>
          <w:rFonts w:asciiTheme="minorHAnsi" w:hAnsiTheme="minorHAnsi" w:cstheme="minorHAnsi"/>
          <w:color w:val="auto"/>
          <w:sz w:val="24"/>
        </w:rPr>
        <w:t>ł, zawierający w szczególności:</w:t>
      </w:r>
    </w:p>
    <w:p w14:paraId="087FC08E" w14:textId="5CF8377C" w:rsidR="00F761BD" w:rsidRPr="002C19F8" w:rsidRDefault="00F761BD" w:rsidP="00A87362">
      <w:pPr>
        <w:pStyle w:val="Akapitzlist"/>
        <w:numPr>
          <w:ilvl w:val="0"/>
          <w:numId w:val="294"/>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imiona i nazwiska nauczycie</w:t>
      </w:r>
      <w:r w:rsidR="00A87362" w:rsidRPr="002C19F8">
        <w:rPr>
          <w:rFonts w:asciiTheme="minorHAnsi" w:hAnsiTheme="minorHAnsi" w:cstheme="minorHAnsi"/>
          <w:sz w:val="24"/>
          <w:szCs w:val="24"/>
        </w:rPr>
        <w:t>li wchodzących w skład komisji,</w:t>
      </w:r>
    </w:p>
    <w:p w14:paraId="280ACBFF" w14:textId="7342CAC0" w:rsidR="00F761BD" w:rsidRPr="002C19F8" w:rsidRDefault="00F761BD" w:rsidP="00A87362">
      <w:pPr>
        <w:pStyle w:val="Akapitzlist"/>
        <w:numPr>
          <w:ilvl w:val="0"/>
          <w:numId w:val="294"/>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te</w:t>
      </w:r>
      <w:r w:rsidR="00A87362" w:rsidRPr="002C19F8">
        <w:rPr>
          <w:rFonts w:asciiTheme="minorHAnsi" w:hAnsiTheme="minorHAnsi" w:cstheme="minorHAnsi"/>
          <w:sz w:val="24"/>
          <w:szCs w:val="24"/>
        </w:rPr>
        <w:t>rmin egzaminu klasyfikacyjnego,</w:t>
      </w:r>
    </w:p>
    <w:p w14:paraId="4140C942" w14:textId="47BF8A2F" w:rsidR="00F761BD" w:rsidRPr="002C19F8" w:rsidRDefault="00F761BD" w:rsidP="00A87362">
      <w:pPr>
        <w:pStyle w:val="Akapitzlist"/>
        <w:numPr>
          <w:ilvl w:val="0"/>
          <w:numId w:val="294"/>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zad</w:t>
      </w:r>
      <w:r w:rsidR="00A87362" w:rsidRPr="002C19F8">
        <w:rPr>
          <w:rFonts w:asciiTheme="minorHAnsi" w:hAnsiTheme="minorHAnsi" w:cstheme="minorHAnsi"/>
          <w:sz w:val="24"/>
          <w:szCs w:val="24"/>
        </w:rPr>
        <w:t>ania (ćwiczenia) egzaminacyjne,</w:t>
      </w:r>
    </w:p>
    <w:p w14:paraId="6D75B7B9" w14:textId="56AA4FC7" w:rsidR="00F761BD" w:rsidRPr="002C19F8" w:rsidRDefault="00F761BD" w:rsidP="00A87362">
      <w:pPr>
        <w:pStyle w:val="Akapitzlist"/>
        <w:numPr>
          <w:ilvl w:val="0"/>
          <w:numId w:val="294"/>
        </w:numPr>
        <w:spacing w:after="120" w:line="240" w:lineRule="auto"/>
        <w:ind w:left="709" w:hanging="357"/>
        <w:contextualSpacing w:val="0"/>
        <w:rPr>
          <w:rFonts w:asciiTheme="minorHAnsi" w:hAnsiTheme="minorHAnsi" w:cstheme="minorHAnsi"/>
          <w:sz w:val="24"/>
          <w:szCs w:val="24"/>
        </w:rPr>
      </w:pPr>
      <w:r w:rsidRPr="002C19F8">
        <w:rPr>
          <w:rFonts w:asciiTheme="minorHAnsi" w:hAnsiTheme="minorHAnsi" w:cstheme="minorHAnsi"/>
          <w:sz w:val="24"/>
          <w:szCs w:val="24"/>
        </w:rPr>
        <w:t>wyniki egzaminu klasyf</w:t>
      </w:r>
      <w:r w:rsidR="00A87362" w:rsidRPr="002C19F8">
        <w:rPr>
          <w:rFonts w:asciiTheme="minorHAnsi" w:hAnsiTheme="minorHAnsi" w:cstheme="minorHAnsi"/>
          <w:sz w:val="24"/>
          <w:szCs w:val="24"/>
        </w:rPr>
        <w:t>ikacyjnego oraz uzyskane oceny.</w:t>
      </w:r>
    </w:p>
    <w:p w14:paraId="581630BD" w14:textId="4CC61F83"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Do protokołu dołącza się pisemne prace ucznia i zwięzłą informację o ustnych odpowiedziach ucznia. Protokół stanowi za</w:t>
      </w:r>
      <w:r w:rsidR="00A87362" w:rsidRPr="002C19F8">
        <w:rPr>
          <w:rFonts w:asciiTheme="minorHAnsi" w:hAnsiTheme="minorHAnsi" w:cstheme="minorHAnsi"/>
          <w:color w:val="auto"/>
          <w:sz w:val="24"/>
        </w:rPr>
        <w:t>łącznik do arkusza ocen ucznia.</w:t>
      </w:r>
    </w:p>
    <w:p w14:paraId="6658984D" w14:textId="4539039C"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Dla ucznia niesklasyfikowanego z zajęć praktycznych z powodu usprawiedliwionej nieobecności, szkoła prowadząca kształcenie zawodowe organizuje zajęcia umożliwiające uzupełnienie programu nauczania i ustalenie śródrocznej lub rocznej oceny klasyfi</w:t>
      </w:r>
      <w:r w:rsidR="00A87362" w:rsidRPr="002C19F8">
        <w:rPr>
          <w:rFonts w:asciiTheme="minorHAnsi" w:hAnsiTheme="minorHAnsi" w:cstheme="minorHAnsi"/>
          <w:color w:val="auto"/>
          <w:sz w:val="24"/>
        </w:rPr>
        <w:t>kacyjnej z zajęć praktycznych.</w:t>
      </w:r>
    </w:p>
    <w:p w14:paraId="6FD7B369" w14:textId="7C96068C"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 przypadku nieklasyfikowania ucznia z zajęć edukacyjnych w dokumentacji przebiegu nauczania zamiast oceny klasyfikacyjnej wpisuje się „niesklasyfikowany (a</w:t>
      </w:r>
      <w:r w:rsidR="00A87362" w:rsidRPr="002C19F8">
        <w:rPr>
          <w:rFonts w:asciiTheme="minorHAnsi" w:hAnsiTheme="minorHAnsi" w:cstheme="minorHAnsi"/>
          <w:color w:val="auto"/>
          <w:sz w:val="24"/>
        </w:rPr>
        <w:t>)”.</w:t>
      </w:r>
    </w:p>
    <w:p w14:paraId="410AC37F" w14:textId="5C665BE8"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Ustalona przez nauczyciela albo uzyskana w wyniku egzaminu klasyfikacyjnego roczna ocena klasyfikacyjna z zajęć edukacyjnych jest ost</w:t>
      </w:r>
      <w:r w:rsidR="00A87362" w:rsidRPr="002C19F8">
        <w:rPr>
          <w:rFonts w:asciiTheme="minorHAnsi" w:hAnsiTheme="minorHAnsi" w:cstheme="minorHAnsi"/>
          <w:color w:val="auto"/>
          <w:sz w:val="24"/>
        </w:rPr>
        <w:t>ateczna z zastrzeżeniem ust.14.</w:t>
      </w:r>
    </w:p>
    <w:p w14:paraId="32775668" w14:textId="6835DD40" w:rsidR="00E62EDE"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Uzyskana w wyniku egzaminu klasyfikacyjnego niedostateczna roczna ocena klasyfikacyjna z zajęć edukacyjnych może być zmieniona w wyniku egzaminu poprawkowego, jeżeli uczeń lub jego rodzice zgłoszą do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zastrzeżenia, że ocena ta została ustalona</w:t>
      </w:r>
      <w:r w:rsidR="00A87362" w:rsidRPr="002C19F8">
        <w:rPr>
          <w:rFonts w:asciiTheme="minorHAnsi" w:hAnsiTheme="minorHAnsi" w:cstheme="minorHAnsi"/>
          <w:color w:val="auto"/>
          <w:sz w:val="24"/>
        </w:rPr>
        <w:t xml:space="preserve"> niezgodnie z przepisami prawa.</w:t>
      </w:r>
    </w:p>
    <w:p w14:paraId="273A9EA3" w14:textId="5DBFFFF7" w:rsidR="00F761BD" w:rsidRPr="002C19F8" w:rsidRDefault="00F761BD" w:rsidP="00A87362">
      <w:pPr>
        <w:spacing w:after="160" w:line="259" w:lineRule="auto"/>
        <w:jc w:val="left"/>
        <w:rPr>
          <w:rFonts w:asciiTheme="minorHAnsi" w:hAnsiTheme="minorHAnsi" w:cstheme="minorHAnsi"/>
          <w:sz w:val="18"/>
          <w:szCs w:val="24"/>
        </w:rPr>
      </w:pPr>
    </w:p>
    <w:p w14:paraId="0EE4984D" w14:textId="77777777" w:rsidR="00F761BD" w:rsidRPr="002C19F8" w:rsidRDefault="00986B00" w:rsidP="00986B00">
      <w:pPr>
        <w:pStyle w:val="Nagwek4-rozdzia"/>
        <w:rPr>
          <w:rFonts w:asciiTheme="minorHAnsi" w:hAnsiTheme="minorHAnsi" w:cstheme="minorHAnsi"/>
        </w:rPr>
      </w:pPr>
      <w:bookmarkStart w:id="130" w:name="_Toc216939665"/>
      <w:r w:rsidRPr="002C19F8">
        <w:rPr>
          <w:rFonts w:asciiTheme="minorHAnsi" w:hAnsiTheme="minorHAnsi" w:cstheme="minorHAnsi"/>
        </w:rPr>
        <w:t>Rozdział 6</w:t>
      </w:r>
      <w:r w:rsidRPr="002C19F8">
        <w:rPr>
          <w:rFonts w:asciiTheme="minorHAnsi" w:hAnsiTheme="minorHAnsi" w:cstheme="minorHAnsi"/>
        </w:rPr>
        <w:br/>
        <w:t>Egzamin poprawkowy</w:t>
      </w:r>
      <w:bookmarkEnd w:id="130"/>
    </w:p>
    <w:p w14:paraId="72B38794" w14:textId="1279F11F" w:rsidR="00F761BD" w:rsidRPr="002C19F8" w:rsidRDefault="00F761BD" w:rsidP="00A87362">
      <w:pPr>
        <w:spacing w:after="5" w:line="267" w:lineRule="auto"/>
        <w:ind w:firstLine="567"/>
        <w:jc w:val="left"/>
        <w:rPr>
          <w:rFonts w:asciiTheme="minorHAnsi" w:hAnsiTheme="minorHAnsi" w:cstheme="minorHAnsi"/>
          <w:sz w:val="24"/>
          <w:szCs w:val="24"/>
        </w:rPr>
      </w:pPr>
      <w:r w:rsidRPr="002C19F8">
        <w:rPr>
          <w:rFonts w:asciiTheme="minorHAnsi" w:hAnsiTheme="minorHAnsi" w:cstheme="minorHAnsi"/>
          <w:b/>
          <w:sz w:val="24"/>
          <w:szCs w:val="24"/>
        </w:rPr>
        <w:t>§</w:t>
      </w:r>
      <w:r w:rsidR="00CA492D" w:rsidRPr="002C19F8">
        <w:rPr>
          <w:rFonts w:asciiTheme="minorHAnsi" w:hAnsiTheme="minorHAnsi" w:cstheme="minorHAnsi"/>
          <w:b/>
          <w:sz w:val="24"/>
          <w:szCs w:val="24"/>
        </w:rPr>
        <w:t xml:space="preserve"> </w:t>
      </w:r>
      <w:r w:rsidRPr="002C19F8">
        <w:rPr>
          <w:rFonts w:asciiTheme="minorHAnsi" w:hAnsiTheme="minorHAnsi" w:cstheme="minorHAnsi"/>
          <w:b/>
          <w:sz w:val="24"/>
          <w:szCs w:val="24"/>
        </w:rPr>
        <w:t>1</w:t>
      </w:r>
      <w:r w:rsidR="00CB14DB" w:rsidRPr="002C19F8">
        <w:rPr>
          <w:rFonts w:asciiTheme="minorHAnsi" w:hAnsiTheme="minorHAnsi" w:cstheme="minorHAnsi"/>
          <w:b/>
          <w:sz w:val="24"/>
          <w:szCs w:val="24"/>
        </w:rPr>
        <w:t>22</w:t>
      </w:r>
      <w:r w:rsidRPr="002C19F8">
        <w:rPr>
          <w:rFonts w:asciiTheme="minorHAnsi" w:hAnsiTheme="minorHAnsi" w:cstheme="minorHAnsi"/>
          <w:b/>
          <w:sz w:val="24"/>
          <w:szCs w:val="24"/>
        </w:rPr>
        <w:t>.</w:t>
      </w:r>
      <w:r w:rsidR="005B2A61" w:rsidRPr="002C19F8">
        <w:rPr>
          <w:rFonts w:asciiTheme="minorHAnsi" w:hAnsiTheme="minorHAnsi" w:cstheme="minorHAnsi"/>
          <w:b/>
          <w:sz w:val="24"/>
          <w:szCs w:val="24"/>
        </w:rPr>
        <w:t xml:space="preserve"> </w:t>
      </w:r>
      <w:r w:rsidR="00216570" w:rsidRPr="002C19F8">
        <w:rPr>
          <w:rFonts w:asciiTheme="minorHAnsi" w:hAnsiTheme="minorHAnsi" w:cstheme="minorHAnsi"/>
          <w:b/>
          <w:sz w:val="24"/>
          <w:szCs w:val="24"/>
        </w:rPr>
        <w:t>1</w:t>
      </w:r>
      <w:r w:rsidR="00A87362" w:rsidRPr="002C19F8">
        <w:rPr>
          <w:rFonts w:asciiTheme="minorHAnsi" w:hAnsiTheme="minorHAnsi" w:cstheme="minorHAnsi"/>
          <w:sz w:val="24"/>
          <w:szCs w:val="24"/>
        </w:rPr>
        <w:t xml:space="preserve">. </w:t>
      </w:r>
      <w:r w:rsidRPr="002C19F8">
        <w:rPr>
          <w:rFonts w:asciiTheme="minorHAnsi" w:hAnsiTheme="minorHAnsi" w:cstheme="minorHAnsi"/>
          <w:sz w:val="24"/>
          <w:szCs w:val="24"/>
        </w:rPr>
        <w:t>Uczeń, który w wyniku klasyfikacji roczne</w:t>
      </w:r>
      <w:r w:rsidR="00A87362" w:rsidRPr="002C19F8">
        <w:rPr>
          <w:rFonts w:asciiTheme="minorHAnsi" w:hAnsiTheme="minorHAnsi" w:cstheme="minorHAnsi"/>
          <w:sz w:val="24"/>
          <w:szCs w:val="24"/>
        </w:rPr>
        <w:t xml:space="preserve">j uzyskał ocenę niedostateczną </w:t>
      </w:r>
      <w:r w:rsidRPr="002C19F8">
        <w:rPr>
          <w:rFonts w:asciiTheme="minorHAnsi" w:hAnsiTheme="minorHAnsi" w:cstheme="minorHAnsi"/>
          <w:sz w:val="24"/>
          <w:szCs w:val="24"/>
        </w:rPr>
        <w:t>z</w:t>
      </w:r>
      <w:r w:rsidR="00BB4BC2" w:rsidRPr="002C19F8">
        <w:rPr>
          <w:rFonts w:asciiTheme="minorHAnsi" w:hAnsiTheme="minorHAnsi" w:cstheme="minorHAnsi"/>
          <w:sz w:val="24"/>
          <w:szCs w:val="24"/>
        </w:rPr>
        <w:t> </w:t>
      </w:r>
      <w:r w:rsidRPr="002C19F8">
        <w:rPr>
          <w:rFonts w:asciiTheme="minorHAnsi" w:hAnsiTheme="minorHAnsi" w:cstheme="minorHAnsi"/>
          <w:sz w:val="24"/>
          <w:szCs w:val="24"/>
        </w:rPr>
        <w:t>jednych albo dwóch obowiązkowych zajęć edukacyjnych, może zdawać e</w:t>
      </w:r>
      <w:r w:rsidR="00A87362" w:rsidRPr="002C19F8">
        <w:rPr>
          <w:rFonts w:asciiTheme="minorHAnsi" w:hAnsiTheme="minorHAnsi" w:cstheme="minorHAnsi"/>
          <w:sz w:val="24"/>
          <w:szCs w:val="24"/>
        </w:rPr>
        <w:t>gzamin poprawkowy z tych zajęć.</w:t>
      </w:r>
    </w:p>
    <w:p w14:paraId="175D2FFE" w14:textId="14CD41E3" w:rsidR="00F761BD" w:rsidRPr="002C19F8" w:rsidRDefault="00F761BD" w:rsidP="00A87362">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Termin egzaminu poprawkowego dla ucznia wyznacza </w:t>
      </w:r>
      <w:r w:rsidR="00625510" w:rsidRPr="002C19F8">
        <w:rPr>
          <w:rFonts w:asciiTheme="minorHAnsi" w:hAnsiTheme="minorHAnsi" w:cstheme="minorHAnsi"/>
          <w:color w:val="auto"/>
          <w:sz w:val="24"/>
        </w:rPr>
        <w:t>Dyrektor</w:t>
      </w:r>
      <w:r w:rsidR="00C17759"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do dnia zakończenia rocznych zajęć dyd</w:t>
      </w:r>
      <w:r w:rsidR="00A87362" w:rsidRPr="002C19F8">
        <w:rPr>
          <w:rFonts w:asciiTheme="minorHAnsi" w:hAnsiTheme="minorHAnsi" w:cstheme="minorHAnsi"/>
          <w:color w:val="auto"/>
          <w:sz w:val="24"/>
        </w:rPr>
        <w:t>aktyczno – wychowawczych.</w:t>
      </w:r>
    </w:p>
    <w:p w14:paraId="3DDBD939" w14:textId="657A88F2" w:rsidR="00F761BD" w:rsidRPr="002C19F8" w:rsidRDefault="00F761BD" w:rsidP="00A87362">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Egzamin poprawkowy przeprowadza się w o</w:t>
      </w:r>
      <w:r w:rsidR="005B2A61" w:rsidRPr="002C19F8">
        <w:rPr>
          <w:rFonts w:asciiTheme="minorHAnsi" w:hAnsiTheme="minorHAnsi" w:cstheme="minorHAnsi"/>
          <w:color w:val="auto"/>
          <w:sz w:val="24"/>
        </w:rPr>
        <w:t>statnim tygodniu ferii letnich.</w:t>
      </w:r>
    </w:p>
    <w:p w14:paraId="6316699F" w14:textId="6B33B0AF" w:rsidR="00F761BD" w:rsidRPr="002C19F8" w:rsidRDefault="00F761BD" w:rsidP="00A87362">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Uczeń, któremu wyznaczono egzamin poprawkowy powinien zwrócić się do nauczyciela danego przedmiotu o zakres materiału obowiązującego na egzaminie poprawkowym.</w:t>
      </w:r>
    </w:p>
    <w:p w14:paraId="19EB9C7B" w14:textId="3A452AF4" w:rsidR="00F761BD" w:rsidRPr="002C19F8" w:rsidRDefault="00F761BD" w:rsidP="00A87362">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Nauczyciel informuje ucznia o trybie przepro</w:t>
      </w:r>
      <w:r w:rsidR="00A87362" w:rsidRPr="002C19F8">
        <w:rPr>
          <w:rFonts w:asciiTheme="minorHAnsi" w:hAnsiTheme="minorHAnsi" w:cstheme="minorHAnsi"/>
          <w:color w:val="auto"/>
          <w:sz w:val="24"/>
        </w:rPr>
        <w:t>wadzenia egzaminu poprawkowego.</w:t>
      </w:r>
    </w:p>
    <w:p w14:paraId="4521C65C" w14:textId="63C08D40" w:rsidR="00F761BD" w:rsidRPr="002C19F8" w:rsidRDefault="00F761BD" w:rsidP="00A87362">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Egzamin poprawkowy składa się z części pisemnej oraz części ustnej, z wyjątkiem egzaminu z informatyki, technologii informacyjnej, techniki oraz wychowania fizycznego, z których egzamin ma przede wszys</w:t>
      </w:r>
      <w:r w:rsidR="00A87362" w:rsidRPr="002C19F8">
        <w:rPr>
          <w:rFonts w:asciiTheme="minorHAnsi" w:hAnsiTheme="minorHAnsi" w:cstheme="minorHAnsi"/>
          <w:color w:val="auto"/>
          <w:sz w:val="24"/>
        </w:rPr>
        <w:t>tkim formę zadań praktycznych.</w:t>
      </w:r>
    </w:p>
    <w:p w14:paraId="57B713E0" w14:textId="53C25950" w:rsidR="00F761BD" w:rsidRPr="002C19F8" w:rsidRDefault="00F761BD" w:rsidP="00A87362">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Do przeprowadzenia egzaminu poprawkowego ucznia </w:t>
      </w:r>
      <w:r w:rsidR="00625510" w:rsidRPr="002C19F8">
        <w:rPr>
          <w:rFonts w:asciiTheme="minorHAnsi" w:hAnsiTheme="minorHAnsi" w:cstheme="minorHAnsi"/>
          <w:color w:val="auto"/>
          <w:sz w:val="24"/>
        </w:rPr>
        <w:t>Dyrektor</w:t>
      </w:r>
      <w:r w:rsidR="00C17759"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powołuje komi</w:t>
      </w:r>
      <w:r w:rsidR="005B2A61" w:rsidRPr="002C19F8">
        <w:rPr>
          <w:rFonts w:asciiTheme="minorHAnsi" w:hAnsiTheme="minorHAnsi" w:cstheme="minorHAnsi"/>
          <w:color w:val="auto"/>
          <w:sz w:val="24"/>
        </w:rPr>
        <w:t>sję w składzie:</w:t>
      </w:r>
    </w:p>
    <w:p w14:paraId="258252AA" w14:textId="6A198AE1" w:rsidR="00F761BD" w:rsidRPr="002C19F8" w:rsidRDefault="00625510" w:rsidP="00A87362">
      <w:pPr>
        <w:pStyle w:val="Akapitzlist"/>
        <w:numPr>
          <w:ilvl w:val="0"/>
          <w:numId w:val="296"/>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Dyrektor</w:t>
      </w:r>
      <w:r w:rsidR="00C17759" w:rsidRPr="002C19F8">
        <w:rPr>
          <w:rFonts w:asciiTheme="minorHAnsi" w:hAnsiTheme="minorHAnsi" w:cstheme="minorHAnsi"/>
          <w:sz w:val="24"/>
          <w:szCs w:val="24"/>
        </w:rPr>
        <w:t xml:space="preserve"> s</w:t>
      </w:r>
      <w:r w:rsidR="00F761BD" w:rsidRPr="002C19F8">
        <w:rPr>
          <w:rFonts w:asciiTheme="minorHAnsi" w:hAnsiTheme="minorHAnsi" w:cstheme="minorHAnsi"/>
          <w:sz w:val="24"/>
          <w:szCs w:val="24"/>
        </w:rPr>
        <w:t xml:space="preserve">zkoły albo nauczyciel wyznaczony przez </w:t>
      </w:r>
      <w:r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F761BD" w:rsidRPr="002C19F8">
        <w:rPr>
          <w:rFonts w:asciiTheme="minorHAnsi" w:hAnsiTheme="minorHAnsi" w:cstheme="minorHAnsi"/>
          <w:sz w:val="24"/>
          <w:szCs w:val="24"/>
        </w:rPr>
        <w:t xml:space="preserve"> Szkoły </w:t>
      </w:r>
      <w:r w:rsidR="00A87362" w:rsidRPr="002C19F8">
        <w:rPr>
          <w:rFonts w:asciiTheme="minorHAnsi" w:hAnsiTheme="minorHAnsi" w:cstheme="minorHAnsi"/>
          <w:sz w:val="24"/>
          <w:szCs w:val="24"/>
        </w:rPr>
        <w:t>– jako przewodniczący komisji,</w:t>
      </w:r>
    </w:p>
    <w:p w14:paraId="13AA18E1" w14:textId="2554A6BD" w:rsidR="00F761BD" w:rsidRPr="002C19F8" w:rsidRDefault="00F761BD" w:rsidP="00A87362">
      <w:pPr>
        <w:pStyle w:val="Akapitzlist"/>
        <w:numPr>
          <w:ilvl w:val="0"/>
          <w:numId w:val="296"/>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nauczyciel prow</w:t>
      </w:r>
      <w:r w:rsidR="00A87362" w:rsidRPr="002C19F8">
        <w:rPr>
          <w:rFonts w:asciiTheme="minorHAnsi" w:hAnsiTheme="minorHAnsi" w:cstheme="minorHAnsi"/>
          <w:sz w:val="24"/>
          <w:szCs w:val="24"/>
        </w:rPr>
        <w:t>adzący dane zajęcia edukacyjne,</w:t>
      </w:r>
    </w:p>
    <w:p w14:paraId="4D12AFE4" w14:textId="06FC055A" w:rsidR="00F761BD" w:rsidRPr="002C19F8" w:rsidRDefault="00F761BD" w:rsidP="00A87362">
      <w:pPr>
        <w:pStyle w:val="Akapitzlist"/>
        <w:numPr>
          <w:ilvl w:val="0"/>
          <w:numId w:val="296"/>
        </w:numPr>
        <w:spacing w:after="120" w:line="240" w:lineRule="auto"/>
        <w:ind w:left="709" w:hanging="357"/>
        <w:contextualSpacing w:val="0"/>
        <w:rPr>
          <w:rFonts w:asciiTheme="minorHAnsi" w:hAnsiTheme="minorHAnsi" w:cstheme="minorHAnsi"/>
          <w:sz w:val="24"/>
          <w:szCs w:val="24"/>
        </w:rPr>
      </w:pPr>
      <w:r w:rsidRPr="002C19F8">
        <w:rPr>
          <w:rFonts w:asciiTheme="minorHAnsi" w:hAnsiTheme="minorHAnsi" w:cstheme="minorHAnsi"/>
          <w:sz w:val="24"/>
          <w:szCs w:val="24"/>
        </w:rPr>
        <w:t>nauczyciel prowadzący takie same l</w:t>
      </w:r>
      <w:r w:rsidR="005B2A61" w:rsidRPr="002C19F8">
        <w:rPr>
          <w:rFonts w:asciiTheme="minorHAnsi" w:hAnsiTheme="minorHAnsi" w:cstheme="minorHAnsi"/>
          <w:sz w:val="24"/>
          <w:szCs w:val="24"/>
        </w:rPr>
        <w:t>ub pokrewne zajęcia edukacyjne.</w:t>
      </w:r>
    </w:p>
    <w:p w14:paraId="562FC71A" w14:textId="2784E7F9" w:rsidR="00F761BD" w:rsidRPr="002C19F8" w:rsidRDefault="00F761BD" w:rsidP="00A87362">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Z przeprowadzonego egzaminu poprawkowego sporządza się protok</w:t>
      </w:r>
      <w:r w:rsidR="00A87362" w:rsidRPr="002C19F8">
        <w:rPr>
          <w:rFonts w:asciiTheme="minorHAnsi" w:hAnsiTheme="minorHAnsi" w:cstheme="minorHAnsi"/>
          <w:color w:val="auto"/>
          <w:sz w:val="24"/>
        </w:rPr>
        <w:t>ół zawierający w szczególności:</w:t>
      </w:r>
    </w:p>
    <w:p w14:paraId="01F61454" w14:textId="2534E156" w:rsidR="00F761BD" w:rsidRPr="002C19F8" w:rsidRDefault="00E4183C" w:rsidP="00A87362">
      <w:pPr>
        <w:numPr>
          <w:ilvl w:val="1"/>
          <w:numId w:val="34"/>
        </w:numPr>
        <w:spacing w:after="5" w:line="267" w:lineRule="auto"/>
        <w:ind w:left="993" w:hanging="566"/>
        <w:jc w:val="left"/>
        <w:rPr>
          <w:rFonts w:asciiTheme="minorHAnsi" w:hAnsiTheme="minorHAnsi" w:cstheme="minorHAnsi"/>
          <w:sz w:val="24"/>
          <w:szCs w:val="24"/>
        </w:rPr>
      </w:pPr>
      <w:r w:rsidRPr="002C19F8">
        <w:rPr>
          <w:rFonts w:asciiTheme="minorHAnsi" w:hAnsiTheme="minorHAnsi" w:cstheme="minorHAnsi"/>
          <w:sz w:val="24"/>
          <w:szCs w:val="24"/>
        </w:rPr>
        <w:t>skład komisji,</w:t>
      </w:r>
    </w:p>
    <w:p w14:paraId="587692DC" w14:textId="5CF1DC60" w:rsidR="00F761BD" w:rsidRPr="002C19F8" w:rsidRDefault="00E4183C" w:rsidP="00A87362">
      <w:pPr>
        <w:numPr>
          <w:ilvl w:val="1"/>
          <w:numId w:val="34"/>
        </w:numPr>
        <w:spacing w:after="5" w:line="267" w:lineRule="auto"/>
        <w:ind w:left="993" w:hanging="566"/>
        <w:jc w:val="left"/>
        <w:rPr>
          <w:rFonts w:asciiTheme="minorHAnsi" w:hAnsiTheme="minorHAnsi" w:cstheme="minorHAnsi"/>
          <w:sz w:val="24"/>
          <w:szCs w:val="24"/>
        </w:rPr>
      </w:pPr>
      <w:r w:rsidRPr="002C19F8">
        <w:rPr>
          <w:rFonts w:asciiTheme="minorHAnsi" w:hAnsiTheme="minorHAnsi" w:cstheme="minorHAnsi"/>
          <w:sz w:val="24"/>
          <w:szCs w:val="24"/>
        </w:rPr>
        <w:t>termin egzaminu poprawkowego,</w:t>
      </w:r>
    </w:p>
    <w:p w14:paraId="57ECF28A" w14:textId="70A84988" w:rsidR="00F761BD" w:rsidRPr="002C19F8" w:rsidRDefault="00F761BD" w:rsidP="00A87362">
      <w:pPr>
        <w:numPr>
          <w:ilvl w:val="1"/>
          <w:numId w:val="34"/>
        </w:numPr>
        <w:spacing w:after="5" w:line="267" w:lineRule="auto"/>
        <w:ind w:left="993" w:hanging="566"/>
        <w:jc w:val="left"/>
        <w:rPr>
          <w:rFonts w:asciiTheme="minorHAnsi" w:hAnsiTheme="minorHAnsi" w:cstheme="minorHAnsi"/>
          <w:sz w:val="24"/>
          <w:szCs w:val="24"/>
        </w:rPr>
      </w:pPr>
      <w:r w:rsidRPr="002C19F8">
        <w:rPr>
          <w:rFonts w:asciiTheme="minorHAnsi" w:hAnsiTheme="minorHAnsi" w:cstheme="minorHAnsi"/>
          <w:sz w:val="24"/>
          <w:szCs w:val="24"/>
        </w:rPr>
        <w:t xml:space="preserve">pytania </w:t>
      </w:r>
      <w:r w:rsidR="00E4183C" w:rsidRPr="002C19F8">
        <w:rPr>
          <w:rFonts w:asciiTheme="minorHAnsi" w:hAnsiTheme="minorHAnsi" w:cstheme="minorHAnsi"/>
          <w:sz w:val="24"/>
          <w:szCs w:val="24"/>
        </w:rPr>
        <w:t>egzaminacyjne,</w:t>
      </w:r>
    </w:p>
    <w:p w14:paraId="79994709" w14:textId="2920F0F8" w:rsidR="00F761BD" w:rsidRPr="002C19F8" w:rsidRDefault="00E4183C" w:rsidP="00E4183C">
      <w:pPr>
        <w:numPr>
          <w:ilvl w:val="1"/>
          <w:numId w:val="34"/>
        </w:numPr>
        <w:spacing w:after="5" w:line="267" w:lineRule="auto"/>
        <w:ind w:left="993" w:hanging="566"/>
        <w:jc w:val="left"/>
        <w:rPr>
          <w:rFonts w:asciiTheme="minorHAnsi" w:hAnsiTheme="minorHAnsi" w:cstheme="minorHAnsi"/>
          <w:sz w:val="24"/>
          <w:szCs w:val="24"/>
        </w:rPr>
      </w:pPr>
      <w:r w:rsidRPr="002C19F8">
        <w:rPr>
          <w:rFonts w:asciiTheme="minorHAnsi" w:hAnsiTheme="minorHAnsi" w:cstheme="minorHAnsi"/>
          <w:sz w:val="24"/>
          <w:szCs w:val="24"/>
        </w:rPr>
        <w:t>wynik egzaminu poprawkowego oraz uzyskaną ocenę.</w:t>
      </w:r>
    </w:p>
    <w:p w14:paraId="6FC92578" w14:textId="77777777" w:rsidR="00E4183C" w:rsidRPr="002C19F8" w:rsidRDefault="00E4183C" w:rsidP="00E4183C">
      <w:pPr>
        <w:spacing w:after="5" w:line="267" w:lineRule="auto"/>
        <w:ind w:left="427"/>
        <w:jc w:val="left"/>
        <w:rPr>
          <w:rFonts w:asciiTheme="minorHAnsi" w:hAnsiTheme="minorHAnsi" w:cstheme="minorHAnsi"/>
          <w:sz w:val="24"/>
          <w:szCs w:val="24"/>
        </w:rPr>
      </w:pPr>
    </w:p>
    <w:p w14:paraId="0847187D" w14:textId="7437D1B9" w:rsidR="00F761BD" w:rsidRPr="002C19F8" w:rsidRDefault="00F761BD" w:rsidP="00E4183C">
      <w:pPr>
        <w:spacing w:after="120"/>
        <w:jc w:val="left"/>
        <w:rPr>
          <w:rFonts w:asciiTheme="minorHAnsi" w:hAnsiTheme="minorHAnsi" w:cstheme="minorHAnsi"/>
          <w:sz w:val="24"/>
          <w:szCs w:val="24"/>
        </w:rPr>
      </w:pPr>
      <w:r w:rsidRPr="002C19F8">
        <w:rPr>
          <w:rFonts w:asciiTheme="minorHAnsi" w:hAnsiTheme="minorHAnsi" w:cstheme="minorHAnsi"/>
          <w:sz w:val="24"/>
          <w:szCs w:val="24"/>
        </w:rPr>
        <w:t>Do protokołu dołącza się pisemne prace ucznia i zwięzłą informację o ustnych odpowiedziach ucznia. Protokół stanowi za</w:t>
      </w:r>
      <w:r w:rsidR="00E4183C" w:rsidRPr="002C19F8">
        <w:rPr>
          <w:rFonts w:asciiTheme="minorHAnsi" w:hAnsiTheme="minorHAnsi" w:cstheme="minorHAnsi"/>
          <w:sz w:val="24"/>
          <w:szCs w:val="24"/>
        </w:rPr>
        <w:t>łącznik do arkusza ocen ucznia.</w:t>
      </w:r>
    </w:p>
    <w:p w14:paraId="02E5363F" w14:textId="11759B2A" w:rsidR="00F761BD" w:rsidRPr="002C19F8" w:rsidRDefault="00F761BD" w:rsidP="00E4183C">
      <w:pPr>
        <w:spacing w:after="120"/>
        <w:jc w:val="left"/>
        <w:rPr>
          <w:rFonts w:asciiTheme="minorHAnsi" w:hAnsiTheme="minorHAnsi" w:cstheme="minorHAnsi"/>
          <w:sz w:val="24"/>
          <w:szCs w:val="24"/>
        </w:rPr>
      </w:pPr>
      <w:r w:rsidRPr="002C19F8">
        <w:rPr>
          <w:rFonts w:asciiTheme="minorHAnsi" w:hAnsiTheme="minorHAnsi" w:cstheme="minorHAnsi"/>
          <w:sz w:val="24"/>
          <w:szCs w:val="24"/>
        </w:rPr>
        <w:t>Uczeń, który z przyczyn usprawiedliwionych nie przystąpił do egzaminu poprawkowego w wyznaczonym terminie może przystąpić do niego w</w:t>
      </w:r>
      <w:r w:rsidR="00BB4BC2" w:rsidRPr="002C19F8">
        <w:rPr>
          <w:rFonts w:asciiTheme="minorHAnsi" w:hAnsiTheme="minorHAnsi" w:cstheme="minorHAnsi"/>
          <w:sz w:val="24"/>
          <w:szCs w:val="24"/>
        </w:rPr>
        <w:t> </w:t>
      </w:r>
      <w:r w:rsidRPr="002C19F8">
        <w:rPr>
          <w:rFonts w:asciiTheme="minorHAnsi" w:hAnsiTheme="minorHAnsi" w:cstheme="minorHAnsi"/>
          <w:sz w:val="24"/>
          <w:szCs w:val="24"/>
        </w:rPr>
        <w:t xml:space="preserve">dodatkowym terminie, wyznaczonym przez </w:t>
      </w:r>
      <w:r w:rsidR="00625510"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C17759" w:rsidRPr="002C19F8">
        <w:rPr>
          <w:rFonts w:asciiTheme="minorHAnsi" w:hAnsiTheme="minorHAnsi" w:cstheme="minorHAnsi"/>
          <w:sz w:val="24"/>
          <w:szCs w:val="24"/>
        </w:rPr>
        <w:t>,</w:t>
      </w:r>
      <w:r w:rsidRPr="002C19F8">
        <w:rPr>
          <w:rFonts w:asciiTheme="minorHAnsi" w:hAnsiTheme="minorHAnsi" w:cstheme="minorHAnsi"/>
          <w:sz w:val="24"/>
          <w:szCs w:val="24"/>
        </w:rPr>
        <w:t xml:space="preserve"> nie później niż do końca września po dosta</w:t>
      </w:r>
      <w:r w:rsidR="00E4183C" w:rsidRPr="002C19F8">
        <w:rPr>
          <w:rFonts w:asciiTheme="minorHAnsi" w:hAnsiTheme="minorHAnsi" w:cstheme="minorHAnsi"/>
          <w:sz w:val="24"/>
          <w:szCs w:val="24"/>
        </w:rPr>
        <w:t>rczeniu zwolnienia lekarskiego.</w:t>
      </w:r>
    </w:p>
    <w:p w14:paraId="047B79A7" w14:textId="6B79CFDA" w:rsidR="00F761BD" w:rsidRPr="002C19F8" w:rsidRDefault="00F761BD" w:rsidP="00E4183C">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Uczeń lub jego rodzice (prawni opiekunowie) mogą zgłosić zastrzeżenia do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00C17759"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jeżeli uznają, że roczna ocena klasyfikacyjna uzyskana w wyniku egzaminu poprawkowego została ustalona niezgodnie z przepisami prawa dotyczącymi trybu ustalania tej oceny. Zastrzeżenia mogą być zgłoszone w terminie do 5 dni od dnia przeprowadzenia egzaminu poprawkowego. W tym przypadku, ocena ustalona</w:t>
      </w:r>
      <w:r w:rsidR="00E4183C" w:rsidRPr="002C19F8">
        <w:rPr>
          <w:rFonts w:asciiTheme="minorHAnsi" w:hAnsiTheme="minorHAnsi" w:cstheme="minorHAnsi"/>
          <w:color w:val="auto"/>
          <w:sz w:val="24"/>
        </w:rPr>
        <w:t xml:space="preserve"> przez komisję jest ostateczna.</w:t>
      </w:r>
    </w:p>
    <w:p w14:paraId="0FF6B25E" w14:textId="37F97D39" w:rsidR="00F761BD" w:rsidRPr="002C19F8" w:rsidRDefault="00F761BD" w:rsidP="00E4183C">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Uczeń, który nie zdał egzaminu poprawkowego, nie otrzymuje promoc</w:t>
      </w:r>
      <w:r w:rsidR="00C17759" w:rsidRPr="002C19F8">
        <w:rPr>
          <w:rFonts w:asciiTheme="minorHAnsi" w:hAnsiTheme="minorHAnsi" w:cstheme="minorHAnsi"/>
          <w:color w:val="auto"/>
          <w:sz w:val="24"/>
        </w:rPr>
        <w:t xml:space="preserve">ji do klasy programowo wyższej </w:t>
      </w:r>
      <w:r w:rsidR="00E4183C" w:rsidRPr="002C19F8">
        <w:rPr>
          <w:rFonts w:asciiTheme="minorHAnsi" w:hAnsiTheme="minorHAnsi" w:cstheme="minorHAnsi"/>
          <w:color w:val="auto"/>
          <w:sz w:val="24"/>
        </w:rPr>
        <w:t>i powtarza klasę.</w:t>
      </w:r>
    </w:p>
    <w:p w14:paraId="06258A8E" w14:textId="6E91C924" w:rsidR="00F761BD" w:rsidRPr="002C19F8" w:rsidRDefault="00F761BD" w:rsidP="00E4183C">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Uwzględniając możliwości edukacyjne ucznia</w:t>
      </w:r>
      <w:r w:rsidR="009B14E3"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Rada Pedagogiczna może wyjątkowo, jeden raz w ciągu danego etapu edukacyjnego promować do klasy programowo wyższej ucznia, który nie zdał egzaminu poprawkowego z jednych obowiązkowych zajęć edukacyjnych, pod warunkiem, że zajęcia te są zgodne ze szkolnym planem nauczania i realizowan</w:t>
      </w:r>
      <w:r w:rsidR="005B2A61" w:rsidRPr="002C19F8">
        <w:rPr>
          <w:rFonts w:asciiTheme="minorHAnsi" w:hAnsiTheme="minorHAnsi" w:cstheme="minorHAnsi"/>
          <w:color w:val="auto"/>
          <w:sz w:val="24"/>
        </w:rPr>
        <w:t>e w klasie programowo wyższej.</w:t>
      </w:r>
    </w:p>
    <w:p w14:paraId="5F352D7A" w14:textId="1D18DD9B" w:rsidR="00986B00" w:rsidRPr="002C19F8" w:rsidRDefault="00986B00" w:rsidP="005B2A61">
      <w:pPr>
        <w:spacing w:after="160" w:line="259" w:lineRule="auto"/>
        <w:jc w:val="left"/>
        <w:rPr>
          <w:rFonts w:asciiTheme="minorHAnsi" w:eastAsia="Times New Roman" w:hAnsiTheme="minorHAnsi" w:cstheme="minorHAnsi"/>
          <w:b/>
          <w:sz w:val="14"/>
          <w:szCs w:val="24"/>
          <w:lang w:eastAsia="pl-PL"/>
        </w:rPr>
      </w:pPr>
    </w:p>
    <w:p w14:paraId="0424080C" w14:textId="77777777" w:rsidR="00F761BD" w:rsidRPr="002C19F8" w:rsidRDefault="00986B00" w:rsidP="00986B00">
      <w:pPr>
        <w:pStyle w:val="Nagwek4-rozdzia"/>
        <w:rPr>
          <w:rFonts w:asciiTheme="minorHAnsi" w:hAnsiTheme="minorHAnsi" w:cstheme="minorHAnsi"/>
        </w:rPr>
      </w:pPr>
      <w:bookmarkStart w:id="131" w:name="_Toc216939666"/>
      <w:r w:rsidRPr="002C19F8">
        <w:rPr>
          <w:rFonts w:asciiTheme="minorHAnsi" w:hAnsiTheme="minorHAnsi" w:cstheme="minorHAnsi"/>
        </w:rPr>
        <w:t>Rozdział 7</w:t>
      </w:r>
      <w:r w:rsidRPr="002C19F8">
        <w:rPr>
          <w:rFonts w:asciiTheme="minorHAnsi" w:hAnsiTheme="minorHAnsi" w:cstheme="minorHAnsi"/>
        </w:rPr>
        <w:br/>
        <w:t>Sprawdzian wiadomości i umiejętności ucznia</w:t>
      </w:r>
      <w:bookmarkEnd w:id="131"/>
    </w:p>
    <w:p w14:paraId="75555BC5" w14:textId="058FC4B9" w:rsidR="00F761BD" w:rsidRPr="002C19F8" w:rsidRDefault="00377C56" w:rsidP="00E4183C">
      <w:pPr>
        <w:spacing w:after="5" w:line="267" w:lineRule="auto"/>
        <w:ind w:firstLine="567"/>
        <w:jc w:val="left"/>
        <w:rPr>
          <w:rFonts w:asciiTheme="minorHAnsi" w:hAnsiTheme="minorHAnsi" w:cstheme="minorHAnsi"/>
          <w:sz w:val="24"/>
          <w:szCs w:val="24"/>
        </w:rPr>
      </w:pPr>
      <w:r w:rsidRPr="002C19F8">
        <w:rPr>
          <w:rFonts w:asciiTheme="minorHAnsi" w:hAnsiTheme="minorHAnsi" w:cstheme="minorHAnsi"/>
          <w:b/>
          <w:sz w:val="24"/>
          <w:szCs w:val="24"/>
        </w:rPr>
        <w:t>§</w:t>
      </w:r>
      <w:r w:rsidR="00CA492D" w:rsidRPr="002C19F8">
        <w:rPr>
          <w:rFonts w:asciiTheme="minorHAnsi" w:hAnsiTheme="minorHAnsi" w:cstheme="minorHAnsi"/>
          <w:b/>
          <w:sz w:val="24"/>
          <w:szCs w:val="24"/>
        </w:rPr>
        <w:t xml:space="preserve"> </w:t>
      </w:r>
      <w:r w:rsidRPr="002C19F8">
        <w:rPr>
          <w:rFonts w:asciiTheme="minorHAnsi" w:hAnsiTheme="minorHAnsi" w:cstheme="minorHAnsi"/>
          <w:b/>
          <w:sz w:val="24"/>
          <w:szCs w:val="24"/>
        </w:rPr>
        <w:t>1</w:t>
      </w:r>
      <w:r w:rsidR="00CB14DB" w:rsidRPr="002C19F8">
        <w:rPr>
          <w:rFonts w:asciiTheme="minorHAnsi" w:hAnsiTheme="minorHAnsi" w:cstheme="minorHAnsi"/>
          <w:b/>
          <w:sz w:val="24"/>
          <w:szCs w:val="24"/>
        </w:rPr>
        <w:t>23</w:t>
      </w:r>
      <w:r w:rsidR="00F761BD" w:rsidRPr="002C19F8">
        <w:rPr>
          <w:rFonts w:asciiTheme="minorHAnsi" w:hAnsiTheme="minorHAnsi" w:cstheme="minorHAnsi"/>
          <w:b/>
          <w:sz w:val="24"/>
          <w:szCs w:val="24"/>
        </w:rPr>
        <w:t>.</w:t>
      </w:r>
      <w:r w:rsidR="005B2A61" w:rsidRPr="002C19F8">
        <w:rPr>
          <w:rFonts w:asciiTheme="minorHAnsi" w:hAnsiTheme="minorHAnsi" w:cstheme="minorHAnsi"/>
          <w:b/>
          <w:sz w:val="24"/>
          <w:szCs w:val="24"/>
        </w:rPr>
        <w:t xml:space="preserve"> </w:t>
      </w:r>
      <w:r w:rsidRPr="002C19F8">
        <w:rPr>
          <w:rFonts w:asciiTheme="minorHAnsi" w:hAnsiTheme="minorHAnsi" w:cstheme="minorHAnsi"/>
          <w:b/>
          <w:sz w:val="24"/>
          <w:szCs w:val="24"/>
        </w:rPr>
        <w:t xml:space="preserve">1. </w:t>
      </w:r>
      <w:r w:rsidR="00F761BD" w:rsidRPr="002C19F8">
        <w:rPr>
          <w:rFonts w:asciiTheme="minorHAnsi" w:hAnsiTheme="minorHAnsi" w:cstheme="minorHAnsi"/>
          <w:sz w:val="24"/>
          <w:szCs w:val="24"/>
        </w:rPr>
        <w:t xml:space="preserve">Uczeń lub jego rodzice (prawni opiekunowie) mogą zgłosić zastrzeżenia do </w:t>
      </w:r>
      <w:r w:rsidR="00625510"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F761BD" w:rsidRPr="002C19F8">
        <w:rPr>
          <w:rFonts w:asciiTheme="minorHAnsi" w:hAnsiTheme="minorHAnsi" w:cstheme="minorHAnsi"/>
          <w:sz w:val="24"/>
          <w:szCs w:val="24"/>
        </w:rPr>
        <w:t xml:space="preserve"> Szkoły, jeżeli uznają, że roczna ocena klasyfikacyjna z zajęć edukacyjnych lub roczna ocena klasyfikacyjna zachowania została ustalona niezgodnie z przepisami prawa dotycząc</w:t>
      </w:r>
      <w:r w:rsidR="005B2A61" w:rsidRPr="002C19F8">
        <w:rPr>
          <w:rFonts w:asciiTheme="minorHAnsi" w:hAnsiTheme="minorHAnsi" w:cstheme="minorHAnsi"/>
          <w:sz w:val="24"/>
          <w:szCs w:val="24"/>
        </w:rPr>
        <w:t>ymi trybu ustalania tej oceny.</w:t>
      </w:r>
    </w:p>
    <w:p w14:paraId="645DE201" w14:textId="7F4D4CE6"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Zastrzeżenia te zgłasza się od dnia ustalenia rocznej oceny klasyfikacyjnej z zajęć edukacyjnych lub rocznej oceny klasyfikacyjnej zachowania, nie później jednak niż w</w:t>
      </w:r>
      <w:r w:rsidR="00BB4BC2" w:rsidRPr="002C19F8">
        <w:rPr>
          <w:rFonts w:asciiTheme="minorHAnsi" w:hAnsiTheme="minorHAnsi" w:cstheme="minorHAnsi"/>
          <w:color w:val="auto"/>
          <w:sz w:val="24"/>
        </w:rPr>
        <w:t> </w:t>
      </w:r>
      <w:r w:rsidRPr="002C19F8">
        <w:rPr>
          <w:rFonts w:asciiTheme="minorHAnsi" w:hAnsiTheme="minorHAnsi" w:cstheme="minorHAnsi"/>
          <w:color w:val="auto"/>
          <w:sz w:val="24"/>
        </w:rPr>
        <w:t>terminie 2 dni roboczych od dnia zakończenia rocznych zajęć dydaktyczno-wychowawczych.</w:t>
      </w:r>
    </w:p>
    <w:p w14:paraId="1A1E7A64" w14:textId="38B71EA0"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Sprawdzian, o którym mowa przeprowadza się nie później niż w terminie 5 dni od dnia zgłoszenia zastrzeżeń. Termin sprawdzianu ustala się z uczniem i jego rodzicami (prawnymi opiek</w:t>
      </w:r>
      <w:r w:rsidR="005B2A61" w:rsidRPr="002C19F8">
        <w:rPr>
          <w:rFonts w:asciiTheme="minorHAnsi" w:hAnsiTheme="minorHAnsi" w:cstheme="minorHAnsi"/>
          <w:color w:val="auto"/>
          <w:sz w:val="24"/>
        </w:rPr>
        <w:t>unami).</w:t>
      </w:r>
    </w:p>
    <w:p w14:paraId="198749C0" w14:textId="61BD6B76"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W przypadku stwierdzenia, że roczna ocena klasyfikacyjna z zajęć edukacyjnych lub roczna ocena klasyfikacyjna zachowania została ustalona niezgodnie z przepisami prawa dotyczącymi trybu ustalania tej oceny, </w:t>
      </w:r>
      <w:r w:rsidR="00625510" w:rsidRPr="002C19F8">
        <w:rPr>
          <w:rFonts w:asciiTheme="minorHAnsi" w:hAnsiTheme="minorHAnsi" w:cstheme="minorHAnsi"/>
          <w:color w:val="auto"/>
          <w:sz w:val="24"/>
        </w:rPr>
        <w:t>Dyrektor</w:t>
      </w:r>
      <w:r w:rsidR="007E0306"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powołuje komisję, któr</w:t>
      </w:r>
      <w:r w:rsidR="00572D37" w:rsidRPr="002C19F8">
        <w:rPr>
          <w:rFonts w:asciiTheme="minorHAnsi" w:hAnsiTheme="minorHAnsi" w:cstheme="minorHAnsi"/>
          <w:color w:val="auto"/>
          <w:sz w:val="24"/>
        </w:rPr>
        <w:t>a:</w:t>
      </w:r>
    </w:p>
    <w:p w14:paraId="0837AAC5" w14:textId="35E4BD84" w:rsidR="00F761BD" w:rsidRPr="002C19F8" w:rsidRDefault="00F761BD" w:rsidP="00E4183C">
      <w:pPr>
        <w:pStyle w:val="Akapitzlist"/>
        <w:numPr>
          <w:ilvl w:val="0"/>
          <w:numId w:val="299"/>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w przypadku rocznej oceny klasyfikacyjnej z zajęć edukacyjnych – przeprowadza sprawdzian wiadomości i umiejętności ucznia w formie pisemnej i ustnej oraz ustala roczną ocenę klasyfikacyj</w:t>
      </w:r>
      <w:r w:rsidR="005B2A61" w:rsidRPr="002C19F8">
        <w:rPr>
          <w:rFonts w:asciiTheme="minorHAnsi" w:hAnsiTheme="minorHAnsi" w:cstheme="minorHAnsi"/>
          <w:sz w:val="24"/>
          <w:szCs w:val="24"/>
        </w:rPr>
        <w:t>ną z danych zajęć edukacyjnych;</w:t>
      </w:r>
    </w:p>
    <w:p w14:paraId="21CC52C1" w14:textId="153205DD" w:rsidR="00F761BD" w:rsidRPr="002C19F8" w:rsidRDefault="00F761BD" w:rsidP="00E4183C">
      <w:pPr>
        <w:pStyle w:val="Akapitzlist"/>
        <w:numPr>
          <w:ilvl w:val="0"/>
          <w:numId w:val="299"/>
        </w:numPr>
        <w:spacing w:after="120" w:line="240" w:lineRule="auto"/>
        <w:ind w:left="709" w:hanging="357"/>
        <w:contextualSpacing w:val="0"/>
        <w:rPr>
          <w:rFonts w:asciiTheme="minorHAnsi" w:hAnsiTheme="minorHAnsi" w:cstheme="minorHAnsi"/>
          <w:sz w:val="24"/>
          <w:szCs w:val="24"/>
        </w:rPr>
      </w:pPr>
      <w:r w:rsidRPr="002C19F8">
        <w:rPr>
          <w:rFonts w:asciiTheme="minorHAnsi" w:hAnsiTheme="minorHAnsi" w:cstheme="minorHAnsi"/>
          <w:sz w:val="24"/>
          <w:szCs w:val="24"/>
        </w:rPr>
        <w:t>w przypadku rocznej oceny klasyfikacyjnej zachowania ustala roczną ocenę klasyfikacyjną zachowania w drodze głosowania zwykłą większością głosów, w przypadku równej liczby głosów decyduje</w:t>
      </w:r>
      <w:r w:rsidR="005B2A61" w:rsidRPr="002C19F8">
        <w:rPr>
          <w:rFonts w:asciiTheme="minorHAnsi" w:hAnsiTheme="minorHAnsi" w:cstheme="minorHAnsi"/>
          <w:sz w:val="24"/>
          <w:szCs w:val="24"/>
        </w:rPr>
        <w:t xml:space="preserve"> głos przewodniczącego komisji.</w:t>
      </w:r>
    </w:p>
    <w:p w14:paraId="3961FA0B" w14:textId="69556F18"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Do przeprowadzenia sprawdzianu wiadomości i umiejętności ucznia, </w:t>
      </w:r>
      <w:r w:rsidR="00625510" w:rsidRPr="002C19F8">
        <w:rPr>
          <w:rFonts w:asciiTheme="minorHAnsi" w:hAnsiTheme="minorHAnsi" w:cstheme="minorHAnsi"/>
          <w:color w:val="auto"/>
          <w:sz w:val="24"/>
        </w:rPr>
        <w:t>Dyrektor</w:t>
      </w:r>
      <w:r w:rsidR="007E0306"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w:t>
      </w:r>
      <w:r w:rsidR="00572D37" w:rsidRPr="002C19F8">
        <w:rPr>
          <w:rFonts w:asciiTheme="minorHAnsi" w:hAnsiTheme="minorHAnsi" w:cstheme="minorHAnsi"/>
          <w:color w:val="auto"/>
          <w:sz w:val="24"/>
        </w:rPr>
        <w:t>y powołuje komisję w składzie:</w:t>
      </w:r>
    </w:p>
    <w:p w14:paraId="7EC23E80" w14:textId="246FB083" w:rsidR="00F761BD" w:rsidRPr="002C19F8" w:rsidRDefault="00625510" w:rsidP="00E4183C">
      <w:pPr>
        <w:pStyle w:val="Akapitzlist"/>
        <w:numPr>
          <w:ilvl w:val="0"/>
          <w:numId w:val="300"/>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Dyrektor</w:t>
      </w:r>
      <w:r w:rsidR="007E0306" w:rsidRPr="002C19F8">
        <w:rPr>
          <w:rFonts w:asciiTheme="minorHAnsi" w:hAnsiTheme="minorHAnsi" w:cstheme="minorHAnsi"/>
          <w:sz w:val="24"/>
          <w:szCs w:val="24"/>
        </w:rPr>
        <w:t xml:space="preserve"> s</w:t>
      </w:r>
      <w:r w:rsidR="00F761BD" w:rsidRPr="002C19F8">
        <w:rPr>
          <w:rFonts w:asciiTheme="minorHAnsi" w:hAnsiTheme="minorHAnsi" w:cstheme="minorHAnsi"/>
          <w:sz w:val="24"/>
          <w:szCs w:val="24"/>
        </w:rPr>
        <w:t xml:space="preserve">zkoły albo nauczyciel wyznaczony przez </w:t>
      </w:r>
      <w:r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7E0306" w:rsidRPr="002C19F8">
        <w:rPr>
          <w:rFonts w:asciiTheme="minorHAnsi" w:hAnsiTheme="minorHAnsi" w:cstheme="minorHAnsi"/>
          <w:sz w:val="24"/>
          <w:szCs w:val="24"/>
        </w:rPr>
        <w:t xml:space="preserve"> s</w:t>
      </w:r>
      <w:r w:rsidR="00F761BD" w:rsidRPr="002C19F8">
        <w:rPr>
          <w:rFonts w:asciiTheme="minorHAnsi" w:hAnsiTheme="minorHAnsi" w:cstheme="minorHAnsi"/>
          <w:sz w:val="24"/>
          <w:szCs w:val="24"/>
        </w:rPr>
        <w:t xml:space="preserve">zkoły – jako </w:t>
      </w:r>
      <w:r w:rsidR="00572D37" w:rsidRPr="002C19F8">
        <w:rPr>
          <w:rFonts w:asciiTheme="minorHAnsi" w:hAnsiTheme="minorHAnsi" w:cstheme="minorHAnsi"/>
          <w:sz w:val="24"/>
          <w:szCs w:val="24"/>
        </w:rPr>
        <w:t>przewodniczący komisji,</w:t>
      </w:r>
    </w:p>
    <w:p w14:paraId="7CE4B1C7" w14:textId="01EB304D" w:rsidR="00F761BD" w:rsidRPr="002C19F8" w:rsidRDefault="00F761BD" w:rsidP="00E4183C">
      <w:pPr>
        <w:pStyle w:val="Akapitzlist"/>
        <w:numPr>
          <w:ilvl w:val="0"/>
          <w:numId w:val="300"/>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nauczyciel prow</w:t>
      </w:r>
      <w:r w:rsidR="00572D37" w:rsidRPr="002C19F8">
        <w:rPr>
          <w:rFonts w:asciiTheme="minorHAnsi" w:hAnsiTheme="minorHAnsi" w:cstheme="minorHAnsi"/>
          <w:sz w:val="24"/>
          <w:szCs w:val="24"/>
        </w:rPr>
        <w:t>adzący dane zajęcia edukacyjne,</w:t>
      </w:r>
    </w:p>
    <w:p w14:paraId="4861308A" w14:textId="73AEC225" w:rsidR="00F761BD" w:rsidRPr="002C19F8" w:rsidRDefault="00F761BD" w:rsidP="00E4183C">
      <w:pPr>
        <w:pStyle w:val="Akapitzlist"/>
        <w:numPr>
          <w:ilvl w:val="0"/>
          <w:numId w:val="300"/>
        </w:numPr>
        <w:spacing w:after="120" w:line="240" w:lineRule="auto"/>
        <w:ind w:left="709" w:hanging="357"/>
        <w:contextualSpacing w:val="0"/>
        <w:rPr>
          <w:rFonts w:asciiTheme="minorHAnsi" w:hAnsiTheme="minorHAnsi" w:cstheme="minorHAnsi"/>
          <w:sz w:val="24"/>
          <w:szCs w:val="24"/>
        </w:rPr>
      </w:pPr>
      <w:r w:rsidRPr="002C19F8">
        <w:rPr>
          <w:rFonts w:asciiTheme="minorHAnsi" w:hAnsiTheme="minorHAnsi" w:cstheme="minorHAnsi"/>
          <w:sz w:val="24"/>
          <w:szCs w:val="24"/>
        </w:rPr>
        <w:t>nauczyciel prowadzący takie same lub pokrewne zajęcia eduk</w:t>
      </w:r>
      <w:r w:rsidR="00572D37" w:rsidRPr="002C19F8">
        <w:rPr>
          <w:rFonts w:asciiTheme="minorHAnsi" w:hAnsiTheme="minorHAnsi" w:cstheme="minorHAnsi"/>
          <w:sz w:val="24"/>
          <w:szCs w:val="24"/>
        </w:rPr>
        <w:t>acyjne.</w:t>
      </w:r>
    </w:p>
    <w:p w14:paraId="5808BC05" w14:textId="116741D5"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W przypadku rocznej oceny klasyfikacyjnej zachowania </w:t>
      </w:r>
      <w:r w:rsidR="00625510"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w:t>
      </w:r>
      <w:r w:rsidR="00572D37" w:rsidRPr="002C19F8">
        <w:rPr>
          <w:rFonts w:asciiTheme="minorHAnsi" w:hAnsiTheme="minorHAnsi" w:cstheme="minorHAnsi"/>
          <w:color w:val="auto"/>
          <w:sz w:val="24"/>
        </w:rPr>
        <w:t>ły powołuje komisję w składzie:</w:t>
      </w:r>
    </w:p>
    <w:p w14:paraId="6221F863" w14:textId="0E0E93E4" w:rsidR="00F761BD" w:rsidRPr="002C19F8" w:rsidRDefault="00625510" w:rsidP="00E4183C">
      <w:pPr>
        <w:pStyle w:val="Akapitzlist"/>
        <w:numPr>
          <w:ilvl w:val="0"/>
          <w:numId w:val="301"/>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Dyrektor</w:t>
      </w:r>
      <w:r w:rsidR="007E0306" w:rsidRPr="002C19F8">
        <w:rPr>
          <w:rFonts w:asciiTheme="minorHAnsi" w:hAnsiTheme="minorHAnsi" w:cstheme="minorHAnsi"/>
          <w:sz w:val="24"/>
          <w:szCs w:val="24"/>
        </w:rPr>
        <w:t xml:space="preserve"> s</w:t>
      </w:r>
      <w:r w:rsidR="00F761BD" w:rsidRPr="002C19F8">
        <w:rPr>
          <w:rFonts w:asciiTheme="minorHAnsi" w:hAnsiTheme="minorHAnsi" w:cstheme="minorHAnsi"/>
          <w:sz w:val="24"/>
          <w:szCs w:val="24"/>
        </w:rPr>
        <w:t>zkoły albo nauczyciel zajmujący w tej szkole inne stanowisko kierownicze</w:t>
      </w:r>
      <w:r w:rsidR="00572D37" w:rsidRPr="002C19F8">
        <w:rPr>
          <w:rFonts w:asciiTheme="minorHAnsi" w:hAnsiTheme="minorHAnsi" w:cstheme="minorHAnsi"/>
          <w:sz w:val="24"/>
          <w:szCs w:val="24"/>
        </w:rPr>
        <w:t xml:space="preserve"> - jako przewodniczący komisji,</w:t>
      </w:r>
    </w:p>
    <w:p w14:paraId="4C42CF5F" w14:textId="54F669DB" w:rsidR="00F761BD" w:rsidRPr="002C19F8" w:rsidRDefault="00572D37" w:rsidP="00E4183C">
      <w:pPr>
        <w:pStyle w:val="Akapitzlist"/>
        <w:numPr>
          <w:ilvl w:val="0"/>
          <w:numId w:val="301"/>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wychowawca klasy,</w:t>
      </w:r>
    </w:p>
    <w:p w14:paraId="3A1A4E72" w14:textId="26AA6CD9" w:rsidR="00F761BD" w:rsidRPr="002C19F8" w:rsidRDefault="00F761BD" w:rsidP="00E4183C">
      <w:pPr>
        <w:pStyle w:val="Akapitzlist"/>
        <w:numPr>
          <w:ilvl w:val="0"/>
          <w:numId w:val="301"/>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 xml:space="preserve">wskazany przez </w:t>
      </w:r>
      <w:r w:rsidR="00625510"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7E0306" w:rsidRPr="002C19F8">
        <w:rPr>
          <w:rFonts w:asciiTheme="minorHAnsi" w:hAnsiTheme="minorHAnsi" w:cstheme="minorHAnsi"/>
          <w:sz w:val="24"/>
          <w:szCs w:val="24"/>
        </w:rPr>
        <w:t xml:space="preserve"> s</w:t>
      </w:r>
      <w:r w:rsidRPr="002C19F8">
        <w:rPr>
          <w:rFonts w:asciiTheme="minorHAnsi" w:hAnsiTheme="minorHAnsi" w:cstheme="minorHAnsi"/>
          <w:sz w:val="24"/>
          <w:szCs w:val="24"/>
        </w:rPr>
        <w:t>zkoły nauczyciel prowadzący zaj</w:t>
      </w:r>
      <w:r w:rsidR="00572D37" w:rsidRPr="002C19F8">
        <w:rPr>
          <w:rFonts w:asciiTheme="minorHAnsi" w:hAnsiTheme="minorHAnsi" w:cstheme="minorHAnsi"/>
          <w:sz w:val="24"/>
          <w:szCs w:val="24"/>
        </w:rPr>
        <w:t>ęcia edukacyjne w danej klasie,</w:t>
      </w:r>
    </w:p>
    <w:p w14:paraId="1E404A93" w14:textId="3A2F3974" w:rsidR="00F761BD" w:rsidRPr="002C19F8" w:rsidRDefault="00572D37" w:rsidP="00E4183C">
      <w:pPr>
        <w:pStyle w:val="Akapitzlist"/>
        <w:numPr>
          <w:ilvl w:val="0"/>
          <w:numId w:val="301"/>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pedagog,</w:t>
      </w:r>
    </w:p>
    <w:p w14:paraId="2379B71B" w14:textId="27E87465" w:rsidR="00F761BD" w:rsidRPr="002C19F8" w:rsidRDefault="00F761BD" w:rsidP="00E4183C">
      <w:pPr>
        <w:pStyle w:val="Akapitzlist"/>
        <w:numPr>
          <w:ilvl w:val="0"/>
          <w:numId w:val="301"/>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psycholog, je</w:t>
      </w:r>
      <w:r w:rsidR="00572D37" w:rsidRPr="002C19F8">
        <w:rPr>
          <w:rFonts w:asciiTheme="minorHAnsi" w:hAnsiTheme="minorHAnsi" w:cstheme="minorHAnsi"/>
          <w:sz w:val="24"/>
          <w:szCs w:val="24"/>
        </w:rPr>
        <w:t>żeli jest zatrudniony w szkole,</w:t>
      </w:r>
    </w:p>
    <w:p w14:paraId="0F724826" w14:textId="21BDBDC0" w:rsidR="00F761BD" w:rsidRPr="002C19F8" w:rsidRDefault="00F761BD" w:rsidP="00E4183C">
      <w:pPr>
        <w:pStyle w:val="Akapitzlist"/>
        <w:numPr>
          <w:ilvl w:val="0"/>
          <w:numId w:val="301"/>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przedsta</w:t>
      </w:r>
      <w:r w:rsidR="00572D37" w:rsidRPr="002C19F8">
        <w:rPr>
          <w:rFonts w:asciiTheme="minorHAnsi" w:hAnsiTheme="minorHAnsi" w:cstheme="minorHAnsi"/>
          <w:sz w:val="24"/>
          <w:szCs w:val="24"/>
        </w:rPr>
        <w:t>wiciel Samorządu Uczniowskiego,</w:t>
      </w:r>
    </w:p>
    <w:p w14:paraId="2E469C44" w14:textId="6D626C85" w:rsidR="00F761BD" w:rsidRPr="002C19F8" w:rsidRDefault="00572D37" w:rsidP="00E4183C">
      <w:pPr>
        <w:pStyle w:val="Akapitzlist"/>
        <w:numPr>
          <w:ilvl w:val="0"/>
          <w:numId w:val="301"/>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przedstawiciel Rady Rodziców.</w:t>
      </w:r>
    </w:p>
    <w:p w14:paraId="65E5BAF6" w14:textId="3A585930" w:rsidR="00F761BD" w:rsidRPr="002C19F8" w:rsidRDefault="00F761BD" w:rsidP="00E4183C">
      <w:pPr>
        <w:spacing w:after="20" w:line="259" w:lineRule="auto"/>
        <w:jc w:val="left"/>
        <w:rPr>
          <w:rFonts w:asciiTheme="minorHAnsi" w:hAnsiTheme="minorHAnsi" w:cstheme="minorHAnsi"/>
          <w:sz w:val="24"/>
          <w:szCs w:val="24"/>
        </w:rPr>
      </w:pPr>
    </w:p>
    <w:p w14:paraId="41E4E68F" w14:textId="240B5876"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Pytania (ćwiczenia, zadania praktyczne) egzaminacyjne opracowuje egzaminator, a zatwierdza przewodniczący. Stopień trudności pytań (ćwiczeń egzaminacyjnych, zadań praktycznych) musi odpowiadać kryteriom stopnia, o który</w:t>
      </w:r>
      <w:r w:rsidR="00E4183C" w:rsidRPr="002C19F8">
        <w:rPr>
          <w:rFonts w:asciiTheme="minorHAnsi" w:hAnsiTheme="minorHAnsi" w:cstheme="minorHAnsi"/>
          <w:color w:val="auto"/>
          <w:sz w:val="24"/>
        </w:rPr>
        <w:t xml:space="preserve"> ubiega się uczeń.</w:t>
      </w:r>
    </w:p>
    <w:p w14:paraId="6341E5F2" w14:textId="01A97E4D"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Ustalona przez komisję roczna ocena klasyfikacyjna z zajęć edukacyjnych oraz roczna ocena klasyfikacyjna zachowania nie może być niższa od ustalonej wcześniej oceny. Ocena ustalona przez komisję jest ostateczna, z wyjątkiem niedostatecznej rocznej oceny klasyfikacyjnej z zajęć edukacyjnych, która może być zmieniona w</w:t>
      </w:r>
      <w:r w:rsidR="00BB4BC2" w:rsidRPr="002C19F8">
        <w:rPr>
          <w:rFonts w:asciiTheme="minorHAnsi" w:hAnsiTheme="minorHAnsi" w:cstheme="minorHAnsi"/>
          <w:color w:val="auto"/>
          <w:sz w:val="24"/>
        </w:rPr>
        <w:t> </w:t>
      </w:r>
      <w:r w:rsidR="00E4183C" w:rsidRPr="002C19F8">
        <w:rPr>
          <w:rFonts w:asciiTheme="minorHAnsi" w:hAnsiTheme="minorHAnsi" w:cstheme="minorHAnsi"/>
          <w:color w:val="auto"/>
          <w:sz w:val="24"/>
        </w:rPr>
        <w:t>wyniku egzaminu poprawkowego.</w:t>
      </w:r>
    </w:p>
    <w:p w14:paraId="3B9214EF" w14:textId="23606422"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Z prac komisji sporządza się protokół, który stanowi załącznik do ar</w:t>
      </w:r>
      <w:r w:rsidR="00572D37" w:rsidRPr="002C19F8">
        <w:rPr>
          <w:rFonts w:asciiTheme="minorHAnsi" w:hAnsiTheme="minorHAnsi" w:cstheme="minorHAnsi"/>
          <w:color w:val="auto"/>
          <w:sz w:val="24"/>
        </w:rPr>
        <w:t>kusza ocen ucznia, zawierający:</w:t>
      </w:r>
    </w:p>
    <w:p w14:paraId="6E39E645" w14:textId="7EEBF903" w:rsidR="00F761BD" w:rsidRPr="002C19F8" w:rsidRDefault="00572D37" w:rsidP="00E4183C">
      <w:pPr>
        <w:pStyle w:val="Akapitzlist"/>
        <w:numPr>
          <w:ilvl w:val="0"/>
          <w:numId w:val="302"/>
        </w:numPr>
        <w:tabs>
          <w:tab w:val="center" w:pos="1065"/>
          <w:tab w:val="center" w:pos="5315"/>
        </w:tabs>
        <w:spacing w:after="40"/>
        <w:rPr>
          <w:rFonts w:asciiTheme="minorHAnsi" w:hAnsiTheme="minorHAnsi" w:cstheme="minorHAnsi"/>
          <w:sz w:val="24"/>
          <w:szCs w:val="24"/>
        </w:rPr>
      </w:pPr>
      <w:r w:rsidRPr="002C19F8">
        <w:rPr>
          <w:rFonts w:asciiTheme="minorHAnsi" w:hAnsiTheme="minorHAnsi" w:cstheme="minorHAnsi"/>
          <w:sz w:val="24"/>
          <w:szCs w:val="24"/>
        </w:rPr>
        <w:t>w przypadku rocznej</w:t>
      </w:r>
      <w:r w:rsidR="00F761BD" w:rsidRPr="002C19F8">
        <w:rPr>
          <w:rFonts w:asciiTheme="minorHAnsi" w:hAnsiTheme="minorHAnsi" w:cstheme="minorHAnsi"/>
          <w:sz w:val="24"/>
          <w:szCs w:val="24"/>
        </w:rPr>
        <w:t xml:space="preserve"> oceny klasyfikacyjnej </w:t>
      </w:r>
      <w:r w:rsidR="00E4183C" w:rsidRPr="002C19F8">
        <w:rPr>
          <w:rFonts w:asciiTheme="minorHAnsi" w:hAnsiTheme="minorHAnsi" w:cstheme="minorHAnsi"/>
          <w:sz w:val="24"/>
          <w:szCs w:val="24"/>
        </w:rPr>
        <w:t>z zajęć edukacyjnych:</w:t>
      </w:r>
    </w:p>
    <w:p w14:paraId="3E43CFEA" w14:textId="42E3DEE9" w:rsidR="00F761BD" w:rsidRPr="002C19F8" w:rsidRDefault="00E4183C" w:rsidP="00E4183C">
      <w:pPr>
        <w:numPr>
          <w:ilvl w:val="3"/>
          <w:numId w:val="35"/>
        </w:numPr>
        <w:ind w:left="1418" w:hanging="569"/>
        <w:jc w:val="left"/>
        <w:rPr>
          <w:rFonts w:asciiTheme="minorHAnsi" w:hAnsiTheme="minorHAnsi" w:cstheme="minorHAnsi"/>
          <w:sz w:val="24"/>
          <w:szCs w:val="24"/>
        </w:rPr>
      </w:pPr>
      <w:r w:rsidRPr="002C19F8">
        <w:rPr>
          <w:rFonts w:asciiTheme="minorHAnsi" w:hAnsiTheme="minorHAnsi" w:cstheme="minorHAnsi"/>
          <w:sz w:val="24"/>
          <w:szCs w:val="24"/>
        </w:rPr>
        <w:t>skład komisji,</w:t>
      </w:r>
    </w:p>
    <w:p w14:paraId="4A8C1EBF" w14:textId="76F4C1BD" w:rsidR="00F761BD" w:rsidRPr="002C19F8" w:rsidRDefault="00E4183C" w:rsidP="00E4183C">
      <w:pPr>
        <w:numPr>
          <w:ilvl w:val="3"/>
          <w:numId w:val="35"/>
        </w:numPr>
        <w:ind w:left="1418" w:hanging="569"/>
        <w:jc w:val="left"/>
        <w:rPr>
          <w:rFonts w:asciiTheme="minorHAnsi" w:hAnsiTheme="minorHAnsi" w:cstheme="minorHAnsi"/>
          <w:sz w:val="24"/>
          <w:szCs w:val="24"/>
        </w:rPr>
      </w:pPr>
      <w:r w:rsidRPr="002C19F8">
        <w:rPr>
          <w:rFonts w:asciiTheme="minorHAnsi" w:hAnsiTheme="minorHAnsi" w:cstheme="minorHAnsi"/>
          <w:sz w:val="24"/>
          <w:szCs w:val="24"/>
        </w:rPr>
        <w:t>termin sprawdzianu,</w:t>
      </w:r>
    </w:p>
    <w:p w14:paraId="7C845DF3" w14:textId="46ACF719" w:rsidR="00F761BD" w:rsidRPr="002C19F8" w:rsidRDefault="00E4183C" w:rsidP="00572D37">
      <w:pPr>
        <w:numPr>
          <w:ilvl w:val="3"/>
          <w:numId w:val="35"/>
        </w:numPr>
        <w:ind w:left="1418" w:hanging="569"/>
        <w:jc w:val="both"/>
        <w:rPr>
          <w:rFonts w:asciiTheme="minorHAnsi" w:hAnsiTheme="minorHAnsi" w:cstheme="minorHAnsi"/>
          <w:sz w:val="24"/>
          <w:szCs w:val="24"/>
        </w:rPr>
      </w:pPr>
      <w:r w:rsidRPr="002C19F8">
        <w:rPr>
          <w:rFonts w:asciiTheme="minorHAnsi" w:hAnsiTheme="minorHAnsi" w:cstheme="minorHAnsi"/>
          <w:sz w:val="24"/>
          <w:szCs w:val="24"/>
        </w:rPr>
        <w:t>zadania (pytania) sprawdzające,</w:t>
      </w:r>
    </w:p>
    <w:p w14:paraId="7D1527F0" w14:textId="7E327009" w:rsidR="00F761BD" w:rsidRPr="002C19F8" w:rsidRDefault="00F761BD" w:rsidP="00572D37">
      <w:pPr>
        <w:numPr>
          <w:ilvl w:val="3"/>
          <w:numId w:val="35"/>
        </w:numPr>
        <w:spacing w:after="120"/>
        <w:ind w:left="1418" w:hanging="569"/>
        <w:jc w:val="both"/>
        <w:rPr>
          <w:rFonts w:asciiTheme="minorHAnsi" w:hAnsiTheme="minorHAnsi" w:cstheme="minorHAnsi"/>
          <w:sz w:val="24"/>
          <w:szCs w:val="24"/>
        </w:rPr>
      </w:pPr>
      <w:r w:rsidRPr="002C19F8">
        <w:rPr>
          <w:rFonts w:asciiTheme="minorHAnsi" w:hAnsiTheme="minorHAnsi" w:cstheme="minorHAnsi"/>
          <w:sz w:val="24"/>
          <w:szCs w:val="24"/>
        </w:rPr>
        <w:t>wynik s</w:t>
      </w:r>
      <w:r w:rsidR="00E4183C" w:rsidRPr="002C19F8">
        <w:rPr>
          <w:rFonts w:asciiTheme="minorHAnsi" w:hAnsiTheme="minorHAnsi" w:cstheme="minorHAnsi"/>
          <w:sz w:val="24"/>
          <w:szCs w:val="24"/>
        </w:rPr>
        <w:t>prawdzianu oraz ustaloną ocenę.</w:t>
      </w:r>
    </w:p>
    <w:p w14:paraId="2FAA1B59" w14:textId="0C49D2BA" w:rsidR="00F761BD" w:rsidRPr="002C19F8" w:rsidRDefault="00F761BD" w:rsidP="00E4183C">
      <w:pPr>
        <w:pStyle w:val="Akapitzlist"/>
        <w:numPr>
          <w:ilvl w:val="0"/>
          <w:numId w:val="302"/>
        </w:numPr>
        <w:tabs>
          <w:tab w:val="center" w:pos="1072"/>
          <w:tab w:val="center" w:pos="4252"/>
        </w:tabs>
        <w:spacing w:after="40"/>
        <w:rPr>
          <w:rFonts w:asciiTheme="minorHAnsi" w:hAnsiTheme="minorHAnsi" w:cstheme="minorHAnsi"/>
          <w:sz w:val="24"/>
          <w:szCs w:val="24"/>
        </w:rPr>
      </w:pPr>
      <w:r w:rsidRPr="002C19F8">
        <w:rPr>
          <w:rFonts w:asciiTheme="minorHAnsi" w:hAnsiTheme="minorHAnsi" w:cstheme="minorHAnsi"/>
          <w:sz w:val="24"/>
          <w:szCs w:val="24"/>
        </w:rPr>
        <w:t>w przypadku rocznej oc</w:t>
      </w:r>
      <w:r w:rsidR="00E4183C" w:rsidRPr="002C19F8">
        <w:rPr>
          <w:rFonts w:asciiTheme="minorHAnsi" w:hAnsiTheme="minorHAnsi" w:cstheme="minorHAnsi"/>
          <w:sz w:val="24"/>
          <w:szCs w:val="24"/>
        </w:rPr>
        <w:t>eny klasyfikacyjnej zachowania:</w:t>
      </w:r>
    </w:p>
    <w:p w14:paraId="2BE7F43C" w14:textId="26B40963" w:rsidR="00F761BD" w:rsidRPr="002C19F8" w:rsidRDefault="00E4183C" w:rsidP="00E4183C">
      <w:pPr>
        <w:numPr>
          <w:ilvl w:val="3"/>
          <w:numId w:val="36"/>
        </w:numPr>
        <w:ind w:left="1418" w:hanging="569"/>
        <w:jc w:val="left"/>
        <w:rPr>
          <w:rFonts w:asciiTheme="minorHAnsi" w:hAnsiTheme="minorHAnsi" w:cstheme="minorHAnsi"/>
          <w:sz w:val="24"/>
          <w:szCs w:val="24"/>
        </w:rPr>
      </w:pPr>
      <w:r w:rsidRPr="002C19F8">
        <w:rPr>
          <w:rFonts w:asciiTheme="minorHAnsi" w:hAnsiTheme="minorHAnsi" w:cstheme="minorHAnsi"/>
          <w:sz w:val="24"/>
          <w:szCs w:val="24"/>
        </w:rPr>
        <w:t>skład komisji,</w:t>
      </w:r>
    </w:p>
    <w:p w14:paraId="7C915F89" w14:textId="02541C52" w:rsidR="00F761BD" w:rsidRPr="002C19F8" w:rsidRDefault="00E4183C" w:rsidP="00E4183C">
      <w:pPr>
        <w:numPr>
          <w:ilvl w:val="3"/>
          <w:numId w:val="36"/>
        </w:numPr>
        <w:ind w:left="1418" w:hanging="569"/>
        <w:jc w:val="left"/>
        <w:rPr>
          <w:rFonts w:asciiTheme="minorHAnsi" w:hAnsiTheme="minorHAnsi" w:cstheme="minorHAnsi"/>
          <w:sz w:val="24"/>
          <w:szCs w:val="24"/>
        </w:rPr>
      </w:pPr>
      <w:r w:rsidRPr="002C19F8">
        <w:rPr>
          <w:rFonts w:asciiTheme="minorHAnsi" w:hAnsiTheme="minorHAnsi" w:cstheme="minorHAnsi"/>
          <w:sz w:val="24"/>
          <w:szCs w:val="24"/>
        </w:rPr>
        <w:t>termin posiedzenia komisji,</w:t>
      </w:r>
    </w:p>
    <w:p w14:paraId="700AFE62" w14:textId="075B57F6" w:rsidR="00F761BD" w:rsidRPr="002C19F8" w:rsidRDefault="00E4183C" w:rsidP="00E4183C">
      <w:pPr>
        <w:numPr>
          <w:ilvl w:val="3"/>
          <w:numId w:val="36"/>
        </w:numPr>
        <w:ind w:left="1418" w:hanging="569"/>
        <w:jc w:val="left"/>
        <w:rPr>
          <w:rFonts w:asciiTheme="minorHAnsi" w:hAnsiTheme="minorHAnsi" w:cstheme="minorHAnsi"/>
          <w:sz w:val="24"/>
          <w:szCs w:val="24"/>
        </w:rPr>
      </w:pPr>
      <w:r w:rsidRPr="002C19F8">
        <w:rPr>
          <w:rFonts w:asciiTheme="minorHAnsi" w:hAnsiTheme="minorHAnsi" w:cstheme="minorHAnsi"/>
          <w:sz w:val="24"/>
          <w:szCs w:val="24"/>
        </w:rPr>
        <w:t>wynik głosowania,</w:t>
      </w:r>
    </w:p>
    <w:p w14:paraId="242E61B2" w14:textId="394A9F17" w:rsidR="00F761BD" w:rsidRPr="002C19F8" w:rsidRDefault="00F761BD" w:rsidP="00E4183C">
      <w:pPr>
        <w:numPr>
          <w:ilvl w:val="3"/>
          <w:numId w:val="36"/>
        </w:numPr>
        <w:spacing w:after="120"/>
        <w:ind w:left="851"/>
        <w:jc w:val="left"/>
        <w:rPr>
          <w:rFonts w:asciiTheme="minorHAnsi" w:hAnsiTheme="minorHAnsi" w:cstheme="minorHAnsi"/>
          <w:sz w:val="24"/>
          <w:szCs w:val="24"/>
        </w:rPr>
      </w:pPr>
      <w:r w:rsidRPr="002C19F8">
        <w:rPr>
          <w:rFonts w:asciiTheme="minorHAnsi" w:hAnsiTheme="minorHAnsi" w:cstheme="minorHAnsi"/>
          <w:sz w:val="24"/>
          <w:szCs w:val="24"/>
        </w:rPr>
        <w:t>ustaloną ocenę z</w:t>
      </w:r>
      <w:r w:rsidR="00E4183C" w:rsidRPr="002C19F8">
        <w:rPr>
          <w:rFonts w:asciiTheme="minorHAnsi" w:hAnsiTheme="minorHAnsi" w:cstheme="minorHAnsi"/>
          <w:sz w:val="24"/>
          <w:szCs w:val="24"/>
        </w:rPr>
        <w:t>achowania wraz z uzasadnieniem.</w:t>
      </w:r>
    </w:p>
    <w:p w14:paraId="2266A23D" w14:textId="08DD3709" w:rsidR="00F761BD" w:rsidRPr="002C19F8" w:rsidRDefault="00F761BD" w:rsidP="00E4183C">
      <w:pPr>
        <w:ind w:left="774"/>
        <w:jc w:val="left"/>
        <w:rPr>
          <w:rFonts w:asciiTheme="minorHAnsi" w:hAnsiTheme="minorHAnsi" w:cstheme="minorHAnsi"/>
          <w:sz w:val="24"/>
          <w:szCs w:val="24"/>
        </w:rPr>
      </w:pPr>
      <w:r w:rsidRPr="002C19F8">
        <w:rPr>
          <w:rFonts w:asciiTheme="minorHAnsi" w:hAnsiTheme="minorHAnsi" w:cstheme="minorHAnsi"/>
          <w:sz w:val="24"/>
          <w:szCs w:val="24"/>
        </w:rPr>
        <w:t>Protokół stanowi za</w:t>
      </w:r>
      <w:r w:rsidR="00E4183C" w:rsidRPr="002C19F8">
        <w:rPr>
          <w:rFonts w:asciiTheme="minorHAnsi" w:hAnsiTheme="minorHAnsi" w:cstheme="minorHAnsi"/>
          <w:sz w:val="24"/>
          <w:szCs w:val="24"/>
        </w:rPr>
        <w:t>łącznik do arkusza ocen ucznia.</w:t>
      </w:r>
    </w:p>
    <w:p w14:paraId="41E3BB17" w14:textId="5C0E0048" w:rsidR="00F761BD" w:rsidRPr="002C19F8" w:rsidRDefault="00F761BD" w:rsidP="00E4183C">
      <w:pPr>
        <w:ind w:firstLine="709"/>
        <w:jc w:val="left"/>
        <w:rPr>
          <w:rFonts w:asciiTheme="minorHAnsi" w:hAnsiTheme="minorHAnsi" w:cstheme="minorHAnsi"/>
          <w:sz w:val="24"/>
          <w:szCs w:val="24"/>
        </w:rPr>
      </w:pPr>
      <w:r w:rsidRPr="002C19F8">
        <w:rPr>
          <w:rFonts w:asciiTheme="minorHAnsi" w:hAnsiTheme="minorHAnsi" w:cstheme="minorHAnsi"/>
          <w:sz w:val="24"/>
          <w:szCs w:val="24"/>
        </w:rPr>
        <w:t xml:space="preserve">Do protokołu dołącza się pisemne prace ucznia i zwięzłą informację </w:t>
      </w:r>
      <w:r w:rsidR="00E4183C" w:rsidRPr="002C19F8">
        <w:rPr>
          <w:rFonts w:asciiTheme="minorHAnsi" w:hAnsiTheme="minorHAnsi" w:cstheme="minorHAnsi"/>
          <w:sz w:val="24"/>
          <w:szCs w:val="24"/>
        </w:rPr>
        <w:t>o ustnych odpowiedziach ucznia.</w:t>
      </w:r>
    </w:p>
    <w:p w14:paraId="6912F229" w14:textId="77777777" w:rsidR="00572D37" w:rsidRPr="002C19F8" w:rsidRDefault="00572D37" w:rsidP="00E4183C">
      <w:pPr>
        <w:ind w:left="774"/>
        <w:jc w:val="left"/>
        <w:rPr>
          <w:rFonts w:asciiTheme="minorHAnsi" w:hAnsiTheme="minorHAnsi" w:cstheme="minorHAnsi"/>
          <w:sz w:val="24"/>
          <w:szCs w:val="24"/>
        </w:rPr>
      </w:pPr>
    </w:p>
    <w:p w14:paraId="3F63A4F9" w14:textId="7BBAC228"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Uczeń, który z przyczyn usprawiedliwionych nie przystąpił do sprawdzianu w wyznaczonym terminie może przystąpić do niego w </w:t>
      </w:r>
      <w:r w:rsidR="00FC4E3C" w:rsidRPr="002C19F8">
        <w:rPr>
          <w:rFonts w:asciiTheme="minorHAnsi" w:hAnsiTheme="minorHAnsi" w:cstheme="minorHAnsi"/>
          <w:color w:val="auto"/>
          <w:sz w:val="24"/>
        </w:rPr>
        <w:t>dodatkowym terminie, wskazanym</w:t>
      </w:r>
      <w:r w:rsidRPr="002C19F8">
        <w:rPr>
          <w:rFonts w:asciiTheme="minorHAnsi" w:hAnsiTheme="minorHAnsi" w:cstheme="minorHAnsi"/>
          <w:color w:val="auto"/>
          <w:sz w:val="24"/>
        </w:rPr>
        <w:t xml:space="preserve"> przez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007E0306"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po dosta</w:t>
      </w:r>
      <w:r w:rsidR="00E4183C" w:rsidRPr="002C19F8">
        <w:rPr>
          <w:rFonts w:asciiTheme="minorHAnsi" w:hAnsiTheme="minorHAnsi" w:cstheme="minorHAnsi"/>
          <w:color w:val="auto"/>
          <w:sz w:val="24"/>
        </w:rPr>
        <w:t>rczeniu zwolnienia lekarskiego.</w:t>
      </w:r>
    </w:p>
    <w:p w14:paraId="6CBCAB43" w14:textId="4D190A81"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Uczeń otrzymuje promocję do klasy wyższej, jeżeli uzyskał pozytywne oceny klasyfikacyjne roczne</w:t>
      </w:r>
      <w:r w:rsidR="00E4183C" w:rsidRPr="002C19F8">
        <w:rPr>
          <w:rFonts w:asciiTheme="minorHAnsi" w:hAnsiTheme="minorHAnsi" w:cstheme="minorHAnsi"/>
          <w:color w:val="auto"/>
          <w:sz w:val="24"/>
        </w:rPr>
        <w:t xml:space="preserve"> ze wszystkich przedmiotów.</w:t>
      </w:r>
    </w:p>
    <w:p w14:paraId="1D031C22" w14:textId="77777777" w:rsidR="00F761BD" w:rsidRPr="002C19F8" w:rsidRDefault="00F761BD" w:rsidP="00E4183C">
      <w:pPr>
        <w:spacing w:line="259" w:lineRule="auto"/>
        <w:jc w:val="left"/>
        <w:rPr>
          <w:rFonts w:asciiTheme="minorHAnsi" w:hAnsiTheme="minorHAnsi" w:cstheme="minorHAnsi"/>
          <w:sz w:val="24"/>
          <w:szCs w:val="24"/>
        </w:rPr>
      </w:pPr>
    </w:p>
    <w:p w14:paraId="1B5B0252" w14:textId="77777777" w:rsidR="00F761BD" w:rsidRPr="002C19F8" w:rsidRDefault="00986B00" w:rsidP="00986B00">
      <w:pPr>
        <w:pStyle w:val="Nagwek4-rozdzia"/>
        <w:rPr>
          <w:rFonts w:asciiTheme="minorHAnsi" w:hAnsiTheme="minorHAnsi" w:cstheme="minorHAnsi"/>
        </w:rPr>
      </w:pPr>
      <w:bookmarkStart w:id="132" w:name="_Toc216939667"/>
      <w:r w:rsidRPr="002C19F8">
        <w:rPr>
          <w:rFonts w:asciiTheme="minorHAnsi" w:hAnsiTheme="minorHAnsi" w:cstheme="minorHAnsi"/>
        </w:rPr>
        <w:t>Rozdział 8</w:t>
      </w:r>
      <w:r w:rsidRPr="002C19F8">
        <w:rPr>
          <w:rFonts w:asciiTheme="minorHAnsi" w:hAnsiTheme="minorHAnsi" w:cstheme="minorHAnsi"/>
        </w:rPr>
        <w:br/>
        <w:t>Egzaminy zewnętrzne</w:t>
      </w:r>
      <w:bookmarkEnd w:id="132"/>
      <w:r w:rsidR="00F761BD" w:rsidRPr="002C19F8">
        <w:rPr>
          <w:rFonts w:asciiTheme="minorHAnsi" w:hAnsiTheme="minorHAnsi" w:cstheme="minorHAnsi"/>
          <w:b w:val="0"/>
        </w:rPr>
        <w:t xml:space="preserve"> </w:t>
      </w:r>
    </w:p>
    <w:p w14:paraId="0D74BF96" w14:textId="04C8A30C" w:rsidR="00F761BD" w:rsidRPr="002C19F8" w:rsidRDefault="00F761BD" w:rsidP="00E4183C">
      <w:pPr>
        <w:spacing w:after="5" w:line="267" w:lineRule="auto"/>
        <w:ind w:firstLine="567"/>
        <w:jc w:val="left"/>
        <w:rPr>
          <w:rFonts w:asciiTheme="minorHAnsi" w:hAnsiTheme="minorHAnsi" w:cstheme="minorHAnsi"/>
          <w:sz w:val="24"/>
          <w:szCs w:val="24"/>
        </w:rPr>
      </w:pPr>
      <w:r w:rsidRPr="002C19F8">
        <w:rPr>
          <w:rFonts w:asciiTheme="minorHAnsi" w:hAnsiTheme="minorHAnsi" w:cstheme="minorHAnsi"/>
          <w:b/>
          <w:sz w:val="24"/>
          <w:szCs w:val="24"/>
        </w:rPr>
        <w:t>§</w:t>
      </w:r>
      <w:r w:rsidR="00CA492D" w:rsidRPr="002C19F8">
        <w:rPr>
          <w:rFonts w:asciiTheme="minorHAnsi" w:hAnsiTheme="minorHAnsi" w:cstheme="minorHAnsi"/>
          <w:b/>
          <w:sz w:val="24"/>
          <w:szCs w:val="24"/>
        </w:rPr>
        <w:t xml:space="preserve"> </w:t>
      </w:r>
      <w:r w:rsidRPr="002C19F8">
        <w:rPr>
          <w:rFonts w:asciiTheme="minorHAnsi" w:hAnsiTheme="minorHAnsi" w:cstheme="minorHAnsi"/>
          <w:b/>
          <w:sz w:val="24"/>
          <w:szCs w:val="24"/>
        </w:rPr>
        <w:t>1</w:t>
      </w:r>
      <w:r w:rsidR="00CB14DB" w:rsidRPr="002C19F8">
        <w:rPr>
          <w:rFonts w:asciiTheme="minorHAnsi" w:hAnsiTheme="minorHAnsi" w:cstheme="minorHAnsi"/>
          <w:b/>
          <w:sz w:val="24"/>
          <w:szCs w:val="24"/>
        </w:rPr>
        <w:t>24</w:t>
      </w:r>
      <w:r w:rsidRPr="002C19F8">
        <w:rPr>
          <w:rFonts w:asciiTheme="minorHAnsi" w:hAnsiTheme="minorHAnsi" w:cstheme="minorHAnsi"/>
          <w:b/>
          <w:sz w:val="24"/>
          <w:szCs w:val="24"/>
        </w:rPr>
        <w:t>.</w:t>
      </w:r>
      <w:r w:rsidR="000A76F2" w:rsidRPr="002C19F8">
        <w:rPr>
          <w:rFonts w:asciiTheme="minorHAnsi" w:hAnsiTheme="minorHAnsi" w:cstheme="minorHAnsi"/>
          <w:b/>
          <w:sz w:val="24"/>
          <w:szCs w:val="24"/>
        </w:rPr>
        <w:t xml:space="preserve"> </w:t>
      </w:r>
      <w:r w:rsidR="00377C56" w:rsidRPr="002C19F8">
        <w:rPr>
          <w:rFonts w:asciiTheme="minorHAnsi" w:hAnsiTheme="minorHAnsi" w:cstheme="minorHAnsi"/>
          <w:b/>
          <w:sz w:val="24"/>
          <w:szCs w:val="24"/>
        </w:rPr>
        <w:t>1.</w:t>
      </w:r>
      <w:r w:rsidRPr="002C19F8">
        <w:rPr>
          <w:rFonts w:asciiTheme="minorHAnsi" w:hAnsiTheme="minorHAnsi" w:cstheme="minorHAnsi"/>
          <w:sz w:val="24"/>
          <w:szCs w:val="24"/>
        </w:rPr>
        <w:t xml:space="preserve"> Egzamin maturalny jest formą oceny wykształcenia ogólnego, sprawdza wiadomości i umiejętności ucznia ustalone w standardach wymagań będących podstawą przeprowadzenia egzaminu. </w:t>
      </w:r>
    </w:p>
    <w:p w14:paraId="73C4B66F" w14:textId="0E400EF6" w:rsidR="00F761BD" w:rsidRPr="002C19F8" w:rsidRDefault="00F761BD" w:rsidP="00E4183C">
      <w:pPr>
        <w:pStyle w:val="Ustp"/>
        <w:keepNext w:val="0"/>
        <w:keepLines w:val="0"/>
        <w:numPr>
          <w:ilvl w:val="2"/>
          <w:numId w:val="303"/>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Egzamin maturalny jest przeprowad</w:t>
      </w:r>
      <w:r w:rsidR="00E4183C" w:rsidRPr="002C19F8">
        <w:rPr>
          <w:rFonts w:asciiTheme="minorHAnsi" w:hAnsiTheme="minorHAnsi" w:cstheme="minorHAnsi"/>
          <w:color w:val="auto"/>
          <w:sz w:val="24"/>
        </w:rPr>
        <w:t>zany dla absolwentów technikum.</w:t>
      </w:r>
    </w:p>
    <w:p w14:paraId="41917185" w14:textId="714D96B5" w:rsidR="00F761BD" w:rsidRPr="002C19F8" w:rsidRDefault="00F761BD" w:rsidP="00E4183C">
      <w:pPr>
        <w:pStyle w:val="Ustp"/>
        <w:keepNext w:val="0"/>
        <w:keepLines w:val="0"/>
        <w:numPr>
          <w:ilvl w:val="2"/>
          <w:numId w:val="303"/>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Egzamin maturalny przeprowadzany jest na pozio</w:t>
      </w:r>
      <w:r w:rsidR="00E4183C" w:rsidRPr="002C19F8">
        <w:rPr>
          <w:rFonts w:asciiTheme="minorHAnsi" w:hAnsiTheme="minorHAnsi" w:cstheme="minorHAnsi"/>
          <w:color w:val="auto"/>
          <w:sz w:val="24"/>
        </w:rPr>
        <w:t>mie podstawowym i rozszerzonym.</w:t>
      </w:r>
    </w:p>
    <w:p w14:paraId="7C6FE68A" w14:textId="38A8B71B" w:rsidR="00396DD1" w:rsidRPr="002C19F8" w:rsidRDefault="00F761BD" w:rsidP="00E4183C">
      <w:pPr>
        <w:pStyle w:val="Ustp"/>
        <w:keepNext w:val="0"/>
        <w:keepLines w:val="0"/>
        <w:numPr>
          <w:ilvl w:val="2"/>
          <w:numId w:val="303"/>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Egzamin </w:t>
      </w:r>
      <w:r w:rsidR="00A2230F" w:rsidRPr="002C19F8">
        <w:rPr>
          <w:rFonts w:asciiTheme="minorHAnsi" w:hAnsiTheme="minorHAnsi" w:cstheme="minorHAnsi"/>
          <w:color w:val="auto"/>
          <w:sz w:val="24"/>
        </w:rPr>
        <w:t>zawodowy</w:t>
      </w:r>
      <w:r w:rsidRPr="002C19F8">
        <w:rPr>
          <w:rFonts w:asciiTheme="minorHAnsi" w:hAnsiTheme="minorHAnsi" w:cstheme="minorHAnsi"/>
          <w:color w:val="auto"/>
          <w:sz w:val="24"/>
        </w:rPr>
        <w:t xml:space="preserve"> jest formą oceny poziomu opanowania przez zdającego wiedzy i umiejętności z zakresu danej kwalifikacji</w:t>
      </w:r>
      <w:r w:rsidR="00C35130"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wyodrę</w:t>
      </w:r>
      <w:r w:rsidR="00E4183C" w:rsidRPr="002C19F8">
        <w:rPr>
          <w:rFonts w:asciiTheme="minorHAnsi" w:hAnsiTheme="minorHAnsi" w:cstheme="minorHAnsi"/>
          <w:color w:val="auto"/>
          <w:sz w:val="24"/>
        </w:rPr>
        <w:t>bnionej w zawodzie.</w:t>
      </w:r>
    </w:p>
    <w:p w14:paraId="5F2CF3EC" w14:textId="30BB153E" w:rsidR="00F761BD" w:rsidRPr="002C19F8" w:rsidRDefault="000A76F2" w:rsidP="00E4183C">
      <w:pPr>
        <w:pStyle w:val="Ustp"/>
        <w:keepNext w:val="0"/>
        <w:keepLines w:val="0"/>
        <w:numPr>
          <w:ilvl w:val="2"/>
          <w:numId w:val="303"/>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Jest przeprowadzany dla:</w:t>
      </w:r>
    </w:p>
    <w:p w14:paraId="5A969C8B" w14:textId="1ABC4D73" w:rsidR="00F761BD" w:rsidRPr="002C19F8" w:rsidRDefault="00E4183C" w:rsidP="00E4183C">
      <w:pPr>
        <w:pStyle w:val="Akapitzlist"/>
        <w:numPr>
          <w:ilvl w:val="0"/>
          <w:numId w:val="350"/>
        </w:numPr>
        <w:spacing w:after="120" w:line="240" w:lineRule="auto"/>
        <w:ind w:left="992" w:hanging="357"/>
        <w:contextualSpacing w:val="0"/>
        <w:rPr>
          <w:rFonts w:asciiTheme="minorHAnsi" w:hAnsiTheme="minorHAnsi" w:cstheme="minorHAnsi"/>
          <w:sz w:val="24"/>
          <w:szCs w:val="24"/>
        </w:rPr>
      </w:pPr>
      <w:r w:rsidRPr="002C19F8">
        <w:rPr>
          <w:rFonts w:asciiTheme="minorHAnsi" w:hAnsiTheme="minorHAnsi" w:cstheme="minorHAnsi"/>
          <w:sz w:val="24"/>
          <w:szCs w:val="24"/>
        </w:rPr>
        <w:t>uczniów technikum,</w:t>
      </w:r>
    </w:p>
    <w:p w14:paraId="5F006B58" w14:textId="37CA85F7" w:rsidR="00F761BD" w:rsidRPr="002C19F8" w:rsidRDefault="00E4183C" w:rsidP="00E4183C">
      <w:pPr>
        <w:pStyle w:val="Akapitzlist"/>
        <w:numPr>
          <w:ilvl w:val="0"/>
          <w:numId w:val="350"/>
        </w:numPr>
        <w:spacing w:after="120" w:line="240" w:lineRule="auto"/>
        <w:ind w:left="992" w:hanging="357"/>
        <w:contextualSpacing w:val="0"/>
        <w:rPr>
          <w:rFonts w:asciiTheme="minorHAnsi" w:hAnsiTheme="minorHAnsi" w:cstheme="minorHAnsi"/>
          <w:sz w:val="24"/>
          <w:szCs w:val="24"/>
        </w:rPr>
      </w:pPr>
      <w:r w:rsidRPr="002C19F8">
        <w:rPr>
          <w:rFonts w:asciiTheme="minorHAnsi" w:hAnsiTheme="minorHAnsi" w:cstheme="minorHAnsi"/>
          <w:sz w:val="24"/>
          <w:szCs w:val="24"/>
        </w:rPr>
        <w:t>absolwentów technikum,</w:t>
      </w:r>
    </w:p>
    <w:p w14:paraId="2E22E98F" w14:textId="53C9D913" w:rsidR="00F761BD" w:rsidRPr="002C19F8" w:rsidRDefault="00F761BD" w:rsidP="00E4183C">
      <w:pPr>
        <w:pStyle w:val="Akapitzlist"/>
        <w:numPr>
          <w:ilvl w:val="0"/>
          <w:numId w:val="350"/>
        </w:numPr>
        <w:spacing w:after="120" w:line="240" w:lineRule="auto"/>
        <w:ind w:left="992" w:hanging="357"/>
        <w:contextualSpacing w:val="0"/>
        <w:rPr>
          <w:rFonts w:asciiTheme="minorHAnsi" w:hAnsiTheme="minorHAnsi" w:cstheme="minorHAnsi"/>
          <w:sz w:val="24"/>
          <w:szCs w:val="24"/>
        </w:rPr>
      </w:pPr>
      <w:r w:rsidRPr="002C19F8">
        <w:rPr>
          <w:rFonts w:asciiTheme="minorHAnsi" w:hAnsiTheme="minorHAnsi" w:cstheme="minorHAnsi"/>
          <w:sz w:val="24"/>
          <w:szCs w:val="24"/>
        </w:rPr>
        <w:t>osób, które ukończył</w:t>
      </w:r>
      <w:r w:rsidR="00E4183C" w:rsidRPr="002C19F8">
        <w:rPr>
          <w:rFonts w:asciiTheme="minorHAnsi" w:hAnsiTheme="minorHAnsi" w:cstheme="minorHAnsi"/>
          <w:sz w:val="24"/>
          <w:szCs w:val="24"/>
        </w:rPr>
        <w:t>y kwalifikacyjny kurs zawodowy,</w:t>
      </w:r>
    </w:p>
    <w:p w14:paraId="3A55A1AC" w14:textId="1C31FC06" w:rsidR="00F761BD" w:rsidRPr="002C19F8" w:rsidRDefault="00401B64" w:rsidP="00E4183C">
      <w:pPr>
        <w:pStyle w:val="Akapitzlist"/>
        <w:numPr>
          <w:ilvl w:val="0"/>
          <w:numId w:val="350"/>
        </w:numPr>
        <w:spacing w:after="120" w:line="240" w:lineRule="auto"/>
        <w:ind w:left="992" w:hanging="357"/>
        <w:contextualSpacing w:val="0"/>
        <w:rPr>
          <w:rFonts w:asciiTheme="minorHAnsi" w:hAnsiTheme="minorHAnsi" w:cstheme="minorHAnsi"/>
          <w:sz w:val="24"/>
          <w:szCs w:val="24"/>
        </w:rPr>
      </w:pPr>
      <w:r w:rsidRPr="002C19F8">
        <w:rPr>
          <w:rFonts w:asciiTheme="minorHAnsi" w:hAnsiTheme="minorHAnsi" w:cstheme="minorHAnsi"/>
          <w:sz w:val="24"/>
          <w:szCs w:val="24"/>
        </w:rPr>
        <w:t xml:space="preserve">osób spełniających warunki </w:t>
      </w:r>
      <w:r w:rsidR="00F761BD" w:rsidRPr="002C19F8">
        <w:rPr>
          <w:rFonts w:asciiTheme="minorHAnsi" w:hAnsiTheme="minorHAnsi" w:cstheme="minorHAnsi"/>
          <w:sz w:val="24"/>
          <w:szCs w:val="24"/>
        </w:rPr>
        <w:t>określone w przepisach w spraw</w:t>
      </w:r>
      <w:r w:rsidR="00E4183C" w:rsidRPr="002C19F8">
        <w:rPr>
          <w:rFonts w:asciiTheme="minorHAnsi" w:hAnsiTheme="minorHAnsi" w:cstheme="minorHAnsi"/>
          <w:sz w:val="24"/>
          <w:szCs w:val="24"/>
        </w:rPr>
        <w:t>ie egzaminów eksternistycznych.</w:t>
      </w:r>
    </w:p>
    <w:p w14:paraId="02281263" w14:textId="77777777" w:rsidR="00F761BD" w:rsidRPr="002C19F8" w:rsidRDefault="00986B00" w:rsidP="00986B00">
      <w:pPr>
        <w:pStyle w:val="Nagwek4-rozdzia"/>
        <w:rPr>
          <w:rFonts w:asciiTheme="minorHAnsi" w:hAnsiTheme="minorHAnsi" w:cstheme="minorHAnsi"/>
        </w:rPr>
      </w:pPr>
      <w:bookmarkStart w:id="133" w:name="_Toc216939668"/>
      <w:r w:rsidRPr="002C19F8">
        <w:rPr>
          <w:rFonts w:asciiTheme="minorHAnsi" w:hAnsiTheme="minorHAnsi" w:cstheme="minorHAnsi"/>
        </w:rPr>
        <w:t>Rozdział 9</w:t>
      </w:r>
      <w:r w:rsidRPr="002C19F8">
        <w:rPr>
          <w:rFonts w:asciiTheme="minorHAnsi" w:hAnsiTheme="minorHAnsi" w:cstheme="minorHAnsi"/>
        </w:rPr>
        <w:br/>
        <w:t>Warunki i tryb uzyskania wyższej niż przewidywana rocznej oceny</w:t>
      </w:r>
      <w:bookmarkEnd w:id="133"/>
      <w:r w:rsidRPr="002C19F8">
        <w:rPr>
          <w:rFonts w:asciiTheme="minorHAnsi" w:hAnsiTheme="minorHAnsi" w:cstheme="minorHAnsi"/>
          <w:b w:val="0"/>
        </w:rPr>
        <w:t xml:space="preserve"> </w:t>
      </w:r>
    </w:p>
    <w:p w14:paraId="72368E89" w14:textId="3A493F8F" w:rsidR="00C85543" w:rsidRPr="002C19F8" w:rsidRDefault="00C85543" w:rsidP="00DD0637">
      <w:pPr>
        <w:spacing w:line="248" w:lineRule="auto"/>
        <w:ind w:left="255" w:right="450" w:firstLine="566"/>
        <w:jc w:val="both"/>
        <w:rPr>
          <w:rFonts w:asciiTheme="minorHAnsi" w:eastAsia="Cambria" w:hAnsiTheme="minorHAnsi" w:cstheme="minorHAnsi"/>
          <w:color w:val="000000"/>
          <w:sz w:val="24"/>
          <w:lang w:eastAsia="pl-PL"/>
        </w:rPr>
      </w:pPr>
      <w:bookmarkStart w:id="134" w:name="_Hlk13949397"/>
      <w:r w:rsidRPr="002C19F8">
        <w:rPr>
          <w:rFonts w:asciiTheme="minorHAnsi" w:eastAsia="Cambria" w:hAnsiTheme="minorHAnsi" w:cstheme="minorHAnsi"/>
          <w:b/>
          <w:color w:val="000000"/>
          <w:sz w:val="24"/>
          <w:lang w:eastAsia="pl-PL"/>
        </w:rPr>
        <w:t xml:space="preserve">§ 125. 1. </w:t>
      </w:r>
      <w:r w:rsidRPr="002C19F8">
        <w:rPr>
          <w:rFonts w:asciiTheme="minorHAnsi" w:eastAsia="Cambria" w:hAnsiTheme="minorHAnsi" w:cstheme="minorHAnsi"/>
          <w:color w:val="000000"/>
          <w:sz w:val="24"/>
          <w:lang w:eastAsia="pl-PL"/>
        </w:rPr>
        <w:t xml:space="preserve">Uczeń ma prawo do poprawy każdej przewidywanej rocznej oceny klasyfikacyjnej z zajęć edukacyjnych. </w:t>
      </w:r>
    </w:p>
    <w:p w14:paraId="320720E5" w14:textId="77777777" w:rsidR="00C85543" w:rsidRPr="002C19F8" w:rsidRDefault="00C85543" w:rsidP="00DD0637">
      <w:pPr>
        <w:numPr>
          <w:ilvl w:val="0"/>
          <w:numId w:val="365"/>
        </w:numPr>
        <w:spacing w:after="138" w:line="248" w:lineRule="auto"/>
        <w:ind w:right="450" w:hanging="2"/>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Uczeń lub rodzic może zgłosić nauczycielowi danego przedmiotu chęć podwyższenia przewidywanej rocznej oceny z zajęć edukacyjnych w formie pisemnej za pośrednictwem dziennika elektronicznego w terminie 2 dni kalendarzowych od jej wystawienia.</w:t>
      </w:r>
    </w:p>
    <w:p w14:paraId="5685C63C" w14:textId="77777777" w:rsidR="00C85543" w:rsidRPr="002C19F8" w:rsidRDefault="00C85543" w:rsidP="00C85543">
      <w:pPr>
        <w:numPr>
          <w:ilvl w:val="0"/>
          <w:numId w:val="365"/>
        </w:numPr>
        <w:spacing w:after="138" w:line="248" w:lineRule="auto"/>
        <w:ind w:right="450" w:hanging="10"/>
        <w:jc w:val="both"/>
        <w:rPr>
          <w:rFonts w:asciiTheme="minorHAnsi" w:eastAsia="Cambria" w:hAnsiTheme="minorHAnsi" w:cstheme="minorHAnsi"/>
          <w:strike/>
          <w:sz w:val="24"/>
          <w:lang w:eastAsia="pl-PL"/>
        </w:rPr>
      </w:pPr>
      <w:r w:rsidRPr="002C19F8">
        <w:rPr>
          <w:rFonts w:asciiTheme="minorHAnsi" w:eastAsia="Cambria" w:hAnsiTheme="minorHAnsi" w:cstheme="minorHAnsi"/>
          <w:sz w:val="24"/>
          <w:lang w:eastAsia="pl-PL"/>
        </w:rPr>
        <w:t xml:space="preserve">Nauczyciel danego przedmiotu określa formę sprawdzenia wiedzy i umiejętności ucznia. </w:t>
      </w:r>
    </w:p>
    <w:p w14:paraId="6512CBDA" w14:textId="77777777" w:rsidR="00C85543" w:rsidRPr="002C19F8" w:rsidRDefault="00C85543" w:rsidP="00C85543">
      <w:pPr>
        <w:numPr>
          <w:ilvl w:val="0"/>
          <w:numId w:val="365"/>
        </w:numPr>
        <w:spacing w:after="138" w:line="248" w:lineRule="auto"/>
        <w:ind w:right="450" w:hanging="10"/>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Formy sprawdzenia wiedzy i umiejętności mogą obejmować w szczególności:</w:t>
      </w:r>
    </w:p>
    <w:p w14:paraId="1D236528" w14:textId="77777777" w:rsidR="00C85543" w:rsidRPr="002C19F8" w:rsidRDefault="00C85543" w:rsidP="00C85543">
      <w:pPr>
        <w:spacing w:after="138" w:line="248" w:lineRule="auto"/>
        <w:ind w:left="286" w:right="450"/>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a) sprawdzian pisemny (test, zadania problemowe),</w:t>
      </w:r>
    </w:p>
    <w:p w14:paraId="71EC65C7" w14:textId="77777777" w:rsidR="00C85543" w:rsidRPr="002C19F8" w:rsidRDefault="00C85543" w:rsidP="00C85543">
      <w:pPr>
        <w:spacing w:after="138" w:line="248" w:lineRule="auto"/>
        <w:ind w:left="284" w:right="450" w:hanging="10"/>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b) prezentację, projekt, rozwiązanie zadań praktycznych lub inne formy adekwatne do specyfiki przedmiotu.</w:t>
      </w:r>
    </w:p>
    <w:p w14:paraId="1509709E" w14:textId="77777777" w:rsidR="00C85543" w:rsidRPr="002C19F8" w:rsidRDefault="00C85543" w:rsidP="00C85543">
      <w:pPr>
        <w:numPr>
          <w:ilvl w:val="0"/>
          <w:numId w:val="365"/>
        </w:numPr>
        <w:spacing w:after="138" w:line="248" w:lineRule="auto"/>
        <w:ind w:right="450" w:hanging="10"/>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Zakres materiału obejmuje treści nauczania realizowane w danym roku szkolnym, zgodne z podstawą programową i wymaganiami edukacyjnymi na ocenę, o którą ubiega się uczeń.</w:t>
      </w:r>
    </w:p>
    <w:p w14:paraId="2632117A" w14:textId="77777777" w:rsidR="00C85543" w:rsidRPr="002C19F8" w:rsidRDefault="00C85543" w:rsidP="00C85543">
      <w:pPr>
        <w:numPr>
          <w:ilvl w:val="0"/>
          <w:numId w:val="365"/>
        </w:numPr>
        <w:spacing w:after="138" w:line="248" w:lineRule="auto"/>
        <w:ind w:right="450" w:hanging="10"/>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Decyzję o formie i terminie sprawdzenia podejmuje nauczyciel przedmiotu, uwzględniając możliwości organizacyjne oraz specyfikę zajęć.</w:t>
      </w:r>
    </w:p>
    <w:p w14:paraId="69D53203" w14:textId="77777777" w:rsidR="00C85543" w:rsidRPr="002C19F8" w:rsidRDefault="00C85543" w:rsidP="00C85543">
      <w:pPr>
        <w:numPr>
          <w:ilvl w:val="0"/>
          <w:numId w:val="365"/>
        </w:numPr>
        <w:spacing w:after="138" w:line="248" w:lineRule="auto"/>
        <w:ind w:right="450" w:hanging="2"/>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Ostateczną decyzję o podwyższeniu przewidywanej rocznej oceny klasyfikacyjnej podejmuje nauczyciel, na podstawie wyników uzyskanego sprawdzenia wiedzy i umiejętności.</w:t>
      </w:r>
    </w:p>
    <w:p w14:paraId="32EC7BE0" w14:textId="77777777" w:rsidR="00C85543" w:rsidRPr="002C19F8" w:rsidRDefault="00C85543" w:rsidP="00C85543">
      <w:pPr>
        <w:numPr>
          <w:ilvl w:val="0"/>
          <w:numId w:val="365"/>
        </w:numPr>
        <w:spacing w:after="138" w:line="248" w:lineRule="auto"/>
        <w:ind w:right="450" w:hanging="10"/>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Sprawdzenie wiedzy i umiejętności ucznia w celu podwyższenia przewidywanej rocznej oceny klasyfikacyjnej odbywa się w terminie do 5 dni kalendarzowych od daty zgłoszenia chęci podwyższenia oceny, jednak nie później niż na 3 dni przed posiedzeniem klasyfikacyjnym rady pedagogicznej.</w:t>
      </w:r>
    </w:p>
    <w:p w14:paraId="35591199" w14:textId="77777777" w:rsidR="00C85543" w:rsidRPr="002C19F8" w:rsidRDefault="00C85543" w:rsidP="00C85543">
      <w:pPr>
        <w:numPr>
          <w:ilvl w:val="0"/>
          <w:numId w:val="365"/>
        </w:numPr>
        <w:spacing w:after="138" w:line="248" w:lineRule="auto"/>
        <w:ind w:right="450" w:hanging="10"/>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Termin i forma sprawdzenia są ustalane przez nauczyciela oraz podawane do wiadomości ucznia i rodzica (prawnego opiekuna) za pośrednictwem dziennika elektronicznego.</w:t>
      </w:r>
    </w:p>
    <w:p w14:paraId="3504F087" w14:textId="77777777" w:rsidR="00C85543" w:rsidRPr="002C19F8" w:rsidRDefault="00C85543" w:rsidP="00C85543">
      <w:pPr>
        <w:numPr>
          <w:ilvl w:val="0"/>
          <w:numId w:val="365"/>
        </w:numPr>
        <w:spacing w:after="138" w:line="248" w:lineRule="auto"/>
        <w:ind w:right="450" w:hanging="10"/>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Po sprawdzeniu wiedzy i umiejętności nauczyciel przekazuje uczniowi/rodzicom informację zwrotną o wynikach oraz decyzję dotyczącą podwyższenia bądź utrzymania przewidywanej oceny. Informacja ta jest przekazywana za pośrednictwem dziennika elektronicznego lub ustnie podczas konsultacji.</w:t>
      </w:r>
    </w:p>
    <w:p w14:paraId="3172AF5C" w14:textId="16B4ED14" w:rsidR="00C85543" w:rsidRPr="002C19F8" w:rsidRDefault="00C85543" w:rsidP="00B54236">
      <w:pPr>
        <w:numPr>
          <w:ilvl w:val="0"/>
          <w:numId w:val="365"/>
        </w:numPr>
        <w:spacing w:after="160" w:line="259" w:lineRule="auto"/>
        <w:ind w:hanging="10"/>
        <w:contextualSpacing/>
        <w:jc w:val="left"/>
        <w:rPr>
          <w:rFonts w:asciiTheme="minorHAnsi" w:eastAsia="Cambria" w:hAnsiTheme="minorHAnsi" w:cstheme="minorHAnsi"/>
          <w:sz w:val="24"/>
          <w:szCs w:val="24"/>
          <w:lang w:eastAsia="pl-PL"/>
        </w:rPr>
      </w:pPr>
      <w:r w:rsidRPr="002C19F8">
        <w:rPr>
          <w:rFonts w:asciiTheme="minorHAnsi" w:eastAsia="Cambria" w:hAnsiTheme="minorHAnsi" w:cstheme="minorHAnsi"/>
          <w:sz w:val="24"/>
          <w:szCs w:val="24"/>
          <w:lang w:eastAsia="pl-PL"/>
        </w:rPr>
        <w:t xml:space="preserve">Warunkiem koniecznym do pozytywnego rozpatrzenia prośby ucznia/rodzica o podwyższenie przewidywanej rocznej oceny klasyfikacyjnej z zajęć edukacyjnych jest osiągnięcie frekwencji na danym przedmiocie co najmniej 70% oraz skorzystanie z oferowanych przez nauczyciela form poprawy, zajęć dodatkowych i konsultacji indywidualnych.  </w:t>
      </w:r>
    </w:p>
    <w:p w14:paraId="17BE172B" w14:textId="77777777" w:rsidR="00C85543" w:rsidRPr="002C19F8" w:rsidRDefault="00C85543" w:rsidP="00C85543">
      <w:pPr>
        <w:numPr>
          <w:ilvl w:val="0"/>
          <w:numId w:val="365"/>
        </w:numPr>
        <w:spacing w:after="160" w:line="259" w:lineRule="auto"/>
        <w:ind w:hanging="10"/>
        <w:contextualSpacing/>
        <w:jc w:val="left"/>
        <w:rPr>
          <w:rFonts w:asciiTheme="minorHAnsi" w:eastAsia="Cambria" w:hAnsiTheme="minorHAnsi" w:cstheme="minorHAnsi"/>
          <w:sz w:val="24"/>
          <w:szCs w:val="24"/>
          <w:lang w:eastAsia="pl-PL"/>
        </w:rPr>
      </w:pPr>
      <w:r w:rsidRPr="002C19F8">
        <w:rPr>
          <w:rFonts w:asciiTheme="minorHAnsi" w:eastAsia="Cambria" w:hAnsiTheme="minorHAnsi" w:cstheme="minorHAnsi"/>
          <w:sz w:val="24"/>
          <w:lang w:eastAsia="pl-PL"/>
        </w:rPr>
        <w:t>Ostateczna ocena roczna nie może być niższa od oceny przewidywanej, niezależnie od wyników uzyskanych podczas sprawdzania wiedzy i umiejętności ucznia.</w:t>
      </w:r>
    </w:p>
    <w:p w14:paraId="728B8FAE" w14:textId="77777777" w:rsidR="00C85543" w:rsidRPr="002C19F8" w:rsidRDefault="00C85543" w:rsidP="00C85543">
      <w:pPr>
        <w:numPr>
          <w:ilvl w:val="0"/>
          <w:numId w:val="365"/>
        </w:numPr>
        <w:spacing w:after="160" w:line="259" w:lineRule="auto"/>
        <w:ind w:right="450" w:hanging="10"/>
        <w:contextualSpacing/>
        <w:jc w:val="left"/>
        <w:rPr>
          <w:rFonts w:asciiTheme="minorHAnsi" w:eastAsia="Cambria" w:hAnsiTheme="minorHAnsi" w:cstheme="minorHAnsi"/>
          <w:sz w:val="24"/>
          <w:szCs w:val="24"/>
          <w:lang w:eastAsia="pl-PL"/>
        </w:rPr>
      </w:pPr>
      <w:r w:rsidRPr="002C19F8">
        <w:rPr>
          <w:rFonts w:asciiTheme="minorHAnsi" w:eastAsia="Cambria" w:hAnsiTheme="minorHAnsi" w:cstheme="minorHAnsi"/>
          <w:sz w:val="24"/>
          <w:szCs w:val="24"/>
          <w:lang w:eastAsia="pl-PL"/>
        </w:rPr>
        <w:t>Roczna ocena klasyfikacyjna z zajęć edukacyjnych może zostać obniżona, jeśli uczeń w okresie od podania oceny przewidywanej do dnia klasyfikacji końcowej nie będzie spełniał obowiązków wynikających z nauki (np. nieprzystąpienie do przewidzianych przez nauczyciela form pisemnych, prac sprawdzających lub do ich poprawy).</w:t>
      </w:r>
    </w:p>
    <w:p w14:paraId="6F13F5DA" w14:textId="77777777" w:rsidR="00C85543" w:rsidRPr="002C19F8" w:rsidRDefault="00C85543" w:rsidP="00C85543">
      <w:pPr>
        <w:numPr>
          <w:ilvl w:val="0"/>
          <w:numId w:val="365"/>
        </w:numPr>
        <w:spacing w:after="138" w:line="248" w:lineRule="auto"/>
        <w:ind w:right="450" w:hanging="10"/>
        <w:contextualSpacing/>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Roczna ocena zachowania może zostać obniżona, jeśli uczeń popełni poważne wykroczenie lub nie będzie respektował norm społecznych.</w:t>
      </w:r>
    </w:p>
    <w:p w14:paraId="6BCB9EE8" w14:textId="77777777" w:rsidR="00C85543" w:rsidRPr="002C19F8" w:rsidRDefault="00C85543" w:rsidP="00C85543">
      <w:pPr>
        <w:numPr>
          <w:ilvl w:val="0"/>
          <w:numId w:val="365"/>
        </w:numPr>
        <w:spacing w:after="138" w:line="248" w:lineRule="auto"/>
        <w:ind w:right="450" w:hanging="10"/>
        <w:contextualSpacing/>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 xml:space="preserve">W przypadku znaczącej rozbieżności pomiędzy przewidywaną roczną oceną zachowania zaproponowaną przez wychowawcę a samooceną ucznia, uczeń lub jego rodzice/opiekunowie prawni mogą ubiegać się o podwyższenie oceny zachowania składając pisemny wniosek o ponowne ustalenie tej oceny do Dyrektora szkoły.  </w:t>
      </w:r>
    </w:p>
    <w:p w14:paraId="7D9C2E14" w14:textId="77777777" w:rsidR="00C85543" w:rsidRPr="002C19F8" w:rsidRDefault="00C85543" w:rsidP="00C85543">
      <w:pPr>
        <w:numPr>
          <w:ilvl w:val="0"/>
          <w:numId w:val="365"/>
        </w:numPr>
        <w:spacing w:after="138" w:line="248" w:lineRule="auto"/>
        <w:ind w:right="450" w:hanging="10"/>
        <w:contextualSpacing/>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Dyrektor powołuje komisję, której zadaniem jest ponowne ustalenie oceny zachowania ucznia. W skład komisji wchodzą Dyrektor lub Wicedyrektor jako przewodniczący komisji, wychowawca, nauczyciel uczący w danym oddziale, pedagog szkolny. Komisja w procesie ponownego ustalania oceny zachowania ucznia uwzględnia opinię Samorządu Uczniowskiego oddziału, do którego uczęszcza oceniany uczeń.</w:t>
      </w:r>
    </w:p>
    <w:p w14:paraId="6BA0A295" w14:textId="77777777" w:rsidR="00C85543" w:rsidRPr="002C19F8" w:rsidRDefault="00C85543" w:rsidP="00C85543">
      <w:pPr>
        <w:numPr>
          <w:ilvl w:val="0"/>
          <w:numId w:val="365"/>
        </w:numPr>
        <w:spacing w:after="138" w:line="248" w:lineRule="auto"/>
        <w:ind w:right="450" w:hanging="10"/>
        <w:contextualSpacing/>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Ocena ustalona przez komisję jest ostateczna i nie może być niższa, niż ocena ustalona wcześniej przez wychowawcę.</w:t>
      </w:r>
    </w:p>
    <w:p w14:paraId="0C8A2EEF" w14:textId="77777777" w:rsidR="00C85543" w:rsidRPr="002C19F8" w:rsidRDefault="00C85543" w:rsidP="00C85543">
      <w:pPr>
        <w:spacing w:after="160" w:line="259" w:lineRule="auto"/>
        <w:ind w:left="286" w:right="450"/>
        <w:contextualSpacing/>
        <w:jc w:val="left"/>
        <w:rPr>
          <w:rFonts w:asciiTheme="minorHAnsi" w:eastAsia="Cambria" w:hAnsiTheme="minorHAnsi" w:cstheme="minorHAnsi"/>
          <w:color w:val="00B050"/>
          <w:sz w:val="24"/>
          <w:szCs w:val="24"/>
          <w:lang w:eastAsia="pl-PL"/>
        </w:rPr>
      </w:pPr>
    </w:p>
    <w:p w14:paraId="6E4E962A" w14:textId="77777777" w:rsidR="00986B00" w:rsidRPr="002C19F8" w:rsidRDefault="00986B00" w:rsidP="00986B00">
      <w:pPr>
        <w:pStyle w:val="Nagwek4-rozdzia"/>
        <w:rPr>
          <w:rFonts w:asciiTheme="minorHAnsi" w:hAnsiTheme="minorHAnsi" w:cstheme="minorHAnsi"/>
        </w:rPr>
      </w:pPr>
      <w:bookmarkStart w:id="135" w:name="_Toc216939669"/>
      <w:r w:rsidRPr="002C19F8">
        <w:rPr>
          <w:rFonts w:asciiTheme="minorHAnsi" w:hAnsiTheme="minorHAnsi" w:cstheme="minorHAnsi"/>
        </w:rPr>
        <w:t>Rozdział 10</w:t>
      </w:r>
      <w:r w:rsidRPr="002C19F8">
        <w:rPr>
          <w:rFonts w:asciiTheme="minorHAnsi" w:hAnsiTheme="minorHAnsi" w:cstheme="minorHAnsi"/>
        </w:rPr>
        <w:br/>
        <w:t>Egzamin zawodowy</w:t>
      </w:r>
      <w:bookmarkEnd w:id="135"/>
      <w:r w:rsidRPr="002C19F8">
        <w:rPr>
          <w:rFonts w:asciiTheme="minorHAnsi" w:hAnsiTheme="minorHAnsi" w:cstheme="minorHAnsi"/>
          <w:b w:val="0"/>
        </w:rPr>
        <w:t xml:space="preserve"> </w:t>
      </w:r>
    </w:p>
    <w:p w14:paraId="57E3CCFB" w14:textId="514D31C3" w:rsidR="00F761BD" w:rsidRPr="002C19F8" w:rsidRDefault="00F761BD" w:rsidP="00E4183C">
      <w:pPr>
        <w:pStyle w:val="Ustp"/>
        <w:keepNext w:val="0"/>
        <w:keepLines w:val="0"/>
        <w:numPr>
          <w:ilvl w:val="0"/>
          <w:numId w:val="0"/>
        </w:numPr>
        <w:ind w:firstLine="567"/>
        <w:jc w:val="left"/>
        <w:rPr>
          <w:rFonts w:asciiTheme="minorHAnsi" w:hAnsiTheme="minorHAnsi" w:cstheme="minorHAnsi"/>
          <w:color w:val="auto"/>
          <w:sz w:val="24"/>
        </w:rPr>
      </w:pPr>
      <w:r w:rsidRPr="002C19F8">
        <w:rPr>
          <w:rFonts w:asciiTheme="minorHAnsi" w:hAnsiTheme="minorHAnsi" w:cstheme="minorHAnsi"/>
          <w:b/>
          <w:color w:val="auto"/>
          <w:sz w:val="24"/>
        </w:rPr>
        <w:t>§</w:t>
      </w:r>
      <w:r w:rsidR="00B62001" w:rsidRPr="002C19F8">
        <w:rPr>
          <w:rFonts w:asciiTheme="minorHAnsi" w:hAnsiTheme="minorHAnsi" w:cstheme="minorHAnsi"/>
          <w:b/>
          <w:color w:val="auto"/>
          <w:sz w:val="24"/>
        </w:rPr>
        <w:t xml:space="preserve"> </w:t>
      </w:r>
      <w:r w:rsidRPr="002C19F8">
        <w:rPr>
          <w:rFonts w:asciiTheme="minorHAnsi" w:hAnsiTheme="minorHAnsi" w:cstheme="minorHAnsi"/>
          <w:b/>
          <w:color w:val="auto"/>
          <w:sz w:val="24"/>
        </w:rPr>
        <w:t>1</w:t>
      </w:r>
      <w:r w:rsidR="00CB14DB" w:rsidRPr="002C19F8">
        <w:rPr>
          <w:rFonts w:asciiTheme="minorHAnsi" w:hAnsiTheme="minorHAnsi" w:cstheme="minorHAnsi"/>
          <w:b/>
          <w:color w:val="auto"/>
          <w:sz w:val="24"/>
        </w:rPr>
        <w:t>26</w:t>
      </w:r>
      <w:r w:rsidRPr="002C19F8">
        <w:rPr>
          <w:rFonts w:asciiTheme="minorHAnsi" w:hAnsiTheme="minorHAnsi" w:cstheme="minorHAnsi"/>
          <w:b/>
          <w:color w:val="auto"/>
          <w:sz w:val="24"/>
        </w:rPr>
        <w:t>.</w:t>
      </w:r>
      <w:r w:rsidR="00BD73D9" w:rsidRPr="002C19F8">
        <w:rPr>
          <w:rFonts w:asciiTheme="minorHAnsi" w:hAnsiTheme="minorHAnsi" w:cstheme="minorHAnsi"/>
          <w:b/>
          <w:color w:val="auto"/>
          <w:sz w:val="24"/>
        </w:rPr>
        <w:t xml:space="preserve"> </w:t>
      </w:r>
      <w:r w:rsidR="00377C56" w:rsidRPr="002C19F8">
        <w:rPr>
          <w:rFonts w:asciiTheme="minorHAnsi" w:hAnsiTheme="minorHAnsi" w:cstheme="minorHAnsi"/>
          <w:b/>
          <w:color w:val="auto"/>
          <w:sz w:val="24"/>
        </w:rPr>
        <w:t>1</w:t>
      </w:r>
      <w:r w:rsidR="00377C56" w:rsidRPr="002C19F8">
        <w:rPr>
          <w:rFonts w:asciiTheme="minorHAnsi" w:hAnsiTheme="minorHAnsi" w:cstheme="minorHAnsi"/>
          <w:color w:val="auto"/>
          <w:sz w:val="24"/>
        </w:rPr>
        <w:t>.</w:t>
      </w:r>
      <w:r w:rsidR="00EA3921"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Egzamin zawodowy jest formą oceny poziomu opanowania wiadomości i</w:t>
      </w:r>
      <w:r w:rsidR="00BB4BC2" w:rsidRPr="002C19F8">
        <w:rPr>
          <w:rFonts w:asciiTheme="minorHAnsi" w:hAnsiTheme="minorHAnsi" w:cstheme="minorHAnsi"/>
          <w:color w:val="auto"/>
          <w:sz w:val="24"/>
        </w:rPr>
        <w:t> </w:t>
      </w:r>
      <w:r w:rsidRPr="002C19F8">
        <w:rPr>
          <w:rFonts w:asciiTheme="minorHAnsi" w:hAnsiTheme="minorHAnsi" w:cstheme="minorHAnsi"/>
          <w:color w:val="auto"/>
          <w:sz w:val="24"/>
        </w:rPr>
        <w:t>umiejętności z zakresu jednej kwalifikacji wyodrębnionej w zawodzie, ustalonych w podstawie programowej kształcenia w zawodzie szkolnictwa branżowego.</w:t>
      </w:r>
    </w:p>
    <w:p w14:paraId="593B9F9C" w14:textId="02CB174E" w:rsidR="00F761BD" w:rsidRPr="002C19F8" w:rsidRDefault="00F761BD"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 xml:space="preserve">Terminy przystępowania do egzaminów zawodowych ustala </w:t>
      </w:r>
      <w:r w:rsidR="00625510" w:rsidRPr="002C19F8">
        <w:rPr>
          <w:rFonts w:asciiTheme="minorHAnsi" w:hAnsiTheme="minorHAnsi" w:cstheme="minorHAnsi"/>
          <w:sz w:val="24"/>
          <w:szCs w:val="24"/>
        </w:rPr>
        <w:t>Dyrektor</w:t>
      </w:r>
      <w:r w:rsidRPr="002C19F8">
        <w:rPr>
          <w:rFonts w:asciiTheme="minorHAnsi" w:hAnsiTheme="minorHAnsi" w:cstheme="minorHAnsi"/>
          <w:sz w:val="24"/>
          <w:szCs w:val="24"/>
        </w:rPr>
        <w:t xml:space="preserve"> szkoły z</w:t>
      </w:r>
      <w:r w:rsidR="00BB4BC2" w:rsidRPr="002C19F8">
        <w:rPr>
          <w:rFonts w:asciiTheme="minorHAnsi" w:hAnsiTheme="minorHAnsi" w:cstheme="minorHAnsi"/>
          <w:sz w:val="24"/>
          <w:szCs w:val="24"/>
        </w:rPr>
        <w:t> </w:t>
      </w:r>
      <w:r w:rsidRPr="002C19F8">
        <w:rPr>
          <w:rFonts w:asciiTheme="minorHAnsi" w:hAnsiTheme="minorHAnsi" w:cstheme="minorHAnsi"/>
          <w:sz w:val="24"/>
          <w:szCs w:val="24"/>
        </w:rPr>
        <w:t>uwzględnie</w:t>
      </w:r>
      <w:r w:rsidR="00E4183C" w:rsidRPr="002C19F8">
        <w:rPr>
          <w:rFonts w:asciiTheme="minorHAnsi" w:hAnsiTheme="minorHAnsi" w:cstheme="minorHAnsi"/>
          <w:sz w:val="24"/>
          <w:szCs w:val="24"/>
        </w:rPr>
        <w:t>nie</w:t>
      </w:r>
      <w:r w:rsidRPr="002C19F8">
        <w:rPr>
          <w:rFonts w:asciiTheme="minorHAnsi" w:hAnsiTheme="minorHAnsi" w:cstheme="minorHAnsi"/>
          <w:sz w:val="24"/>
          <w:szCs w:val="24"/>
        </w:rPr>
        <w:t>m ramowych planów nauczania kształcenia zawodowego w danej klasie.</w:t>
      </w:r>
    </w:p>
    <w:p w14:paraId="5F670920" w14:textId="76E8E517" w:rsidR="00F761BD" w:rsidRPr="002C19F8" w:rsidRDefault="00F761BD"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Przystąpienie ucznia do egzaminu zawodowego odpowiednio w danym roku szkolnym jest obowiązk</w:t>
      </w:r>
      <w:r w:rsidR="008575FE" w:rsidRPr="002C19F8">
        <w:rPr>
          <w:rFonts w:asciiTheme="minorHAnsi" w:hAnsiTheme="minorHAnsi" w:cstheme="minorHAnsi"/>
          <w:sz w:val="24"/>
          <w:szCs w:val="24"/>
        </w:rPr>
        <w:t xml:space="preserve">owe, z zastrzeżeniem ust. </w:t>
      </w:r>
      <w:r w:rsidR="00D714D9" w:rsidRPr="002C19F8">
        <w:rPr>
          <w:rFonts w:asciiTheme="minorHAnsi" w:hAnsiTheme="minorHAnsi" w:cstheme="minorHAnsi"/>
          <w:sz w:val="24"/>
          <w:szCs w:val="24"/>
        </w:rPr>
        <w:t xml:space="preserve">7, </w:t>
      </w:r>
      <w:r w:rsidR="008575FE" w:rsidRPr="002C19F8">
        <w:rPr>
          <w:rFonts w:asciiTheme="minorHAnsi" w:hAnsiTheme="minorHAnsi" w:cstheme="minorHAnsi"/>
          <w:sz w:val="24"/>
          <w:szCs w:val="24"/>
        </w:rPr>
        <w:t>10</w:t>
      </w:r>
      <w:r w:rsidRPr="002C19F8">
        <w:rPr>
          <w:rFonts w:asciiTheme="minorHAnsi" w:hAnsiTheme="minorHAnsi" w:cstheme="minorHAnsi"/>
          <w:sz w:val="24"/>
          <w:szCs w:val="24"/>
        </w:rPr>
        <w:t>.</w:t>
      </w:r>
    </w:p>
    <w:p w14:paraId="0ED5E838" w14:textId="3C9AFA13" w:rsidR="00F761BD" w:rsidRPr="002C19F8" w:rsidRDefault="00F761BD"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Uczeń albo absolwent, posiadający orzeczenie o potrzebie kształcenia specjalnego wydane ze względu na niepełnosprawność może przystąpić do egzaminu zawodowego w warunkach i formie dostosowanych do rodzaju niepełnosprawności, na podstawie tego orzeczenia.</w:t>
      </w:r>
    </w:p>
    <w:p w14:paraId="3F3A6CC8" w14:textId="51F0E426" w:rsidR="00F761BD" w:rsidRPr="002C19F8" w:rsidRDefault="00F761BD"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Uczeń albo absolwen</w:t>
      </w:r>
      <w:r w:rsidR="00B62001" w:rsidRPr="002C19F8">
        <w:rPr>
          <w:rFonts w:asciiTheme="minorHAnsi" w:hAnsiTheme="minorHAnsi" w:cstheme="minorHAnsi"/>
          <w:sz w:val="24"/>
          <w:szCs w:val="24"/>
        </w:rPr>
        <w:t>t posiadają</w:t>
      </w:r>
      <w:r w:rsidRPr="002C19F8">
        <w:rPr>
          <w:rFonts w:asciiTheme="minorHAnsi" w:hAnsiTheme="minorHAnsi" w:cstheme="minorHAnsi"/>
          <w:sz w:val="24"/>
          <w:szCs w:val="24"/>
        </w:rPr>
        <w:t>cy orzeczenie o potrzebie kształcenia specjalnego, wydane ze względu na niedostosowanie społeczne lub zagrożenie niedostosowaniem społecznym może przystąpić do egzaminu zawodowego w warunkach dostosowanych do jego potrzeb eduk</w:t>
      </w:r>
      <w:r w:rsidR="00396DD1" w:rsidRPr="002C19F8">
        <w:rPr>
          <w:rFonts w:asciiTheme="minorHAnsi" w:hAnsiTheme="minorHAnsi" w:cstheme="minorHAnsi"/>
          <w:sz w:val="24"/>
          <w:szCs w:val="24"/>
        </w:rPr>
        <w:t>acyjnych oraz możliwości psycho</w:t>
      </w:r>
      <w:r w:rsidRPr="002C19F8">
        <w:rPr>
          <w:rFonts w:asciiTheme="minorHAnsi" w:hAnsiTheme="minorHAnsi" w:cstheme="minorHAnsi"/>
          <w:sz w:val="24"/>
          <w:szCs w:val="24"/>
        </w:rPr>
        <w:t>fizycznych, wynikających odpowiednio, na podstawie tego orzeczenia.</w:t>
      </w:r>
    </w:p>
    <w:p w14:paraId="3F6C1696" w14:textId="6992F3EF" w:rsidR="00F761BD" w:rsidRPr="002C19F8" w:rsidRDefault="00F761BD"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Uczeń, posiadający orzeczenie o potrzebie indywidualnego nauczania albo absolwent, który w roku szkolnym przystępuje do egzaminu zawodowego, posiadał orzeczenie o potrzebie indywidualnego nauczania, może przystąpić do egzaminu zawodowego w warunkach dostosowanych do jego potrzeb edukacyjnych oraz możliwości psychofizycznych, wynikających z jego stanu zdrowia, na podstawie tego orzeczenia.</w:t>
      </w:r>
    </w:p>
    <w:p w14:paraId="30AB61D8" w14:textId="4479F468" w:rsidR="00F761BD" w:rsidRPr="002C19F8" w:rsidRDefault="00625510"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Dyrektor</w:t>
      </w:r>
      <w:r w:rsidR="00F761BD" w:rsidRPr="002C19F8">
        <w:rPr>
          <w:rFonts w:asciiTheme="minorHAnsi" w:hAnsiTheme="minorHAnsi" w:cstheme="minorHAnsi"/>
          <w:sz w:val="24"/>
          <w:szCs w:val="24"/>
        </w:rPr>
        <w:t xml:space="preserve"> szkoły, albo upoważniony nauczyciel informuje na piśmie ucznia, a</w:t>
      </w:r>
      <w:r w:rsidR="00BB4BC2" w:rsidRPr="002C19F8">
        <w:rPr>
          <w:rFonts w:asciiTheme="minorHAnsi" w:hAnsiTheme="minorHAnsi" w:cstheme="minorHAnsi"/>
          <w:sz w:val="24"/>
          <w:szCs w:val="24"/>
        </w:rPr>
        <w:t> </w:t>
      </w:r>
      <w:r w:rsidR="00F761BD" w:rsidRPr="002C19F8">
        <w:rPr>
          <w:rFonts w:asciiTheme="minorHAnsi" w:hAnsiTheme="minorHAnsi" w:cstheme="minorHAnsi"/>
          <w:sz w:val="24"/>
          <w:szCs w:val="24"/>
        </w:rPr>
        <w:t>w</w:t>
      </w:r>
      <w:r w:rsidR="00BB4BC2" w:rsidRPr="002C19F8">
        <w:rPr>
          <w:rFonts w:asciiTheme="minorHAnsi" w:hAnsiTheme="minorHAnsi" w:cstheme="minorHAnsi"/>
          <w:sz w:val="24"/>
          <w:szCs w:val="24"/>
        </w:rPr>
        <w:t> </w:t>
      </w:r>
      <w:r w:rsidR="00F761BD" w:rsidRPr="002C19F8">
        <w:rPr>
          <w:rFonts w:asciiTheme="minorHAnsi" w:hAnsiTheme="minorHAnsi" w:cstheme="minorHAnsi"/>
          <w:sz w:val="24"/>
          <w:szCs w:val="24"/>
        </w:rPr>
        <w:t>przypadku ucznia niepełnoletniego – rodziców ucznia o wskazanych sposobach dostosowania warunków i form przeprowadzania egzaminu zawodowego do jego potrzeb i możliwości. Uczeń albo rodzice ucznia niepełnoletniego składają oświadczenie o korzystaniu lub niekorzystaniu ze wskazanych sposobów dostosowania, w terminie 3 dni od dnia otrzymania informacji.</w:t>
      </w:r>
    </w:p>
    <w:p w14:paraId="39D55DC8" w14:textId="45453CA4" w:rsidR="00F761BD" w:rsidRPr="002C19F8" w:rsidRDefault="00F761BD"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Uczeń, który z przyczyn losowych lub zdrowotnych nie przystąpił w terminie głównym do egzaminu części pisemnej lub części praktycznej egzaminu zawodowego lub przerwał egzamin zawodowy z części pisemnej lub praktycznej, przystępuje do części pisemnej lub części praktycznej tego egzaminu w terminie dodatkowym na udokumentowany wniosek ucznia, a w przypadku ucznia niepe</w:t>
      </w:r>
      <w:r w:rsidR="00B62001" w:rsidRPr="002C19F8">
        <w:rPr>
          <w:rFonts w:asciiTheme="minorHAnsi" w:hAnsiTheme="minorHAnsi" w:cstheme="minorHAnsi"/>
          <w:sz w:val="24"/>
          <w:szCs w:val="24"/>
        </w:rPr>
        <w:t>łnoletniego – jego rodziców.</w:t>
      </w:r>
    </w:p>
    <w:p w14:paraId="497B91FB" w14:textId="369E06BA" w:rsidR="00F761BD" w:rsidRPr="002C19F8" w:rsidRDefault="00F761BD"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 xml:space="preserve">Wniosek, o którym mowa w ust. 8 składa się do </w:t>
      </w:r>
      <w:r w:rsidR="00625510"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Pr="002C19F8">
        <w:rPr>
          <w:rFonts w:asciiTheme="minorHAnsi" w:hAnsiTheme="minorHAnsi" w:cstheme="minorHAnsi"/>
          <w:sz w:val="24"/>
          <w:szCs w:val="24"/>
        </w:rPr>
        <w:t xml:space="preserve"> szkoły, do której uczęszcza uczeń nie później niż w dniu, w którym odbywa się część pisemna lub część praktyczna egzaminu zawodowego. </w:t>
      </w:r>
      <w:r w:rsidR="00625510" w:rsidRPr="002C19F8">
        <w:rPr>
          <w:rFonts w:asciiTheme="minorHAnsi" w:hAnsiTheme="minorHAnsi" w:cstheme="minorHAnsi"/>
          <w:sz w:val="24"/>
          <w:szCs w:val="24"/>
        </w:rPr>
        <w:t>Dyrektor</w:t>
      </w:r>
      <w:r w:rsidRPr="002C19F8">
        <w:rPr>
          <w:rFonts w:asciiTheme="minorHAnsi" w:hAnsiTheme="minorHAnsi" w:cstheme="minorHAnsi"/>
          <w:sz w:val="24"/>
          <w:szCs w:val="24"/>
        </w:rPr>
        <w:t xml:space="preserve"> szkoły przekazuje wniosek wraz z załączonymi do niego dokumentami </w:t>
      </w:r>
      <w:r w:rsidR="00625510" w:rsidRPr="002C19F8">
        <w:rPr>
          <w:rFonts w:asciiTheme="minorHAnsi" w:hAnsiTheme="minorHAnsi" w:cstheme="minorHAnsi"/>
          <w:sz w:val="24"/>
          <w:szCs w:val="24"/>
        </w:rPr>
        <w:t>Dyrektor</w:t>
      </w:r>
      <w:r w:rsidRPr="002C19F8">
        <w:rPr>
          <w:rFonts w:asciiTheme="minorHAnsi" w:hAnsiTheme="minorHAnsi" w:cstheme="minorHAnsi"/>
          <w:sz w:val="24"/>
          <w:szCs w:val="24"/>
        </w:rPr>
        <w:t>owi okręgowej komisji egzaminacyjnej nie później niż następn</w:t>
      </w:r>
      <w:r w:rsidR="00B62001" w:rsidRPr="002C19F8">
        <w:rPr>
          <w:rFonts w:asciiTheme="minorHAnsi" w:hAnsiTheme="minorHAnsi" w:cstheme="minorHAnsi"/>
          <w:sz w:val="24"/>
          <w:szCs w:val="24"/>
        </w:rPr>
        <w:t>ego dnia po otrzymaniu wniosku.</w:t>
      </w:r>
    </w:p>
    <w:p w14:paraId="249C193C" w14:textId="3133FCBC" w:rsidR="00F761BD" w:rsidRPr="002C19F8" w:rsidRDefault="00625510"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Dyrektor</w:t>
      </w:r>
      <w:r w:rsidR="00F761BD" w:rsidRPr="002C19F8">
        <w:rPr>
          <w:rFonts w:asciiTheme="minorHAnsi" w:hAnsiTheme="minorHAnsi" w:cstheme="minorHAnsi"/>
          <w:sz w:val="24"/>
          <w:szCs w:val="24"/>
        </w:rPr>
        <w:t xml:space="preserve"> okręgowej komisji egzaminacyjnej rozpatruje wniosek w terminie 2 dni od dnia jego otrzymania. Decyzja </w:t>
      </w:r>
      <w:r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F761BD" w:rsidRPr="002C19F8">
        <w:rPr>
          <w:rFonts w:asciiTheme="minorHAnsi" w:hAnsiTheme="minorHAnsi" w:cstheme="minorHAnsi"/>
          <w:sz w:val="24"/>
          <w:szCs w:val="24"/>
        </w:rPr>
        <w:t xml:space="preserve"> OKE jest ostateczna.</w:t>
      </w:r>
    </w:p>
    <w:p w14:paraId="1380DE7A" w14:textId="7E3EB427" w:rsidR="00F761BD" w:rsidRPr="002C19F8" w:rsidRDefault="00F761BD" w:rsidP="005460F9">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W szczególnych przypadkach losowych lub zdrowot</w:t>
      </w:r>
      <w:r w:rsidR="005460F9" w:rsidRPr="002C19F8">
        <w:rPr>
          <w:rFonts w:asciiTheme="minorHAnsi" w:hAnsiTheme="minorHAnsi" w:cstheme="minorHAnsi"/>
          <w:sz w:val="24"/>
          <w:szCs w:val="24"/>
        </w:rPr>
        <w:t>nych, uniemożliwiających przystą</w:t>
      </w:r>
      <w:r w:rsidRPr="002C19F8">
        <w:rPr>
          <w:rFonts w:asciiTheme="minorHAnsi" w:hAnsiTheme="minorHAnsi" w:cstheme="minorHAnsi"/>
          <w:sz w:val="24"/>
          <w:szCs w:val="24"/>
        </w:rPr>
        <w:t xml:space="preserve">pienie do części pisemnej lub części praktycznej egzaminu </w:t>
      </w:r>
      <w:r w:rsidR="005460F9" w:rsidRPr="002C19F8">
        <w:rPr>
          <w:rFonts w:asciiTheme="minorHAnsi" w:hAnsiTheme="minorHAnsi" w:cstheme="minorHAnsi"/>
          <w:sz w:val="24"/>
          <w:szCs w:val="24"/>
        </w:rPr>
        <w:t>zawodowego w terminie dodatkowy</w:t>
      </w:r>
      <w:r w:rsidRPr="002C19F8">
        <w:rPr>
          <w:rFonts w:asciiTheme="minorHAnsi" w:hAnsiTheme="minorHAnsi" w:cstheme="minorHAnsi"/>
          <w:sz w:val="24"/>
          <w:szCs w:val="24"/>
        </w:rPr>
        <w:t xml:space="preserve">m, </w:t>
      </w:r>
      <w:r w:rsidR="00625510" w:rsidRPr="002C19F8">
        <w:rPr>
          <w:rFonts w:asciiTheme="minorHAnsi" w:hAnsiTheme="minorHAnsi" w:cstheme="minorHAnsi"/>
          <w:sz w:val="24"/>
          <w:szCs w:val="24"/>
        </w:rPr>
        <w:t>Dyrektor</w:t>
      </w:r>
      <w:r w:rsidRPr="002C19F8">
        <w:rPr>
          <w:rFonts w:asciiTheme="minorHAnsi" w:hAnsiTheme="minorHAnsi" w:cstheme="minorHAnsi"/>
          <w:sz w:val="24"/>
          <w:szCs w:val="24"/>
        </w:rPr>
        <w:t xml:space="preserve"> OKE, na udokumentowany wniosek ucznia lub rodzica ucznia niepełnoletniego może zwolnić ucznia  z obowiązku przystąpienia do egzaminu zawodowego lub jego części.</w:t>
      </w:r>
    </w:p>
    <w:p w14:paraId="51E3B354" w14:textId="06FFEEE4" w:rsidR="00F761BD" w:rsidRPr="002C19F8" w:rsidRDefault="00F761BD" w:rsidP="00AD2467">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 xml:space="preserve">Za organizację i przebieg egzaminu zawodowego odpowiada </w:t>
      </w:r>
      <w:r w:rsidR="00625510" w:rsidRPr="002C19F8">
        <w:rPr>
          <w:rFonts w:asciiTheme="minorHAnsi" w:hAnsiTheme="minorHAnsi" w:cstheme="minorHAnsi"/>
          <w:sz w:val="24"/>
          <w:szCs w:val="24"/>
        </w:rPr>
        <w:t>Dyrektor</w:t>
      </w:r>
      <w:r w:rsidRPr="002C19F8">
        <w:rPr>
          <w:rFonts w:asciiTheme="minorHAnsi" w:hAnsiTheme="minorHAnsi" w:cstheme="minorHAnsi"/>
          <w:sz w:val="24"/>
          <w:szCs w:val="24"/>
        </w:rPr>
        <w:t xml:space="preserve"> szkoły</w:t>
      </w:r>
      <w:bookmarkEnd w:id="134"/>
      <w:r w:rsidR="00B62001" w:rsidRPr="002C19F8">
        <w:rPr>
          <w:rFonts w:asciiTheme="minorHAnsi" w:hAnsiTheme="minorHAnsi" w:cstheme="minorHAnsi"/>
          <w:sz w:val="24"/>
          <w:szCs w:val="24"/>
        </w:rPr>
        <w:t>.</w:t>
      </w:r>
    </w:p>
    <w:p w14:paraId="27638285" w14:textId="77777777" w:rsidR="00F761BD" w:rsidRPr="002C19F8" w:rsidRDefault="00F761BD" w:rsidP="00AD2467">
      <w:pPr>
        <w:spacing w:line="259" w:lineRule="auto"/>
        <w:jc w:val="left"/>
        <w:rPr>
          <w:rFonts w:asciiTheme="minorHAnsi" w:hAnsiTheme="minorHAnsi" w:cstheme="minorHAnsi"/>
          <w:sz w:val="24"/>
          <w:szCs w:val="24"/>
        </w:rPr>
      </w:pPr>
    </w:p>
    <w:p w14:paraId="2F92FC76" w14:textId="77777777" w:rsidR="00F761BD" w:rsidRPr="002C19F8" w:rsidRDefault="00986B00" w:rsidP="00986B00">
      <w:pPr>
        <w:pStyle w:val="Nagwek4-rozdzia"/>
        <w:rPr>
          <w:rFonts w:asciiTheme="minorHAnsi" w:hAnsiTheme="minorHAnsi" w:cstheme="minorHAnsi"/>
        </w:rPr>
      </w:pPr>
      <w:bookmarkStart w:id="136" w:name="_Toc216939670"/>
      <w:r w:rsidRPr="002C19F8">
        <w:rPr>
          <w:rFonts w:asciiTheme="minorHAnsi" w:hAnsiTheme="minorHAnsi" w:cstheme="minorHAnsi"/>
        </w:rPr>
        <w:t>Rozdział 11</w:t>
      </w:r>
      <w:r w:rsidRPr="002C19F8">
        <w:rPr>
          <w:rFonts w:asciiTheme="minorHAnsi" w:hAnsiTheme="minorHAnsi" w:cstheme="minorHAnsi"/>
        </w:rPr>
        <w:br/>
        <w:t>Ocenianie zachowania</w:t>
      </w:r>
      <w:bookmarkEnd w:id="136"/>
      <w:r w:rsidR="00F761BD" w:rsidRPr="002C19F8">
        <w:rPr>
          <w:rFonts w:asciiTheme="minorHAnsi" w:hAnsiTheme="minorHAnsi" w:cstheme="minorHAnsi"/>
          <w:b w:val="0"/>
        </w:rPr>
        <w:t xml:space="preserve"> </w:t>
      </w:r>
    </w:p>
    <w:p w14:paraId="34EC1408" w14:textId="64325EB0" w:rsidR="00F761BD" w:rsidRPr="002C19F8" w:rsidRDefault="00AB1C84" w:rsidP="00AD2467">
      <w:pPr>
        <w:spacing w:after="5" w:line="267" w:lineRule="auto"/>
        <w:ind w:firstLine="567"/>
        <w:jc w:val="left"/>
        <w:rPr>
          <w:rFonts w:asciiTheme="minorHAnsi" w:hAnsiTheme="minorHAnsi" w:cstheme="minorHAnsi"/>
          <w:sz w:val="24"/>
          <w:szCs w:val="24"/>
        </w:rPr>
      </w:pPr>
      <w:r w:rsidRPr="002C19F8">
        <w:rPr>
          <w:rFonts w:asciiTheme="minorHAnsi" w:hAnsiTheme="minorHAnsi" w:cstheme="minorHAnsi"/>
          <w:b/>
          <w:sz w:val="24"/>
          <w:szCs w:val="24"/>
        </w:rPr>
        <w:t>§</w:t>
      </w:r>
      <w:r w:rsidR="00B62001" w:rsidRPr="002C19F8">
        <w:rPr>
          <w:rFonts w:asciiTheme="minorHAnsi" w:hAnsiTheme="minorHAnsi" w:cstheme="minorHAnsi"/>
          <w:b/>
          <w:sz w:val="24"/>
          <w:szCs w:val="24"/>
        </w:rPr>
        <w:t xml:space="preserve"> </w:t>
      </w:r>
      <w:r w:rsidRPr="002C19F8">
        <w:rPr>
          <w:rFonts w:asciiTheme="minorHAnsi" w:hAnsiTheme="minorHAnsi" w:cstheme="minorHAnsi"/>
          <w:b/>
          <w:sz w:val="24"/>
          <w:szCs w:val="24"/>
        </w:rPr>
        <w:t>1</w:t>
      </w:r>
      <w:r w:rsidR="00CB14DB" w:rsidRPr="002C19F8">
        <w:rPr>
          <w:rFonts w:asciiTheme="minorHAnsi" w:hAnsiTheme="minorHAnsi" w:cstheme="minorHAnsi"/>
          <w:b/>
          <w:sz w:val="24"/>
          <w:szCs w:val="24"/>
        </w:rPr>
        <w:t>27</w:t>
      </w:r>
      <w:r w:rsidR="00F761BD" w:rsidRPr="002C19F8">
        <w:rPr>
          <w:rFonts w:asciiTheme="minorHAnsi" w:hAnsiTheme="minorHAnsi" w:cstheme="minorHAnsi"/>
          <w:b/>
          <w:sz w:val="24"/>
          <w:szCs w:val="24"/>
        </w:rPr>
        <w:t>.</w:t>
      </w:r>
      <w:r w:rsidR="00B62001" w:rsidRPr="002C19F8">
        <w:rPr>
          <w:rFonts w:asciiTheme="minorHAnsi" w:hAnsiTheme="minorHAnsi" w:cstheme="minorHAnsi"/>
          <w:b/>
          <w:sz w:val="24"/>
          <w:szCs w:val="24"/>
        </w:rPr>
        <w:t xml:space="preserve"> </w:t>
      </w:r>
      <w:r w:rsidRPr="002C19F8">
        <w:rPr>
          <w:rFonts w:asciiTheme="minorHAnsi" w:hAnsiTheme="minorHAnsi" w:cstheme="minorHAnsi"/>
          <w:b/>
          <w:sz w:val="24"/>
          <w:szCs w:val="24"/>
        </w:rPr>
        <w:t>1</w:t>
      </w:r>
      <w:r w:rsidRPr="002C19F8">
        <w:rPr>
          <w:rFonts w:asciiTheme="minorHAnsi" w:hAnsiTheme="minorHAnsi" w:cstheme="minorHAnsi"/>
          <w:sz w:val="24"/>
          <w:szCs w:val="24"/>
        </w:rPr>
        <w:t xml:space="preserve">. </w:t>
      </w:r>
      <w:r w:rsidR="00F761BD" w:rsidRPr="002C19F8">
        <w:rPr>
          <w:rFonts w:asciiTheme="minorHAnsi" w:hAnsiTheme="minorHAnsi" w:cstheme="minorHAnsi"/>
          <w:sz w:val="24"/>
          <w:szCs w:val="24"/>
        </w:rPr>
        <w:t>Ocenianie zachowania ucznia polega na rozpoznawaniu przez wychowawcę klasy, nauczycieli oraz uczniów danej klasy stopnia respektowania przez ucznia zasad współżycia społecznego i norm etycznych oraz obowiązków</w:t>
      </w:r>
      <w:r w:rsidR="00B62001" w:rsidRPr="002C19F8">
        <w:rPr>
          <w:rFonts w:asciiTheme="minorHAnsi" w:hAnsiTheme="minorHAnsi" w:cstheme="minorHAnsi"/>
          <w:sz w:val="24"/>
          <w:szCs w:val="24"/>
        </w:rPr>
        <w:t xml:space="preserve"> określonych w statucie szkoły.</w:t>
      </w:r>
    </w:p>
    <w:p w14:paraId="3E773950" w14:textId="3803FD29" w:rsidR="00F761BD" w:rsidRPr="002C19F8" w:rsidRDefault="00F761BD" w:rsidP="00AD2467">
      <w:pPr>
        <w:pStyle w:val="Akapitzlist"/>
        <w:numPr>
          <w:ilvl w:val="6"/>
          <w:numId w:val="54"/>
        </w:numPr>
        <w:ind w:left="0" w:firstLine="426"/>
        <w:rPr>
          <w:rFonts w:asciiTheme="minorHAnsi" w:hAnsiTheme="minorHAnsi" w:cstheme="minorHAnsi"/>
          <w:sz w:val="24"/>
          <w:szCs w:val="24"/>
        </w:rPr>
      </w:pPr>
      <w:r w:rsidRPr="002C19F8">
        <w:rPr>
          <w:rFonts w:asciiTheme="minorHAnsi" w:hAnsiTheme="minorHAnsi" w:cstheme="minorHAnsi"/>
          <w:sz w:val="24"/>
          <w:szCs w:val="24"/>
        </w:rPr>
        <w:t>Śródroczna i roczna ocena klasyfikacyjna zachowania uwz</w:t>
      </w:r>
      <w:r w:rsidR="00B62001" w:rsidRPr="002C19F8">
        <w:rPr>
          <w:rFonts w:asciiTheme="minorHAnsi" w:hAnsiTheme="minorHAnsi" w:cstheme="minorHAnsi"/>
          <w:sz w:val="24"/>
          <w:szCs w:val="24"/>
        </w:rPr>
        <w:t xml:space="preserve">ględnia następujące podstawowe </w:t>
      </w:r>
      <w:r w:rsidRPr="002C19F8">
        <w:rPr>
          <w:rFonts w:asciiTheme="minorHAnsi" w:hAnsiTheme="minorHAnsi" w:cstheme="minorHAnsi"/>
          <w:sz w:val="24"/>
          <w:szCs w:val="24"/>
        </w:rPr>
        <w:t xml:space="preserve">obszary: </w:t>
      </w:r>
    </w:p>
    <w:p w14:paraId="7EDE7725" w14:textId="5BC1A130" w:rsidR="00F761BD" w:rsidRPr="002C19F8" w:rsidRDefault="00F761BD" w:rsidP="00AD2467">
      <w:pPr>
        <w:numPr>
          <w:ilvl w:val="1"/>
          <w:numId w:val="38"/>
        </w:numPr>
        <w:spacing w:after="120"/>
        <w:ind w:left="992" w:hanging="567"/>
        <w:jc w:val="left"/>
        <w:rPr>
          <w:rFonts w:asciiTheme="minorHAnsi" w:hAnsiTheme="minorHAnsi" w:cstheme="minorHAnsi"/>
          <w:sz w:val="24"/>
          <w:szCs w:val="24"/>
        </w:rPr>
      </w:pPr>
      <w:r w:rsidRPr="002C19F8">
        <w:rPr>
          <w:rFonts w:asciiTheme="minorHAnsi" w:hAnsiTheme="minorHAnsi" w:cstheme="minorHAnsi"/>
          <w:sz w:val="24"/>
          <w:szCs w:val="24"/>
        </w:rPr>
        <w:t>wywiąz</w:t>
      </w:r>
      <w:r w:rsidR="00B62001" w:rsidRPr="002C19F8">
        <w:rPr>
          <w:rFonts w:asciiTheme="minorHAnsi" w:hAnsiTheme="minorHAnsi" w:cstheme="minorHAnsi"/>
          <w:sz w:val="24"/>
          <w:szCs w:val="24"/>
        </w:rPr>
        <w:t>ywanie się z obowiązków ucznia,</w:t>
      </w:r>
    </w:p>
    <w:p w14:paraId="378DB26A" w14:textId="2DACCB8D" w:rsidR="00F761BD" w:rsidRPr="002C19F8" w:rsidRDefault="00F761BD" w:rsidP="00AD2467">
      <w:pPr>
        <w:numPr>
          <w:ilvl w:val="1"/>
          <w:numId w:val="38"/>
        </w:numPr>
        <w:spacing w:after="120"/>
        <w:ind w:left="992" w:hanging="567"/>
        <w:jc w:val="left"/>
        <w:rPr>
          <w:rFonts w:asciiTheme="minorHAnsi" w:hAnsiTheme="minorHAnsi" w:cstheme="minorHAnsi"/>
          <w:sz w:val="24"/>
          <w:szCs w:val="24"/>
        </w:rPr>
      </w:pPr>
      <w:r w:rsidRPr="002C19F8">
        <w:rPr>
          <w:rFonts w:asciiTheme="minorHAnsi" w:hAnsiTheme="minorHAnsi" w:cstheme="minorHAnsi"/>
          <w:sz w:val="24"/>
          <w:szCs w:val="24"/>
        </w:rPr>
        <w:t xml:space="preserve">postępowanie zgodne </w:t>
      </w:r>
      <w:r w:rsidR="00B62001" w:rsidRPr="002C19F8">
        <w:rPr>
          <w:rFonts w:asciiTheme="minorHAnsi" w:hAnsiTheme="minorHAnsi" w:cstheme="minorHAnsi"/>
          <w:sz w:val="24"/>
          <w:szCs w:val="24"/>
        </w:rPr>
        <w:t>z dobrem społeczności szkolnej,</w:t>
      </w:r>
    </w:p>
    <w:p w14:paraId="52025C9B" w14:textId="616A2191" w:rsidR="00F761BD" w:rsidRPr="002C19F8" w:rsidRDefault="00F761BD" w:rsidP="00AD2467">
      <w:pPr>
        <w:numPr>
          <w:ilvl w:val="1"/>
          <w:numId w:val="38"/>
        </w:numPr>
        <w:spacing w:after="120"/>
        <w:ind w:left="992" w:hanging="567"/>
        <w:jc w:val="left"/>
        <w:rPr>
          <w:rFonts w:asciiTheme="minorHAnsi" w:hAnsiTheme="minorHAnsi" w:cstheme="minorHAnsi"/>
          <w:sz w:val="24"/>
          <w:szCs w:val="24"/>
        </w:rPr>
      </w:pPr>
      <w:r w:rsidRPr="002C19F8">
        <w:rPr>
          <w:rFonts w:asciiTheme="minorHAnsi" w:hAnsiTheme="minorHAnsi" w:cstheme="minorHAnsi"/>
          <w:sz w:val="24"/>
          <w:szCs w:val="24"/>
        </w:rPr>
        <w:t>dba</w:t>
      </w:r>
      <w:r w:rsidR="00B62001" w:rsidRPr="002C19F8">
        <w:rPr>
          <w:rFonts w:asciiTheme="minorHAnsi" w:hAnsiTheme="minorHAnsi" w:cstheme="minorHAnsi"/>
          <w:sz w:val="24"/>
          <w:szCs w:val="24"/>
        </w:rPr>
        <w:t>łość o honor i tradycje szkoły,</w:t>
      </w:r>
    </w:p>
    <w:p w14:paraId="3FA786D1" w14:textId="79AB76AD" w:rsidR="00F761BD" w:rsidRPr="002C19F8" w:rsidRDefault="00F761BD" w:rsidP="00AD2467">
      <w:pPr>
        <w:numPr>
          <w:ilvl w:val="1"/>
          <w:numId w:val="38"/>
        </w:numPr>
        <w:spacing w:after="120"/>
        <w:ind w:left="992" w:hanging="567"/>
        <w:jc w:val="left"/>
        <w:rPr>
          <w:rFonts w:asciiTheme="minorHAnsi" w:hAnsiTheme="minorHAnsi" w:cstheme="minorHAnsi"/>
          <w:sz w:val="24"/>
          <w:szCs w:val="24"/>
        </w:rPr>
      </w:pPr>
      <w:r w:rsidRPr="002C19F8">
        <w:rPr>
          <w:rFonts w:asciiTheme="minorHAnsi" w:hAnsiTheme="minorHAnsi" w:cstheme="minorHAnsi"/>
          <w:sz w:val="24"/>
          <w:szCs w:val="24"/>
        </w:rPr>
        <w:t>d</w:t>
      </w:r>
      <w:r w:rsidR="00B62001" w:rsidRPr="002C19F8">
        <w:rPr>
          <w:rFonts w:asciiTheme="minorHAnsi" w:hAnsiTheme="minorHAnsi" w:cstheme="minorHAnsi"/>
          <w:sz w:val="24"/>
          <w:szCs w:val="24"/>
        </w:rPr>
        <w:t>bałość o piękno mowy ojczystej,</w:t>
      </w:r>
    </w:p>
    <w:p w14:paraId="18EBD7F8" w14:textId="657373C1" w:rsidR="00F761BD" w:rsidRPr="002C19F8" w:rsidRDefault="00F761BD" w:rsidP="00AD2467">
      <w:pPr>
        <w:numPr>
          <w:ilvl w:val="1"/>
          <w:numId w:val="38"/>
        </w:numPr>
        <w:spacing w:after="120"/>
        <w:ind w:left="992" w:hanging="567"/>
        <w:jc w:val="left"/>
        <w:rPr>
          <w:rFonts w:asciiTheme="minorHAnsi" w:hAnsiTheme="minorHAnsi" w:cstheme="minorHAnsi"/>
          <w:sz w:val="24"/>
          <w:szCs w:val="24"/>
        </w:rPr>
      </w:pPr>
      <w:r w:rsidRPr="002C19F8">
        <w:rPr>
          <w:rFonts w:asciiTheme="minorHAnsi" w:hAnsiTheme="minorHAnsi" w:cstheme="minorHAnsi"/>
          <w:sz w:val="24"/>
          <w:szCs w:val="24"/>
        </w:rPr>
        <w:t>dbałość o bezpieczeństwo i z</w:t>
      </w:r>
      <w:r w:rsidR="00B62001" w:rsidRPr="002C19F8">
        <w:rPr>
          <w:rFonts w:asciiTheme="minorHAnsi" w:hAnsiTheme="minorHAnsi" w:cstheme="minorHAnsi"/>
          <w:sz w:val="24"/>
          <w:szCs w:val="24"/>
        </w:rPr>
        <w:t>drowie własne oraz innych osób,</w:t>
      </w:r>
    </w:p>
    <w:p w14:paraId="2AC908FB" w14:textId="77777777" w:rsidR="00F761BD" w:rsidRPr="002C19F8" w:rsidRDefault="00F761BD" w:rsidP="00AD2467">
      <w:pPr>
        <w:numPr>
          <w:ilvl w:val="1"/>
          <w:numId w:val="38"/>
        </w:numPr>
        <w:spacing w:after="120"/>
        <w:ind w:left="992" w:hanging="567"/>
        <w:jc w:val="left"/>
        <w:rPr>
          <w:rFonts w:asciiTheme="minorHAnsi" w:hAnsiTheme="minorHAnsi" w:cstheme="minorHAnsi"/>
          <w:sz w:val="24"/>
          <w:szCs w:val="24"/>
        </w:rPr>
      </w:pPr>
      <w:r w:rsidRPr="002C19F8">
        <w:rPr>
          <w:rFonts w:asciiTheme="minorHAnsi" w:hAnsiTheme="minorHAnsi" w:cstheme="minorHAnsi"/>
          <w:sz w:val="24"/>
          <w:szCs w:val="24"/>
        </w:rPr>
        <w:t xml:space="preserve">godne, kulturalne zachowanie się w szkole i poza nią, </w:t>
      </w:r>
      <w:r w:rsidR="00F15A34" w:rsidRPr="002C19F8">
        <w:rPr>
          <w:rFonts w:asciiTheme="minorHAnsi" w:hAnsiTheme="minorHAnsi" w:cstheme="minorHAnsi"/>
          <w:sz w:val="24"/>
          <w:szCs w:val="24"/>
        </w:rPr>
        <w:t>w szczególności na praktykach zawodowych u pracodawcy, wycieczkach szkolnych i</w:t>
      </w:r>
      <w:r w:rsidR="00BB4BC2" w:rsidRPr="002C19F8">
        <w:rPr>
          <w:rFonts w:asciiTheme="minorHAnsi" w:hAnsiTheme="minorHAnsi" w:cstheme="minorHAnsi"/>
          <w:sz w:val="24"/>
          <w:szCs w:val="24"/>
        </w:rPr>
        <w:t> </w:t>
      </w:r>
      <w:r w:rsidR="00F15A34" w:rsidRPr="002C19F8">
        <w:rPr>
          <w:rFonts w:asciiTheme="minorHAnsi" w:hAnsiTheme="minorHAnsi" w:cstheme="minorHAnsi"/>
          <w:sz w:val="24"/>
          <w:szCs w:val="24"/>
        </w:rPr>
        <w:t>imprezach</w:t>
      </w:r>
      <w:r w:rsidR="00BB4BC2" w:rsidRPr="002C19F8">
        <w:rPr>
          <w:rFonts w:asciiTheme="minorHAnsi" w:hAnsiTheme="minorHAnsi" w:cstheme="minorHAnsi"/>
          <w:sz w:val="24"/>
          <w:szCs w:val="24"/>
        </w:rPr>
        <w:t>.</w:t>
      </w:r>
    </w:p>
    <w:p w14:paraId="7D6A4E63" w14:textId="73EA94D9" w:rsidR="00F761BD" w:rsidRPr="002C19F8" w:rsidRDefault="00F761BD" w:rsidP="00AD2467">
      <w:pPr>
        <w:numPr>
          <w:ilvl w:val="1"/>
          <w:numId w:val="38"/>
        </w:numPr>
        <w:spacing w:after="120"/>
        <w:ind w:left="992" w:hanging="567"/>
        <w:jc w:val="left"/>
        <w:rPr>
          <w:rFonts w:asciiTheme="minorHAnsi" w:hAnsiTheme="minorHAnsi" w:cstheme="minorHAnsi"/>
          <w:sz w:val="24"/>
          <w:szCs w:val="24"/>
        </w:rPr>
      </w:pPr>
      <w:r w:rsidRPr="002C19F8">
        <w:rPr>
          <w:rFonts w:asciiTheme="minorHAnsi" w:hAnsiTheme="minorHAnsi" w:cstheme="minorHAnsi"/>
          <w:sz w:val="24"/>
          <w:szCs w:val="24"/>
        </w:rPr>
        <w:t>ok</w:t>
      </w:r>
      <w:r w:rsidR="00B62001" w:rsidRPr="002C19F8">
        <w:rPr>
          <w:rFonts w:asciiTheme="minorHAnsi" w:hAnsiTheme="minorHAnsi" w:cstheme="minorHAnsi"/>
          <w:sz w:val="24"/>
          <w:szCs w:val="24"/>
        </w:rPr>
        <w:t>azywanie szacunku innym osobom.</w:t>
      </w:r>
    </w:p>
    <w:p w14:paraId="724E178F" w14:textId="77777777" w:rsidR="00F761BD" w:rsidRPr="002C19F8" w:rsidRDefault="00F761BD" w:rsidP="00AD2467">
      <w:pPr>
        <w:spacing w:after="9" w:line="251" w:lineRule="auto"/>
        <w:ind w:left="1538"/>
        <w:jc w:val="left"/>
        <w:rPr>
          <w:rFonts w:asciiTheme="minorHAnsi" w:hAnsiTheme="minorHAnsi" w:cstheme="minorHAnsi"/>
          <w:sz w:val="24"/>
          <w:szCs w:val="24"/>
        </w:rPr>
      </w:pPr>
    </w:p>
    <w:p w14:paraId="214239C8" w14:textId="4E9E6405" w:rsidR="00F761BD" w:rsidRPr="002C19F8" w:rsidRDefault="00F761BD" w:rsidP="00AD2467">
      <w:pPr>
        <w:pStyle w:val="Akapitzlist"/>
        <w:numPr>
          <w:ilvl w:val="0"/>
          <w:numId w:val="55"/>
        </w:numPr>
        <w:spacing w:after="22" w:line="259" w:lineRule="auto"/>
        <w:ind w:left="0" w:firstLine="426"/>
        <w:rPr>
          <w:rFonts w:asciiTheme="minorHAnsi" w:hAnsiTheme="minorHAnsi" w:cstheme="minorHAnsi"/>
          <w:sz w:val="24"/>
          <w:szCs w:val="24"/>
        </w:rPr>
      </w:pPr>
      <w:r w:rsidRPr="002C19F8">
        <w:rPr>
          <w:rFonts w:asciiTheme="minorHAnsi" w:hAnsiTheme="minorHAnsi" w:cstheme="minorHAnsi"/>
          <w:sz w:val="24"/>
          <w:szCs w:val="24"/>
        </w:rPr>
        <w:t>Śródroczna i roczna ocena klasyfikacyjna zachowania ucznia uwzględnia ró</w:t>
      </w:r>
      <w:r w:rsidR="00B62001" w:rsidRPr="002C19F8">
        <w:rPr>
          <w:rFonts w:asciiTheme="minorHAnsi" w:hAnsiTheme="minorHAnsi" w:cstheme="minorHAnsi"/>
          <w:sz w:val="24"/>
          <w:szCs w:val="24"/>
        </w:rPr>
        <w:t>wnież trzy równorzędne obszary:</w:t>
      </w:r>
    </w:p>
    <w:p w14:paraId="04AF688E" w14:textId="2182B927" w:rsidR="00F761BD" w:rsidRPr="002C19F8" w:rsidRDefault="00B62001" w:rsidP="00AD2467">
      <w:pPr>
        <w:pStyle w:val="Akapitzlist"/>
        <w:numPr>
          <w:ilvl w:val="0"/>
          <w:numId w:val="306"/>
        </w:numPr>
        <w:spacing w:after="5" w:line="267" w:lineRule="auto"/>
        <w:ind w:left="851"/>
        <w:rPr>
          <w:rFonts w:asciiTheme="minorHAnsi" w:hAnsiTheme="minorHAnsi" w:cstheme="minorHAnsi"/>
          <w:sz w:val="24"/>
          <w:szCs w:val="24"/>
        </w:rPr>
      </w:pPr>
      <w:r w:rsidRPr="002C19F8">
        <w:rPr>
          <w:rFonts w:asciiTheme="minorHAnsi" w:hAnsiTheme="minorHAnsi" w:cstheme="minorHAnsi"/>
          <w:sz w:val="24"/>
          <w:szCs w:val="24"/>
        </w:rPr>
        <w:t>kulturę zachowania,</w:t>
      </w:r>
    </w:p>
    <w:p w14:paraId="584ABA38" w14:textId="67B2665B" w:rsidR="00F761BD" w:rsidRPr="002C19F8" w:rsidRDefault="00F761BD" w:rsidP="00AD2467">
      <w:pPr>
        <w:pStyle w:val="Akapitzlist"/>
        <w:numPr>
          <w:ilvl w:val="0"/>
          <w:numId w:val="306"/>
        </w:numPr>
        <w:spacing w:after="5" w:line="267" w:lineRule="auto"/>
        <w:ind w:left="851"/>
        <w:rPr>
          <w:rFonts w:asciiTheme="minorHAnsi" w:hAnsiTheme="minorHAnsi" w:cstheme="minorHAnsi"/>
          <w:sz w:val="24"/>
          <w:szCs w:val="24"/>
        </w:rPr>
      </w:pPr>
      <w:r w:rsidRPr="002C19F8">
        <w:rPr>
          <w:rFonts w:asciiTheme="minorHAnsi" w:hAnsiTheme="minorHAnsi" w:cstheme="minorHAnsi"/>
          <w:sz w:val="24"/>
          <w:szCs w:val="24"/>
        </w:rPr>
        <w:t>aktywność uczni</w:t>
      </w:r>
      <w:r w:rsidR="00AD2467" w:rsidRPr="002C19F8">
        <w:rPr>
          <w:rFonts w:asciiTheme="minorHAnsi" w:hAnsiTheme="minorHAnsi" w:cstheme="minorHAnsi"/>
          <w:sz w:val="24"/>
          <w:szCs w:val="24"/>
        </w:rPr>
        <w:t>a na terenie szkoły i poza nią,</w:t>
      </w:r>
    </w:p>
    <w:p w14:paraId="5F05B556" w14:textId="3AD664E8" w:rsidR="00F761BD" w:rsidRPr="002C19F8" w:rsidRDefault="00B62001" w:rsidP="00AD2467">
      <w:pPr>
        <w:pStyle w:val="Akapitzlist"/>
        <w:numPr>
          <w:ilvl w:val="0"/>
          <w:numId w:val="306"/>
        </w:numPr>
        <w:spacing w:after="120" w:line="240" w:lineRule="auto"/>
        <w:ind w:left="850" w:hanging="357"/>
        <w:contextualSpacing w:val="0"/>
        <w:rPr>
          <w:rFonts w:asciiTheme="minorHAnsi" w:hAnsiTheme="minorHAnsi" w:cstheme="minorHAnsi"/>
          <w:sz w:val="24"/>
          <w:szCs w:val="24"/>
        </w:rPr>
      </w:pPr>
      <w:r w:rsidRPr="002C19F8">
        <w:rPr>
          <w:rFonts w:asciiTheme="minorHAnsi" w:hAnsiTheme="minorHAnsi" w:cstheme="minorHAnsi"/>
          <w:sz w:val="24"/>
          <w:szCs w:val="24"/>
        </w:rPr>
        <w:t>obecność na zajęciach.</w:t>
      </w:r>
    </w:p>
    <w:p w14:paraId="25B5B939" w14:textId="3BF8D5C4" w:rsidR="00F761BD" w:rsidRPr="002C19F8" w:rsidRDefault="00F761BD" w:rsidP="00AD2467">
      <w:pPr>
        <w:pStyle w:val="Akapitzlist"/>
        <w:numPr>
          <w:ilvl w:val="0"/>
          <w:numId w:val="55"/>
        </w:numPr>
        <w:spacing w:before="120" w:after="0" w:line="240" w:lineRule="auto"/>
        <w:ind w:left="0" w:firstLine="425"/>
        <w:contextualSpacing w:val="0"/>
        <w:rPr>
          <w:rFonts w:asciiTheme="minorHAnsi" w:hAnsiTheme="minorHAnsi" w:cstheme="minorHAnsi"/>
          <w:sz w:val="24"/>
          <w:szCs w:val="24"/>
        </w:rPr>
      </w:pPr>
      <w:r w:rsidRPr="002C19F8">
        <w:rPr>
          <w:rFonts w:asciiTheme="minorHAnsi" w:hAnsiTheme="minorHAnsi" w:cstheme="minorHAnsi"/>
          <w:sz w:val="24"/>
          <w:szCs w:val="24"/>
        </w:rPr>
        <w:t>Ocenę zachowania ustal</w:t>
      </w:r>
      <w:r w:rsidR="00AD2467" w:rsidRPr="002C19F8">
        <w:rPr>
          <w:rFonts w:asciiTheme="minorHAnsi" w:hAnsiTheme="minorHAnsi" w:cstheme="minorHAnsi"/>
          <w:sz w:val="24"/>
          <w:szCs w:val="24"/>
        </w:rPr>
        <w:t>a wychowawca klasy w oparciu o:</w:t>
      </w:r>
    </w:p>
    <w:p w14:paraId="478F73EF" w14:textId="5B6CB12B" w:rsidR="00F761BD" w:rsidRPr="002C19F8" w:rsidRDefault="00B62001" w:rsidP="00AD2467">
      <w:pPr>
        <w:pStyle w:val="Akapitzlist"/>
        <w:numPr>
          <w:ilvl w:val="0"/>
          <w:numId w:val="307"/>
        </w:numPr>
        <w:spacing w:after="5" w:line="267" w:lineRule="auto"/>
        <w:ind w:left="851"/>
        <w:rPr>
          <w:rFonts w:asciiTheme="minorHAnsi" w:hAnsiTheme="minorHAnsi" w:cstheme="minorHAnsi"/>
          <w:sz w:val="24"/>
          <w:szCs w:val="24"/>
        </w:rPr>
      </w:pPr>
      <w:r w:rsidRPr="002C19F8">
        <w:rPr>
          <w:rFonts w:asciiTheme="minorHAnsi" w:hAnsiTheme="minorHAnsi" w:cstheme="minorHAnsi"/>
          <w:sz w:val="24"/>
          <w:szCs w:val="24"/>
        </w:rPr>
        <w:t>samoocenę ucznia,</w:t>
      </w:r>
    </w:p>
    <w:p w14:paraId="655F6273" w14:textId="552F816E" w:rsidR="00F761BD" w:rsidRPr="002C19F8" w:rsidRDefault="00F761BD" w:rsidP="00AD2467">
      <w:pPr>
        <w:pStyle w:val="Akapitzlist"/>
        <w:numPr>
          <w:ilvl w:val="0"/>
          <w:numId w:val="307"/>
        </w:numPr>
        <w:spacing w:after="5" w:line="267" w:lineRule="auto"/>
        <w:ind w:left="851"/>
        <w:rPr>
          <w:rFonts w:asciiTheme="minorHAnsi" w:hAnsiTheme="minorHAnsi" w:cstheme="minorHAnsi"/>
          <w:sz w:val="24"/>
          <w:szCs w:val="24"/>
        </w:rPr>
      </w:pPr>
      <w:r w:rsidRPr="002C19F8">
        <w:rPr>
          <w:rFonts w:asciiTheme="minorHAnsi" w:hAnsiTheme="minorHAnsi" w:cstheme="minorHAnsi"/>
          <w:sz w:val="24"/>
          <w:szCs w:val="24"/>
        </w:rPr>
        <w:t>ocenę zespoł</w:t>
      </w:r>
      <w:r w:rsidR="00B62001" w:rsidRPr="002C19F8">
        <w:rPr>
          <w:rFonts w:asciiTheme="minorHAnsi" w:hAnsiTheme="minorHAnsi" w:cstheme="minorHAnsi"/>
          <w:sz w:val="24"/>
          <w:szCs w:val="24"/>
        </w:rPr>
        <w:t>u uczniowskiego,</w:t>
      </w:r>
    </w:p>
    <w:p w14:paraId="12AF558D" w14:textId="47CB1DB6" w:rsidR="00F761BD" w:rsidRPr="002C19F8" w:rsidRDefault="00F761BD" w:rsidP="00AD2467">
      <w:pPr>
        <w:pStyle w:val="Akapitzlist"/>
        <w:numPr>
          <w:ilvl w:val="0"/>
          <w:numId w:val="307"/>
        </w:numPr>
        <w:spacing w:after="120"/>
        <w:ind w:left="851"/>
        <w:rPr>
          <w:rFonts w:asciiTheme="minorHAnsi" w:hAnsiTheme="minorHAnsi" w:cstheme="minorHAnsi"/>
          <w:sz w:val="24"/>
          <w:szCs w:val="24"/>
        </w:rPr>
      </w:pPr>
      <w:r w:rsidRPr="002C19F8">
        <w:rPr>
          <w:rFonts w:asciiTheme="minorHAnsi" w:hAnsiTheme="minorHAnsi" w:cstheme="minorHAnsi"/>
          <w:sz w:val="24"/>
          <w:szCs w:val="24"/>
        </w:rPr>
        <w:t>opinię nauczycieli oraz innych pracowników szkoły zgłoszonych do wycho</w:t>
      </w:r>
      <w:r w:rsidR="00B62001" w:rsidRPr="002C19F8">
        <w:rPr>
          <w:rFonts w:asciiTheme="minorHAnsi" w:hAnsiTheme="minorHAnsi" w:cstheme="minorHAnsi"/>
          <w:sz w:val="24"/>
          <w:szCs w:val="24"/>
        </w:rPr>
        <w:t>wawcy 7 dni przed klasyfikacją.</w:t>
      </w:r>
    </w:p>
    <w:p w14:paraId="02B0B896" w14:textId="42DBE02C" w:rsidR="00F761BD" w:rsidRPr="002C19F8" w:rsidRDefault="00F761BD" w:rsidP="00AD2467">
      <w:pPr>
        <w:numPr>
          <w:ilvl w:val="0"/>
          <w:numId w:val="55"/>
        </w:numPr>
        <w:spacing w:after="120"/>
        <w:ind w:left="0" w:firstLine="425"/>
        <w:jc w:val="left"/>
        <w:rPr>
          <w:rFonts w:asciiTheme="minorHAnsi" w:hAnsiTheme="minorHAnsi" w:cstheme="minorHAnsi"/>
          <w:sz w:val="24"/>
          <w:szCs w:val="24"/>
        </w:rPr>
      </w:pPr>
      <w:r w:rsidRPr="002C19F8">
        <w:rPr>
          <w:rFonts w:asciiTheme="minorHAnsi" w:hAnsiTheme="minorHAnsi" w:cstheme="minorHAnsi"/>
          <w:sz w:val="24"/>
          <w:szCs w:val="24"/>
        </w:rPr>
        <w:t>Na miesiąc przed wystawieniem rocznej oceny zachowania, wychowawca klasy zobowiązany jest poinformować ucznia oraz jego rodziców (prawnych opieku</w:t>
      </w:r>
      <w:r w:rsidR="00AD2467" w:rsidRPr="002C19F8">
        <w:rPr>
          <w:rFonts w:asciiTheme="minorHAnsi" w:hAnsiTheme="minorHAnsi" w:cstheme="minorHAnsi"/>
          <w:sz w:val="24"/>
          <w:szCs w:val="24"/>
        </w:rPr>
        <w:t xml:space="preserve">nów) </w:t>
      </w:r>
      <w:r w:rsidR="00B62001" w:rsidRPr="002C19F8">
        <w:rPr>
          <w:rFonts w:asciiTheme="minorHAnsi" w:hAnsiTheme="minorHAnsi" w:cstheme="minorHAnsi"/>
          <w:sz w:val="24"/>
          <w:szCs w:val="24"/>
        </w:rPr>
        <w:t>o przewidywanych ocenach.</w:t>
      </w:r>
    </w:p>
    <w:p w14:paraId="0A5CE280" w14:textId="5C8A04EE" w:rsidR="00F761BD" w:rsidRPr="002C19F8" w:rsidRDefault="00F761BD" w:rsidP="00AD2467">
      <w:pPr>
        <w:numPr>
          <w:ilvl w:val="0"/>
          <w:numId w:val="55"/>
        </w:numPr>
        <w:spacing w:after="120"/>
        <w:ind w:left="0" w:firstLine="425"/>
        <w:jc w:val="left"/>
        <w:rPr>
          <w:rFonts w:asciiTheme="minorHAnsi" w:hAnsiTheme="minorHAnsi" w:cstheme="minorHAnsi"/>
          <w:sz w:val="24"/>
          <w:szCs w:val="24"/>
        </w:rPr>
      </w:pPr>
      <w:r w:rsidRPr="002C19F8">
        <w:rPr>
          <w:rFonts w:asciiTheme="minorHAnsi" w:hAnsiTheme="minorHAnsi" w:cstheme="minorHAnsi"/>
          <w:sz w:val="24"/>
          <w:szCs w:val="24"/>
        </w:rPr>
        <w:t>Przy ustalaniu oceny zachowania należy wziąć pod uwa</w:t>
      </w:r>
      <w:r w:rsidR="00B62001" w:rsidRPr="002C19F8">
        <w:rPr>
          <w:rFonts w:asciiTheme="minorHAnsi" w:hAnsiTheme="minorHAnsi" w:cstheme="minorHAnsi"/>
          <w:sz w:val="24"/>
          <w:szCs w:val="24"/>
        </w:rPr>
        <w:t xml:space="preserve">gę stopień respektowania przez </w:t>
      </w:r>
      <w:r w:rsidRPr="002C19F8">
        <w:rPr>
          <w:rFonts w:asciiTheme="minorHAnsi" w:hAnsiTheme="minorHAnsi" w:cstheme="minorHAnsi"/>
          <w:sz w:val="24"/>
          <w:szCs w:val="24"/>
        </w:rPr>
        <w:t>ocenianego ucznia</w:t>
      </w:r>
      <w:r w:rsidR="00B62001" w:rsidRPr="002C19F8">
        <w:rPr>
          <w:rFonts w:asciiTheme="minorHAnsi" w:hAnsiTheme="minorHAnsi" w:cstheme="minorHAnsi"/>
          <w:sz w:val="24"/>
          <w:szCs w:val="24"/>
        </w:rPr>
        <w:t xml:space="preserve"> postanowień regulaminu ucznia.</w:t>
      </w:r>
    </w:p>
    <w:p w14:paraId="02DAEFAE" w14:textId="59B85A35" w:rsidR="00F761BD" w:rsidRPr="002C19F8" w:rsidRDefault="00F761BD" w:rsidP="00AD2467">
      <w:pPr>
        <w:numPr>
          <w:ilvl w:val="0"/>
          <w:numId w:val="55"/>
        </w:numPr>
        <w:spacing w:after="120"/>
        <w:ind w:left="0" w:firstLine="425"/>
        <w:jc w:val="left"/>
        <w:rPr>
          <w:rFonts w:asciiTheme="minorHAnsi" w:hAnsiTheme="minorHAnsi" w:cstheme="minorHAnsi"/>
          <w:sz w:val="24"/>
          <w:szCs w:val="24"/>
        </w:rPr>
      </w:pPr>
      <w:r w:rsidRPr="002C19F8">
        <w:rPr>
          <w:rFonts w:asciiTheme="minorHAnsi" w:hAnsiTheme="minorHAnsi" w:cstheme="minorHAnsi"/>
          <w:sz w:val="24"/>
          <w:szCs w:val="24"/>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publicznej poradni psychologiczno-pedagogicznej, w</w:t>
      </w:r>
      <w:r w:rsidR="00B62001" w:rsidRPr="002C19F8">
        <w:rPr>
          <w:rFonts w:asciiTheme="minorHAnsi" w:hAnsiTheme="minorHAnsi" w:cstheme="minorHAnsi"/>
          <w:sz w:val="24"/>
          <w:szCs w:val="24"/>
        </w:rPr>
        <w:t xml:space="preserve"> tym poradni specjalistycznej.</w:t>
      </w:r>
    </w:p>
    <w:p w14:paraId="6B69E191" w14:textId="22FC3145" w:rsidR="00F761BD" w:rsidRPr="002C19F8" w:rsidRDefault="00F761BD" w:rsidP="00AD2467">
      <w:pPr>
        <w:numPr>
          <w:ilvl w:val="0"/>
          <w:numId w:val="55"/>
        </w:numPr>
        <w:spacing w:after="120"/>
        <w:ind w:left="0" w:firstLine="425"/>
        <w:jc w:val="left"/>
        <w:rPr>
          <w:rFonts w:asciiTheme="minorHAnsi" w:hAnsiTheme="minorHAnsi" w:cstheme="minorHAnsi"/>
          <w:sz w:val="24"/>
          <w:szCs w:val="24"/>
        </w:rPr>
      </w:pPr>
      <w:r w:rsidRPr="002C19F8">
        <w:rPr>
          <w:rFonts w:asciiTheme="minorHAnsi" w:hAnsiTheme="minorHAnsi" w:cstheme="minorHAnsi"/>
          <w:sz w:val="24"/>
          <w:szCs w:val="24"/>
        </w:rPr>
        <w:t>Dostosowanie wymagań edukacyjnych do indywidualnych potrzeb psychofizycznych i edukacyjnych ucznia, u którego stwierdzono specyficzne trudności w uczeniu się, uniemożliwiające sprostanie tym wymaganiom, następuje także na podstawie opinii niepublicznej poradn</w:t>
      </w:r>
      <w:r w:rsidR="00B62001" w:rsidRPr="002C19F8">
        <w:rPr>
          <w:rFonts w:asciiTheme="minorHAnsi" w:hAnsiTheme="minorHAnsi" w:cstheme="minorHAnsi"/>
          <w:sz w:val="24"/>
          <w:szCs w:val="24"/>
        </w:rPr>
        <w:t>i psychologiczno-pedagogicznej.</w:t>
      </w:r>
    </w:p>
    <w:p w14:paraId="7B316C50" w14:textId="0E54207E" w:rsidR="00AB1C84" w:rsidRPr="002C19F8" w:rsidRDefault="00F761BD" w:rsidP="00AD2467">
      <w:pPr>
        <w:numPr>
          <w:ilvl w:val="0"/>
          <w:numId w:val="55"/>
        </w:numPr>
        <w:spacing w:after="120"/>
        <w:ind w:left="0" w:firstLine="425"/>
        <w:jc w:val="left"/>
        <w:rPr>
          <w:rFonts w:asciiTheme="minorHAnsi" w:hAnsiTheme="minorHAnsi" w:cstheme="minorHAnsi"/>
          <w:sz w:val="24"/>
          <w:szCs w:val="24"/>
        </w:rPr>
      </w:pPr>
      <w:r w:rsidRPr="002C19F8">
        <w:rPr>
          <w:rFonts w:asciiTheme="minorHAnsi" w:hAnsiTheme="minorHAnsi" w:cstheme="minorHAnsi"/>
          <w:sz w:val="24"/>
          <w:szCs w:val="24"/>
        </w:rPr>
        <w:t>Za ocenę wyjściową zachowania należy przyjąć ocenę poprawną.</w:t>
      </w:r>
    </w:p>
    <w:p w14:paraId="74BB4695" w14:textId="46D09296" w:rsidR="00F761BD" w:rsidRPr="002C19F8" w:rsidRDefault="00F761BD" w:rsidP="00AD2467">
      <w:pPr>
        <w:pStyle w:val="Akapitzlist"/>
        <w:numPr>
          <w:ilvl w:val="0"/>
          <w:numId w:val="55"/>
        </w:numPr>
        <w:spacing w:after="120"/>
        <w:rPr>
          <w:rFonts w:asciiTheme="minorHAnsi" w:hAnsiTheme="minorHAnsi" w:cstheme="minorHAnsi"/>
          <w:sz w:val="24"/>
          <w:szCs w:val="24"/>
        </w:rPr>
      </w:pPr>
      <w:r w:rsidRPr="002C19F8">
        <w:rPr>
          <w:rFonts w:asciiTheme="minorHAnsi" w:hAnsiTheme="minorHAnsi" w:cstheme="minorHAnsi"/>
          <w:sz w:val="24"/>
          <w:szCs w:val="24"/>
        </w:rPr>
        <w:t>Ocenę klasyfikacyjną zachowania ustala</w:t>
      </w:r>
      <w:r w:rsidR="00B62001" w:rsidRPr="002C19F8">
        <w:rPr>
          <w:rFonts w:asciiTheme="minorHAnsi" w:hAnsiTheme="minorHAnsi" w:cstheme="minorHAnsi"/>
          <w:sz w:val="24"/>
          <w:szCs w:val="24"/>
        </w:rPr>
        <w:t xml:space="preserve"> się według następującej skali:</w:t>
      </w:r>
    </w:p>
    <w:p w14:paraId="4F8FA6AF" w14:textId="25139AF1" w:rsidR="00F761BD" w:rsidRPr="002C19F8" w:rsidRDefault="00366A49" w:rsidP="00AD2467">
      <w:pPr>
        <w:numPr>
          <w:ilvl w:val="1"/>
          <w:numId w:val="39"/>
        </w:numPr>
        <w:ind w:left="1537" w:hanging="567"/>
        <w:jc w:val="left"/>
        <w:rPr>
          <w:rFonts w:asciiTheme="minorHAnsi" w:hAnsiTheme="minorHAnsi" w:cstheme="minorHAnsi"/>
          <w:sz w:val="24"/>
          <w:szCs w:val="24"/>
        </w:rPr>
      </w:pPr>
      <w:r w:rsidRPr="002C19F8">
        <w:rPr>
          <w:rFonts w:asciiTheme="minorHAnsi" w:hAnsiTheme="minorHAnsi" w:cstheme="minorHAnsi"/>
          <w:sz w:val="24"/>
          <w:szCs w:val="24"/>
        </w:rPr>
        <w:t>wzorowe,</w:t>
      </w:r>
    </w:p>
    <w:p w14:paraId="54FA586C" w14:textId="000C4A3E" w:rsidR="00F761BD" w:rsidRPr="002C19F8" w:rsidRDefault="00366A49" w:rsidP="00AD2467">
      <w:pPr>
        <w:numPr>
          <w:ilvl w:val="1"/>
          <w:numId w:val="39"/>
        </w:numPr>
        <w:ind w:left="1537" w:hanging="567"/>
        <w:jc w:val="left"/>
        <w:rPr>
          <w:rFonts w:asciiTheme="minorHAnsi" w:hAnsiTheme="minorHAnsi" w:cstheme="minorHAnsi"/>
          <w:sz w:val="24"/>
          <w:szCs w:val="24"/>
        </w:rPr>
      </w:pPr>
      <w:r w:rsidRPr="002C19F8">
        <w:rPr>
          <w:rFonts w:asciiTheme="minorHAnsi" w:hAnsiTheme="minorHAnsi" w:cstheme="minorHAnsi"/>
          <w:sz w:val="24"/>
          <w:szCs w:val="24"/>
        </w:rPr>
        <w:t>bardzo dobre,</w:t>
      </w:r>
    </w:p>
    <w:p w14:paraId="231F00B3" w14:textId="3DBC59ED" w:rsidR="00F761BD" w:rsidRPr="002C19F8" w:rsidRDefault="00F761BD" w:rsidP="00AD2467">
      <w:pPr>
        <w:numPr>
          <w:ilvl w:val="1"/>
          <w:numId w:val="39"/>
        </w:numPr>
        <w:ind w:left="1537" w:hanging="567"/>
        <w:jc w:val="left"/>
        <w:rPr>
          <w:rFonts w:asciiTheme="minorHAnsi" w:hAnsiTheme="minorHAnsi" w:cstheme="minorHAnsi"/>
          <w:sz w:val="24"/>
          <w:szCs w:val="24"/>
        </w:rPr>
      </w:pPr>
      <w:r w:rsidRPr="002C19F8">
        <w:rPr>
          <w:rFonts w:asciiTheme="minorHAnsi" w:hAnsiTheme="minorHAnsi" w:cstheme="minorHAnsi"/>
          <w:sz w:val="24"/>
          <w:szCs w:val="24"/>
        </w:rPr>
        <w:t>do</w:t>
      </w:r>
      <w:r w:rsidR="00366A49" w:rsidRPr="002C19F8">
        <w:rPr>
          <w:rFonts w:asciiTheme="minorHAnsi" w:hAnsiTheme="minorHAnsi" w:cstheme="minorHAnsi"/>
          <w:sz w:val="24"/>
          <w:szCs w:val="24"/>
        </w:rPr>
        <w:t>bre,</w:t>
      </w:r>
    </w:p>
    <w:p w14:paraId="776AA838" w14:textId="4C9332A7" w:rsidR="00F761BD" w:rsidRPr="002C19F8" w:rsidRDefault="00366A49" w:rsidP="00AD2467">
      <w:pPr>
        <w:numPr>
          <w:ilvl w:val="1"/>
          <w:numId w:val="39"/>
        </w:numPr>
        <w:ind w:left="1537" w:hanging="567"/>
        <w:jc w:val="left"/>
        <w:rPr>
          <w:rFonts w:asciiTheme="minorHAnsi" w:hAnsiTheme="minorHAnsi" w:cstheme="minorHAnsi"/>
          <w:sz w:val="24"/>
          <w:szCs w:val="24"/>
        </w:rPr>
      </w:pPr>
      <w:r w:rsidRPr="002C19F8">
        <w:rPr>
          <w:rFonts w:asciiTheme="minorHAnsi" w:hAnsiTheme="minorHAnsi" w:cstheme="minorHAnsi"/>
          <w:sz w:val="24"/>
          <w:szCs w:val="24"/>
        </w:rPr>
        <w:t>poprawne,</w:t>
      </w:r>
    </w:p>
    <w:p w14:paraId="51C45A56" w14:textId="2A34E6B1" w:rsidR="00F761BD" w:rsidRPr="002C19F8" w:rsidRDefault="00366A49" w:rsidP="00AD2467">
      <w:pPr>
        <w:numPr>
          <w:ilvl w:val="1"/>
          <w:numId w:val="39"/>
        </w:numPr>
        <w:ind w:left="1537" w:hanging="567"/>
        <w:jc w:val="left"/>
        <w:rPr>
          <w:rFonts w:asciiTheme="minorHAnsi" w:hAnsiTheme="minorHAnsi" w:cstheme="minorHAnsi"/>
          <w:sz w:val="24"/>
          <w:szCs w:val="24"/>
        </w:rPr>
      </w:pPr>
      <w:r w:rsidRPr="002C19F8">
        <w:rPr>
          <w:rFonts w:asciiTheme="minorHAnsi" w:hAnsiTheme="minorHAnsi" w:cstheme="minorHAnsi"/>
          <w:sz w:val="24"/>
          <w:szCs w:val="24"/>
        </w:rPr>
        <w:t>nieodpowiednie,</w:t>
      </w:r>
    </w:p>
    <w:p w14:paraId="18CE9F5E" w14:textId="2B9D9C39" w:rsidR="00F761BD" w:rsidRPr="002C19F8" w:rsidRDefault="00366A49" w:rsidP="00AD2467">
      <w:pPr>
        <w:numPr>
          <w:ilvl w:val="1"/>
          <w:numId w:val="39"/>
        </w:numPr>
        <w:ind w:left="1537" w:hanging="567"/>
        <w:jc w:val="left"/>
        <w:rPr>
          <w:rFonts w:asciiTheme="minorHAnsi" w:hAnsiTheme="minorHAnsi" w:cstheme="minorHAnsi"/>
          <w:sz w:val="24"/>
          <w:szCs w:val="24"/>
        </w:rPr>
      </w:pPr>
      <w:r w:rsidRPr="002C19F8">
        <w:rPr>
          <w:rFonts w:asciiTheme="minorHAnsi" w:hAnsiTheme="minorHAnsi" w:cstheme="minorHAnsi"/>
          <w:sz w:val="24"/>
          <w:szCs w:val="24"/>
        </w:rPr>
        <w:t>naganne.</w:t>
      </w:r>
    </w:p>
    <w:p w14:paraId="2697AE1A" w14:textId="77777777" w:rsidR="00366A49" w:rsidRPr="002C19F8" w:rsidRDefault="00366A49" w:rsidP="00AD2467">
      <w:pPr>
        <w:jc w:val="left"/>
        <w:rPr>
          <w:rFonts w:asciiTheme="minorHAnsi" w:hAnsiTheme="minorHAnsi" w:cstheme="minorHAnsi"/>
          <w:b/>
          <w:sz w:val="24"/>
          <w:szCs w:val="24"/>
        </w:rPr>
      </w:pPr>
    </w:p>
    <w:p w14:paraId="49C49936" w14:textId="043ABAF1" w:rsidR="00F761BD" w:rsidRPr="002C19F8" w:rsidRDefault="00F761BD" w:rsidP="00AD2467">
      <w:pPr>
        <w:ind w:left="401"/>
        <w:jc w:val="left"/>
        <w:rPr>
          <w:rFonts w:asciiTheme="minorHAnsi" w:hAnsiTheme="minorHAnsi" w:cstheme="minorHAnsi"/>
          <w:strike/>
          <w:sz w:val="24"/>
          <w:szCs w:val="24"/>
        </w:rPr>
      </w:pPr>
      <w:r w:rsidRPr="002C19F8">
        <w:rPr>
          <w:rFonts w:asciiTheme="minorHAnsi" w:hAnsiTheme="minorHAnsi" w:cstheme="minorHAnsi"/>
          <w:b/>
          <w:sz w:val="24"/>
          <w:szCs w:val="24"/>
        </w:rPr>
        <w:t>Ocenę wzorową</w:t>
      </w:r>
      <w:r w:rsidRPr="002C19F8">
        <w:rPr>
          <w:rFonts w:asciiTheme="minorHAnsi" w:hAnsiTheme="minorHAnsi" w:cstheme="minorHAnsi"/>
          <w:sz w:val="24"/>
          <w:szCs w:val="24"/>
        </w:rPr>
        <w:t xml:space="preserve"> otrzymuje uczeń, który</w:t>
      </w:r>
      <w:r w:rsidR="008019B7" w:rsidRPr="002C19F8">
        <w:rPr>
          <w:rFonts w:asciiTheme="minorHAnsi" w:hAnsiTheme="minorHAnsi" w:cstheme="minorHAnsi"/>
          <w:sz w:val="24"/>
          <w:szCs w:val="24"/>
        </w:rPr>
        <w:t>:</w:t>
      </w:r>
    </w:p>
    <w:p w14:paraId="620668B2" w14:textId="56700EA2" w:rsidR="00366A49" w:rsidRPr="002C19F8" w:rsidRDefault="00366A49" w:rsidP="00AD2467">
      <w:pPr>
        <w:spacing w:line="259" w:lineRule="auto"/>
        <w:ind w:left="764"/>
        <w:jc w:val="left"/>
        <w:rPr>
          <w:rFonts w:asciiTheme="minorHAnsi" w:hAnsiTheme="minorHAnsi" w:cstheme="minorHAnsi"/>
          <w:sz w:val="24"/>
          <w:szCs w:val="24"/>
        </w:rPr>
      </w:pPr>
    </w:p>
    <w:p w14:paraId="468E9421" w14:textId="4E3229E4" w:rsidR="00F761BD" w:rsidRPr="002C19F8" w:rsidRDefault="00366A49"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Kultura</w:t>
      </w:r>
    </w:p>
    <w:p w14:paraId="66D59CCA" w14:textId="04064FD7" w:rsidR="00F761BD" w:rsidRPr="002C19F8" w:rsidRDefault="00F761BD" w:rsidP="00AD2467">
      <w:pPr>
        <w:pStyle w:val="Akapitzlist"/>
        <w:numPr>
          <w:ilvl w:val="0"/>
          <w:numId w:val="308"/>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Zawsze prezentuje wysoką kulturę wypowiedzi – nig</w:t>
      </w:r>
      <w:r w:rsidR="00AD2467" w:rsidRPr="002C19F8">
        <w:rPr>
          <w:rFonts w:asciiTheme="minorHAnsi" w:hAnsiTheme="minorHAnsi" w:cstheme="minorHAnsi"/>
          <w:sz w:val="24"/>
          <w:szCs w:val="24"/>
        </w:rPr>
        <w:t>dy nie używa wulgarnego języka.</w:t>
      </w:r>
    </w:p>
    <w:p w14:paraId="2BECD351" w14:textId="6AEDB369" w:rsidR="00F761BD" w:rsidRPr="002C19F8" w:rsidRDefault="00F761BD" w:rsidP="00AD2467">
      <w:pPr>
        <w:pStyle w:val="Akapitzlist"/>
        <w:numPr>
          <w:ilvl w:val="0"/>
          <w:numId w:val="308"/>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Zawsze jest życzliwy, uprzej</w:t>
      </w:r>
      <w:r w:rsidR="00AD2467" w:rsidRPr="002C19F8">
        <w:rPr>
          <w:rFonts w:asciiTheme="minorHAnsi" w:hAnsiTheme="minorHAnsi" w:cstheme="minorHAnsi"/>
          <w:sz w:val="24"/>
          <w:szCs w:val="24"/>
        </w:rPr>
        <w:t>my oraz okazuje szacunek innym.</w:t>
      </w:r>
    </w:p>
    <w:p w14:paraId="37738D6A" w14:textId="2958ED85" w:rsidR="00F761BD" w:rsidRPr="002C19F8" w:rsidRDefault="00F761BD" w:rsidP="00AD2467">
      <w:pPr>
        <w:pStyle w:val="Akapitzlist"/>
        <w:numPr>
          <w:ilvl w:val="0"/>
          <w:numId w:val="308"/>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Zawsze ubiera się nienagan</w:t>
      </w:r>
      <w:r w:rsidR="00AD2467" w:rsidRPr="002C19F8">
        <w:rPr>
          <w:rFonts w:asciiTheme="minorHAnsi" w:hAnsiTheme="minorHAnsi" w:cstheme="minorHAnsi"/>
          <w:sz w:val="24"/>
          <w:szCs w:val="24"/>
        </w:rPr>
        <w:t>nie, stosownie do okoliczności.</w:t>
      </w:r>
    </w:p>
    <w:p w14:paraId="6704DDD1" w14:textId="16B70787" w:rsidR="00F761BD" w:rsidRPr="002C19F8" w:rsidRDefault="00F761BD" w:rsidP="00AD2467">
      <w:pPr>
        <w:pStyle w:val="Akapitzlist"/>
        <w:numPr>
          <w:ilvl w:val="0"/>
          <w:numId w:val="308"/>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Zawsze szanuje własność swoją, mien</w:t>
      </w:r>
      <w:r w:rsidR="00AD2467" w:rsidRPr="002C19F8">
        <w:rPr>
          <w:rFonts w:asciiTheme="minorHAnsi" w:hAnsiTheme="minorHAnsi" w:cstheme="minorHAnsi"/>
          <w:sz w:val="24"/>
          <w:szCs w:val="24"/>
        </w:rPr>
        <w:t>ie kolegów oraz majątek szkoły.</w:t>
      </w:r>
    </w:p>
    <w:p w14:paraId="40BE919D" w14:textId="221B3F17" w:rsidR="00F761BD" w:rsidRPr="002C19F8" w:rsidRDefault="00F761BD" w:rsidP="00AD2467">
      <w:pPr>
        <w:pStyle w:val="Akapitzlist"/>
        <w:numPr>
          <w:ilvl w:val="0"/>
          <w:numId w:val="308"/>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Zawsze</w:t>
      </w:r>
      <w:r w:rsidR="00AD2467" w:rsidRPr="002C19F8">
        <w:rPr>
          <w:rFonts w:asciiTheme="minorHAnsi" w:hAnsiTheme="minorHAnsi" w:cstheme="minorHAnsi"/>
          <w:sz w:val="24"/>
          <w:szCs w:val="24"/>
        </w:rPr>
        <w:t xml:space="preserve"> dba o honor i tradycje szkoły.</w:t>
      </w:r>
    </w:p>
    <w:p w14:paraId="69E50315" w14:textId="2E99332A" w:rsidR="00F761BD" w:rsidRPr="002C19F8" w:rsidRDefault="00F761BD" w:rsidP="00AD2467">
      <w:pPr>
        <w:pStyle w:val="Akapitzlist"/>
        <w:numPr>
          <w:ilvl w:val="0"/>
          <w:numId w:val="308"/>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Zawsze postępuje zgodni</w:t>
      </w:r>
      <w:r w:rsidR="00AD2467" w:rsidRPr="002C19F8">
        <w:rPr>
          <w:rFonts w:asciiTheme="minorHAnsi" w:hAnsiTheme="minorHAnsi" w:cstheme="minorHAnsi"/>
          <w:sz w:val="24"/>
          <w:szCs w:val="24"/>
        </w:rPr>
        <w:t>e z dobrem społeczności szkoły.</w:t>
      </w:r>
    </w:p>
    <w:p w14:paraId="486F417E" w14:textId="25AF8CC0" w:rsidR="001301FE" w:rsidRPr="002C19F8" w:rsidRDefault="00F15A34" w:rsidP="00AD2467">
      <w:pPr>
        <w:pStyle w:val="Akapitzlist"/>
        <w:numPr>
          <w:ilvl w:val="0"/>
          <w:numId w:val="308"/>
        </w:numPr>
        <w:spacing w:after="5" w:line="267" w:lineRule="auto"/>
        <w:ind w:left="1276"/>
        <w:rPr>
          <w:rFonts w:asciiTheme="minorHAnsi" w:hAnsiTheme="minorHAnsi" w:cstheme="minorHAnsi"/>
          <w:sz w:val="24"/>
          <w:szCs w:val="24"/>
        </w:rPr>
      </w:pPr>
      <w:r w:rsidRPr="002C19F8">
        <w:rPr>
          <w:rFonts w:asciiTheme="minorHAnsi" w:eastAsia="Times New Roman" w:hAnsiTheme="minorHAnsi" w:cstheme="minorHAnsi"/>
          <w:bCs/>
          <w:sz w:val="24"/>
          <w:szCs w:val="24"/>
        </w:rPr>
        <w:t xml:space="preserve">Podczas praktyk zawodowych </w:t>
      </w:r>
      <w:r w:rsidRPr="002C19F8">
        <w:rPr>
          <w:rFonts w:asciiTheme="minorHAnsi" w:hAnsiTheme="minorHAnsi" w:cstheme="minorHAnsi"/>
          <w:sz w:val="24"/>
          <w:szCs w:val="24"/>
        </w:rPr>
        <w:t xml:space="preserve">zawsze przestrzega dyscypliny </w:t>
      </w:r>
      <w:r w:rsidR="003778D6" w:rsidRPr="002C19F8">
        <w:rPr>
          <w:rFonts w:asciiTheme="minorHAnsi" w:hAnsiTheme="minorHAnsi" w:cstheme="minorHAnsi"/>
          <w:sz w:val="24"/>
          <w:szCs w:val="24"/>
        </w:rPr>
        <w:t>pracy, zasad BHP, zasad savoir-</w:t>
      </w:r>
      <w:r w:rsidRPr="002C19F8">
        <w:rPr>
          <w:rFonts w:asciiTheme="minorHAnsi" w:hAnsiTheme="minorHAnsi" w:cstheme="minorHAnsi"/>
          <w:sz w:val="24"/>
          <w:szCs w:val="24"/>
        </w:rPr>
        <w:t>vivre`u.</w:t>
      </w:r>
    </w:p>
    <w:p w14:paraId="781842E1" w14:textId="77777777" w:rsidR="00AD2467" w:rsidRPr="002C19F8" w:rsidRDefault="00AD2467" w:rsidP="00AD2467">
      <w:pPr>
        <w:spacing w:after="120"/>
        <w:ind w:left="403"/>
        <w:jc w:val="left"/>
        <w:rPr>
          <w:rFonts w:asciiTheme="minorHAnsi" w:hAnsiTheme="minorHAnsi" w:cstheme="minorHAnsi"/>
          <w:sz w:val="24"/>
          <w:szCs w:val="24"/>
        </w:rPr>
      </w:pPr>
    </w:p>
    <w:p w14:paraId="6F3063C6" w14:textId="5FF5E9D4" w:rsidR="00F761BD" w:rsidRPr="002C19F8" w:rsidRDefault="00366A49"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Aktywność</w:t>
      </w:r>
    </w:p>
    <w:p w14:paraId="2E709D70" w14:textId="1E7EE1A7" w:rsidR="00F761BD" w:rsidRPr="002C19F8" w:rsidRDefault="00F761BD" w:rsidP="00AD2467">
      <w:pPr>
        <w:pStyle w:val="Akapitzlist"/>
        <w:numPr>
          <w:ilvl w:val="0"/>
          <w:numId w:val="309"/>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Przejawi</w:t>
      </w:r>
      <w:r w:rsidR="00366A49" w:rsidRPr="002C19F8">
        <w:rPr>
          <w:rFonts w:asciiTheme="minorHAnsi" w:hAnsiTheme="minorHAnsi" w:cstheme="minorHAnsi"/>
          <w:sz w:val="24"/>
          <w:szCs w:val="24"/>
        </w:rPr>
        <w:t>a inicjatywę w pracy dla klasy.</w:t>
      </w:r>
    </w:p>
    <w:p w14:paraId="3154AAEE" w14:textId="6129638C" w:rsidR="00F761BD" w:rsidRPr="002C19F8" w:rsidRDefault="00F761BD" w:rsidP="00AD2467">
      <w:pPr>
        <w:pStyle w:val="Akapitzlist"/>
        <w:numPr>
          <w:ilvl w:val="0"/>
          <w:numId w:val="309"/>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Przejawia</w:t>
      </w:r>
      <w:r w:rsidR="00366A49" w:rsidRPr="002C19F8">
        <w:rPr>
          <w:rFonts w:asciiTheme="minorHAnsi" w:hAnsiTheme="minorHAnsi" w:cstheme="minorHAnsi"/>
          <w:sz w:val="24"/>
          <w:szCs w:val="24"/>
        </w:rPr>
        <w:t xml:space="preserve"> inicjatywę w pracy dla szkoły.</w:t>
      </w:r>
    </w:p>
    <w:p w14:paraId="182E2CC1" w14:textId="53B0FF99" w:rsidR="00F761BD" w:rsidRPr="002C19F8" w:rsidRDefault="00F761BD" w:rsidP="00AD2467">
      <w:pPr>
        <w:pStyle w:val="Akapitzlist"/>
        <w:numPr>
          <w:ilvl w:val="0"/>
          <w:numId w:val="309"/>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Organizu</w:t>
      </w:r>
      <w:r w:rsidR="00366A49" w:rsidRPr="002C19F8">
        <w:rPr>
          <w:rFonts w:asciiTheme="minorHAnsi" w:hAnsiTheme="minorHAnsi" w:cstheme="minorHAnsi"/>
          <w:sz w:val="24"/>
          <w:szCs w:val="24"/>
        </w:rPr>
        <w:t>je i prowadzi pomoc koleżeńską.</w:t>
      </w:r>
    </w:p>
    <w:p w14:paraId="3E7795BF" w14:textId="36A926F6" w:rsidR="00F761BD" w:rsidRPr="002C19F8" w:rsidRDefault="00F761BD" w:rsidP="00AD2467">
      <w:pPr>
        <w:pStyle w:val="Akapitzlist"/>
        <w:numPr>
          <w:ilvl w:val="0"/>
          <w:numId w:val="309"/>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 xml:space="preserve">Bierze udział w konkursach i projektach wewnętrznych i zewnętrznych oraz osiąga wyniki </w:t>
      </w:r>
      <w:r w:rsidR="00366A49" w:rsidRPr="002C19F8">
        <w:rPr>
          <w:rFonts w:asciiTheme="minorHAnsi" w:hAnsiTheme="minorHAnsi" w:cstheme="minorHAnsi"/>
          <w:sz w:val="24"/>
          <w:szCs w:val="24"/>
        </w:rPr>
        <w:t>adekwatne do swoich możliwości.</w:t>
      </w:r>
    </w:p>
    <w:p w14:paraId="0CB88B9E" w14:textId="64BD347E" w:rsidR="00F761BD" w:rsidRPr="002C19F8" w:rsidRDefault="00F761BD" w:rsidP="00AD2467">
      <w:pPr>
        <w:pStyle w:val="Akapitzlist"/>
        <w:numPr>
          <w:ilvl w:val="0"/>
          <w:numId w:val="309"/>
        </w:numPr>
        <w:spacing w:after="120" w:line="240" w:lineRule="auto"/>
        <w:ind w:left="1276" w:hanging="357"/>
        <w:contextualSpacing w:val="0"/>
        <w:rPr>
          <w:rFonts w:asciiTheme="minorHAnsi" w:hAnsiTheme="minorHAnsi" w:cstheme="minorHAnsi"/>
          <w:sz w:val="24"/>
          <w:szCs w:val="24"/>
        </w:rPr>
      </w:pPr>
      <w:r w:rsidRPr="002C19F8">
        <w:rPr>
          <w:rFonts w:asciiTheme="minorHAnsi" w:hAnsiTheme="minorHAnsi" w:cstheme="minorHAnsi"/>
          <w:sz w:val="24"/>
          <w:szCs w:val="24"/>
        </w:rPr>
        <w:t>Dba o bezpieczeństw</w:t>
      </w:r>
      <w:r w:rsidR="00366A49" w:rsidRPr="002C19F8">
        <w:rPr>
          <w:rFonts w:asciiTheme="minorHAnsi" w:hAnsiTheme="minorHAnsi" w:cstheme="minorHAnsi"/>
          <w:sz w:val="24"/>
          <w:szCs w:val="24"/>
        </w:rPr>
        <w:t>o i zdrowie własne oraz innych.</w:t>
      </w:r>
    </w:p>
    <w:p w14:paraId="5339E7EC" w14:textId="77777777" w:rsidR="00366A49" w:rsidRPr="002C19F8" w:rsidRDefault="00366A49" w:rsidP="00AD2467">
      <w:pPr>
        <w:ind w:left="403"/>
        <w:jc w:val="left"/>
        <w:rPr>
          <w:rFonts w:asciiTheme="minorHAnsi" w:hAnsiTheme="minorHAnsi" w:cstheme="minorHAnsi"/>
          <w:sz w:val="24"/>
          <w:szCs w:val="24"/>
        </w:rPr>
      </w:pPr>
    </w:p>
    <w:p w14:paraId="1ED0EDF7" w14:textId="4DB27B88" w:rsidR="00F761BD" w:rsidRPr="002C19F8" w:rsidRDefault="00F761BD"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 xml:space="preserve">Obecność </w:t>
      </w:r>
    </w:p>
    <w:p w14:paraId="5045CDBC" w14:textId="5E4426CC" w:rsidR="00F761BD" w:rsidRPr="002C19F8" w:rsidRDefault="00F761BD" w:rsidP="00AD2467">
      <w:pPr>
        <w:pStyle w:val="Akapitzlist"/>
        <w:numPr>
          <w:ilvl w:val="0"/>
          <w:numId w:val="310"/>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Wzorowo wywiązuje się z</w:t>
      </w:r>
      <w:r w:rsidR="00AD2467" w:rsidRPr="002C19F8">
        <w:rPr>
          <w:rFonts w:asciiTheme="minorHAnsi" w:hAnsiTheme="minorHAnsi" w:cstheme="minorHAnsi"/>
          <w:sz w:val="24"/>
          <w:szCs w:val="24"/>
        </w:rPr>
        <w:t>e wszystkich obowiązków ucznia.</w:t>
      </w:r>
    </w:p>
    <w:p w14:paraId="20F27732" w14:textId="63D1A3ED" w:rsidR="00F761BD" w:rsidRPr="002C19F8" w:rsidRDefault="00F761BD" w:rsidP="00AD2467">
      <w:pPr>
        <w:pStyle w:val="Akapitzlist"/>
        <w:numPr>
          <w:ilvl w:val="0"/>
          <w:numId w:val="310"/>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Wszystkie godziny nieobecnoś</w:t>
      </w:r>
      <w:r w:rsidR="00AD2467" w:rsidRPr="002C19F8">
        <w:rPr>
          <w:rFonts w:asciiTheme="minorHAnsi" w:hAnsiTheme="minorHAnsi" w:cstheme="minorHAnsi"/>
          <w:sz w:val="24"/>
          <w:szCs w:val="24"/>
        </w:rPr>
        <w:t>ci niezwłocznie usprawiedliwia.</w:t>
      </w:r>
    </w:p>
    <w:p w14:paraId="10D38119" w14:textId="303FC814" w:rsidR="00F761BD" w:rsidRPr="002C19F8" w:rsidRDefault="00F761BD" w:rsidP="00AD2467">
      <w:pPr>
        <w:pStyle w:val="Akapitzlist"/>
        <w:numPr>
          <w:ilvl w:val="0"/>
          <w:numId w:val="310"/>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Ni</w:t>
      </w:r>
      <w:r w:rsidR="00AD2467" w:rsidRPr="002C19F8">
        <w:rPr>
          <w:rFonts w:asciiTheme="minorHAnsi" w:hAnsiTheme="minorHAnsi" w:cstheme="minorHAnsi"/>
          <w:sz w:val="24"/>
          <w:szCs w:val="24"/>
        </w:rPr>
        <w:t>gdy nie spóźnia się na zajęcia.</w:t>
      </w:r>
    </w:p>
    <w:p w14:paraId="7E7CD9C9" w14:textId="27259213" w:rsidR="00F761BD" w:rsidRPr="002C19F8" w:rsidRDefault="00F761BD" w:rsidP="00AD2467">
      <w:pPr>
        <w:spacing w:line="259" w:lineRule="auto"/>
        <w:ind w:left="406"/>
        <w:jc w:val="left"/>
        <w:rPr>
          <w:rFonts w:asciiTheme="minorHAnsi" w:hAnsiTheme="minorHAnsi" w:cstheme="minorHAnsi"/>
          <w:sz w:val="24"/>
          <w:szCs w:val="24"/>
        </w:rPr>
      </w:pPr>
    </w:p>
    <w:p w14:paraId="16BC0229" w14:textId="77777777" w:rsidR="00F761BD" w:rsidRPr="002C19F8" w:rsidRDefault="00F761BD" w:rsidP="00AD2467">
      <w:pPr>
        <w:ind w:left="401"/>
        <w:jc w:val="left"/>
        <w:rPr>
          <w:rFonts w:asciiTheme="minorHAnsi" w:hAnsiTheme="minorHAnsi" w:cstheme="minorHAnsi"/>
          <w:strike/>
          <w:sz w:val="24"/>
          <w:szCs w:val="24"/>
        </w:rPr>
      </w:pPr>
      <w:r w:rsidRPr="002C19F8">
        <w:rPr>
          <w:rFonts w:asciiTheme="minorHAnsi" w:hAnsiTheme="minorHAnsi" w:cstheme="minorHAnsi"/>
          <w:b/>
          <w:sz w:val="24"/>
          <w:szCs w:val="24"/>
        </w:rPr>
        <w:t>Ocenę bardzo dobrą</w:t>
      </w:r>
      <w:r w:rsidRPr="002C19F8">
        <w:rPr>
          <w:rFonts w:asciiTheme="minorHAnsi" w:hAnsiTheme="minorHAnsi" w:cstheme="minorHAnsi"/>
          <w:sz w:val="24"/>
          <w:szCs w:val="24"/>
        </w:rPr>
        <w:t xml:space="preserve"> otrzymuje uczeń, który</w:t>
      </w:r>
      <w:r w:rsidR="008019B7" w:rsidRPr="002C19F8">
        <w:rPr>
          <w:rFonts w:asciiTheme="minorHAnsi" w:hAnsiTheme="minorHAnsi" w:cstheme="minorHAnsi"/>
          <w:sz w:val="24"/>
          <w:szCs w:val="24"/>
        </w:rPr>
        <w:t>:</w:t>
      </w:r>
    </w:p>
    <w:p w14:paraId="45ABA866" w14:textId="18FC13E8" w:rsidR="00F761BD" w:rsidRPr="002C19F8" w:rsidRDefault="00F761BD" w:rsidP="00AD2467">
      <w:pPr>
        <w:spacing w:line="259" w:lineRule="auto"/>
        <w:ind w:left="406"/>
        <w:jc w:val="left"/>
        <w:rPr>
          <w:rFonts w:asciiTheme="minorHAnsi" w:hAnsiTheme="minorHAnsi" w:cstheme="minorHAnsi"/>
          <w:sz w:val="24"/>
          <w:szCs w:val="24"/>
        </w:rPr>
      </w:pPr>
    </w:p>
    <w:p w14:paraId="65683229" w14:textId="388F0004" w:rsidR="00F761BD" w:rsidRPr="002C19F8" w:rsidRDefault="00AD2467" w:rsidP="00AD2467">
      <w:pPr>
        <w:ind w:left="401"/>
        <w:jc w:val="left"/>
        <w:rPr>
          <w:rFonts w:asciiTheme="minorHAnsi" w:hAnsiTheme="minorHAnsi" w:cstheme="minorHAnsi"/>
          <w:sz w:val="24"/>
          <w:szCs w:val="24"/>
        </w:rPr>
      </w:pPr>
      <w:r w:rsidRPr="002C19F8">
        <w:rPr>
          <w:rFonts w:asciiTheme="minorHAnsi" w:hAnsiTheme="minorHAnsi" w:cstheme="minorHAnsi"/>
          <w:sz w:val="24"/>
          <w:szCs w:val="24"/>
        </w:rPr>
        <w:t>Kultura</w:t>
      </w:r>
    </w:p>
    <w:p w14:paraId="69593851" w14:textId="66363820" w:rsidR="00F761BD" w:rsidRPr="002C19F8" w:rsidRDefault="00F761BD" w:rsidP="00AD2467">
      <w:pPr>
        <w:pStyle w:val="Akapitzlist"/>
        <w:numPr>
          <w:ilvl w:val="0"/>
          <w:numId w:val="311"/>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Prezen</w:t>
      </w:r>
      <w:r w:rsidR="00AD2467" w:rsidRPr="002C19F8">
        <w:rPr>
          <w:rFonts w:asciiTheme="minorHAnsi" w:hAnsiTheme="minorHAnsi" w:cstheme="minorHAnsi"/>
          <w:sz w:val="24"/>
          <w:szCs w:val="24"/>
        </w:rPr>
        <w:t>tuje wysoką kulturę wypowiedzi.</w:t>
      </w:r>
    </w:p>
    <w:p w14:paraId="1ED26B12" w14:textId="1FF70FBE" w:rsidR="00F761BD" w:rsidRPr="002C19F8" w:rsidRDefault="00F761BD" w:rsidP="00AD2467">
      <w:pPr>
        <w:pStyle w:val="Akapitzlist"/>
        <w:numPr>
          <w:ilvl w:val="0"/>
          <w:numId w:val="311"/>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Jest uprzejmy i życzli</w:t>
      </w:r>
      <w:r w:rsidR="00AD2467" w:rsidRPr="002C19F8">
        <w:rPr>
          <w:rFonts w:asciiTheme="minorHAnsi" w:hAnsiTheme="minorHAnsi" w:cstheme="minorHAnsi"/>
          <w:sz w:val="24"/>
          <w:szCs w:val="24"/>
        </w:rPr>
        <w:t>wy oraz okazuje szacunek innym.</w:t>
      </w:r>
    </w:p>
    <w:p w14:paraId="09625DBF" w14:textId="13283738" w:rsidR="00F761BD" w:rsidRPr="002C19F8" w:rsidRDefault="00F761BD" w:rsidP="00AD2467">
      <w:pPr>
        <w:pStyle w:val="Akapitzlist"/>
        <w:numPr>
          <w:ilvl w:val="0"/>
          <w:numId w:val="311"/>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Ubiera się nienagan</w:t>
      </w:r>
      <w:r w:rsidR="00AD2467" w:rsidRPr="002C19F8">
        <w:rPr>
          <w:rFonts w:asciiTheme="minorHAnsi" w:hAnsiTheme="minorHAnsi" w:cstheme="minorHAnsi"/>
          <w:sz w:val="24"/>
          <w:szCs w:val="24"/>
        </w:rPr>
        <w:t>nie, stosownie do okoliczności.</w:t>
      </w:r>
    </w:p>
    <w:p w14:paraId="1DB31173" w14:textId="5051AE2A" w:rsidR="00F761BD" w:rsidRPr="002C19F8" w:rsidRDefault="00F761BD" w:rsidP="00AD2467">
      <w:pPr>
        <w:pStyle w:val="Akapitzlist"/>
        <w:numPr>
          <w:ilvl w:val="0"/>
          <w:numId w:val="311"/>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Szanuje własność swoją, mien</w:t>
      </w:r>
      <w:r w:rsidR="00AD2467" w:rsidRPr="002C19F8">
        <w:rPr>
          <w:rFonts w:asciiTheme="minorHAnsi" w:hAnsiTheme="minorHAnsi" w:cstheme="minorHAnsi"/>
          <w:sz w:val="24"/>
          <w:szCs w:val="24"/>
        </w:rPr>
        <w:t>ie kolegów oraz majątek szkoły.</w:t>
      </w:r>
    </w:p>
    <w:p w14:paraId="79B130EE" w14:textId="7B094FEC" w:rsidR="00F761BD" w:rsidRPr="002C19F8" w:rsidRDefault="00AD2467" w:rsidP="00AD2467">
      <w:pPr>
        <w:pStyle w:val="Akapitzlist"/>
        <w:numPr>
          <w:ilvl w:val="0"/>
          <w:numId w:val="311"/>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Dba o honor i tradycje szkoły.</w:t>
      </w:r>
    </w:p>
    <w:p w14:paraId="1DAF1798" w14:textId="77777777" w:rsidR="00F15A34" w:rsidRPr="002C19F8" w:rsidRDefault="00F761BD" w:rsidP="00AD2467">
      <w:pPr>
        <w:pStyle w:val="Akapitzlist"/>
        <w:numPr>
          <w:ilvl w:val="0"/>
          <w:numId w:val="311"/>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Zawsze postępuje zgodnie z dobrem społeczności szkoły.</w:t>
      </w:r>
    </w:p>
    <w:p w14:paraId="6128E2E1" w14:textId="078A1607" w:rsidR="00F761BD" w:rsidRPr="002C19F8" w:rsidRDefault="00F761BD" w:rsidP="00AD2467">
      <w:pPr>
        <w:pStyle w:val="Akapitzlist"/>
        <w:numPr>
          <w:ilvl w:val="0"/>
          <w:numId w:val="311"/>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 xml:space="preserve"> </w:t>
      </w:r>
      <w:r w:rsidR="00F15A34" w:rsidRPr="002C19F8">
        <w:rPr>
          <w:rFonts w:asciiTheme="minorHAnsi" w:hAnsiTheme="minorHAnsi" w:cstheme="minorHAnsi"/>
          <w:sz w:val="24"/>
          <w:szCs w:val="24"/>
        </w:rPr>
        <w:t>Podczas praktyk zawodowych zawsze przestrzega dyscypliny pracy, zasad BHP</w:t>
      </w:r>
      <w:r w:rsidR="00895AF6" w:rsidRPr="002C19F8">
        <w:rPr>
          <w:rFonts w:asciiTheme="minorHAnsi" w:hAnsiTheme="minorHAnsi" w:cstheme="minorHAnsi"/>
          <w:sz w:val="24"/>
          <w:szCs w:val="24"/>
        </w:rPr>
        <w:t>, zasad savoir-</w:t>
      </w:r>
      <w:r w:rsidR="00F15A34" w:rsidRPr="002C19F8">
        <w:rPr>
          <w:rFonts w:asciiTheme="minorHAnsi" w:hAnsiTheme="minorHAnsi" w:cstheme="minorHAnsi"/>
          <w:sz w:val="24"/>
          <w:szCs w:val="24"/>
        </w:rPr>
        <w:t>vivre`u.</w:t>
      </w:r>
    </w:p>
    <w:p w14:paraId="577BC955" w14:textId="77777777" w:rsidR="00366A49" w:rsidRPr="002C19F8" w:rsidRDefault="00366A49" w:rsidP="00AD2467">
      <w:pPr>
        <w:pStyle w:val="Akapitzlist"/>
        <w:spacing w:after="5" w:line="267" w:lineRule="auto"/>
        <w:ind w:left="1134"/>
        <w:rPr>
          <w:rFonts w:asciiTheme="minorHAnsi" w:hAnsiTheme="minorHAnsi" w:cstheme="minorHAnsi"/>
          <w:sz w:val="24"/>
          <w:szCs w:val="24"/>
        </w:rPr>
      </w:pPr>
    </w:p>
    <w:p w14:paraId="7894C892" w14:textId="3B6A050A" w:rsidR="00F761BD" w:rsidRPr="002C19F8" w:rsidRDefault="00366A49"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Aktywność</w:t>
      </w:r>
    </w:p>
    <w:p w14:paraId="7EDF8C63" w14:textId="7172C8CD" w:rsidR="00F761BD" w:rsidRPr="002C19F8" w:rsidRDefault="00F761BD" w:rsidP="00AD2467">
      <w:pPr>
        <w:pStyle w:val="Akapitzlist"/>
        <w:numPr>
          <w:ilvl w:val="0"/>
          <w:numId w:val="312"/>
        </w:numPr>
        <w:spacing w:after="5" w:line="267" w:lineRule="auto"/>
        <w:rPr>
          <w:rFonts w:asciiTheme="minorHAnsi" w:hAnsiTheme="minorHAnsi" w:cstheme="minorHAnsi"/>
          <w:sz w:val="24"/>
          <w:szCs w:val="24"/>
        </w:rPr>
      </w:pPr>
      <w:r w:rsidRPr="002C19F8">
        <w:rPr>
          <w:rFonts w:asciiTheme="minorHAnsi" w:hAnsiTheme="minorHAnsi" w:cstheme="minorHAnsi"/>
          <w:sz w:val="24"/>
          <w:szCs w:val="24"/>
        </w:rPr>
        <w:t>Przejawi</w:t>
      </w:r>
      <w:r w:rsidR="00366A49" w:rsidRPr="002C19F8">
        <w:rPr>
          <w:rFonts w:asciiTheme="minorHAnsi" w:hAnsiTheme="minorHAnsi" w:cstheme="minorHAnsi"/>
          <w:sz w:val="24"/>
          <w:szCs w:val="24"/>
        </w:rPr>
        <w:t>a inicjatywę w pracy dla klasy.</w:t>
      </w:r>
    </w:p>
    <w:p w14:paraId="61199BD6" w14:textId="137F33AE" w:rsidR="00F761BD" w:rsidRPr="002C19F8" w:rsidRDefault="00F761BD" w:rsidP="00AD2467">
      <w:pPr>
        <w:pStyle w:val="Akapitzlist"/>
        <w:numPr>
          <w:ilvl w:val="0"/>
          <w:numId w:val="312"/>
        </w:numPr>
        <w:spacing w:after="5" w:line="267" w:lineRule="auto"/>
        <w:rPr>
          <w:rFonts w:asciiTheme="minorHAnsi" w:hAnsiTheme="minorHAnsi" w:cstheme="minorHAnsi"/>
          <w:sz w:val="24"/>
          <w:szCs w:val="24"/>
        </w:rPr>
      </w:pPr>
      <w:r w:rsidRPr="002C19F8">
        <w:rPr>
          <w:rFonts w:asciiTheme="minorHAnsi" w:hAnsiTheme="minorHAnsi" w:cstheme="minorHAnsi"/>
          <w:sz w:val="24"/>
          <w:szCs w:val="24"/>
        </w:rPr>
        <w:t>Przejawia</w:t>
      </w:r>
      <w:r w:rsidR="00366A49" w:rsidRPr="002C19F8">
        <w:rPr>
          <w:rFonts w:asciiTheme="minorHAnsi" w:hAnsiTheme="minorHAnsi" w:cstheme="minorHAnsi"/>
          <w:sz w:val="24"/>
          <w:szCs w:val="24"/>
        </w:rPr>
        <w:t xml:space="preserve"> inicjatywę w pracy dla szkoły.</w:t>
      </w:r>
    </w:p>
    <w:p w14:paraId="2E7C53E9" w14:textId="407273FF" w:rsidR="00F761BD" w:rsidRPr="002C19F8" w:rsidRDefault="00AD2467" w:rsidP="00AD2467">
      <w:pPr>
        <w:pStyle w:val="Akapitzlist"/>
        <w:numPr>
          <w:ilvl w:val="0"/>
          <w:numId w:val="312"/>
        </w:numPr>
        <w:spacing w:after="5" w:line="267" w:lineRule="auto"/>
        <w:rPr>
          <w:rFonts w:asciiTheme="minorHAnsi" w:hAnsiTheme="minorHAnsi" w:cstheme="minorHAnsi"/>
          <w:sz w:val="24"/>
          <w:szCs w:val="24"/>
        </w:rPr>
      </w:pPr>
      <w:r w:rsidRPr="002C19F8">
        <w:rPr>
          <w:rFonts w:asciiTheme="minorHAnsi" w:hAnsiTheme="minorHAnsi" w:cstheme="minorHAnsi"/>
          <w:sz w:val="24"/>
          <w:szCs w:val="24"/>
        </w:rPr>
        <w:t>Prowadzi pomoc koleżeńską.</w:t>
      </w:r>
    </w:p>
    <w:p w14:paraId="72ABCC16" w14:textId="790D1AE4" w:rsidR="00F761BD" w:rsidRPr="002C19F8" w:rsidRDefault="00F761BD" w:rsidP="00AD2467">
      <w:pPr>
        <w:pStyle w:val="Akapitzlist"/>
        <w:numPr>
          <w:ilvl w:val="0"/>
          <w:numId w:val="312"/>
        </w:numPr>
        <w:spacing w:after="5" w:line="267" w:lineRule="auto"/>
        <w:rPr>
          <w:rFonts w:asciiTheme="minorHAnsi" w:hAnsiTheme="minorHAnsi" w:cstheme="minorHAnsi"/>
          <w:sz w:val="24"/>
          <w:szCs w:val="24"/>
        </w:rPr>
      </w:pPr>
      <w:r w:rsidRPr="002C19F8">
        <w:rPr>
          <w:rFonts w:asciiTheme="minorHAnsi" w:hAnsiTheme="minorHAnsi" w:cstheme="minorHAnsi"/>
          <w:sz w:val="24"/>
          <w:szCs w:val="24"/>
        </w:rPr>
        <w:t xml:space="preserve">Bierze udział w konkursach i projektach wewnętrznych i zewnętrznych oraz osiąga wyniki </w:t>
      </w:r>
      <w:r w:rsidR="00366A49" w:rsidRPr="002C19F8">
        <w:rPr>
          <w:rFonts w:asciiTheme="minorHAnsi" w:hAnsiTheme="minorHAnsi" w:cstheme="minorHAnsi"/>
          <w:sz w:val="24"/>
          <w:szCs w:val="24"/>
        </w:rPr>
        <w:t>adekwatne do swoich możliwości.</w:t>
      </w:r>
    </w:p>
    <w:p w14:paraId="43C15BE8" w14:textId="317FC789" w:rsidR="00F761BD" w:rsidRPr="002C19F8" w:rsidRDefault="00F761BD" w:rsidP="00AD2467">
      <w:pPr>
        <w:pStyle w:val="Akapitzlist"/>
        <w:numPr>
          <w:ilvl w:val="0"/>
          <w:numId w:val="312"/>
        </w:numPr>
        <w:spacing w:after="5" w:line="267" w:lineRule="auto"/>
        <w:rPr>
          <w:rFonts w:asciiTheme="minorHAnsi" w:hAnsiTheme="minorHAnsi" w:cstheme="minorHAnsi"/>
          <w:sz w:val="24"/>
          <w:szCs w:val="24"/>
        </w:rPr>
      </w:pPr>
      <w:r w:rsidRPr="002C19F8">
        <w:rPr>
          <w:rFonts w:asciiTheme="minorHAnsi" w:hAnsiTheme="minorHAnsi" w:cstheme="minorHAnsi"/>
          <w:sz w:val="24"/>
          <w:szCs w:val="24"/>
        </w:rPr>
        <w:t>Dba o bezpieczeństw</w:t>
      </w:r>
      <w:r w:rsidR="00366A49" w:rsidRPr="002C19F8">
        <w:rPr>
          <w:rFonts w:asciiTheme="minorHAnsi" w:hAnsiTheme="minorHAnsi" w:cstheme="minorHAnsi"/>
          <w:sz w:val="24"/>
          <w:szCs w:val="24"/>
        </w:rPr>
        <w:t>o i zdrowie własne oraz innych.</w:t>
      </w:r>
    </w:p>
    <w:p w14:paraId="0E1694EF" w14:textId="77777777" w:rsidR="00366A49" w:rsidRPr="002C19F8" w:rsidRDefault="00366A49" w:rsidP="00AD2467">
      <w:pPr>
        <w:pStyle w:val="Akapitzlist"/>
        <w:spacing w:after="5" w:line="267" w:lineRule="auto"/>
        <w:ind w:left="1242"/>
        <w:rPr>
          <w:rFonts w:asciiTheme="minorHAnsi" w:hAnsiTheme="minorHAnsi" w:cstheme="minorHAnsi"/>
          <w:sz w:val="24"/>
          <w:szCs w:val="24"/>
        </w:rPr>
      </w:pPr>
    </w:p>
    <w:p w14:paraId="6BEFAD1E" w14:textId="3DC75F7A" w:rsidR="00F761BD" w:rsidRPr="002C19F8" w:rsidRDefault="00F761BD"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O</w:t>
      </w:r>
      <w:r w:rsidR="00366A49" w:rsidRPr="002C19F8">
        <w:rPr>
          <w:rFonts w:asciiTheme="minorHAnsi" w:hAnsiTheme="minorHAnsi" w:cstheme="minorHAnsi"/>
          <w:sz w:val="24"/>
          <w:szCs w:val="24"/>
        </w:rPr>
        <w:t>becność</w:t>
      </w:r>
    </w:p>
    <w:p w14:paraId="64D14FEF" w14:textId="7E494B37" w:rsidR="00F761BD" w:rsidRPr="002C19F8" w:rsidRDefault="00F761BD" w:rsidP="00AD2467">
      <w:pPr>
        <w:pStyle w:val="Akapitzlist"/>
        <w:numPr>
          <w:ilvl w:val="0"/>
          <w:numId w:val="313"/>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Wywiązuje się z</w:t>
      </w:r>
      <w:r w:rsidR="00366A49" w:rsidRPr="002C19F8">
        <w:rPr>
          <w:rFonts w:asciiTheme="minorHAnsi" w:hAnsiTheme="minorHAnsi" w:cstheme="minorHAnsi"/>
          <w:sz w:val="24"/>
          <w:szCs w:val="24"/>
        </w:rPr>
        <w:t>e wszystkich obowiązków ucznia.</w:t>
      </w:r>
    </w:p>
    <w:p w14:paraId="4CF45D5D" w14:textId="3A855553" w:rsidR="00F761BD" w:rsidRPr="002C19F8" w:rsidRDefault="00F761BD" w:rsidP="00AD2467">
      <w:pPr>
        <w:pStyle w:val="Akapitzlist"/>
        <w:numPr>
          <w:ilvl w:val="0"/>
          <w:numId w:val="313"/>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Wszystkie godziny nieobecnoś</w:t>
      </w:r>
      <w:r w:rsidR="00366A49" w:rsidRPr="002C19F8">
        <w:rPr>
          <w:rFonts w:asciiTheme="minorHAnsi" w:hAnsiTheme="minorHAnsi" w:cstheme="minorHAnsi"/>
          <w:sz w:val="24"/>
          <w:szCs w:val="24"/>
        </w:rPr>
        <w:t>ci niezwłocznie usprawiedliwia.</w:t>
      </w:r>
    </w:p>
    <w:p w14:paraId="55AE94F2" w14:textId="133297AC" w:rsidR="00F761BD" w:rsidRPr="002C19F8" w:rsidRDefault="00366A49" w:rsidP="00AD2467">
      <w:pPr>
        <w:pStyle w:val="Akapitzlist"/>
        <w:numPr>
          <w:ilvl w:val="0"/>
          <w:numId w:val="313"/>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Nie spóźnia się na zajęcia.</w:t>
      </w:r>
    </w:p>
    <w:p w14:paraId="5E0C9F1C" w14:textId="75E509F6" w:rsidR="00F761BD" w:rsidRPr="002C19F8" w:rsidRDefault="00F761BD" w:rsidP="00AD2467">
      <w:pPr>
        <w:spacing w:after="23" w:line="259" w:lineRule="auto"/>
        <w:jc w:val="left"/>
        <w:rPr>
          <w:rFonts w:asciiTheme="minorHAnsi" w:hAnsiTheme="minorHAnsi" w:cstheme="minorHAnsi"/>
          <w:sz w:val="24"/>
          <w:szCs w:val="24"/>
        </w:rPr>
      </w:pPr>
    </w:p>
    <w:p w14:paraId="2540CF03" w14:textId="2A37FEA1" w:rsidR="00F761BD" w:rsidRPr="002C19F8" w:rsidRDefault="00F761BD" w:rsidP="00AD2467">
      <w:pPr>
        <w:ind w:left="401"/>
        <w:jc w:val="left"/>
        <w:rPr>
          <w:rFonts w:asciiTheme="minorHAnsi" w:hAnsiTheme="minorHAnsi" w:cstheme="minorHAnsi"/>
          <w:strike/>
          <w:sz w:val="24"/>
          <w:szCs w:val="24"/>
        </w:rPr>
      </w:pPr>
      <w:r w:rsidRPr="002C19F8">
        <w:rPr>
          <w:rFonts w:asciiTheme="minorHAnsi" w:hAnsiTheme="minorHAnsi" w:cstheme="minorHAnsi"/>
          <w:b/>
          <w:sz w:val="24"/>
          <w:szCs w:val="24"/>
        </w:rPr>
        <w:t>Ocenę dobrą</w:t>
      </w:r>
      <w:r w:rsidRPr="002C19F8">
        <w:rPr>
          <w:rFonts w:asciiTheme="minorHAnsi" w:hAnsiTheme="minorHAnsi" w:cstheme="minorHAnsi"/>
          <w:sz w:val="24"/>
          <w:szCs w:val="24"/>
        </w:rPr>
        <w:t xml:space="preserve"> otrzymuje uczeń, który</w:t>
      </w:r>
      <w:r w:rsidR="008019B7" w:rsidRPr="002C19F8">
        <w:rPr>
          <w:rFonts w:asciiTheme="minorHAnsi" w:hAnsiTheme="minorHAnsi" w:cstheme="minorHAnsi"/>
          <w:sz w:val="24"/>
          <w:szCs w:val="24"/>
        </w:rPr>
        <w:t>:</w:t>
      </w:r>
    </w:p>
    <w:p w14:paraId="425277C3" w14:textId="2B9EEC32" w:rsidR="00F761BD" w:rsidRPr="002C19F8" w:rsidRDefault="00F761BD" w:rsidP="00AD2467">
      <w:pPr>
        <w:spacing w:line="259" w:lineRule="auto"/>
        <w:ind w:left="406"/>
        <w:jc w:val="left"/>
        <w:rPr>
          <w:rFonts w:asciiTheme="minorHAnsi" w:hAnsiTheme="minorHAnsi" w:cstheme="minorHAnsi"/>
          <w:sz w:val="24"/>
          <w:szCs w:val="24"/>
        </w:rPr>
      </w:pPr>
    </w:p>
    <w:p w14:paraId="70C94D3A" w14:textId="15B08477" w:rsidR="00F761BD" w:rsidRPr="002C19F8" w:rsidRDefault="00366A49"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Kultura</w:t>
      </w:r>
    </w:p>
    <w:p w14:paraId="75A49EA8" w14:textId="5F4D34F8" w:rsidR="00F761BD" w:rsidRPr="002C19F8" w:rsidRDefault="00F761BD" w:rsidP="00AD2467">
      <w:pPr>
        <w:pStyle w:val="Akapitzlist"/>
        <w:numPr>
          <w:ilvl w:val="0"/>
          <w:numId w:val="314"/>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Jest ży</w:t>
      </w:r>
      <w:r w:rsidR="00AD2467" w:rsidRPr="002C19F8">
        <w:rPr>
          <w:rFonts w:asciiTheme="minorHAnsi" w:hAnsiTheme="minorHAnsi" w:cstheme="minorHAnsi"/>
          <w:sz w:val="24"/>
          <w:szCs w:val="24"/>
        </w:rPr>
        <w:t>czliwy, okazuje szacunek innym.</w:t>
      </w:r>
    </w:p>
    <w:p w14:paraId="47678526" w14:textId="4283377B" w:rsidR="00F761BD" w:rsidRPr="002C19F8" w:rsidRDefault="00F761BD" w:rsidP="00AD2467">
      <w:pPr>
        <w:pStyle w:val="Akapitzlist"/>
        <w:numPr>
          <w:ilvl w:val="0"/>
          <w:numId w:val="314"/>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Ubiera</w:t>
      </w:r>
      <w:r w:rsidR="00AD2467" w:rsidRPr="002C19F8">
        <w:rPr>
          <w:rFonts w:asciiTheme="minorHAnsi" w:hAnsiTheme="minorHAnsi" w:cstheme="minorHAnsi"/>
          <w:sz w:val="24"/>
          <w:szCs w:val="24"/>
        </w:rPr>
        <w:t xml:space="preserve"> się stosownie do okoliczności.</w:t>
      </w:r>
    </w:p>
    <w:p w14:paraId="696BCEDB" w14:textId="08B7D017" w:rsidR="00F761BD" w:rsidRPr="002C19F8" w:rsidRDefault="00F761BD" w:rsidP="00AD2467">
      <w:pPr>
        <w:pStyle w:val="Akapitzlist"/>
        <w:numPr>
          <w:ilvl w:val="0"/>
          <w:numId w:val="314"/>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Szanuje własność swoją, mien</w:t>
      </w:r>
      <w:r w:rsidR="00AD2467" w:rsidRPr="002C19F8">
        <w:rPr>
          <w:rFonts w:asciiTheme="minorHAnsi" w:hAnsiTheme="minorHAnsi" w:cstheme="minorHAnsi"/>
          <w:sz w:val="24"/>
          <w:szCs w:val="24"/>
        </w:rPr>
        <w:t>ie kolegów oraz majątek szkoły.</w:t>
      </w:r>
    </w:p>
    <w:p w14:paraId="67EB8F68" w14:textId="264121A8" w:rsidR="00F761BD" w:rsidRPr="002C19F8" w:rsidRDefault="00AD2467" w:rsidP="00AD2467">
      <w:pPr>
        <w:pStyle w:val="Akapitzlist"/>
        <w:numPr>
          <w:ilvl w:val="0"/>
          <w:numId w:val="314"/>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Dba o honor i tradycje szkoły.</w:t>
      </w:r>
    </w:p>
    <w:p w14:paraId="52E97F8B" w14:textId="77777777" w:rsidR="00F15A34" w:rsidRPr="002C19F8" w:rsidRDefault="00F761BD" w:rsidP="00AD2467">
      <w:pPr>
        <w:pStyle w:val="Akapitzlist"/>
        <w:numPr>
          <w:ilvl w:val="0"/>
          <w:numId w:val="314"/>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Postępuje zgodnie z dobrem społeczności szkoły.</w:t>
      </w:r>
    </w:p>
    <w:p w14:paraId="62CECD83" w14:textId="77777777" w:rsidR="00F761BD" w:rsidRPr="002C19F8" w:rsidRDefault="00F15A34" w:rsidP="00AD2467">
      <w:pPr>
        <w:pStyle w:val="Akapitzlist"/>
        <w:numPr>
          <w:ilvl w:val="0"/>
          <w:numId w:val="314"/>
        </w:numPr>
        <w:spacing w:after="5" w:line="267" w:lineRule="auto"/>
        <w:ind w:left="1134"/>
        <w:rPr>
          <w:rFonts w:asciiTheme="minorHAnsi" w:hAnsiTheme="minorHAnsi" w:cstheme="minorHAnsi"/>
          <w:sz w:val="24"/>
          <w:szCs w:val="24"/>
        </w:rPr>
      </w:pPr>
      <w:r w:rsidRPr="002C19F8">
        <w:rPr>
          <w:rFonts w:asciiTheme="minorHAnsi" w:eastAsia="Times New Roman" w:hAnsiTheme="minorHAnsi" w:cstheme="minorHAnsi"/>
          <w:bCs/>
          <w:sz w:val="24"/>
          <w:szCs w:val="24"/>
        </w:rPr>
        <w:t xml:space="preserve">Podczas praktyk zawodowych </w:t>
      </w:r>
      <w:r w:rsidRPr="002C19F8">
        <w:rPr>
          <w:rFonts w:asciiTheme="minorHAnsi" w:hAnsiTheme="minorHAnsi" w:cstheme="minorHAnsi"/>
          <w:sz w:val="24"/>
          <w:szCs w:val="24"/>
        </w:rPr>
        <w:t xml:space="preserve">zawsze przestrzega dyscypliny </w:t>
      </w:r>
      <w:r w:rsidR="00C230AB" w:rsidRPr="002C19F8">
        <w:rPr>
          <w:rFonts w:asciiTheme="minorHAnsi" w:hAnsiTheme="minorHAnsi" w:cstheme="minorHAnsi"/>
          <w:sz w:val="24"/>
          <w:szCs w:val="24"/>
        </w:rPr>
        <w:t>pracy, zasad BHP, zasad savoir-</w:t>
      </w:r>
      <w:r w:rsidRPr="002C19F8">
        <w:rPr>
          <w:rFonts w:asciiTheme="minorHAnsi" w:hAnsiTheme="minorHAnsi" w:cstheme="minorHAnsi"/>
          <w:sz w:val="24"/>
          <w:szCs w:val="24"/>
        </w:rPr>
        <w:t>vivre`u.</w:t>
      </w:r>
    </w:p>
    <w:p w14:paraId="2037EB7E" w14:textId="77777777" w:rsidR="00366A49" w:rsidRPr="002C19F8" w:rsidRDefault="00366A49" w:rsidP="00AD2467">
      <w:pPr>
        <w:ind w:left="401"/>
        <w:jc w:val="left"/>
        <w:rPr>
          <w:rFonts w:asciiTheme="minorHAnsi" w:hAnsiTheme="minorHAnsi" w:cstheme="minorHAnsi"/>
          <w:sz w:val="24"/>
          <w:szCs w:val="24"/>
        </w:rPr>
      </w:pPr>
    </w:p>
    <w:p w14:paraId="32AF0883" w14:textId="7885CCDF" w:rsidR="00F761BD" w:rsidRPr="002C19F8" w:rsidRDefault="00F761BD"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A</w:t>
      </w:r>
      <w:r w:rsidR="00366A49" w:rsidRPr="002C19F8">
        <w:rPr>
          <w:rFonts w:asciiTheme="minorHAnsi" w:hAnsiTheme="minorHAnsi" w:cstheme="minorHAnsi"/>
          <w:sz w:val="24"/>
          <w:szCs w:val="24"/>
        </w:rPr>
        <w:t>ktywność</w:t>
      </w:r>
    </w:p>
    <w:p w14:paraId="7FE64EF8" w14:textId="463E719F" w:rsidR="00F761BD" w:rsidRPr="002C19F8" w:rsidRDefault="00F761BD" w:rsidP="00AD2467">
      <w:pPr>
        <w:pStyle w:val="Akapitzlist"/>
        <w:numPr>
          <w:ilvl w:val="0"/>
          <w:numId w:val="315"/>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Pracu</w:t>
      </w:r>
      <w:r w:rsidR="00AD2467" w:rsidRPr="002C19F8">
        <w:rPr>
          <w:rFonts w:asciiTheme="minorHAnsi" w:hAnsiTheme="minorHAnsi" w:cstheme="minorHAnsi"/>
          <w:sz w:val="24"/>
          <w:szCs w:val="24"/>
        </w:rPr>
        <w:t>je na rzecz klasy lub/i szkoły.</w:t>
      </w:r>
    </w:p>
    <w:p w14:paraId="417087F0" w14:textId="343130B0" w:rsidR="00F761BD" w:rsidRPr="002C19F8" w:rsidRDefault="00F761BD" w:rsidP="00AD2467">
      <w:pPr>
        <w:pStyle w:val="Akapitzlist"/>
        <w:numPr>
          <w:ilvl w:val="0"/>
          <w:numId w:val="315"/>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Bierze ud</w:t>
      </w:r>
      <w:r w:rsidR="00AD2467" w:rsidRPr="002C19F8">
        <w:rPr>
          <w:rFonts w:asciiTheme="minorHAnsi" w:hAnsiTheme="minorHAnsi" w:cstheme="minorHAnsi"/>
          <w:sz w:val="24"/>
          <w:szCs w:val="24"/>
        </w:rPr>
        <w:t>ział w konkursach i projektach wewnętrznych lub zewnętrznych.</w:t>
      </w:r>
    </w:p>
    <w:p w14:paraId="151BE82B" w14:textId="731073A4" w:rsidR="00F761BD" w:rsidRPr="002C19F8" w:rsidRDefault="00F761BD" w:rsidP="00AD2467">
      <w:pPr>
        <w:pStyle w:val="Akapitzlist"/>
        <w:numPr>
          <w:ilvl w:val="0"/>
          <w:numId w:val="315"/>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Dba o bezpieczeństwo i zdr</w:t>
      </w:r>
      <w:r w:rsidR="00AD2467" w:rsidRPr="002C19F8">
        <w:rPr>
          <w:rFonts w:asciiTheme="minorHAnsi" w:hAnsiTheme="minorHAnsi" w:cstheme="minorHAnsi"/>
          <w:sz w:val="24"/>
          <w:szCs w:val="24"/>
        </w:rPr>
        <w:t>owie własne oraz innych.</w:t>
      </w:r>
    </w:p>
    <w:p w14:paraId="4B22591D" w14:textId="77777777" w:rsidR="00366A49" w:rsidRPr="002C19F8" w:rsidRDefault="00366A49" w:rsidP="00AD2467">
      <w:pPr>
        <w:ind w:left="401"/>
        <w:jc w:val="left"/>
        <w:rPr>
          <w:rFonts w:asciiTheme="minorHAnsi" w:hAnsiTheme="minorHAnsi" w:cstheme="minorHAnsi"/>
          <w:sz w:val="24"/>
          <w:szCs w:val="24"/>
        </w:rPr>
      </w:pPr>
    </w:p>
    <w:p w14:paraId="6AA67543" w14:textId="398F57A6" w:rsidR="00F761BD" w:rsidRPr="002C19F8" w:rsidRDefault="00366A49"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Obecność</w:t>
      </w:r>
    </w:p>
    <w:p w14:paraId="0EED7BA9" w14:textId="35ABD29A" w:rsidR="00F761BD" w:rsidRPr="002C19F8" w:rsidRDefault="00F761BD" w:rsidP="00AD2467">
      <w:pPr>
        <w:pStyle w:val="Akapitzlist"/>
        <w:numPr>
          <w:ilvl w:val="0"/>
          <w:numId w:val="316"/>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 xml:space="preserve">Wywiązuje się z </w:t>
      </w:r>
      <w:r w:rsidR="00AD2467" w:rsidRPr="002C19F8">
        <w:rPr>
          <w:rFonts w:asciiTheme="minorHAnsi" w:hAnsiTheme="minorHAnsi" w:cstheme="minorHAnsi"/>
          <w:sz w:val="24"/>
          <w:szCs w:val="24"/>
        </w:rPr>
        <w:t>podstawowych obowiązków ucznia.</w:t>
      </w:r>
    </w:p>
    <w:p w14:paraId="47ADC096" w14:textId="34240DC5" w:rsidR="00F761BD" w:rsidRPr="002C19F8" w:rsidRDefault="00F761BD" w:rsidP="00AD2467">
      <w:pPr>
        <w:pStyle w:val="Akapitzlist"/>
        <w:numPr>
          <w:ilvl w:val="0"/>
          <w:numId w:val="316"/>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Może mieć do ok. 1</w:t>
      </w:r>
      <w:r w:rsidR="00AD2467" w:rsidRPr="002C19F8">
        <w:rPr>
          <w:rFonts w:asciiTheme="minorHAnsi" w:hAnsiTheme="minorHAnsi" w:cstheme="minorHAnsi"/>
          <w:sz w:val="24"/>
          <w:szCs w:val="24"/>
        </w:rPr>
        <w:t>0 godzin nieusprawiedliwionych.</w:t>
      </w:r>
    </w:p>
    <w:p w14:paraId="6FC20B30" w14:textId="1058E726" w:rsidR="00F761BD" w:rsidRPr="002C19F8" w:rsidRDefault="00AD2467" w:rsidP="00AD2467">
      <w:pPr>
        <w:pStyle w:val="Akapitzlist"/>
        <w:numPr>
          <w:ilvl w:val="0"/>
          <w:numId w:val="316"/>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Może mieć do ok. 5 spóźnień.</w:t>
      </w:r>
    </w:p>
    <w:p w14:paraId="2515CDF4" w14:textId="10BBE448" w:rsidR="00F761BD" w:rsidRPr="002C19F8" w:rsidRDefault="00F761BD" w:rsidP="00AD2467">
      <w:pPr>
        <w:spacing w:line="259" w:lineRule="auto"/>
        <w:ind w:left="406"/>
        <w:jc w:val="left"/>
        <w:rPr>
          <w:rFonts w:asciiTheme="minorHAnsi" w:hAnsiTheme="minorHAnsi" w:cstheme="minorHAnsi"/>
          <w:sz w:val="24"/>
          <w:szCs w:val="24"/>
        </w:rPr>
      </w:pPr>
    </w:p>
    <w:p w14:paraId="786E8F13" w14:textId="66FB76DA" w:rsidR="00F761BD" w:rsidRPr="002C19F8" w:rsidRDefault="00F761BD" w:rsidP="00AD2467">
      <w:pPr>
        <w:spacing w:after="160" w:line="259" w:lineRule="auto"/>
        <w:jc w:val="left"/>
        <w:rPr>
          <w:rFonts w:asciiTheme="minorHAnsi" w:hAnsiTheme="minorHAnsi" w:cstheme="minorHAnsi"/>
          <w:sz w:val="24"/>
          <w:szCs w:val="24"/>
        </w:rPr>
      </w:pPr>
      <w:r w:rsidRPr="002C19F8">
        <w:rPr>
          <w:rFonts w:asciiTheme="minorHAnsi" w:hAnsiTheme="minorHAnsi" w:cstheme="minorHAnsi"/>
          <w:b/>
          <w:sz w:val="24"/>
          <w:szCs w:val="24"/>
        </w:rPr>
        <w:t>Ocenę poprawną</w:t>
      </w:r>
      <w:r w:rsidR="00366A49" w:rsidRPr="002C19F8">
        <w:rPr>
          <w:rFonts w:asciiTheme="minorHAnsi" w:hAnsiTheme="minorHAnsi" w:cstheme="minorHAnsi"/>
          <w:sz w:val="24"/>
          <w:szCs w:val="24"/>
        </w:rPr>
        <w:t xml:space="preserve"> otrzymuje uczeń, który:</w:t>
      </w:r>
    </w:p>
    <w:p w14:paraId="4473C968" w14:textId="40C64AF8" w:rsidR="00F761BD" w:rsidRPr="002C19F8" w:rsidRDefault="00366A49"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Kultura</w:t>
      </w:r>
    </w:p>
    <w:p w14:paraId="29027E36" w14:textId="6FB802E2" w:rsidR="00F761BD" w:rsidRPr="002C19F8" w:rsidRDefault="00366A49" w:rsidP="00AD2467">
      <w:pPr>
        <w:pStyle w:val="Akapitzlist"/>
        <w:numPr>
          <w:ilvl w:val="0"/>
          <w:numId w:val="317"/>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Jest uprzejmy i życzliwy.</w:t>
      </w:r>
    </w:p>
    <w:p w14:paraId="5FB0B8E1" w14:textId="75B4A42B" w:rsidR="00F761BD" w:rsidRPr="002C19F8" w:rsidRDefault="00366A49" w:rsidP="00AD2467">
      <w:pPr>
        <w:pStyle w:val="Akapitzlist"/>
        <w:numPr>
          <w:ilvl w:val="0"/>
          <w:numId w:val="317"/>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Okazuje szacunek innym.</w:t>
      </w:r>
    </w:p>
    <w:p w14:paraId="19B172B9" w14:textId="4ED45091" w:rsidR="00F761BD" w:rsidRPr="002C19F8" w:rsidRDefault="00F761BD" w:rsidP="00AD2467">
      <w:pPr>
        <w:pStyle w:val="Akapitzlist"/>
        <w:numPr>
          <w:ilvl w:val="0"/>
          <w:numId w:val="317"/>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Ubiera</w:t>
      </w:r>
      <w:r w:rsidR="00366A49" w:rsidRPr="002C19F8">
        <w:rPr>
          <w:rFonts w:asciiTheme="minorHAnsi" w:hAnsiTheme="minorHAnsi" w:cstheme="minorHAnsi"/>
          <w:sz w:val="24"/>
          <w:szCs w:val="24"/>
        </w:rPr>
        <w:t xml:space="preserve"> się stosownie do okoliczności.</w:t>
      </w:r>
    </w:p>
    <w:p w14:paraId="478AD4A9" w14:textId="4B1C6DAF" w:rsidR="00F761BD" w:rsidRPr="002C19F8" w:rsidRDefault="00F761BD" w:rsidP="00AD2467">
      <w:pPr>
        <w:pStyle w:val="Akapitzlist"/>
        <w:numPr>
          <w:ilvl w:val="0"/>
          <w:numId w:val="317"/>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Szanuje własność swoją, mien</w:t>
      </w:r>
      <w:r w:rsidR="00366A49" w:rsidRPr="002C19F8">
        <w:rPr>
          <w:rFonts w:asciiTheme="minorHAnsi" w:hAnsiTheme="minorHAnsi" w:cstheme="minorHAnsi"/>
          <w:sz w:val="24"/>
          <w:szCs w:val="24"/>
        </w:rPr>
        <w:t>ie kolegów oraz majątek szkoły.</w:t>
      </w:r>
    </w:p>
    <w:p w14:paraId="340D2CBD" w14:textId="4111EFAA" w:rsidR="00F761BD" w:rsidRPr="002C19F8" w:rsidRDefault="00F761BD" w:rsidP="00AD2467">
      <w:pPr>
        <w:pStyle w:val="Akapitzlist"/>
        <w:numPr>
          <w:ilvl w:val="0"/>
          <w:numId w:val="317"/>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 xml:space="preserve">Dba </w:t>
      </w:r>
      <w:r w:rsidR="00366A49" w:rsidRPr="002C19F8">
        <w:rPr>
          <w:rFonts w:asciiTheme="minorHAnsi" w:hAnsiTheme="minorHAnsi" w:cstheme="minorHAnsi"/>
          <w:sz w:val="24"/>
          <w:szCs w:val="24"/>
        </w:rPr>
        <w:t>o honor i tradycje szkoły.</w:t>
      </w:r>
    </w:p>
    <w:p w14:paraId="787A243A" w14:textId="77777777" w:rsidR="00F15A34" w:rsidRPr="002C19F8" w:rsidRDefault="00F761BD" w:rsidP="00AD2467">
      <w:pPr>
        <w:pStyle w:val="Akapitzlist"/>
        <w:numPr>
          <w:ilvl w:val="0"/>
          <w:numId w:val="317"/>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Postępuje zgodnie z dobrem społeczności szkoły.</w:t>
      </w:r>
    </w:p>
    <w:p w14:paraId="00CCAF8C" w14:textId="77777777" w:rsidR="00F15A34" w:rsidRPr="002C19F8" w:rsidRDefault="00F15A34" w:rsidP="00AD2467">
      <w:pPr>
        <w:pStyle w:val="Akapitzlist"/>
        <w:numPr>
          <w:ilvl w:val="0"/>
          <w:numId w:val="317"/>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Stara się przestrzegać dyscypliny pracy, poprawnie zachowywać podczas realizacji praktyk w zakładzie pr</w:t>
      </w:r>
      <w:r w:rsidR="00C230AB" w:rsidRPr="002C19F8">
        <w:rPr>
          <w:rFonts w:asciiTheme="minorHAnsi" w:hAnsiTheme="minorHAnsi" w:cstheme="minorHAnsi"/>
          <w:sz w:val="24"/>
          <w:szCs w:val="24"/>
        </w:rPr>
        <w:t>acy, przestrzegać zasad savoir-</w:t>
      </w:r>
      <w:r w:rsidRPr="002C19F8">
        <w:rPr>
          <w:rFonts w:asciiTheme="minorHAnsi" w:hAnsiTheme="minorHAnsi" w:cstheme="minorHAnsi"/>
          <w:sz w:val="24"/>
          <w:szCs w:val="24"/>
        </w:rPr>
        <w:t>vivre`u.</w:t>
      </w:r>
    </w:p>
    <w:p w14:paraId="477745AE" w14:textId="51DD1369" w:rsidR="00F761BD" w:rsidRPr="002C19F8" w:rsidRDefault="00F761BD" w:rsidP="00AD2467">
      <w:pPr>
        <w:spacing w:after="5" w:line="267" w:lineRule="auto"/>
        <w:ind w:left="993"/>
        <w:jc w:val="left"/>
        <w:rPr>
          <w:rFonts w:asciiTheme="minorHAnsi" w:hAnsiTheme="minorHAnsi" w:cstheme="minorHAnsi"/>
          <w:sz w:val="24"/>
          <w:szCs w:val="24"/>
        </w:rPr>
      </w:pPr>
    </w:p>
    <w:p w14:paraId="45B90A6A" w14:textId="5B798AF4" w:rsidR="00F761BD" w:rsidRPr="002C19F8" w:rsidRDefault="00366A49" w:rsidP="00AD2467">
      <w:pPr>
        <w:spacing w:after="120"/>
        <w:ind w:left="419" w:hanging="11"/>
        <w:jc w:val="left"/>
        <w:rPr>
          <w:rFonts w:asciiTheme="minorHAnsi" w:hAnsiTheme="minorHAnsi" w:cstheme="minorHAnsi"/>
          <w:sz w:val="24"/>
          <w:szCs w:val="24"/>
        </w:rPr>
      </w:pPr>
      <w:r w:rsidRPr="002C19F8">
        <w:rPr>
          <w:rFonts w:asciiTheme="minorHAnsi" w:hAnsiTheme="minorHAnsi" w:cstheme="minorHAnsi"/>
          <w:sz w:val="24"/>
          <w:szCs w:val="24"/>
        </w:rPr>
        <w:t>Aktywność</w:t>
      </w:r>
    </w:p>
    <w:p w14:paraId="66D16085" w14:textId="3EC57A6D" w:rsidR="00F761BD" w:rsidRPr="002C19F8" w:rsidRDefault="00F761BD" w:rsidP="00AD2467">
      <w:pPr>
        <w:pStyle w:val="Akapitzlist"/>
        <w:numPr>
          <w:ilvl w:val="0"/>
          <w:numId w:val="318"/>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 xml:space="preserve">Sporadycznie pracuje na </w:t>
      </w:r>
      <w:r w:rsidR="00D248D6" w:rsidRPr="002C19F8">
        <w:rPr>
          <w:rFonts w:asciiTheme="minorHAnsi" w:hAnsiTheme="minorHAnsi" w:cstheme="minorHAnsi"/>
          <w:sz w:val="24"/>
          <w:szCs w:val="24"/>
        </w:rPr>
        <w:t>rzecz klasy lub/i szkoły.</w:t>
      </w:r>
    </w:p>
    <w:p w14:paraId="0970AA42" w14:textId="27E86589" w:rsidR="00F761BD" w:rsidRPr="002C19F8" w:rsidRDefault="00F761BD" w:rsidP="00AD2467">
      <w:pPr>
        <w:pStyle w:val="Akapitzlist"/>
        <w:numPr>
          <w:ilvl w:val="0"/>
          <w:numId w:val="318"/>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Dba o bezpieczeństw</w:t>
      </w:r>
      <w:r w:rsidR="00D248D6" w:rsidRPr="002C19F8">
        <w:rPr>
          <w:rFonts w:asciiTheme="minorHAnsi" w:hAnsiTheme="minorHAnsi" w:cstheme="minorHAnsi"/>
          <w:sz w:val="24"/>
          <w:szCs w:val="24"/>
        </w:rPr>
        <w:t>o i zdrowie własne oraz innych.</w:t>
      </w:r>
    </w:p>
    <w:p w14:paraId="2BA57A98" w14:textId="77777777" w:rsidR="00D248D6" w:rsidRPr="002C19F8" w:rsidRDefault="00D248D6" w:rsidP="00AD2467">
      <w:pPr>
        <w:ind w:left="401"/>
        <w:jc w:val="left"/>
        <w:rPr>
          <w:rFonts w:asciiTheme="minorHAnsi" w:hAnsiTheme="minorHAnsi" w:cstheme="minorHAnsi"/>
          <w:sz w:val="24"/>
          <w:szCs w:val="24"/>
        </w:rPr>
      </w:pPr>
    </w:p>
    <w:p w14:paraId="42405495" w14:textId="1BD31109" w:rsidR="00F761BD" w:rsidRPr="002C19F8" w:rsidRDefault="00D248D6" w:rsidP="00AD2467">
      <w:pPr>
        <w:ind w:left="401"/>
        <w:jc w:val="left"/>
        <w:rPr>
          <w:rFonts w:asciiTheme="minorHAnsi" w:hAnsiTheme="minorHAnsi" w:cstheme="minorHAnsi"/>
          <w:sz w:val="24"/>
          <w:szCs w:val="24"/>
        </w:rPr>
      </w:pPr>
      <w:r w:rsidRPr="002C19F8">
        <w:rPr>
          <w:rFonts w:asciiTheme="minorHAnsi" w:hAnsiTheme="minorHAnsi" w:cstheme="minorHAnsi"/>
          <w:sz w:val="24"/>
          <w:szCs w:val="24"/>
        </w:rPr>
        <w:t>Obecność</w:t>
      </w:r>
    </w:p>
    <w:p w14:paraId="38F9B138" w14:textId="202804DE" w:rsidR="00F761BD" w:rsidRPr="002C19F8" w:rsidRDefault="00F761BD" w:rsidP="00AD2467">
      <w:pPr>
        <w:pStyle w:val="Akapitzlist"/>
        <w:numPr>
          <w:ilvl w:val="0"/>
          <w:numId w:val="319"/>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 xml:space="preserve">Wywiązuje się z </w:t>
      </w:r>
      <w:r w:rsidR="00D248D6" w:rsidRPr="002C19F8">
        <w:rPr>
          <w:rFonts w:asciiTheme="minorHAnsi" w:hAnsiTheme="minorHAnsi" w:cstheme="minorHAnsi"/>
          <w:sz w:val="24"/>
          <w:szCs w:val="24"/>
        </w:rPr>
        <w:t>podstawowych obowiązków ucznia.</w:t>
      </w:r>
    </w:p>
    <w:p w14:paraId="5E108A0F" w14:textId="6DD41934" w:rsidR="00F761BD" w:rsidRPr="002C19F8" w:rsidRDefault="00F761BD" w:rsidP="00AD2467">
      <w:pPr>
        <w:pStyle w:val="Akapitzlist"/>
        <w:numPr>
          <w:ilvl w:val="0"/>
          <w:numId w:val="319"/>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Może mieć do ok. 3</w:t>
      </w:r>
      <w:r w:rsidR="00D248D6" w:rsidRPr="002C19F8">
        <w:rPr>
          <w:rFonts w:asciiTheme="minorHAnsi" w:hAnsiTheme="minorHAnsi" w:cstheme="minorHAnsi"/>
          <w:sz w:val="24"/>
          <w:szCs w:val="24"/>
        </w:rPr>
        <w:t>0 godzin nieusprawiedliwionych.</w:t>
      </w:r>
    </w:p>
    <w:p w14:paraId="5380F87A" w14:textId="009E34A2" w:rsidR="00F761BD" w:rsidRPr="002C19F8" w:rsidRDefault="00D248D6" w:rsidP="00AD2467">
      <w:pPr>
        <w:pStyle w:val="Akapitzlist"/>
        <w:numPr>
          <w:ilvl w:val="0"/>
          <w:numId w:val="319"/>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Może mieć do ok. 10 spóźnień.</w:t>
      </w:r>
    </w:p>
    <w:p w14:paraId="5055D303" w14:textId="77777777" w:rsidR="00D248D6" w:rsidRPr="002C19F8" w:rsidRDefault="00D248D6" w:rsidP="00AD2467">
      <w:pPr>
        <w:spacing w:after="5" w:line="267" w:lineRule="auto"/>
        <w:jc w:val="left"/>
        <w:rPr>
          <w:rFonts w:asciiTheme="minorHAnsi" w:hAnsiTheme="minorHAnsi" w:cstheme="minorHAnsi"/>
          <w:sz w:val="24"/>
          <w:szCs w:val="24"/>
        </w:rPr>
      </w:pPr>
    </w:p>
    <w:p w14:paraId="15C93A89" w14:textId="1814AFE3" w:rsidR="00F761BD" w:rsidRPr="002C19F8" w:rsidRDefault="00F761BD" w:rsidP="00AD2467">
      <w:pPr>
        <w:ind w:left="401"/>
        <w:jc w:val="left"/>
        <w:rPr>
          <w:rFonts w:asciiTheme="minorHAnsi" w:hAnsiTheme="minorHAnsi" w:cstheme="minorHAnsi"/>
          <w:strike/>
          <w:sz w:val="24"/>
          <w:szCs w:val="24"/>
        </w:rPr>
      </w:pPr>
      <w:r w:rsidRPr="002C19F8">
        <w:rPr>
          <w:rFonts w:asciiTheme="minorHAnsi" w:hAnsiTheme="minorHAnsi" w:cstheme="minorHAnsi"/>
          <w:b/>
          <w:sz w:val="24"/>
          <w:szCs w:val="24"/>
        </w:rPr>
        <w:t>Ocenę nieodpowiednią</w:t>
      </w:r>
      <w:r w:rsidRPr="002C19F8">
        <w:rPr>
          <w:rFonts w:asciiTheme="minorHAnsi" w:hAnsiTheme="minorHAnsi" w:cstheme="minorHAnsi"/>
          <w:sz w:val="24"/>
          <w:szCs w:val="24"/>
        </w:rPr>
        <w:t xml:space="preserve"> otrzymuje uczeń, który</w:t>
      </w:r>
      <w:r w:rsidR="00372AA7" w:rsidRPr="002C19F8">
        <w:rPr>
          <w:rFonts w:asciiTheme="minorHAnsi" w:hAnsiTheme="minorHAnsi" w:cstheme="minorHAnsi"/>
          <w:sz w:val="24"/>
          <w:szCs w:val="24"/>
        </w:rPr>
        <w:t>:</w:t>
      </w:r>
    </w:p>
    <w:p w14:paraId="63D767EB" w14:textId="6FB28353" w:rsidR="00F761BD" w:rsidRPr="002C19F8" w:rsidRDefault="00F761BD" w:rsidP="00AD2467">
      <w:pPr>
        <w:spacing w:line="259" w:lineRule="auto"/>
        <w:ind w:left="406"/>
        <w:jc w:val="left"/>
        <w:rPr>
          <w:rFonts w:asciiTheme="minorHAnsi" w:hAnsiTheme="minorHAnsi" w:cstheme="minorHAnsi"/>
          <w:sz w:val="24"/>
          <w:szCs w:val="24"/>
        </w:rPr>
      </w:pPr>
    </w:p>
    <w:p w14:paraId="59BA8D84" w14:textId="6106C742" w:rsidR="00F761BD" w:rsidRPr="002C19F8" w:rsidRDefault="00251017"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Kultura</w:t>
      </w:r>
    </w:p>
    <w:p w14:paraId="64D3F76A" w14:textId="250786E3" w:rsidR="00F761BD" w:rsidRPr="002C19F8" w:rsidRDefault="00467236" w:rsidP="00AD2467">
      <w:pPr>
        <w:pStyle w:val="Akapitzlist"/>
        <w:numPr>
          <w:ilvl w:val="0"/>
          <w:numId w:val="320"/>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Używa wulgarnego języka.</w:t>
      </w:r>
    </w:p>
    <w:p w14:paraId="32C77E04" w14:textId="50121A5F" w:rsidR="00F761BD" w:rsidRPr="002C19F8" w:rsidRDefault="00F761BD" w:rsidP="00AD2467">
      <w:pPr>
        <w:pStyle w:val="Akapitzlist"/>
        <w:numPr>
          <w:ilvl w:val="0"/>
          <w:numId w:val="320"/>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 jest życzliwy i nie szanuje innych – pracownik</w:t>
      </w:r>
      <w:r w:rsidR="00467236" w:rsidRPr="002C19F8">
        <w:rPr>
          <w:rFonts w:asciiTheme="minorHAnsi" w:hAnsiTheme="minorHAnsi" w:cstheme="minorHAnsi"/>
          <w:sz w:val="24"/>
          <w:szCs w:val="24"/>
        </w:rPr>
        <w:t>ów szkoły, koleżanek i kolegów.</w:t>
      </w:r>
    </w:p>
    <w:p w14:paraId="2A3A377F" w14:textId="16BFDBAC" w:rsidR="00F761BD" w:rsidRPr="002C19F8" w:rsidRDefault="00F761BD" w:rsidP="00AD2467">
      <w:pPr>
        <w:pStyle w:val="Akapitzlist"/>
        <w:numPr>
          <w:ilvl w:val="0"/>
          <w:numId w:val="320"/>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Ubiera się niestosownie do</w:t>
      </w:r>
      <w:r w:rsidR="00467236" w:rsidRPr="002C19F8">
        <w:rPr>
          <w:rFonts w:asciiTheme="minorHAnsi" w:hAnsiTheme="minorHAnsi" w:cstheme="minorHAnsi"/>
          <w:sz w:val="24"/>
          <w:szCs w:val="24"/>
        </w:rPr>
        <w:t xml:space="preserve"> okoliczności.</w:t>
      </w:r>
    </w:p>
    <w:p w14:paraId="166FC706" w14:textId="05CC9BE3" w:rsidR="00F761BD" w:rsidRPr="002C19F8" w:rsidRDefault="00F761BD" w:rsidP="00AD2467">
      <w:pPr>
        <w:pStyle w:val="Akapitzlist"/>
        <w:numPr>
          <w:ilvl w:val="0"/>
          <w:numId w:val="320"/>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 szanuje własności swojej lub mie</w:t>
      </w:r>
      <w:r w:rsidR="00467236" w:rsidRPr="002C19F8">
        <w:rPr>
          <w:rFonts w:asciiTheme="minorHAnsi" w:hAnsiTheme="minorHAnsi" w:cstheme="minorHAnsi"/>
          <w:sz w:val="24"/>
          <w:szCs w:val="24"/>
        </w:rPr>
        <w:t>nia kolegów lub majątku szkoły.</w:t>
      </w:r>
    </w:p>
    <w:p w14:paraId="5932FA62" w14:textId="14C139A1" w:rsidR="00F761BD" w:rsidRPr="002C19F8" w:rsidRDefault="00F761BD" w:rsidP="00AD2467">
      <w:pPr>
        <w:pStyle w:val="Akapitzlist"/>
        <w:numPr>
          <w:ilvl w:val="0"/>
          <w:numId w:val="320"/>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w:t>
      </w:r>
      <w:r w:rsidR="00467236" w:rsidRPr="002C19F8">
        <w:rPr>
          <w:rFonts w:asciiTheme="minorHAnsi" w:hAnsiTheme="minorHAnsi" w:cstheme="minorHAnsi"/>
          <w:sz w:val="24"/>
          <w:szCs w:val="24"/>
        </w:rPr>
        <w:t xml:space="preserve"> dba o honor i tradycje szkoły.</w:t>
      </w:r>
    </w:p>
    <w:p w14:paraId="13BC6D34" w14:textId="77777777" w:rsidR="00F15A34" w:rsidRPr="002C19F8" w:rsidRDefault="00F761BD" w:rsidP="00AD2467">
      <w:pPr>
        <w:pStyle w:val="Akapitzlist"/>
        <w:numPr>
          <w:ilvl w:val="0"/>
          <w:numId w:val="320"/>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 postępuje zgodnie z dobrem społeczności szkoły.</w:t>
      </w:r>
    </w:p>
    <w:p w14:paraId="3EB61113" w14:textId="77777777" w:rsidR="00F761BD" w:rsidRPr="002C19F8" w:rsidRDefault="00F15A34" w:rsidP="00AD2467">
      <w:pPr>
        <w:pStyle w:val="Akapitzlist"/>
        <w:numPr>
          <w:ilvl w:val="0"/>
          <w:numId w:val="320"/>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Nieodpowiednio zachowuje się na praktykach zawodowych, nie</w:t>
      </w:r>
      <w:r w:rsidR="00583B78" w:rsidRPr="002C19F8">
        <w:rPr>
          <w:rFonts w:asciiTheme="minorHAnsi" w:hAnsiTheme="minorHAnsi" w:cstheme="minorHAnsi"/>
          <w:sz w:val="24"/>
          <w:szCs w:val="24"/>
        </w:rPr>
        <w:t xml:space="preserve"> </w:t>
      </w:r>
      <w:r w:rsidRPr="002C19F8">
        <w:rPr>
          <w:rFonts w:asciiTheme="minorHAnsi" w:hAnsiTheme="minorHAnsi" w:cstheme="minorHAnsi"/>
          <w:sz w:val="24"/>
          <w:szCs w:val="24"/>
        </w:rPr>
        <w:t>przestrzega dyscypliny pracy, przepisów BHP, łamie zasady savoir-vivre</w:t>
      </w:r>
      <w:r w:rsidR="00C230AB" w:rsidRPr="002C19F8">
        <w:rPr>
          <w:rFonts w:asciiTheme="minorHAnsi" w:hAnsiTheme="minorHAnsi" w:cstheme="minorHAnsi"/>
          <w:sz w:val="24"/>
          <w:szCs w:val="24"/>
        </w:rPr>
        <w:t>’u</w:t>
      </w:r>
      <w:r w:rsidRPr="002C19F8">
        <w:rPr>
          <w:rFonts w:asciiTheme="minorHAnsi" w:hAnsiTheme="minorHAnsi" w:cstheme="minorHAnsi"/>
          <w:sz w:val="24"/>
          <w:szCs w:val="24"/>
        </w:rPr>
        <w:t>.</w:t>
      </w:r>
    </w:p>
    <w:p w14:paraId="69B9CDAE" w14:textId="3F277633" w:rsidR="00F761BD" w:rsidRPr="002C19F8" w:rsidRDefault="00F761BD" w:rsidP="00AD2467">
      <w:pPr>
        <w:spacing w:after="14" w:line="259" w:lineRule="auto"/>
        <w:ind w:left="972"/>
        <w:jc w:val="left"/>
        <w:rPr>
          <w:rFonts w:asciiTheme="minorHAnsi" w:hAnsiTheme="minorHAnsi" w:cstheme="minorHAnsi"/>
          <w:sz w:val="24"/>
          <w:szCs w:val="24"/>
        </w:rPr>
      </w:pPr>
    </w:p>
    <w:p w14:paraId="18148CDE" w14:textId="167B38FD" w:rsidR="00F761BD" w:rsidRPr="002C19F8" w:rsidRDefault="00251017"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Aktywność</w:t>
      </w:r>
    </w:p>
    <w:p w14:paraId="676CCF67" w14:textId="421F3E21" w:rsidR="00F761BD" w:rsidRPr="002C19F8" w:rsidRDefault="00F761BD" w:rsidP="00AD2467">
      <w:pPr>
        <w:pStyle w:val="Akapitzlist"/>
        <w:numPr>
          <w:ilvl w:val="0"/>
          <w:numId w:val="321"/>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 pracu</w:t>
      </w:r>
      <w:r w:rsidR="00467236" w:rsidRPr="002C19F8">
        <w:rPr>
          <w:rFonts w:asciiTheme="minorHAnsi" w:hAnsiTheme="minorHAnsi" w:cstheme="minorHAnsi"/>
          <w:sz w:val="24"/>
          <w:szCs w:val="24"/>
        </w:rPr>
        <w:t>je na rzecz klasy lub/i szkoły.</w:t>
      </w:r>
    </w:p>
    <w:p w14:paraId="545D8972" w14:textId="2FDD77B2" w:rsidR="00F761BD" w:rsidRPr="002C19F8" w:rsidRDefault="00F761BD" w:rsidP="00AD2467">
      <w:pPr>
        <w:pStyle w:val="Akapitzlist"/>
        <w:numPr>
          <w:ilvl w:val="0"/>
          <w:numId w:val="321"/>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 dba o bezpieczeństw</w:t>
      </w:r>
      <w:r w:rsidR="00467236" w:rsidRPr="002C19F8">
        <w:rPr>
          <w:rFonts w:asciiTheme="minorHAnsi" w:hAnsiTheme="minorHAnsi" w:cstheme="minorHAnsi"/>
          <w:sz w:val="24"/>
          <w:szCs w:val="24"/>
        </w:rPr>
        <w:t>o i zdrowie własne oraz innych.</w:t>
      </w:r>
    </w:p>
    <w:p w14:paraId="236EAAE4" w14:textId="2B812CC7" w:rsidR="00F761BD" w:rsidRPr="002C19F8" w:rsidRDefault="00251017"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Obecność</w:t>
      </w:r>
    </w:p>
    <w:p w14:paraId="679EA373" w14:textId="267F9655" w:rsidR="00F761BD" w:rsidRPr="002C19F8" w:rsidRDefault="00F761BD" w:rsidP="00AD2467">
      <w:pPr>
        <w:pStyle w:val="Akapitzlist"/>
        <w:numPr>
          <w:ilvl w:val="0"/>
          <w:numId w:val="32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 xml:space="preserve">Nie wywiązuje się z </w:t>
      </w:r>
      <w:r w:rsidR="00467236" w:rsidRPr="002C19F8">
        <w:rPr>
          <w:rFonts w:asciiTheme="minorHAnsi" w:hAnsiTheme="minorHAnsi" w:cstheme="minorHAnsi"/>
          <w:sz w:val="24"/>
          <w:szCs w:val="24"/>
        </w:rPr>
        <w:t>podstawowych obowiązków ucznia.</w:t>
      </w:r>
    </w:p>
    <w:p w14:paraId="4BF15C93" w14:textId="7DE573C3" w:rsidR="00F761BD" w:rsidRPr="002C19F8" w:rsidRDefault="00F761BD" w:rsidP="00AD2467">
      <w:pPr>
        <w:pStyle w:val="Akapitzlist"/>
        <w:numPr>
          <w:ilvl w:val="0"/>
          <w:numId w:val="32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Może mieć do ok. 60 godzin nieuspr</w:t>
      </w:r>
      <w:r w:rsidR="00467236" w:rsidRPr="002C19F8">
        <w:rPr>
          <w:rFonts w:asciiTheme="minorHAnsi" w:hAnsiTheme="minorHAnsi" w:cstheme="minorHAnsi"/>
          <w:sz w:val="24"/>
          <w:szCs w:val="24"/>
        </w:rPr>
        <w:t>awiedliwionych.</w:t>
      </w:r>
    </w:p>
    <w:p w14:paraId="05795F87" w14:textId="7F30490A" w:rsidR="00F761BD" w:rsidRPr="002C19F8" w:rsidRDefault="00467236" w:rsidP="00AD2467">
      <w:pPr>
        <w:pStyle w:val="Akapitzlist"/>
        <w:numPr>
          <w:ilvl w:val="0"/>
          <w:numId w:val="32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Może mieć do ok. 20 spóźnień.</w:t>
      </w:r>
    </w:p>
    <w:p w14:paraId="2277E5E1" w14:textId="0FF32F38" w:rsidR="00F761BD" w:rsidRPr="002C19F8" w:rsidRDefault="00F761BD" w:rsidP="00AD2467">
      <w:pPr>
        <w:spacing w:line="259" w:lineRule="auto"/>
        <w:ind w:left="406"/>
        <w:jc w:val="left"/>
        <w:rPr>
          <w:rFonts w:asciiTheme="minorHAnsi" w:hAnsiTheme="minorHAnsi" w:cstheme="minorHAnsi"/>
          <w:sz w:val="24"/>
          <w:szCs w:val="24"/>
        </w:rPr>
      </w:pPr>
    </w:p>
    <w:p w14:paraId="6CBA9F49" w14:textId="19B9E6BE" w:rsidR="00F761BD" w:rsidRPr="002C19F8" w:rsidRDefault="00F761BD" w:rsidP="00AD2467">
      <w:pPr>
        <w:ind w:left="401"/>
        <w:jc w:val="left"/>
        <w:rPr>
          <w:rFonts w:asciiTheme="minorHAnsi" w:hAnsiTheme="minorHAnsi" w:cstheme="minorHAnsi"/>
          <w:strike/>
          <w:sz w:val="24"/>
          <w:szCs w:val="24"/>
        </w:rPr>
      </w:pPr>
      <w:r w:rsidRPr="002C19F8">
        <w:rPr>
          <w:rFonts w:asciiTheme="minorHAnsi" w:hAnsiTheme="minorHAnsi" w:cstheme="minorHAnsi"/>
          <w:b/>
          <w:sz w:val="24"/>
          <w:szCs w:val="24"/>
        </w:rPr>
        <w:t>Ocenę naganną</w:t>
      </w:r>
      <w:r w:rsidRPr="002C19F8">
        <w:rPr>
          <w:rFonts w:asciiTheme="minorHAnsi" w:hAnsiTheme="minorHAnsi" w:cstheme="minorHAnsi"/>
          <w:sz w:val="24"/>
          <w:szCs w:val="24"/>
        </w:rPr>
        <w:t xml:space="preserve"> otrzymuje uczeń, który</w:t>
      </w:r>
      <w:r w:rsidR="008019B7" w:rsidRPr="002C19F8">
        <w:rPr>
          <w:rFonts w:asciiTheme="minorHAnsi" w:hAnsiTheme="minorHAnsi" w:cstheme="minorHAnsi"/>
          <w:sz w:val="24"/>
          <w:szCs w:val="24"/>
        </w:rPr>
        <w:t>:</w:t>
      </w:r>
    </w:p>
    <w:p w14:paraId="4E7D9659" w14:textId="33586A14" w:rsidR="00F761BD" w:rsidRPr="002C19F8" w:rsidRDefault="00F761BD" w:rsidP="00AD2467">
      <w:pPr>
        <w:spacing w:line="259" w:lineRule="auto"/>
        <w:ind w:left="406"/>
        <w:jc w:val="left"/>
        <w:rPr>
          <w:rFonts w:asciiTheme="minorHAnsi" w:hAnsiTheme="minorHAnsi" w:cstheme="minorHAnsi"/>
          <w:sz w:val="24"/>
          <w:szCs w:val="24"/>
        </w:rPr>
      </w:pPr>
    </w:p>
    <w:p w14:paraId="42FDC4A6" w14:textId="1B875FA1" w:rsidR="00F761BD" w:rsidRPr="002C19F8" w:rsidRDefault="00F761BD"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K</w:t>
      </w:r>
      <w:r w:rsidR="00251017" w:rsidRPr="002C19F8">
        <w:rPr>
          <w:rFonts w:asciiTheme="minorHAnsi" w:hAnsiTheme="minorHAnsi" w:cstheme="minorHAnsi"/>
          <w:sz w:val="24"/>
          <w:szCs w:val="24"/>
        </w:rPr>
        <w:t>ultura</w:t>
      </w:r>
    </w:p>
    <w:p w14:paraId="1C6DF8DC" w14:textId="5A0B95BD" w:rsidR="00F761BD" w:rsidRPr="002C19F8" w:rsidRDefault="00467236" w:rsidP="00AD2467">
      <w:pPr>
        <w:pStyle w:val="Akapitzlist"/>
        <w:numPr>
          <w:ilvl w:val="0"/>
          <w:numId w:val="323"/>
        </w:numPr>
        <w:ind w:left="993"/>
        <w:rPr>
          <w:rFonts w:asciiTheme="minorHAnsi" w:hAnsiTheme="minorHAnsi" w:cstheme="minorHAnsi"/>
          <w:sz w:val="24"/>
          <w:szCs w:val="24"/>
        </w:rPr>
      </w:pPr>
      <w:r w:rsidRPr="002C19F8">
        <w:rPr>
          <w:rFonts w:asciiTheme="minorHAnsi" w:hAnsiTheme="minorHAnsi" w:cstheme="minorHAnsi"/>
          <w:sz w:val="24"/>
          <w:szCs w:val="24"/>
        </w:rPr>
        <w:t>Używa wulgarnego języka.</w:t>
      </w:r>
    </w:p>
    <w:p w14:paraId="41F0E09F" w14:textId="1D55B24F" w:rsidR="00F761BD" w:rsidRPr="002C19F8" w:rsidRDefault="00F761BD" w:rsidP="00AD2467">
      <w:pPr>
        <w:pStyle w:val="Akapitzlist"/>
        <w:numPr>
          <w:ilvl w:val="0"/>
          <w:numId w:val="323"/>
        </w:numPr>
        <w:ind w:left="993"/>
        <w:rPr>
          <w:rFonts w:asciiTheme="minorHAnsi" w:hAnsiTheme="minorHAnsi" w:cstheme="minorHAnsi"/>
          <w:sz w:val="24"/>
          <w:szCs w:val="24"/>
        </w:rPr>
      </w:pPr>
      <w:r w:rsidRPr="002C19F8">
        <w:rPr>
          <w:rFonts w:asciiTheme="minorHAnsi" w:hAnsiTheme="minorHAnsi" w:cstheme="minorHAnsi"/>
          <w:sz w:val="24"/>
          <w:szCs w:val="24"/>
        </w:rPr>
        <w:t>Stwarza zagrożenie dla innych – stosuje prz</w:t>
      </w:r>
      <w:r w:rsidR="00467236" w:rsidRPr="002C19F8">
        <w:rPr>
          <w:rFonts w:asciiTheme="minorHAnsi" w:hAnsiTheme="minorHAnsi" w:cstheme="minorHAnsi"/>
          <w:sz w:val="24"/>
          <w:szCs w:val="24"/>
        </w:rPr>
        <w:t>emoc psychiczną lub/i fizyczną.</w:t>
      </w:r>
    </w:p>
    <w:p w14:paraId="50E5FF4A" w14:textId="18EAD260" w:rsidR="00F761BD" w:rsidRPr="002C19F8" w:rsidRDefault="00467236" w:rsidP="00AD2467">
      <w:pPr>
        <w:pStyle w:val="Akapitzlist"/>
        <w:numPr>
          <w:ilvl w:val="0"/>
          <w:numId w:val="323"/>
        </w:numPr>
        <w:ind w:left="993"/>
        <w:rPr>
          <w:rFonts w:asciiTheme="minorHAnsi" w:hAnsiTheme="minorHAnsi" w:cstheme="minorHAnsi"/>
          <w:sz w:val="24"/>
          <w:szCs w:val="24"/>
        </w:rPr>
      </w:pPr>
      <w:r w:rsidRPr="002C19F8">
        <w:rPr>
          <w:rFonts w:asciiTheme="minorHAnsi" w:hAnsiTheme="minorHAnsi" w:cstheme="minorHAnsi"/>
          <w:sz w:val="24"/>
          <w:szCs w:val="24"/>
        </w:rPr>
        <w:t>Nie okazuje szacunku innym.</w:t>
      </w:r>
    </w:p>
    <w:p w14:paraId="227F9752" w14:textId="1B471FD5" w:rsidR="00F761BD" w:rsidRPr="002C19F8" w:rsidRDefault="00F761BD" w:rsidP="00AD2467">
      <w:pPr>
        <w:pStyle w:val="Akapitzlist"/>
        <w:numPr>
          <w:ilvl w:val="0"/>
          <w:numId w:val="323"/>
        </w:numPr>
        <w:ind w:left="993"/>
        <w:rPr>
          <w:rFonts w:asciiTheme="minorHAnsi" w:hAnsiTheme="minorHAnsi" w:cstheme="minorHAnsi"/>
          <w:sz w:val="24"/>
          <w:szCs w:val="24"/>
        </w:rPr>
      </w:pPr>
      <w:r w:rsidRPr="002C19F8">
        <w:rPr>
          <w:rFonts w:asciiTheme="minorHAnsi" w:hAnsiTheme="minorHAnsi" w:cstheme="minorHAnsi"/>
          <w:sz w:val="24"/>
          <w:szCs w:val="24"/>
        </w:rPr>
        <w:t>Ubiera się niestosownie do o</w:t>
      </w:r>
      <w:r w:rsidR="00467236" w:rsidRPr="002C19F8">
        <w:rPr>
          <w:rFonts w:asciiTheme="minorHAnsi" w:hAnsiTheme="minorHAnsi" w:cstheme="minorHAnsi"/>
          <w:sz w:val="24"/>
          <w:szCs w:val="24"/>
        </w:rPr>
        <w:t>koliczności.</w:t>
      </w:r>
    </w:p>
    <w:p w14:paraId="13DCEBAD" w14:textId="1DE84380" w:rsidR="00F761BD" w:rsidRPr="002C19F8" w:rsidRDefault="00F761BD" w:rsidP="00AD2467">
      <w:pPr>
        <w:pStyle w:val="Akapitzlist"/>
        <w:numPr>
          <w:ilvl w:val="0"/>
          <w:numId w:val="323"/>
        </w:numPr>
        <w:ind w:left="993"/>
        <w:rPr>
          <w:rFonts w:asciiTheme="minorHAnsi" w:hAnsiTheme="minorHAnsi" w:cstheme="minorHAnsi"/>
          <w:sz w:val="24"/>
          <w:szCs w:val="24"/>
        </w:rPr>
      </w:pPr>
      <w:r w:rsidRPr="002C19F8">
        <w:rPr>
          <w:rFonts w:asciiTheme="minorHAnsi" w:hAnsiTheme="minorHAnsi" w:cstheme="minorHAnsi"/>
          <w:sz w:val="24"/>
          <w:szCs w:val="24"/>
        </w:rPr>
        <w:t>Nie szanuje własności swojej lub/i mienia kolegów lub/i majątku sz</w:t>
      </w:r>
      <w:r w:rsidR="00467236" w:rsidRPr="002C19F8">
        <w:rPr>
          <w:rFonts w:asciiTheme="minorHAnsi" w:hAnsiTheme="minorHAnsi" w:cstheme="minorHAnsi"/>
          <w:sz w:val="24"/>
          <w:szCs w:val="24"/>
        </w:rPr>
        <w:t>koły - dopuszcza się zniszczeń.</w:t>
      </w:r>
    </w:p>
    <w:p w14:paraId="1D49F8E2" w14:textId="7092D523" w:rsidR="00F761BD" w:rsidRPr="002C19F8" w:rsidRDefault="00F761BD" w:rsidP="00AD2467">
      <w:pPr>
        <w:pStyle w:val="Akapitzlist"/>
        <w:numPr>
          <w:ilvl w:val="0"/>
          <w:numId w:val="323"/>
        </w:numPr>
        <w:ind w:left="993"/>
        <w:rPr>
          <w:rFonts w:asciiTheme="minorHAnsi" w:hAnsiTheme="minorHAnsi" w:cstheme="minorHAnsi"/>
          <w:sz w:val="24"/>
          <w:szCs w:val="24"/>
        </w:rPr>
      </w:pPr>
      <w:r w:rsidRPr="002C19F8">
        <w:rPr>
          <w:rFonts w:asciiTheme="minorHAnsi" w:hAnsiTheme="minorHAnsi" w:cstheme="minorHAnsi"/>
          <w:sz w:val="24"/>
          <w:szCs w:val="24"/>
        </w:rPr>
        <w:t>Nie</w:t>
      </w:r>
      <w:r w:rsidR="00467236" w:rsidRPr="002C19F8">
        <w:rPr>
          <w:rFonts w:asciiTheme="minorHAnsi" w:hAnsiTheme="minorHAnsi" w:cstheme="minorHAnsi"/>
          <w:sz w:val="24"/>
          <w:szCs w:val="24"/>
        </w:rPr>
        <w:t xml:space="preserve"> dba o honor i tradycje szkoły.</w:t>
      </w:r>
    </w:p>
    <w:p w14:paraId="39DDAFF2" w14:textId="77777777" w:rsidR="003152B0" w:rsidRPr="002C19F8" w:rsidRDefault="00F761BD" w:rsidP="00AD2467">
      <w:pPr>
        <w:pStyle w:val="Akapitzlist"/>
        <w:numPr>
          <w:ilvl w:val="0"/>
          <w:numId w:val="323"/>
        </w:numPr>
        <w:ind w:left="993"/>
        <w:rPr>
          <w:rFonts w:asciiTheme="minorHAnsi" w:hAnsiTheme="minorHAnsi" w:cstheme="minorHAnsi"/>
          <w:sz w:val="24"/>
          <w:szCs w:val="24"/>
        </w:rPr>
      </w:pPr>
      <w:r w:rsidRPr="002C19F8">
        <w:rPr>
          <w:rFonts w:asciiTheme="minorHAnsi" w:hAnsiTheme="minorHAnsi" w:cstheme="minorHAnsi"/>
          <w:sz w:val="24"/>
          <w:szCs w:val="24"/>
        </w:rPr>
        <w:t>Nie postępuje zgodnie z dobrem społeczności szkoły.</w:t>
      </w:r>
    </w:p>
    <w:p w14:paraId="08B3B973" w14:textId="4130B732" w:rsidR="00F761BD" w:rsidRPr="002C19F8" w:rsidRDefault="003152B0" w:rsidP="00AD2467">
      <w:pPr>
        <w:pStyle w:val="Akapitzlist"/>
        <w:numPr>
          <w:ilvl w:val="0"/>
          <w:numId w:val="323"/>
        </w:numPr>
        <w:ind w:left="993"/>
        <w:rPr>
          <w:rFonts w:asciiTheme="minorHAnsi" w:hAnsiTheme="minorHAnsi" w:cstheme="minorHAnsi"/>
          <w:sz w:val="24"/>
          <w:szCs w:val="24"/>
        </w:rPr>
      </w:pPr>
      <w:r w:rsidRPr="002C19F8">
        <w:rPr>
          <w:rFonts w:asciiTheme="minorHAnsi" w:hAnsiTheme="minorHAnsi" w:cstheme="minorHAnsi"/>
          <w:sz w:val="24"/>
          <w:szCs w:val="24"/>
        </w:rPr>
        <w:t>Nieodpowiednio zachowuje się na praktykach zawodowych, nie</w:t>
      </w:r>
      <w:r w:rsidR="00583B78" w:rsidRPr="002C19F8">
        <w:rPr>
          <w:rFonts w:asciiTheme="minorHAnsi" w:hAnsiTheme="minorHAnsi" w:cstheme="minorHAnsi"/>
          <w:sz w:val="24"/>
          <w:szCs w:val="24"/>
        </w:rPr>
        <w:t xml:space="preserve"> </w:t>
      </w:r>
      <w:r w:rsidRPr="002C19F8">
        <w:rPr>
          <w:rFonts w:asciiTheme="minorHAnsi" w:hAnsiTheme="minorHAnsi" w:cstheme="minorHAnsi"/>
          <w:sz w:val="24"/>
          <w:szCs w:val="24"/>
        </w:rPr>
        <w:t>przestrzega dyscypliny pracy, prz</w:t>
      </w:r>
      <w:r w:rsidR="00C230AB" w:rsidRPr="002C19F8">
        <w:rPr>
          <w:rFonts w:asciiTheme="minorHAnsi" w:hAnsiTheme="minorHAnsi" w:cstheme="minorHAnsi"/>
          <w:sz w:val="24"/>
          <w:szCs w:val="24"/>
        </w:rPr>
        <w:t>episów BHP, łamie zasady savoir</w:t>
      </w:r>
      <w:r w:rsidRPr="002C19F8">
        <w:rPr>
          <w:rFonts w:asciiTheme="minorHAnsi" w:hAnsiTheme="minorHAnsi" w:cstheme="minorHAnsi"/>
          <w:sz w:val="24"/>
          <w:szCs w:val="24"/>
        </w:rPr>
        <w:t xml:space="preserve">- </w:t>
      </w:r>
      <w:proofErr w:type="spellStart"/>
      <w:r w:rsidRPr="002C19F8">
        <w:rPr>
          <w:rFonts w:asciiTheme="minorHAnsi" w:hAnsiTheme="minorHAnsi" w:cstheme="minorHAnsi"/>
          <w:sz w:val="24"/>
          <w:szCs w:val="24"/>
        </w:rPr>
        <w:t>vivre`u</w:t>
      </w:r>
      <w:proofErr w:type="spellEnd"/>
      <w:r w:rsidRPr="002C19F8">
        <w:rPr>
          <w:rFonts w:asciiTheme="minorHAnsi" w:hAnsiTheme="minorHAnsi" w:cstheme="minorHAnsi"/>
          <w:sz w:val="24"/>
          <w:szCs w:val="24"/>
        </w:rPr>
        <w:t xml:space="preserve"> (liczne uwagi dotyczące </w:t>
      </w:r>
      <w:r w:rsidR="00467236" w:rsidRPr="002C19F8">
        <w:rPr>
          <w:rFonts w:asciiTheme="minorHAnsi" w:hAnsiTheme="minorHAnsi" w:cstheme="minorHAnsi"/>
          <w:sz w:val="24"/>
          <w:szCs w:val="24"/>
        </w:rPr>
        <w:t>zachowania i dyscypliny pracy).</w:t>
      </w:r>
    </w:p>
    <w:p w14:paraId="71DE1EC8" w14:textId="1F4D9782" w:rsidR="00F761BD" w:rsidRPr="002C19F8" w:rsidRDefault="00F761BD"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A</w:t>
      </w:r>
      <w:r w:rsidR="00251017" w:rsidRPr="002C19F8">
        <w:rPr>
          <w:rFonts w:asciiTheme="minorHAnsi" w:hAnsiTheme="minorHAnsi" w:cstheme="minorHAnsi"/>
          <w:sz w:val="24"/>
          <w:szCs w:val="24"/>
        </w:rPr>
        <w:t>ktywność</w:t>
      </w:r>
    </w:p>
    <w:p w14:paraId="714FCCB9" w14:textId="2B6B18CF" w:rsidR="00F761BD" w:rsidRPr="002C19F8" w:rsidRDefault="00F761BD" w:rsidP="00AD2467">
      <w:pPr>
        <w:pStyle w:val="Akapitzlist"/>
        <w:numPr>
          <w:ilvl w:val="0"/>
          <w:numId w:val="324"/>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 pracu</w:t>
      </w:r>
      <w:r w:rsidR="00467236" w:rsidRPr="002C19F8">
        <w:rPr>
          <w:rFonts w:asciiTheme="minorHAnsi" w:hAnsiTheme="minorHAnsi" w:cstheme="minorHAnsi"/>
          <w:sz w:val="24"/>
          <w:szCs w:val="24"/>
        </w:rPr>
        <w:t>je na rzecz klasy lub/i szkoły.</w:t>
      </w:r>
    </w:p>
    <w:p w14:paraId="1D6DCEF8" w14:textId="0E39EE9A" w:rsidR="00F761BD" w:rsidRPr="002C19F8" w:rsidRDefault="00F761BD" w:rsidP="00AD2467">
      <w:pPr>
        <w:pStyle w:val="Akapitzlist"/>
        <w:numPr>
          <w:ilvl w:val="0"/>
          <w:numId w:val="324"/>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 dba o bezpieczeństw</w:t>
      </w:r>
      <w:r w:rsidR="00467236" w:rsidRPr="002C19F8">
        <w:rPr>
          <w:rFonts w:asciiTheme="minorHAnsi" w:hAnsiTheme="minorHAnsi" w:cstheme="minorHAnsi"/>
          <w:sz w:val="24"/>
          <w:szCs w:val="24"/>
        </w:rPr>
        <w:t>o i zdrowie własne oraz innych.</w:t>
      </w:r>
    </w:p>
    <w:p w14:paraId="6AF5C712" w14:textId="77777777" w:rsidR="00251017" w:rsidRPr="002C19F8" w:rsidRDefault="00251017" w:rsidP="00AD2467">
      <w:pPr>
        <w:ind w:left="416" w:hanging="10"/>
        <w:jc w:val="left"/>
        <w:rPr>
          <w:rFonts w:asciiTheme="minorHAnsi" w:hAnsiTheme="minorHAnsi" w:cstheme="minorHAnsi"/>
          <w:sz w:val="24"/>
          <w:szCs w:val="24"/>
        </w:rPr>
      </w:pPr>
    </w:p>
    <w:p w14:paraId="18A9BA04" w14:textId="339D283A" w:rsidR="00F761BD" w:rsidRPr="002C19F8" w:rsidRDefault="00251017" w:rsidP="00AD2467">
      <w:pPr>
        <w:spacing w:after="120"/>
        <w:ind w:left="419" w:hanging="11"/>
        <w:jc w:val="left"/>
        <w:rPr>
          <w:rFonts w:asciiTheme="minorHAnsi" w:hAnsiTheme="minorHAnsi" w:cstheme="minorHAnsi"/>
          <w:sz w:val="24"/>
          <w:szCs w:val="24"/>
        </w:rPr>
      </w:pPr>
      <w:r w:rsidRPr="002C19F8">
        <w:rPr>
          <w:rFonts w:asciiTheme="minorHAnsi" w:hAnsiTheme="minorHAnsi" w:cstheme="minorHAnsi"/>
          <w:sz w:val="24"/>
          <w:szCs w:val="24"/>
        </w:rPr>
        <w:t>Obecność</w:t>
      </w:r>
    </w:p>
    <w:p w14:paraId="4251EE97" w14:textId="377A72E8" w:rsidR="00F761BD" w:rsidRPr="002C19F8" w:rsidRDefault="00F761BD" w:rsidP="00AD2467">
      <w:pPr>
        <w:pStyle w:val="Akapitzlist"/>
        <w:numPr>
          <w:ilvl w:val="0"/>
          <w:numId w:val="325"/>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 xml:space="preserve">Nie wywiązuje się z </w:t>
      </w:r>
      <w:r w:rsidR="00467236" w:rsidRPr="002C19F8">
        <w:rPr>
          <w:rFonts w:asciiTheme="minorHAnsi" w:hAnsiTheme="minorHAnsi" w:cstheme="minorHAnsi"/>
          <w:sz w:val="24"/>
          <w:szCs w:val="24"/>
        </w:rPr>
        <w:t>podstawowych obowiązków ucznia.</w:t>
      </w:r>
    </w:p>
    <w:p w14:paraId="5C3AE71A" w14:textId="76E61203" w:rsidR="00F761BD" w:rsidRPr="002C19F8" w:rsidRDefault="00F761BD" w:rsidP="00AD2467">
      <w:pPr>
        <w:pStyle w:val="Akapitzlist"/>
        <w:numPr>
          <w:ilvl w:val="0"/>
          <w:numId w:val="325"/>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Ma powyżej 6</w:t>
      </w:r>
      <w:r w:rsidR="00467236" w:rsidRPr="002C19F8">
        <w:rPr>
          <w:rFonts w:asciiTheme="minorHAnsi" w:hAnsiTheme="minorHAnsi" w:cstheme="minorHAnsi"/>
          <w:sz w:val="24"/>
          <w:szCs w:val="24"/>
        </w:rPr>
        <w:t>0 godzin nieusprawiedliwionych.</w:t>
      </w:r>
    </w:p>
    <w:p w14:paraId="5AC0BEE3" w14:textId="169DD45B" w:rsidR="00F761BD" w:rsidRPr="002C19F8" w:rsidRDefault="00F761BD" w:rsidP="00AD2467">
      <w:pPr>
        <w:spacing w:line="259" w:lineRule="auto"/>
        <w:ind w:left="406"/>
        <w:jc w:val="left"/>
        <w:rPr>
          <w:rFonts w:asciiTheme="minorHAnsi" w:hAnsiTheme="minorHAnsi" w:cstheme="minorHAnsi"/>
          <w:sz w:val="24"/>
          <w:szCs w:val="24"/>
        </w:rPr>
      </w:pPr>
    </w:p>
    <w:p w14:paraId="2F6800A1" w14:textId="39A6A89D" w:rsidR="00F761BD" w:rsidRPr="002C19F8" w:rsidRDefault="00F761BD" w:rsidP="00AD2467">
      <w:pPr>
        <w:ind w:left="401" w:hanging="401"/>
        <w:jc w:val="left"/>
        <w:rPr>
          <w:rFonts w:asciiTheme="minorHAnsi" w:hAnsiTheme="minorHAnsi" w:cstheme="minorHAnsi"/>
          <w:sz w:val="24"/>
          <w:szCs w:val="24"/>
        </w:rPr>
      </w:pPr>
      <w:r w:rsidRPr="002C19F8">
        <w:rPr>
          <w:rFonts w:asciiTheme="minorHAnsi" w:hAnsiTheme="minorHAnsi" w:cstheme="minorHAnsi"/>
          <w:sz w:val="24"/>
          <w:szCs w:val="24"/>
        </w:rPr>
        <w:t xml:space="preserve">W przypadku naruszenia Regulaminu Ucznia (palenie, bycie pod wpływem alkoholu lub/i środków psychoaktywnych) zostaną zastosowane kary zgodne ze Statutem Szkoły. </w:t>
      </w:r>
    </w:p>
    <w:p w14:paraId="499F62E1" w14:textId="77777777" w:rsidR="001061F0" w:rsidRPr="002C19F8" w:rsidRDefault="001061F0" w:rsidP="00AD2467">
      <w:pPr>
        <w:ind w:left="401" w:hanging="401"/>
        <w:jc w:val="left"/>
        <w:rPr>
          <w:rFonts w:asciiTheme="minorHAnsi" w:hAnsiTheme="minorHAnsi" w:cstheme="minorHAnsi"/>
          <w:sz w:val="24"/>
          <w:szCs w:val="24"/>
        </w:rPr>
      </w:pPr>
    </w:p>
    <w:p w14:paraId="43ECE51F" w14:textId="5E3CE2A7" w:rsidR="00105A9A" w:rsidRPr="002C19F8" w:rsidRDefault="00105A9A" w:rsidP="00AD2467">
      <w:pPr>
        <w:pStyle w:val="Akapitzlist"/>
        <w:numPr>
          <w:ilvl w:val="0"/>
          <w:numId w:val="55"/>
        </w:numPr>
        <w:spacing w:after="0" w:line="240" w:lineRule="auto"/>
        <w:ind w:left="0" w:firstLine="284"/>
        <w:contextualSpacing w:val="0"/>
        <w:rPr>
          <w:rFonts w:asciiTheme="minorHAnsi" w:hAnsiTheme="minorHAnsi" w:cstheme="minorHAnsi"/>
          <w:sz w:val="24"/>
          <w:szCs w:val="24"/>
        </w:rPr>
      </w:pPr>
      <w:r w:rsidRPr="002C19F8">
        <w:rPr>
          <w:rFonts w:asciiTheme="minorHAnsi" w:hAnsiTheme="minorHAnsi" w:cstheme="minorHAnsi"/>
          <w:sz w:val="24"/>
          <w:szCs w:val="24"/>
        </w:rPr>
        <w:t>Ocena klasyfikacyjna zachowania w okresie kształcenia na odległość uwzględnia w szczególności:</w:t>
      </w:r>
    </w:p>
    <w:p w14:paraId="721EBEC9" w14:textId="77777777" w:rsidR="00105A9A" w:rsidRPr="002C19F8" w:rsidRDefault="00105A9A" w:rsidP="00AD2467">
      <w:pPr>
        <w:pStyle w:val="Akapitzlist"/>
        <w:numPr>
          <w:ilvl w:val="0"/>
          <w:numId w:val="326"/>
        </w:numPr>
        <w:spacing w:after="120" w:line="240" w:lineRule="auto"/>
        <w:ind w:left="851" w:hanging="357"/>
        <w:contextualSpacing w:val="0"/>
        <w:outlineLvl w:val="1"/>
        <w:rPr>
          <w:rFonts w:asciiTheme="minorHAnsi" w:eastAsia="Times New Roman" w:hAnsiTheme="minorHAnsi" w:cstheme="minorHAnsi"/>
          <w:bCs/>
          <w:sz w:val="24"/>
          <w:szCs w:val="24"/>
          <w:lang w:eastAsia="pl-PL"/>
        </w:rPr>
      </w:pPr>
      <w:r w:rsidRPr="002C19F8">
        <w:rPr>
          <w:rFonts w:asciiTheme="minorHAnsi" w:eastAsia="Times New Roman" w:hAnsiTheme="minorHAnsi" w:cstheme="minorHAnsi"/>
          <w:bCs/>
          <w:sz w:val="24"/>
          <w:szCs w:val="24"/>
          <w:lang w:eastAsia="pl-PL"/>
        </w:rPr>
        <w:t>wywiązywanie się z obowiązków ucznia rozumianym jako udział i aktywność na zajęciach prowadzonych zdalnie, systematyczne wykonywanie zadanych prac, wywiązywanie się z zadań zleconych przez nauczycieli;</w:t>
      </w:r>
    </w:p>
    <w:p w14:paraId="208A0DC6" w14:textId="77777777" w:rsidR="00105A9A" w:rsidRPr="002C19F8" w:rsidRDefault="00105A9A" w:rsidP="00AD2467">
      <w:pPr>
        <w:pStyle w:val="Akapitzlist"/>
        <w:numPr>
          <w:ilvl w:val="0"/>
          <w:numId w:val="326"/>
        </w:numPr>
        <w:spacing w:after="120" w:line="240" w:lineRule="auto"/>
        <w:ind w:left="851" w:hanging="357"/>
        <w:contextualSpacing w:val="0"/>
        <w:outlineLvl w:val="1"/>
        <w:rPr>
          <w:rFonts w:asciiTheme="minorHAnsi" w:eastAsia="Times New Roman" w:hAnsiTheme="minorHAnsi" w:cstheme="minorHAnsi"/>
          <w:bCs/>
          <w:sz w:val="24"/>
          <w:szCs w:val="24"/>
          <w:lang w:eastAsia="pl-PL"/>
        </w:rPr>
      </w:pPr>
      <w:r w:rsidRPr="002C19F8">
        <w:rPr>
          <w:rFonts w:asciiTheme="minorHAnsi" w:eastAsia="Times New Roman" w:hAnsiTheme="minorHAnsi" w:cstheme="minorHAnsi"/>
          <w:bCs/>
          <w:sz w:val="24"/>
          <w:szCs w:val="24"/>
          <w:lang w:eastAsia="pl-PL"/>
        </w:rPr>
        <w:t xml:space="preserve">przestrzeganie zasad ustalonych przez szkołę w ramach kształcenia na </w:t>
      </w:r>
      <w:r w:rsidR="00B26E86" w:rsidRPr="002C19F8">
        <w:rPr>
          <w:rFonts w:asciiTheme="minorHAnsi" w:eastAsia="Times New Roman" w:hAnsiTheme="minorHAnsi" w:cstheme="minorHAnsi"/>
          <w:bCs/>
          <w:sz w:val="24"/>
          <w:szCs w:val="24"/>
          <w:lang w:eastAsia="pl-PL"/>
        </w:rPr>
        <w:t xml:space="preserve">odległość, </w:t>
      </w:r>
      <w:r w:rsidRPr="002C19F8">
        <w:rPr>
          <w:rFonts w:asciiTheme="minorHAnsi" w:eastAsia="Times New Roman" w:hAnsiTheme="minorHAnsi" w:cstheme="minorHAnsi"/>
          <w:bCs/>
          <w:sz w:val="24"/>
          <w:szCs w:val="24"/>
          <w:lang w:eastAsia="pl-PL"/>
        </w:rPr>
        <w:t>w szczególności niezakłócanie zajęć prowadzonych online;</w:t>
      </w:r>
    </w:p>
    <w:p w14:paraId="6B3F1601" w14:textId="77D1E9DC" w:rsidR="00105A9A" w:rsidRPr="002C19F8" w:rsidRDefault="00105A9A" w:rsidP="00AD2467">
      <w:pPr>
        <w:pStyle w:val="Akapitzlist"/>
        <w:numPr>
          <w:ilvl w:val="0"/>
          <w:numId w:val="326"/>
        </w:numPr>
        <w:spacing w:after="120" w:line="240" w:lineRule="auto"/>
        <w:ind w:left="851" w:hanging="357"/>
        <w:contextualSpacing w:val="0"/>
        <w:outlineLvl w:val="1"/>
        <w:rPr>
          <w:rFonts w:asciiTheme="minorHAnsi" w:eastAsia="Times New Roman" w:hAnsiTheme="minorHAnsi" w:cstheme="minorHAnsi"/>
          <w:bCs/>
          <w:sz w:val="24"/>
          <w:szCs w:val="24"/>
          <w:lang w:eastAsia="pl-PL"/>
        </w:rPr>
      </w:pPr>
      <w:r w:rsidRPr="002C19F8">
        <w:rPr>
          <w:rFonts w:asciiTheme="minorHAnsi" w:eastAsia="Times New Roman" w:hAnsiTheme="minorHAnsi" w:cstheme="minorHAnsi"/>
          <w:bCs/>
          <w:sz w:val="24"/>
          <w:szCs w:val="24"/>
          <w:lang w:eastAsia="pl-PL"/>
        </w:rPr>
        <w:t>dbałość o piękno mowy ojczystej na zajęciach zdalnych i w komunikacji elektronicznej  z nauczycielami,  kolegami i koleżankami;</w:t>
      </w:r>
    </w:p>
    <w:p w14:paraId="6E3C2397" w14:textId="77777777" w:rsidR="00105A9A" w:rsidRPr="002C19F8" w:rsidRDefault="00105A9A" w:rsidP="00AD2467">
      <w:pPr>
        <w:pStyle w:val="Akapitzlist"/>
        <w:numPr>
          <w:ilvl w:val="0"/>
          <w:numId w:val="326"/>
        </w:numPr>
        <w:spacing w:after="120" w:line="240" w:lineRule="auto"/>
        <w:ind w:left="851" w:hanging="357"/>
        <w:contextualSpacing w:val="0"/>
        <w:outlineLvl w:val="1"/>
        <w:rPr>
          <w:rFonts w:asciiTheme="minorHAnsi" w:eastAsia="Times New Roman" w:hAnsiTheme="minorHAnsi" w:cstheme="minorHAnsi"/>
          <w:bCs/>
          <w:sz w:val="24"/>
          <w:szCs w:val="24"/>
          <w:lang w:eastAsia="pl-PL"/>
        </w:rPr>
      </w:pPr>
      <w:r w:rsidRPr="002C19F8">
        <w:rPr>
          <w:rFonts w:asciiTheme="minorHAnsi" w:eastAsia="Times New Roman" w:hAnsiTheme="minorHAnsi" w:cstheme="minorHAnsi"/>
          <w:bCs/>
          <w:sz w:val="24"/>
          <w:szCs w:val="24"/>
          <w:lang w:eastAsia="pl-PL"/>
        </w:rPr>
        <w:t>godne, kulturalne zachowanie się w szkole i poza nią – np. przestrzeganie zasad zajęć lekcyjnych ustalonych przez szkołę, nie udostępnianie kodów i haseł do lekcji prowadzonych online;</w:t>
      </w:r>
    </w:p>
    <w:p w14:paraId="142E422F" w14:textId="5AC01E6F" w:rsidR="00105A9A" w:rsidRPr="002C19F8" w:rsidRDefault="00105A9A" w:rsidP="00AD2467">
      <w:pPr>
        <w:pStyle w:val="Akapitzlist"/>
        <w:numPr>
          <w:ilvl w:val="0"/>
          <w:numId w:val="326"/>
        </w:numPr>
        <w:spacing w:after="120" w:line="240" w:lineRule="auto"/>
        <w:ind w:left="851" w:hanging="357"/>
        <w:contextualSpacing w:val="0"/>
        <w:outlineLvl w:val="1"/>
        <w:rPr>
          <w:rFonts w:asciiTheme="minorHAnsi" w:eastAsia="Times New Roman" w:hAnsiTheme="minorHAnsi" w:cstheme="minorHAnsi"/>
          <w:bCs/>
          <w:sz w:val="24"/>
          <w:szCs w:val="24"/>
          <w:lang w:eastAsia="pl-PL"/>
        </w:rPr>
      </w:pPr>
      <w:r w:rsidRPr="002C19F8">
        <w:rPr>
          <w:rFonts w:asciiTheme="minorHAnsi" w:eastAsia="Times New Roman" w:hAnsiTheme="minorHAnsi" w:cstheme="minorHAnsi"/>
          <w:bCs/>
          <w:sz w:val="24"/>
          <w:szCs w:val="24"/>
          <w:lang w:eastAsia="pl-PL"/>
        </w:rPr>
        <w:t>pomoc kolegom w pokonywaniu trudności w posługiwani</w:t>
      </w:r>
      <w:r w:rsidR="00467236" w:rsidRPr="002C19F8">
        <w:rPr>
          <w:rFonts w:asciiTheme="minorHAnsi" w:eastAsia="Times New Roman" w:hAnsiTheme="minorHAnsi" w:cstheme="minorHAnsi"/>
          <w:bCs/>
          <w:sz w:val="24"/>
          <w:szCs w:val="24"/>
          <w:lang w:eastAsia="pl-PL"/>
        </w:rPr>
        <w:t>u się technologią informatyczną.</w:t>
      </w:r>
    </w:p>
    <w:p w14:paraId="4DADAEF5" w14:textId="77777777" w:rsidR="00105A9A" w:rsidRPr="002C19F8" w:rsidRDefault="00105A9A" w:rsidP="00AD2467">
      <w:pPr>
        <w:ind w:left="401"/>
        <w:jc w:val="left"/>
        <w:rPr>
          <w:rFonts w:asciiTheme="minorHAnsi" w:hAnsiTheme="minorHAnsi" w:cstheme="minorHAnsi"/>
          <w:sz w:val="24"/>
          <w:szCs w:val="24"/>
        </w:rPr>
      </w:pPr>
    </w:p>
    <w:p w14:paraId="1B1DDB73" w14:textId="77777777" w:rsidR="00986B00" w:rsidRPr="002C19F8" w:rsidRDefault="00986B00" w:rsidP="00986B00">
      <w:pPr>
        <w:pStyle w:val="Nagwek4-rozdzia"/>
        <w:rPr>
          <w:rFonts w:asciiTheme="minorHAnsi" w:hAnsiTheme="minorHAnsi" w:cstheme="minorHAnsi"/>
        </w:rPr>
      </w:pPr>
      <w:bookmarkStart w:id="137" w:name="_Toc216939671"/>
      <w:r w:rsidRPr="002C19F8">
        <w:rPr>
          <w:rFonts w:asciiTheme="minorHAnsi" w:hAnsiTheme="minorHAnsi" w:cstheme="minorHAnsi"/>
        </w:rPr>
        <w:t>Rozdział 12</w:t>
      </w:r>
      <w:r w:rsidRPr="002C19F8">
        <w:rPr>
          <w:rFonts w:asciiTheme="minorHAnsi" w:hAnsiTheme="minorHAnsi" w:cstheme="minorHAnsi"/>
        </w:rPr>
        <w:br/>
        <w:t>Promowanie i ukończenie szkoły</w:t>
      </w:r>
      <w:bookmarkEnd w:id="137"/>
      <w:r w:rsidRPr="002C19F8">
        <w:rPr>
          <w:rFonts w:asciiTheme="minorHAnsi" w:hAnsiTheme="minorHAnsi" w:cstheme="minorHAnsi"/>
          <w:b w:val="0"/>
        </w:rPr>
        <w:t xml:space="preserve"> </w:t>
      </w:r>
    </w:p>
    <w:p w14:paraId="63789A93" w14:textId="206D3867" w:rsidR="00F761BD" w:rsidRPr="002C19F8" w:rsidRDefault="00F761BD" w:rsidP="00ED7B21">
      <w:pPr>
        <w:pStyle w:val="Ustp"/>
        <w:keepNext w:val="0"/>
        <w:keepLines w:val="0"/>
        <w:numPr>
          <w:ilvl w:val="0"/>
          <w:numId w:val="0"/>
        </w:numPr>
        <w:ind w:firstLine="567"/>
        <w:jc w:val="left"/>
        <w:rPr>
          <w:rFonts w:asciiTheme="minorHAnsi" w:hAnsiTheme="minorHAnsi" w:cstheme="minorHAnsi"/>
          <w:color w:val="auto"/>
          <w:sz w:val="24"/>
        </w:rPr>
      </w:pPr>
      <w:r w:rsidRPr="002C19F8">
        <w:rPr>
          <w:rFonts w:asciiTheme="minorHAnsi" w:hAnsiTheme="minorHAnsi" w:cstheme="minorHAnsi"/>
          <w:b/>
          <w:color w:val="auto"/>
          <w:sz w:val="24"/>
        </w:rPr>
        <w:t>§</w:t>
      </w:r>
      <w:r w:rsidR="001061F0" w:rsidRPr="002C19F8">
        <w:rPr>
          <w:rFonts w:asciiTheme="minorHAnsi" w:hAnsiTheme="minorHAnsi" w:cstheme="minorHAnsi"/>
          <w:b/>
          <w:color w:val="auto"/>
          <w:sz w:val="24"/>
        </w:rPr>
        <w:t xml:space="preserve"> </w:t>
      </w:r>
      <w:r w:rsidRPr="002C19F8">
        <w:rPr>
          <w:rFonts w:asciiTheme="minorHAnsi" w:hAnsiTheme="minorHAnsi" w:cstheme="minorHAnsi"/>
          <w:b/>
          <w:color w:val="auto"/>
          <w:sz w:val="24"/>
        </w:rPr>
        <w:t>1</w:t>
      </w:r>
      <w:r w:rsidR="00CB14DB" w:rsidRPr="002C19F8">
        <w:rPr>
          <w:rFonts w:asciiTheme="minorHAnsi" w:hAnsiTheme="minorHAnsi" w:cstheme="minorHAnsi"/>
          <w:b/>
          <w:color w:val="auto"/>
          <w:sz w:val="24"/>
        </w:rPr>
        <w:t>28</w:t>
      </w:r>
      <w:r w:rsidRPr="002C19F8">
        <w:rPr>
          <w:rFonts w:asciiTheme="minorHAnsi" w:hAnsiTheme="minorHAnsi" w:cstheme="minorHAnsi"/>
          <w:b/>
          <w:color w:val="auto"/>
          <w:sz w:val="24"/>
        </w:rPr>
        <w:t>.</w:t>
      </w:r>
      <w:r w:rsidR="001061F0" w:rsidRPr="002C19F8">
        <w:rPr>
          <w:rFonts w:asciiTheme="minorHAnsi" w:hAnsiTheme="minorHAnsi" w:cstheme="minorHAnsi"/>
          <w:b/>
          <w:color w:val="auto"/>
          <w:sz w:val="24"/>
        </w:rPr>
        <w:t xml:space="preserve"> </w:t>
      </w:r>
      <w:r w:rsidR="00507A52" w:rsidRPr="002C19F8">
        <w:rPr>
          <w:rFonts w:asciiTheme="minorHAnsi" w:hAnsiTheme="minorHAnsi" w:cstheme="minorHAnsi"/>
          <w:b/>
          <w:color w:val="auto"/>
          <w:sz w:val="24"/>
        </w:rPr>
        <w:t>1.</w:t>
      </w:r>
      <w:r w:rsidR="00507A52"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Uczeń otrzymuje promocję do klasy programowo wyższej, jeżeli ze wszystkich obowiązkowych zajęć edukacyjnych określonych w szkolnym planie nauczania</w:t>
      </w:r>
      <w:r w:rsidR="001061F0" w:rsidRPr="002C19F8">
        <w:rPr>
          <w:rFonts w:asciiTheme="minorHAnsi" w:hAnsiTheme="minorHAnsi" w:cstheme="minorHAnsi"/>
          <w:color w:val="auto"/>
          <w:sz w:val="24"/>
        </w:rPr>
        <w:t xml:space="preserve"> otrzymał klasyfikacyjne roczne oceny wyższe od</w:t>
      </w:r>
      <w:r w:rsidRPr="002C19F8">
        <w:rPr>
          <w:rFonts w:asciiTheme="minorHAnsi" w:hAnsiTheme="minorHAnsi" w:cstheme="minorHAnsi"/>
          <w:color w:val="auto"/>
          <w:sz w:val="24"/>
        </w:rPr>
        <w:t xml:space="preserve"> stopnia niedostatecznego i</w:t>
      </w:r>
      <w:r w:rsidR="001061F0" w:rsidRPr="002C19F8">
        <w:rPr>
          <w:rFonts w:asciiTheme="minorHAnsi" w:hAnsiTheme="minorHAnsi" w:cstheme="minorHAnsi"/>
          <w:color w:val="auto"/>
          <w:sz w:val="24"/>
        </w:rPr>
        <w:t> </w:t>
      </w:r>
      <w:r w:rsidRPr="002C19F8">
        <w:rPr>
          <w:rFonts w:asciiTheme="minorHAnsi" w:hAnsiTheme="minorHAnsi" w:cstheme="minorHAnsi"/>
          <w:color w:val="auto"/>
          <w:sz w:val="24"/>
        </w:rPr>
        <w:t>przystąpił do egzaminu zawodowego, jeżeli ten egzamin był przeprowadzany w danej klasie.</w:t>
      </w:r>
    </w:p>
    <w:p w14:paraId="24CEE467" w14:textId="0EB713CB" w:rsidR="00F761BD" w:rsidRPr="002C19F8" w:rsidRDefault="00F761BD" w:rsidP="00ED7B21">
      <w:pPr>
        <w:pStyle w:val="Ustp"/>
        <w:keepNext w:val="0"/>
        <w:keepLines w:val="0"/>
        <w:numPr>
          <w:ilvl w:val="0"/>
          <w:numId w:val="356"/>
        </w:numPr>
        <w:jc w:val="left"/>
        <w:rPr>
          <w:rFonts w:asciiTheme="minorHAnsi" w:hAnsiTheme="minorHAnsi" w:cstheme="minorHAnsi"/>
          <w:b/>
          <w:color w:val="auto"/>
          <w:sz w:val="24"/>
        </w:rPr>
      </w:pPr>
      <w:r w:rsidRPr="002C19F8">
        <w:rPr>
          <w:rFonts w:asciiTheme="minorHAnsi" w:hAnsiTheme="minorHAnsi" w:cstheme="minorHAnsi"/>
          <w:color w:val="auto"/>
          <w:sz w:val="24"/>
        </w:rPr>
        <w:t>Uczeń, który nie spełnił warunków określonych wyżej, nie otrzymuje promocji do klasy programowo wyższej i powtarza klasę.</w:t>
      </w:r>
    </w:p>
    <w:p w14:paraId="301D0595" w14:textId="48EB52C5" w:rsidR="00F761BD" w:rsidRPr="002C19F8" w:rsidRDefault="00F761BD" w:rsidP="00ED7B21">
      <w:pPr>
        <w:pStyle w:val="Ustp"/>
        <w:keepNext w:val="0"/>
        <w:keepLines w:val="0"/>
        <w:numPr>
          <w:ilvl w:val="0"/>
          <w:numId w:val="356"/>
        </w:numPr>
        <w:ind w:left="284"/>
        <w:jc w:val="left"/>
        <w:rPr>
          <w:rFonts w:asciiTheme="minorHAnsi" w:hAnsiTheme="minorHAnsi" w:cstheme="minorHAnsi"/>
          <w:b/>
          <w:color w:val="auto"/>
          <w:sz w:val="24"/>
        </w:rPr>
      </w:pPr>
      <w:r w:rsidRPr="002C19F8">
        <w:rPr>
          <w:rFonts w:asciiTheme="minorHAnsi" w:hAnsiTheme="minorHAnsi" w:cstheme="minorHAnsi"/>
          <w:color w:val="auto"/>
          <w:sz w:val="24"/>
        </w:rPr>
        <w:t>Rada Pedagogiczna, uwzględniając możliwości edukacyjne ucznia może jeden raz w</w:t>
      </w:r>
      <w:r w:rsidR="001061F0" w:rsidRPr="002C19F8">
        <w:rPr>
          <w:rFonts w:asciiTheme="minorHAnsi" w:hAnsiTheme="minorHAnsi" w:cstheme="minorHAnsi"/>
          <w:color w:val="auto"/>
          <w:sz w:val="24"/>
        </w:rPr>
        <w:t> </w:t>
      </w:r>
      <w:r w:rsidRPr="002C19F8">
        <w:rPr>
          <w:rFonts w:asciiTheme="minorHAnsi" w:hAnsiTheme="minorHAnsi" w:cstheme="minorHAnsi"/>
          <w:color w:val="auto"/>
          <w:sz w:val="24"/>
        </w:rPr>
        <w:t>ciągu danego etapu edukacyjnego promować ucznia do klasy programowo wyższej, który nie zdał egzaminu poprawkowego</w:t>
      </w:r>
      <w:r w:rsidR="001061F0" w:rsidRPr="002C19F8">
        <w:rPr>
          <w:rFonts w:asciiTheme="minorHAnsi" w:hAnsiTheme="minorHAnsi" w:cstheme="minorHAnsi"/>
          <w:color w:val="auto"/>
          <w:sz w:val="24"/>
        </w:rPr>
        <w:t xml:space="preserve"> z jednych obowiązkowych zajęć </w:t>
      </w:r>
      <w:r w:rsidRPr="002C19F8">
        <w:rPr>
          <w:rFonts w:asciiTheme="minorHAnsi" w:hAnsiTheme="minorHAnsi" w:cstheme="minorHAnsi"/>
          <w:color w:val="auto"/>
          <w:sz w:val="24"/>
        </w:rPr>
        <w:t>edukacyjnych, pod warunkiem, że te obowiązkowe zajęcia edukacyjne są, zgodnie ze szkolnym planem nauczania realizowane w klasie programowo wyższej.</w:t>
      </w:r>
    </w:p>
    <w:p w14:paraId="646BE783" w14:textId="08BB1E75" w:rsidR="00F761BD" w:rsidRPr="002C19F8" w:rsidRDefault="00F761BD" w:rsidP="00ED7B21">
      <w:pPr>
        <w:pStyle w:val="Ustp"/>
        <w:keepNext w:val="0"/>
        <w:keepLines w:val="0"/>
        <w:numPr>
          <w:ilvl w:val="0"/>
          <w:numId w:val="356"/>
        </w:numPr>
        <w:ind w:left="284"/>
        <w:jc w:val="left"/>
        <w:rPr>
          <w:rFonts w:asciiTheme="minorHAnsi" w:hAnsiTheme="minorHAnsi" w:cstheme="minorHAnsi"/>
          <w:b/>
          <w:color w:val="auto"/>
          <w:sz w:val="24"/>
        </w:rPr>
      </w:pPr>
      <w:r w:rsidRPr="002C19F8">
        <w:rPr>
          <w:rFonts w:asciiTheme="minorHAnsi" w:hAnsiTheme="minorHAnsi" w:cstheme="minorHAnsi"/>
          <w:color w:val="auto"/>
          <w:sz w:val="24"/>
        </w:rPr>
        <w:t>Rada Pedagogiczna, uwzględniając możliwości edukacyjne ucznia, może jeden raz w</w:t>
      </w:r>
      <w:r w:rsidR="001061F0" w:rsidRPr="002C19F8">
        <w:rPr>
          <w:rFonts w:asciiTheme="minorHAnsi" w:hAnsiTheme="minorHAnsi" w:cstheme="minorHAnsi"/>
          <w:color w:val="auto"/>
          <w:sz w:val="24"/>
        </w:rPr>
        <w:t> </w:t>
      </w:r>
      <w:r w:rsidRPr="002C19F8">
        <w:rPr>
          <w:rFonts w:asciiTheme="minorHAnsi" w:hAnsiTheme="minorHAnsi" w:cstheme="minorHAnsi"/>
          <w:color w:val="auto"/>
          <w:sz w:val="24"/>
        </w:rPr>
        <w:t>ciągu danego etapu eduakcyjnego promować do klasy programowo wyższej ucznia, który ze wszystkich obowiązkowych za</w:t>
      </w:r>
      <w:r w:rsidR="001061F0" w:rsidRPr="002C19F8">
        <w:rPr>
          <w:rFonts w:asciiTheme="minorHAnsi" w:hAnsiTheme="minorHAnsi" w:cstheme="minorHAnsi"/>
          <w:color w:val="auto"/>
          <w:sz w:val="24"/>
        </w:rPr>
        <w:t xml:space="preserve">jęć edukacyjnych określonych w szkolnym planie nauczania </w:t>
      </w:r>
      <w:r w:rsidRPr="002C19F8">
        <w:rPr>
          <w:rFonts w:asciiTheme="minorHAnsi" w:hAnsiTheme="minorHAnsi" w:cstheme="minorHAnsi"/>
          <w:color w:val="auto"/>
          <w:sz w:val="24"/>
        </w:rPr>
        <w:t>otrzyma</w:t>
      </w:r>
      <w:r w:rsidR="001061F0" w:rsidRPr="002C19F8">
        <w:rPr>
          <w:rFonts w:asciiTheme="minorHAnsi" w:hAnsiTheme="minorHAnsi" w:cstheme="minorHAnsi"/>
          <w:color w:val="auto"/>
          <w:sz w:val="24"/>
        </w:rPr>
        <w:t>ł klasyfikacyjne roczne oceny wyższe od</w:t>
      </w:r>
      <w:r w:rsidRPr="002C19F8">
        <w:rPr>
          <w:rFonts w:asciiTheme="minorHAnsi" w:hAnsiTheme="minorHAnsi" w:cstheme="minorHAnsi"/>
          <w:color w:val="auto"/>
          <w:sz w:val="24"/>
        </w:rPr>
        <w:t xml:space="preserve"> stopnia niedostatecznego, ale z przyczym losowych lub zdrowotnych nie przystąpił do egzaminu zawodowego w terminie głównym i w terminie dodatkowym. Decyzja rady pedagogicznej jest ostateczna. Warunkowo promowany uczeń jest obowiązany przystąpić do egzaminu zawodowego w najbliższym terminie głównym przeprowadzania tego egzaminu.</w:t>
      </w:r>
    </w:p>
    <w:p w14:paraId="1A9D8A3F" w14:textId="2E98CC3B" w:rsidR="00F761BD" w:rsidRPr="002C19F8" w:rsidRDefault="00F761BD" w:rsidP="00ED7B21">
      <w:pPr>
        <w:pStyle w:val="Ustp"/>
        <w:keepNext w:val="0"/>
        <w:keepLines w:val="0"/>
        <w:numPr>
          <w:ilvl w:val="0"/>
          <w:numId w:val="356"/>
        </w:numPr>
        <w:ind w:left="284"/>
        <w:jc w:val="left"/>
        <w:rPr>
          <w:rFonts w:asciiTheme="minorHAnsi" w:hAnsiTheme="minorHAnsi" w:cstheme="minorHAnsi"/>
          <w:b/>
          <w:color w:val="auto"/>
          <w:sz w:val="24"/>
        </w:rPr>
      </w:pPr>
      <w:r w:rsidRPr="002C19F8">
        <w:rPr>
          <w:rFonts w:asciiTheme="minorHAnsi" w:hAnsiTheme="minorHAnsi" w:cstheme="minorHAnsi"/>
          <w:color w:val="auto"/>
          <w:sz w:val="24"/>
        </w:rPr>
        <w:t>Laureaci konkursów przedmiotowych o zasięgu wojewódzkim i</w:t>
      </w:r>
      <w:r w:rsidR="00BB4BC2" w:rsidRPr="002C19F8">
        <w:rPr>
          <w:rFonts w:asciiTheme="minorHAnsi" w:hAnsiTheme="minorHAnsi" w:cstheme="minorHAnsi"/>
          <w:color w:val="auto"/>
          <w:sz w:val="24"/>
        </w:rPr>
        <w:t> </w:t>
      </w:r>
      <w:r w:rsidR="001061F0" w:rsidRPr="002C19F8">
        <w:rPr>
          <w:rFonts w:asciiTheme="minorHAnsi" w:hAnsiTheme="minorHAnsi" w:cstheme="minorHAnsi"/>
          <w:color w:val="auto"/>
          <w:sz w:val="24"/>
        </w:rPr>
        <w:t>ponadwojewódzkim</w:t>
      </w:r>
      <w:r w:rsidRPr="002C19F8">
        <w:rPr>
          <w:rFonts w:asciiTheme="minorHAnsi" w:hAnsiTheme="minorHAnsi" w:cstheme="minorHAnsi"/>
          <w:color w:val="auto"/>
          <w:sz w:val="24"/>
        </w:rPr>
        <w:t xml:space="preserve"> oraz laureaci i finaliści olimpiad przedmiotowych otrzymują z</w:t>
      </w:r>
      <w:r w:rsidR="00BB4BC2" w:rsidRPr="002C19F8">
        <w:rPr>
          <w:rFonts w:asciiTheme="minorHAnsi" w:hAnsiTheme="minorHAnsi" w:cstheme="minorHAnsi"/>
          <w:color w:val="auto"/>
          <w:sz w:val="24"/>
        </w:rPr>
        <w:t> </w:t>
      </w:r>
      <w:r w:rsidRPr="002C19F8">
        <w:rPr>
          <w:rFonts w:asciiTheme="minorHAnsi" w:hAnsiTheme="minorHAnsi" w:cstheme="minorHAnsi"/>
          <w:color w:val="auto"/>
          <w:sz w:val="24"/>
        </w:rPr>
        <w:t>danych zajęć edukacyjnych celującą roczną ocenę klasyfikacyjną. Jeżeli tytuł laureata lub finalisty uczeń uzyskał po ustaleniu albo uzyskaniu oceny klasyfikacyjnej niższej niż ocena celująca następuje zmiana tej oceny na ocenę końcową celującą.</w:t>
      </w:r>
    </w:p>
    <w:p w14:paraId="28CD5DD1" w14:textId="7CFF89D3" w:rsidR="00F761BD" w:rsidRPr="002C19F8" w:rsidRDefault="001061F0" w:rsidP="00ED7B21">
      <w:pPr>
        <w:pStyle w:val="Ustp"/>
        <w:keepNext w:val="0"/>
        <w:keepLines w:val="0"/>
        <w:numPr>
          <w:ilvl w:val="0"/>
          <w:numId w:val="356"/>
        </w:numPr>
        <w:ind w:left="284"/>
        <w:jc w:val="left"/>
        <w:rPr>
          <w:rFonts w:asciiTheme="minorHAnsi" w:hAnsiTheme="minorHAnsi" w:cstheme="minorHAnsi"/>
          <w:b/>
          <w:color w:val="auto"/>
          <w:sz w:val="24"/>
        </w:rPr>
      </w:pPr>
      <w:r w:rsidRPr="002C19F8">
        <w:rPr>
          <w:rFonts w:asciiTheme="minorHAnsi" w:hAnsiTheme="minorHAnsi" w:cstheme="minorHAnsi"/>
          <w:color w:val="auto"/>
          <w:sz w:val="24"/>
        </w:rPr>
        <w:t>Uczeń, który w wyniku klasyfikacji rocznej</w:t>
      </w:r>
      <w:r w:rsidR="00ED7B21" w:rsidRPr="002C19F8">
        <w:rPr>
          <w:rFonts w:asciiTheme="minorHAnsi" w:hAnsiTheme="minorHAnsi" w:cstheme="minorHAnsi"/>
          <w:color w:val="auto"/>
          <w:sz w:val="24"/>
        </w:rPr>
        <w:t xml:space="preserve"> uzyskał z </w:t>
      </w:r>
      <w:r w:rsidR="00F761BD" w:rsidRPr="002C19F8">
        <w:rPr>
          <w:rFonts w:asciiTheme="minorHAnsi" w:hAnsiTheme="minorHAnsi" w:cstheme="minorHAnsi"/>
          <w:color w:val="auto"/>
          <w:sz w:val="24"/>
        </w:rPr>
        <w:t>zajęć edukacyjnych</w:t>
      </w:r>
      <w:r w:rsidR="00ED7B21"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średnią ocen co najmniej 4,75 oraz co najmniej bardzo dobra ocenę zachowania, otrzymuje promocję do klasy</w:t>
      </w:r>
      <w:r w:rsidR="00F761BD" w:rsidRPr="002C19F8">
        <w:rPr>
          <w:rFonts w:asciiTheme="minorHAnsi" w:hAnsiTheme="minorHAnsi" w:cstheme="minorHAnsi"/>
          <w:color w:val="auto"/>
          <w:sz w:val="24"/>
        </w:rPr>
        <w:t xml:space="preserve"> programowo wyższej z wyróżnieniem.</w:t>
      </w:r>
    </w:p>
    <w:p w14:paraId="6994E6FA" w14:textId="4A39BE81" w:rsidR="00F761BD" w:rsidRPr="002C19F8" w:rsidRDefault="00BB4BC2" w:rsidP="00ED7B21">
      <w:pPr>
        <w:pStyle w:val="Ustp"/>
        <w:keepNext w:val="0"/>
        <w:keepLines w:val="0"/>
        <w:numPr>
          <w:ilvl w:val="0"/>
          <w:numId w:val="356"/>
        </w:numPr>
        <w:ind w:left="284"/>
        <w:jc w:val="left"/>
        <w:rPr>
          <w:rFonts w:asciiTheme="minorHAnsi" w:hAnsiTheme="minorHAnsi" w:cstheme="minorHAnsi"/>
          <w:b/>
          <w:color w:val="auto"/>
          <w:sz w:val="24"/>
        </w:rPr>
      </w:pPr>
      <w:r w:rsidRPr="002C19F8">
        <w:rPr>
          <w:rFonts w:asciiTheme="minorHAnsi" w:hAnsiTheme="minorHAnsi" w:cstheme="minorHAnsi"/>
          <w:color w:val="auto"/>
          <w:sz w:val="24"/>
        </w:rPr>
        <w:t>Uczeń kończy szkołę, jeżeli w wyniku</w:t>
      </w:r>
      <w:r w:rsidR="00F761BD" w:rsidRPr="002C19F8">
        <w:rPr>
          <w:rFonts w:asciiTheme="minorHAnsi" w:hAnsiTheme="minorHAnsi" w:cstheme="minorHAnsi"/>
          <w:color w:val="auto"/>
          <w:sz w:val="24"/>
        </w:rPr>
        <w:t xml:space="preserve"> klasyfikacji</w:t>
      </w:r>
      <w:r w:rsidRPr="002C19F8">
        <w:rPr>
          <w:rFonts w:asciiTheme="minorHAnsi" w:hAnsiTheme="minorHAnsi" w:cstheme="minorHAnsi"/>
          <w:color w:val="auto"/>
          <w:sz w:val="24"/>
        </w:rPr>
        <w:t xml:space="preserve"> rocznej, na którą składają </w:t>
      </w:r>
      <w:r w:rsidR="00F761BD" w:rsidRPr="002C19F8">
        <w:rPr>
          <w:rFonts w:asciiTheme="minorHAnsi" w:hAnsiTheme="minorHAnsi" w:cstheme="minorHAnsi"/>
          <w:color w:val="auto"/>
          <w:sz w:val="24"/>
        </w:rPr>
        <w:t>się roczne oceny klasyfikacyjne z zajęć edukacyjnych uzyskane w klasie progr</w:t>
      </w:r>
      <w:r w:rsidRPr="002C19F8">
        <w:rPr>
          <w:rFonts w:asciiTheme="minorHAnsi" w:hAnsiTheme="minorHAnsi" w:cstheme="minorHAnsi"/>
          <w:color w:val="auto"/>
          <w:sz w:val="24"/>
        </w:rPr>
        <w:t>amowo najwyższej oraz</w:t>
      </w:r>
      <w:r w:rsidR="00F761BD" w:rsidRPr="002C19F8">
        <w:rPr>
          <w:rFonts w:asciiTheme="minorHAnsi" w:hAnsiTheme="minorHAnsi" w:cstheme="minorHAnsi"/>
          <w:color w:val="auto"/>
          <w:sz w:val="24"/>
        </w:rPr>
        <w:t xml:space="preserve"> roczne oceny klasyfikacyjne z obowiązkowych zajęć edukacyjnych</w:t>
      </w:r>
      <w:r w:rsidRPr="002C19F8">
        <w:rPr>
          <w:rFonts w:asciiTheme="minorHAnsi" w:hAnsiTheme="minorHAnsi" w:cstheme="minorHAnsi"/>
          <w:color w:val="auto"/>
          <w:sz w:val="24"/>
        </w:rPr>
        <w:t>, których realizacja zakończyła</w:t>
      </w:r>
      <w:r w:rsidR="00F761BD" w:rsidRPr="002C19F8">
        <w:rPr>
          <w:rFonts w:asciiTheme="minorHAnsi" w:hAnsiTheme="minorHAnsi" w:cstheme="minorHAnsi"/>
          <w:color w:val="auto"/>
          <w:sz w:val="24"/>
        </w:rPr>
        <w:t xml:space="preserve"> się w klasach programowo niższych, uzyskał oceny klasyfikacyjne wyższe od oceny niedostatecznej oraz przystąpił do egzaminu zawodowego ze wszystkich kwalifikacji wyodrębnionych w zawodzie.</w:t>
      </w:r>
    </w:p>
    <w:p w14:paraId="106DECAD" w14:textId="292904EA" w:rsidR="00F761BD" w:rsidRPr="002C19F8" w:rsidRDefault="00F761BD" w:rsidP="00ED7B21">
      <w:pPr>
        <w:pStyle w:val="Ustp"/>
        <w:keepNext w:val="0"/>
        <w:keepLines w:val="0"/>
        <w:numPr>
          <w:ilvl w:val="0"/>
          <w:numId w:val="356"/>
        </w:numPr>
        <w:ind w:left="284"/>
        <w:jc w:val="left"/>
        <w:rPr>
          <w:rFonts w:asciiTheme="minorHAnsi" w:hAnsiTheme="minorHAnsi" w:cstheme="minorHAnsi"/>
          <w:b/>
          <w:color w:val="auto"/>
          <w:sz w:val="24"/>
        </w:rPr>
      </w:pPr>
      <w:r w:rsidRPr="002C19F8">
        <w:rPr>
          <w:rFonts w:asciiTheme="minorHAnsi" w:hAnsiTheme="minorHAnsi" w:cstheme="minorHAnsi"/>
          <w:color w:val="auto"/>
          <w:sz w:val="24"/>
        </w:rPr>
        <w:t>Rad</w:t>
      </w:r>
      <w:r w:rsidR="00340B64" w:rsidRPr="002C19F8">
        <w:rPr>
          <w:rFonts w:asciiTheme="minorHAnsi" w:hAnsiTheme="minorHAnsi" w:cstheme="minorHAnsi"/>
          <w:color w:val="auto"/>
          <w:sz w:val="24"/>
        </w:rPr>
        <w:t>a Pedagogiczna podejmuje uhwały</w:t>
      </w:r>
      <w:r w:rsidRPr="002C19F8">
        <w:rPr>
          <w:rFonts w:asciiTheme="minorHAnsi" w:hAnsiTheme="minorHAnsi" w:cstheme="minorHAnsi"/>
          <w:color w:val="auto"/>
          <w:sz w:val="24"/>
        </w:rPr>
        <w:t xml:space="preserve"> w sprawie przyznania uczniom nagród ustanowionych przez Kuratora Oświaty lub inne organy sprawujące nadzór nad szkołą.</w:t>
      </w:r>
    </w:p>
    <w:p w14:paraId="25AE5003" w14:textId="77777777" w:rsidR="001061F0" w:rsidRPr="002C19F8" w:rsidRDefault="001061F0" w:rsidP="00ED7B21">
      <w:pPr>
        <w:pStyle w:val="Ustp"/>
        <w:keepNext w:val="0"/>
        <w:keepLines w:val="0"/>
        <w:numPr>
          <w:ilvl w:val="0"/>
          <w:numId w:val="0"/>
        </w:numPr>
        <w:spacing w:before="0" w:after="0"/>
        <w:ind w:left="709"/>
        <w:jc w:val="left"/>
        <w:rPr>
          <w:rFonts w:asciiTheme="minorHAnsi" w:hAnsiTheme="minorHAnsi" w:cstheme="minorHAnsi"/>
          <w:color w:val="auto"/>
          <w:sz w:val="24"/>
        </w:rPr>
      </w:pPr>
    </w:p>
    <w:p w14:paraId="641D52E1" w14:textId="77777777" w:rsidR="00986B00" w:rsidRPr="002C19F8" w:rsidRDefault="00986B00" w:rsidP="00986B00">
      <w:pPr>
        <w:pStyle w:val="Nagwek4-rozdzia"/>
        <w:rPr>
          <w:rFonts w:asciiTheme="minorHAnsi" w:hAnsiTheme="minorHAnsi" w:cstheme="minorHAnsi"/>
        </w:rPr>
      </w:pPr>
      <w:bookmarkStart w:id="138" w:name="_Toc216939672"/>
      <w:r w:rsidRPr="002C19F8">
        <w:rPr>
          <w:rFonts w:asciiTheme="minorHAnsi" w:hAnsiTheme="minorHAnsi" w:cstheme="minorHAnsi"/>
        </w:rPr>
        <w:t>Rozdział 13</w:t>
      </w:r>
      <w:r w:rsidRPr="002C19F8">
        <w:rPr>
          <w:rFonts w:asciiTheme="minorHAnsi" w:hAnsiTheme="minorHAnsi" w:cstheme="minorHAnsi"/>
        </w:rPr>
        <w:br/>
        <w:t>Świadectwa szkolne i inne druki szkolne</w:t>
      </w:r>
      <w:bookmarkEnd w:id="138"/>
      <w:r w:rsidRPr="002C19F8">
        <w:rPr>
          <w:rFonts w:asciiTheme="minorHAnsi" w:hAnsiTheme="minorHAnsi" w:cstheme="minorHAnsi"/>
          <w:b w:val="0"/>
        </w:rPr>
        <w:t xml:space="preserve"> </w:t>
      </w:r>
    </w:p>
    <w:p w14:paraId="54017E1E" w14:textId="23045AC0" w:rsidR="00F761BD" w:rsidRPr="002C19F8" w:rsidRDefault="00507A52" w:rsidP="00ED7B21">
      <w:pPr>
        <w:pStyle w:val="Ustp"/>
        <w:keepNext w:val="0"/>
        <w:keepLines w:val="0"/>
        <w:numPr>
          <w:ilvl w:val="0"/>
          <w:numId w:val="0"/>
        </w:numPr>
        <w:ind w:firstLine="567"/>
        <w:jc w:val="left"/>
        <w:rPr>
          <w:rFonts w:asciiTheme="minorHAnsi" w:hAnsiTheme="minorHAnsi" w:cstheme="minorHAnsi"/>
          <w:color w:val="auto"/>
          <w:sz w:val="24"/>
        </w:rPr>
      </w:pPr>
      <w:r w:rsidRPr="002C19F8">
        <w:rPr>
          <w:rFonts w:asciiTheme="minorHAnsi" w:hAnsiTheme="minorHAnsi" w:cstheme="minorHAnsi"/>
          <w:b/>
          <w:color w:val="auto"/>
          <w:sz w:val="24"/>
        </w:rPr>
        <w:t>§</w:t>
      </w:r>
      <w:r w:rsidR="001061F0" w:rsidRPr="002C19F8">
        <w:rPr>
          <w:rFonts w:asciiTheme="minorHAnsi" w:hAnsiTheme="minorHAnsi" w:cstheme="minorHAnsi"/>
          <w:b/>
          <w:color w:val="auto"/>
          <w:sz w:val="24"/>
        </w:rPr>
        <w:t xml:space="preserve"> </w:t>
      </w:r>
      <w:r w:rsidRPr="002C19F8">
        <w:rPr>
          <w:rFonts w:asciiTheme="minorHAnsi" w:hAnsiTheme="minorHAnsi" w:cstheme="minorHAnsi"/>
          <w:b/>
          <w:color w:val="auto"/>
          <w:sz w:val="24"/>
        </w:rPr>
        <w:t>1</w:t>
      </w:r>
      <w:r w:rsidR="00CB14DB" w:rsidRPr="002C19F8">
        <w:rPr>
          <w:rFonts w:asciiTheme="minorHAnsi" w:hAnsiTheme="minorHAnsi" w:cstheme="minorHAnsi"/>
          <w:b/>
          <w:color w:val="auto"/>
          <w:sz w:val="24"/>
        </w:rPr>
        <w:t>29</w:t>
      </w:r>
      <w:r w:rsidR="00F761BD" w:rsidRPr="002C19F8">
        <w:rPr>
          <w:rFonts w:asciiTheme="minorHAnsi" w:hAnsiTheme="minorHAnsi" w:cstheme="minorHAnsi"/>
          <w:b/>
          <w:color w:val="auto"/>
          <w:sz w:val="24"/>
        </w:rPr>
        <w:t>.</w:t>
      </w:r>
      <w:r w:rsidR="001061F0" w:rsidRPr="002C19F8">
        <w:rPr>
          <w:rFonts w:asciiTheme="minorHAnsi" w:hAnsiTheme="minorHAnsi" w:cstheme="minorHAnsi"/>
          <w:b/>
          <w:color w:val="auto"/>
          <w:sz w:val="24"/>
        </w:rPr>
        <w:t xml:space="preserve"> </w:t>
      </w:r>
      <w:r w:rsidRPr="002C19F8">
        <w:rPr>
          <w:rFonts w:asciiTheme="minorHAnsi" w:hAnsiTheme="minorHAnsi" w:cstheme="minorHAnsi"/>
          <w:b/>
          <w:color w:val="auto"/>
          <w:sz w:val="24"/>
        </w:rPr>
        <w:t>1.</w:t>
      </w:r>
      <w:r w:rsidR="00F761BD" w:rsidRPr="002C19F8">
        <w:rPr>
          <w:rFonts w:asciiTheme="minorHAnsi" w:hAnsiTheme="minorHAnsi" w:cstheme="minorHAnsi"/>
          <w:color w:val="auto"/>
          <w:sz w:val="24"/>
        </w:rPr>
        <w:t xml:space="preserve"> 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14:paraId="585032D1"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Uczeń, który otrzymał promocję do klasy programowo wyższej z wyróżnieniem, otrzymuje świadectwo szkolne promocyjne potwierdzające uzyskanie promocji z wyróżnieniem.</w:t>
      </w:r>
    </w:p>
    <w:p w14:paraId="17BA67AD"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Uczeń szkoły, który ukończył daną szkołę, otrzymuje świadectwo ukończenia szkoły.</w:t>
      </w:r>
    </w:p>
    <w:p w14:paraId="652812F7"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Uczniowi, który jest laureatem konkursu przedmiotowego o zasięgu wojewódzkim i ponadwojewódzkim lub laureatem lub finalistą olimpiady przedmiotowe wpisuje się na świadectwie celującą końcową ocenę klasyfikacyjną, nawet, jeśli wcześniej dokonano klasyfikacji na poziomie niższej oceny.</w:t>
      </w:r>
    </w:p>
    <w:p w14:paraId="4D6C73A2"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Szkoła, na wniosek ucznia lub rodzica wydaje zaświadczenie dotyczące przebiegu nauczania.</w:t>
      </w:r>
    </w:p>
    <w:p w14:paraId="549CE8E3"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Każdy uczeń szkoły otrzymuje legitymację szkolną, kt</w:t>
      </w:r>
      <w:r w:rsidR="008E59DE" w:rsidRPr="002C19F8">
        <w:rPr>
          <w:rFonts w:asciiTheme="minorHAnsi" w:hAnsiTheme="minorHAnsi" w:cstheme="minorHAnsi"/>
          <w:color w:val="auto"/>
          <w:sz w:val="24"/>
        </w:rPr>
        <w:t xml:space="preserve">órej rodzaj określają odrębne </w:t>
      </w:r>
      <w:r w:rsidRPr="002C19F8">
        <w:rPr>
          <w:rFonts w:asciiTheme="minorHAnsi" w:hAnsiTheme="minorHAnsi" w:cstheme="minorHAnsi"/>
          <w:color w:val="auto"/>
          <w:sz w:val="24"/>
        </w:rPr>
        <w:t>przepisy. Ważność legitymacji szkolnej potwierdza się w kolejnym roku szkolnym przez umieszczenie daty ważności i pieczęci urzędowej szkoły.</w:t>
      </w:r>
    </w:p>
    <w:p w14:paraId="229F40E8"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Świadectwa, zaświadczenia, legitymacje szkolne są drukami ścisłego zarachowania.</w:t>
      </w:r>
    </w:p>
    <w:p w14:paraId="5289C219" w14:textId="294FEBEC"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Szkoła prowadzi imienną ewidencję wydanych legitymacj</w:t>
      </w:r>
      <w:r w:rsidR="008316B3" w:rsidRPr="002C19F8">
        <w:rPr>
          <w:rFonts w:asciiTheme="minorHAnsi" w:hAnsiTheme="minorHAnsi" w:cstheme="minorHAnsi"/>
          <w:color w:val="auto"/>
          <w:sz w:val="24"/>
        </w:rPr>
        <w:t xml:space="preserve">i, świadectw ukończenia szkoły </w:t>
      </w:r>
      <w:r w:rsidRPr="002C19F8">
        <w:rPr>
          <w:rFonts w:asciiTheme="minorHAnsi" w:hAnsiTheme="minorHAnsi" w:cstheme="minorHAnsi"/>
          <w:color w:val="auto"/>
          <w:sz w:val="24"/>
        </w:rPr>
        <w:t>oraz zaświadczeń.</w:t>
      </w:r>
    </w:p>
    <w:p w14:paraId="09E80D4E"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Świadectwa szkolne promocyjne, świadectwa ukończenia szkoły i zaświadczenia dotyczące przebiegu nauczania szkoła wydaje na podstawie dokumentacji przebiegu nauczania prowadzonej przez szkołę.</w:t>
      </w:r>
    </w:p>
    <w:p w14:paraId="2653231C" w14:textId="1E24EBCC" w:rsidR="00F761BD" w:rsidRPr="002C19F8" w:rsidRDefault="005E628A"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Na świadectwach</w:t>
      </w:r>
      <w:r w:rsidR="00F761BD" w:rsidRPr="002C19F8">
        <w:rPr>
          <w:rFonts w:asciiTheme="minorHAnsi" w:hAnsiTheme="minorHAnsi" w:cstheme="minorHAnsi"/>
          <w:color w:val="auto"/>
          <w:sz w:val="24"/>
        </w:rPr>
        <w:t xml:space="preserve"> można dokonywać sprostowań błędów przez skreślenie kolorem czerwonym nieprawidłowego zapisu i czytelne wpisanie kolorem czerwonym nad skreślonymi wyrazami właściwych danych. Na końcu dokumentu umieszcza się adnotacje „dokonano sprostowania” oraz czytelny podpis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00F761BD" w:rsidRPr="002C19F8">
        <w:rPr>
          <w:rFonts w:asciiTheme="minorHAnsi" w:hAnsiTheme="minorHAnsi" w:cstheme="minorHAnsi"/>
          <w:color w:val="auto"/>
          <w:sz w:val="24"/>
        </w:rPr>
        <w:t xml:space="preserve"> szkoły lub upoważnionej przez niego osoby oraz datę i pieczęć urzędową. Nie dokonuje się sprostowań na świadectwach promocyjnych, ukończenia szkoły i zaświadczeniach.  Dokumenty, o który</w:t>
      </w:r>
      <w:r w:rsidR="001061F0" w:rsidRPr="002C19F8">
        <w:rPr>
          <w:rFonts w:asciiTheme="minorHAnsi" w:hAnsiTheme="minorHAnsi" w:cstheme="minorHAnsi"/>
          <w:color w:val="auto"/>
          <w:sz w:val="24"/>
        </w:rPr>
        <w:t>ch mowa podlegają wymianie.</w:t>
      </w:r>
    </w:p>
    <w:p w14:paraId="5E769E5F"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 xml:space="preserve">W przypadku utraty oryginału świadectwa, odpisu, zaświadczenia uczeń lub absolwent może wystąpić odpowiednio do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szkoły z pisemnym wnioskiem o wydanie duplikatu.</w:t>
      </w:r>
    </w:p>
    <w:p w14:paraId="07A67B01"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Za wydanie duplikat</w:t>
      </w:r>
      <w:r w:rsidR="008E59DE" w:rsidRPr="002C19F8">
        <w:rPr>
          <w:rFonts w:asciiTheme="minorHAnsi" w:hAnsiTheme="minorHAnsi" w:cstheme="minorHAnsi"/>
          <w:color w:val="auto"/>
          <w:sz w:val="24"/>
        </w:rPr>
        <w:t xml:space="preserve">u świadectwa szkoła pobiera </w:t>
      </w:r>
      <w:r w:rsidRPr="002C19F8">
        <w:rPr>
          <w:rFonts w:asciiTheme="minorHAnsi" w:hAnsiTheme="minorHAnsi" w:cstheme="minorHAnsi"/>
          <w:color w:val="auto"/>
          <w:sz w:val="24"/>
        </w:rPr>
        <w:t xml:space="preserve">opłatę, którą wnosi się na rachunek bankowy wskazany przez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szkoły.</w:t>
      </w:r>
    </w:p>
    <w:p w14:paraId="18C99CB3"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Za wydanie duplikatu legitymacji</w:t>
      </w:r>
      <w:r w:rsidR="008E59DE" w:rsidRPr="002C19F8">
        <w:rPr>
          <w:rFonts w:asciiTheme="minorHAnsi" w:hAnsiTheme="minorHAnsi" w:cstheme="minorHAnsi"/>
          <w:color w:val="auto"/>
          <w:sz w:val="24"/>
        </w:rPr>
        <w:t xml:space="preserve"> uczniowskiej szkoła pobiera</w:t>
      </w:r>
      <w:r w:rsidRPr="002C19F8">
        <w:rPr>
          <w:rFonts w:asciiTheme="minorHAnsi" w:hAnsiTheme="minorHAnsi" w:cstheme="minorHAnsi"/>
          <w:color w:val="auto"/>
          <w:sz w:val="24"/>
        </w:rPr>
        <w:t xml:space="preserve"> opłatę, którą wnosi się na rachunek bankowy wskazany przez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szkoły.</w:t>
      </w:r>
    </w:p>
    <w:p w14:paraId="098D2F82" w14:textId="77777777" w:rsidR="00507A52" w:rsidRPr="002C19F8" w:rsidRDefault="00507A52"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Szkoła nie pobiera opłat za sprostowanie świadectwa szkolnego.</w:t>
      </w:r>
    </w:p>
    <w:p w14:paraId="086455B6" w14:textId="05BC1CBC"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Na świadectwach szkolnych promocyjnych i świadectwach ukończenia szkoły w</w:t>
      </w:r>
      <w:r w:rsidR="00BB4BC2" w:rsidRPr="002C19F8">
        <w:rPr>
          <w:rFonts w:asciiTheme="minorHAnsi" w:hAnsiTheme="minorHAnsi" w:cstheme="minorHAnsi"/>
          <w:color w:val="auto"/>
          <w:sz w:val="24"/>
        </w:rPr>
        <w:t> </w:t>
      </w:r>
      <w:r w:rsidRPr="002C19F8">
        <w:rPr>
          <w:rFonts w:asciiTheme="minorHAnsi" w:hAnsiTheme="minorHAnsi" w:cstheme="minorHAnsi"/>
          <w:color w:val="auto"/>
          <w:sz w:val="24"/>
        </w:rPr>
        <w:t>części dotyczącej szczególnych osiągnięć ucznia  odnotowuje się:</w:t>
      </w:r>
    </w:p>
    <w:p w14:paraId="0C38E589" w14:textId="77777777" w:rsidR="00F761BD" w:rsidRPr="002C19F8" w:rsidRDefault="00F761BD" w:rsidP="00ED7B21">
      <w:pPr>
        <w:pStyle w:val="Punkt"/>
        <w:numPr>
          <w:ilvl w:val="0"/>
          <w:numId w:val="328"/>
        </w:numPr>
      </w:pPr>
      <w:r w:rsidRPr="002C19F8">
        <w:t>uzyskane wysokie miejsca – nagradzane lub honorowane zwycięskim tytułem –  w</w:t>
      </w:r>
      <w:r w:rsidR="00BB4BC2" w:rsidRPr="002C19F8">
        <w:t> </w:t>
      </w:r>
      <w:r w:rsidRPr="002C19F8">
        <w:t>zawodach wiedzy, artystycznych i s</w:t>
      </w:r>
      <w:r w:rsidR="008E59DE" w:rsidRPr="002C19F8">
        <w:t>portowych organizowanych przez Kuratora O</w:t>
      </w:r>
      <w:r w:rsidRPr="002C19F8">
        <w:t>światy albo organizowanych co najmniej na szczeblu powiatowym przez inne podmioty działające na terenie szkół;</w:t>
      </w:r>
    </w:p>
    <w:p w14:paraId="2ADDFE40" w14:textId="6296B22F" w:rsidR="00485E12" w:rsidRPr="002C19F8" w:rsidRDefault="00F761BD" w:rsidP="00ED7B21">
      <w:pPr>
        <w:pStyle w:val="Punkt"/>
        <w:numPr>
          <w:ilvl w:val="0"/>
          <w:numId w:val="328"/>
        </w:numPr>
      </w:pPr>
      <w:r w:rsidRPr="002C19F8">
        <w:t>osiągnięcia w aktywności na rzecz innych ludzi, zwłaszcza w formie wolonta</w:t>
      </w:r>
      <w:r w:rsidR="00564C39" w:rsidRPr="002C19F8">
        <w:t>riatu lub środowiska szkolnego.</w:t>
      </w:r>
    </w:p>
    <w:p w14:paraId="216FA08A" w14:textId="33130A05" w:rsidR="00BB4BC2" w:rsidRPr="002C19F8" w:rsidRDefault="00BB4BC2" w:rsidP="00564C39">
      <w:pPr>
        <w:spacing w:line="259" w:lineRule="auto"/>
        <w:jc w:val="left"/>
        <w:rPr>
          <w:rFonts w:asciiTheme="minorHAnsi" w:eastAsia="Times New Roman" w:hAnsiTheme="minorHAnsi" w:cstheme="minorHAnsi"/>
          <w:iCs/>
          <w:sz w:val="6"/>
          <w:szCs w:val="24"/>
          <w:lang w:eastAsia="pl-PL"/>
        </w:rPr>
      </w:pPr>
    </w:p>
    <w:p w14:paraId="526E85F4" w14:textId="77777777" w:rsidR="00485E12" w:rsidRPr="002C19F8" w:rsidRDefault="00485E12" w:rsidP="00495165">
      <w:pPr>
        <w:pStyle w:val="Nagwek4-rozdzia"/>
        <w:rPr>
          <w:rFonts w:asciiTheme="minorHAnsi" w:hAnsiTheme="minorHAnsi" w:cstheme="minorHAnsi"/>
        </w:rPr>
      </w:pPr>
      <w:bookmarkStart w:id="139" w:name="_Toc216939673"/>
      <w:r w:rsidRPr="002C19F8">
        <w:rPr>
          <w:rFonts w:asciiTheme="minorHAnsi" w:hAnsiTheme="minorHAnsi" w:cstheme="minorHAnsi"/>
        </w:rPr>
        <w:t>Rozdział XIV</w:t>
      </w:r>
      <w:bookmarkEnd w:id="139"/>
    </w:p>
    <w:p w14:paraId="7515C7D7" w14:textId="77777777" w:rsidR="00485E12" w:rsidRPr="002C19F8" w:rsidRDefault="00485E12" w:rsidP="00495165">
      <w:pPr>
        <w:pStyle w:val="Nagwek4-rozdzia"/>
        <w:rPr>
          <w:rFonts w:asciiTheme="minorHAnsi" w:hAnsiTheme="minorHAnsi" w:cstheme="minorHAnsi"/>
        </w:rPr>
      </w:pPr>
      <w:bookmarkStart w:id="140" w:name="_Toc157081043"/>
      <w:bookmarkStart w:id="141" w:name="_Toc160703547"/>
      <w:bookmarkStart w:id="142" w:name="_Toc216939674"/>
      <w:r w:rsidRPr="002C19F8">
        <w:rPr>
          <w:rFonts w:asciiTheme="minorHAnsi" w:hAnsiTheme="minorHAnsi" w:cstheme="minorHAnsi"/>
        </w:rPr>
        <w:t>Zasady kształcenia na odległość w okresie czasowego ograniczenia funkcjonowania szkoły</w:t>
      </w:r>
      <w:bookmarkEnd w:id="140"/>
      <w:bookmarkEnd w:id="141"/>
      <w:bookmarkEnd w:id="142"/>
    </w:p>
    <w:p w14:paraId="5FA07A04" w14:textId="3C2E2CA1" w:rsidR="00485E12" w:rsidRPr="002C19F8" w:rsidRDefault="00485E12" w:rsidP="00ED7B21">
      <w:pPr>
        <w:autoSpaceDE w:val="0"/>
        <w:autoSpaceDN w:val="0"/>
        <w:adjustRightInd w:val="0"/>
        <w:ind w:left="567"/>
        <w:jc w:val="left"/>
        <w:rPr>
          <w:rFonts w:asciiTheme="minorHAnsi" w:hAnsiTheme="minorHAnsi" w:cstheme="minorHAnsi"/>
          <w:bCs/>
          <w:sz w:val="24"/>
          <w:szCs w:val="24"/>
        </w:rPr>
      </w:pPr>
      <w:bookmarkStart w:id="143" w:name="_Hlk111575743"/>
      <w:r w:rsidRPr="002C19F8">
        <w:rPr>
          <w:rFonts w:asciiTheme="minorHAnsi" w:hAnsiTheme="minorHAnsi" w:cstheme="minorHAnsi"/>
          <w:b/>
          <w:bCs/>
          <w:sz w:val="24"/>
          <w:szCs w:val="24"/>
        </w:rPr>
        <w:t>§ 130.</w:t>
      </w:r>
      <w:r w:rsidR="00CA492D" w:rsidRPr="002C19F8">
        <w:rPr>
          <w:rFonts w:asciiTheme="minorHAnsi" w:hAnsiTheme="minorHAnsi" w:cstheme="minorHAnsi"/>
          <w:b/>
          <w:bCs/>
          <w:sz w:val="24"/>
          <w:szCs w:val="24"/>
        </w:rPr>
        <w:t xml:space="preserve"> 1.</w:t>
      </w:r>
      <w:r w:rsidRPr="002C19F8">
        <w:rPr>
          <w:rFonts w:asciiTheme="minorHAnsi" w:hAnsiTheme="minorHAnsi" w:cstheme="minorHAnsi"/>
          <w:b/>
          <w:bCs/>
          <w:sz w:val="24"/>
          <w:szCs w:val="24"/>
        </w:rPr>
        <w:t xml:space="preserve"> </w:t>
      </w:r>
      <w:bookmarkEnd w:id="143"/>
      <w:r w:rsidRPr="002C19F8">
        <w:rPr>
          <w:rFonts w:asciiTheme="minorHAnsi" w:hAnsiTheme="minorHAnsi" w:cstheme="minorHAnsi"/>
          <w:bCs/>
          <w:sz w:val="24"/>
          <w:szCs w:val="24"/>
        </w:rPr>
        <w:t>Formy kształcenia i wykorzystywane sposoby komunikacji zdalnej w okresie czasowego ograniczenia funkcjonowania szkoły.</w:t>
      </w:r>
    </w:p>
    <w:p w14:paraId="2A75CF7C" w14:textId="7E2A2CA9" w:rsidR="00485E12" w:rsidRPr="002C19F8" w:rsidRDefault="00485E12" w:rsidP="00ED7B21">
      <w:pPr>
        <w:autoSpaceDE w:val="0"/>
        <w:autoSpaceDN w:val="0"/>
        <w:adjustRightInd w:val="0"/>
        <w:ind w:left="426" w:hanging="426"/>
        <w:jc w:val="left"/>
        <w:rPr>
          <w:rFonts w:asciiTheme="minorHAnsi" w:hAnsiTheme="minorHAnsi" w:cstheme="minorHAnsi"/>
          <w:b/>
          <w:bCs/>
          <w:sz w:val="24"/>
          <w:szCs w:val="24"/>
        </w:rPr>
      </w:pPr>
    </w:p>
    <w:p w14:paraId="5E5214E4" w14:textId="5D749FA3" w:rsidR="00485E12" w:rsidRPr="002C19F8" w:rsidRDefault="00485E12" w:rsidP="00ED7B21">
      <w:pPr>
        <w:pStyle w:val="Punkt"/>
        <w:numPr>
          <w:ilvl w:val="0"/>
          <w:numId w:val="357"/>
        </w:numPr>
        <w:rPr>
          <w:b/>
        </w:rPr>
      </w:pPr>
      <w:r w:rsidRPr="002C19F8">
        <w:t>W okresie czasowego ograniczenia funkcjonowania Szkoły wprowadza się f</w:t>
      </w:r>
      <w:r w:rsidR="00495165" w:rsidRPr="002C19F8">
        <w:t>ormę kształcenia na odległość.</w:t>
      </w:r>
    </w:p>
    <w:p w14:paraId="092DF81E" w14:textId="1E7DBF44" w:rsidR="00485E12" w:rsidRPr="002C19F8" w:rsidRDefault="00485E12" w:rsidP="00ED7B21">
      <w:pPr>
        <w:pStyle w:val="Akapitzlist"/>
        <w:numPr>
          <w:ilvl w:val="0"/>
          <w:numId w:val="357"/>
        </w:numPr>
        <w:spacing w:after="120" w:line="240" w:lineRule="auto"/>
        <w:ind w:left="714" w:hanging="357"/>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 xml:space="preserve">Podstawową platformą komunikacyjną nauczycieli z uczniami i rodzicami jest Dziennik </w:t>
      </w:r>
      <w:proofErr w:type="spellStart"/>
      <w:r w:rsidRPr="002C19F8">
        <w:rPr>
          <w:rFonts w:asciiTheme="minorHAnsi" w:eastAsia="Times New Roman" w:hAnsiTheme="minorHAnsi" w:cstheme="minorHAnsi"/>
          <w:sz w:val="24"/>
          <w:szCs w:val="24"/>
          <w:lang w:eastAsia="pl-PL"/>
        </w:rPr>
        <w:t>Librus</w:t>
      </w:r>
      <w:proofErr w:type="spellEnd"/>
      <w:r w:rsidRPr="002C19F8">
        <w:rPr>
          <w:rFonts w:asciiTheme="minorHAnsi" w:eastAsia="Times New Roman" w:hAnsiTheme="minorHAnsi" w:cstheme="minorHAnsi"/>
          <w:sz w:val="24"/>
          <w:szCs w:val="24"/>
          <w:lang w:eastAsia="pl-PL"/>
        </w:rPr>
        <w:t xml:space="preserve"> Synergia oraz platforma Microsoft 365.</w:t>
      </w:r>
    </w:p>
    <w:p w14:paraId="289D5194" w14:textId="483342E3" w:rsidR="00485E12" w:rsidRPr="002C19F8" w:rsidRDefault="00485E12" w:rsidP="00ED7B21">
      <w:pPr>
        <w:pStyle w:val="Akapitzlist"/>
        <w:numPr>
          <w:ilvl w:val="0"/>
          <w:numId w:val="357"/>
        </w:numPr>
        <w:spacing w:after="120" w:line="240" w:lineRule="auto"/>
        <w:ind w:left="714" w:hanging="357"/>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Na platformie założone są indywidua</w:t>
      </w:r>
      <w:r w:rsidR="00BB4BC2" w:rsidRPr="002C19F8">
        <w:rPr>
          <w:rFonts w:asciiTheme="minorHAnsi" w:eastAsia="Times New Roman" w:hAnsiTheme="minorHAnsi" w:cstheme="minorHAnsi"/>
          <w:sz w:val="24"/>
          <w:szCs w:val="24"/>
          <w:lang w:eastAsia="pl-PL"/>
        </w:rPr>
        <w:t xml:space="preserve">lne konta nauczycieli, uczniów </w:t>
      </w:r>
      <w:r w:rsidRPr="002C19F8">
        <w:rPr>
          <w:rFonts w:asciiTheme="minorHAnsi" w:eastAsia="Times New Roman" w:hAnsiTheme="minorHAnsi" w:cstheme="minorHAnsi"/>
          <w:sz w:val="24"/>
          <w:szCs w:val="24"/>
          <w:lang w:eastAsia="pl-PL"/>
        </w:rPr>
        <w:t>rodziców.</w:t>
      </w:r>
    </w:p>
    <w:p w14:paraId="364F5F1A" w14:textId="77777777" w:rsidR="00485E12" w:rsidRPr="002C19F8" w:rsidRDefault="00485E12" w:rsidP="00ED7B21">
      <w:pPr>
        <w:pStyle w:val="Akapitzlist"/>
        <w:numPr>
          <w:ilvl w:val="0"/>
          <w:numId w:val="357"/>
        </w:numPr>
        <w:spacing w:after="120" w:line="240" w:lineRule="auto"/>
        <w:ind w:left="714" w:hanging="357"/>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Nauczyciele na platformie Microsoft 365 mogą:</w:t>
      </w:r>
    </w:p>
    <w:p w14:paraId="1E003519" w14:textId="4038F1E3" w:rsidR="00485E12" w:rsidRPr="002C19F8" w:rsidRDefault="00ED7B21" w:rsidP="00ED7B21">
      <w:pPr>
        <w:numPr>
          <w:ilvl w:val="0"/>
          <w:numId w:val="83"/>
        </w:numPr>
        <w:spacing w:after="120"/>
        <w:ind w:left="992"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prowadzić lekcje online;</w:t>
      </w:r>
    </w:p>
    <w:p w14:paraId="0901D2F5" w14:textId="7AADD153" w:rsidR="00485E12" w:rsidRPr="002C19F8" w:rsidRDefault="00485E12" w:rsidP="00ED7B21">
      <w:pPr>
        <w:numPr>
          <w:ilvl w:val="0"/>
          <w:numId w:val="83"/>
        </w:numPr>
        <w:spacing w:after="120"/>
        <w:ind w:left="992"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zamieszczać i wykorzystywać nagrania z przygotow</w:t>
      </w:r>
      <w:r w:rsidR="00564C39" w:rsidRPr="002C19F8">
        <w:rPr>
          <w:rFonts w:asciiTheme="minorHAnsi" w:eastAsia="Times New Roman" w:hAnsiTheme="minorHAnsi" w:cstheme="minorHAnsi"/>
          <w:sz w:val="24"/>
          <w:szCs w:val="24"/>
          <w:lang w:eastAsia="pl-PL"/>
        </w:rPr>
        <w:t>anymi materiałami edukacyjnymi;</w:t>
      </w:r>
    </w:p>
    <w:p w14:paraId="2606B06F" w14:textId="77777777" w:rsidR="00485E12" w:rsidRPr="002C19F8" w:rsidRDefault="00485E12" w:rsidP="00ED7B21">
      <w:pPr>
        <w:numPr>
          <w:ilvl w:val="0"/>
          <w:numId w:val="83"/>
        </w:numPr>
        <w:spacing w:after="120"/>
        <w:ind w:left="992"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zamieszczać i wykorzystywać prezentacje;</w:t>
      </w:r>
    </w:p>
    <w:p w14:paraId="69AB6B56" w14:textId="77777777" w:rsidR="00485E12" w:rsidRPr="002C19F8" w:rsidRDefault="00485E12" w:rsidP="00ED7B21">
      <w:pPr>
        <w:numPr>
          <w:ilvl w:val="0"/>
          <w:numId w:val="83"/>
        </w:numPr>
        <w:spacing w:after="120"/>
        <w:ind w:left="992"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zamieszczać i wykorzystywać linki do innych stron internetowych z materiałami edukacyjnymi;</w:t>
      </w:r>
    </w:p>
    <w:p w14:paraId="7041BA5A" w14:textId="77777777" w:rsidR="00485E12" w:rsidRPr="002C19F8" w:rsidRDefault="00485E12" w:rsidP="00ED7B21">
      <w:pPr>
        <w:numPr>
          <w:ilvl w:val="0"/>
          <w:numId w:val="83"/>
        </w:numPr>
        <w:spacing w:after="120"/>
        <w:ind w:left="992"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zamieszczać i wykorzystywać zadania, ćwiczenia, karty pracy do wykonania dla ucznia.</w:t>
      </w:r>
    </w:p>
    <w:p w14:paraId="4D5DB657" w14:textId="49069325" w:rsidR="00485E12" w:rsidRPr="002C19F8" w:rsidRDefault="00485E12" w:rsidP="00ED7B21">
      <w:pPr>
        <w:pStyle w:val="Akapitzlist"/>
        <w:numPr>
          <w:ilvl w:val="0"/>
          <w:numId w:val="357"/>
        </w:numPr>
        <w:ind w:left="709"/>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bCs/>
          <w:sz w:val="24"/>
          <w:szCs w:val="24"/>
          <w:lang w:eastAsia="pl-PL"/>
        </w:rPr>
        <w:t>Do zajęć prowadzonych przez nauczyciela bezpośrednio z uczniami z wykorzystaniem metod i technik kształcenia na odległość zalicza się:</w:t>
      </w:r>
    </w:p>
    <w:p w14:paraId="0331E3B4" w14:textId="77777777" w:rsidR="00485E12" w:rsidRPr="002C19F8" w:rsidRDefault="00485E12" w:rsidP="00ED7B21">
      <w:pPr>
        <w:numPr>
          <w:ilvl w:val="0"/>
          <w:numId w:val="84"/>
        </w:numPr>
        <w:spacing w:after="120"/>
        <w:ind w:left="850"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prowadzenie zajęć online;</w:t>
      </w:r>
    </w:p>
    <w:p w14:paraId="2BF9170E" w14:textId="66335F3A" w:rsidR="00485E12" w:rsidRPr="002C19F8" w:rsidRDefault="00485E12" w:rsidP="00ED7B21">
      <w:pPr>
        <w:numPr>
          <w:ilvl w:val="0"/>
          <w:numId w:val="84"/>
        </w:numPr>
        <w:spacing w:after="120"/>
        <w:ind w:left="850"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r</w:t>
      </w:r>
      <w:r w:rsidR="00ED7B21" w:rsidRPr="002C19F8">
        <w:rPr>
          <w:rFonts w:asciiTheme="minorHAnsi" w:eastAsia="Times New Roman" w:hAnsiTheme="minorHAnsi" w:cstheme="minorHAnsi"/>
          <w:sz w:val="24"/>
          <w:szCs w:val="24"/>
          <w:lang w:eastAsia="pl-PL"/>
        </w:rPr>
        <w:t>ozmowy telefoniczne z uczniami;</w:t>
      </w:r>
    </w:p>
    <w:p w14:paraId="0DF64371" w14:textId="01F59086" w:rsidR="00485E12" w:rsidRPr="002C19F8" w:rsidRDefault="00485E12" w:rsidP="00ED7B21">
      <w:pPr>
        <w:numPr>
          <w:ilvl w:val="0"/>
          <w:numId w:val="84"/>
        </w:numPr>
        <w:spacing w:after="120"/>
        <w:ind w:left="850"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rozmowy z uczniami na czacie t</w:t>
      </w:r>
      <w:r w:rsidR="00ED7B21" w:rsidRPr="002C19F8">
        <w:rPr>
          <w:rFonts w:asciiTheme="minorHAnsi" w:eastAsia="Times New Roman" w:hAnsiTheme="minorHAnsi" w:cstheme="minorHAnsi"/>
          <w:sz w:val="24"/>
          <w:szCs w:val="24"/>
          <w:lang w:eastAsia="pl-PL"/>
        </w:rPr>
        <w:t>ekstowym, na forum dyskusyjnym;</w:t>
      </w:r>
    </w:p>
    <w:p w14:paraId="3B85F7E1" w14:textId="77777777" w:rsidR="00485E12" w:rsidRPr="002C19F8" w:rsidRDefault="00485E12" w:rsidP="00ED7B21">
      <w:pPr>
        <w:numPr>
          <w:ilvl w:val="0"/>
          <w:numId w:val="84"/>
        </w:numPr>
        <w:spacing w:after="120"/>
        <w:ind w:left="850"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prowadzenie wideokonferencji/webinariów i innych form komunikowania się on – line;</w:t>
      </w:r>
    </w:p>
    <w:p w14:paraId="1D834490" w14:textId="77777777" w:rsidR="00485E12" w:rsidRPr="002C19F8" w:rsidRDefault="00485E12" w:rsidP="00ED7B21">
      <w:pPr>
        <w:numPr>
          <w:ilvl w:val="0"/>
          <w:numId w:val="84"/>
        </w:numPr>
        <w:spacing w:after="120"/>
        <w:ind w:left="850"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prowadzenie korespondencji mailowej lub za pośrednictwem innych dostępnych form komunikowania się na odległość;</w:t>
      </w:r>
    </w:p>
    <w:p w14:paraId="4FEA0946" w14:textId="77777777" w:rsidR="00485E12" w:rsidRPr="002C19F8" w:rsidRDefault="00485E12" w:rsidP="00ED7B21">
      <w:pPr>
        <w:numPr>
          <w:ilvl w:val="0"/>
          <w:numId w:val="84"/>
        </w:numPr>
        <w:spacing w:after="120"/>
        <w:ind w:left="850"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prowadzenie konsultacji w czasie zajęć wyznaczonych w tygodniowym planie godzin.</w:t>
      </w:r>
    </w:p>
    <w:p w14:paraId="2396187E" w14:textId="0A9B3C00" w:rsidR="00ED7B21" w:rsidRPr="002C19F8" w:rsidRDefault="00485E12" w:rsidP="00ED7B21">
      <w:pPr>
        <w:pStyle w:val="Akapitzlist"/>
        <w:numPr>
          <w:ilvl w:val="0"/>
          <w:numId w:val="357"/>
        </w:numPr>
        <w:ind w:left="851"/>
        <w:rPr>
          <w:rFonts w:asciiTheme="minorHAnsi" w:hAnsiTheme="minorHAnsi" w:cstheme="minorHAnsi"/>
          <w:b/>
          <w:sz w:val="24"/>
          <w:szCs w:val="24"/>
        </w:rPr>
      </w:pPr>
      <w:r w:rsidRPr="002C19F8">
        <w:rPr>
          <w:rFonts w:asciiTheme="minorHAnsi" w:hAnsiTheme="minorHAnsi" w:cstheme="minorHAnsi"/>
          <w:sz w:val="24"/>
          <w:szCs w:val="24"/>
        </w:rPr>
        <w:t>Zajęcia z wykorzystaniem metod i technik kształcenia na odległość to aktywność nauczyciela i ucznia, która może odbywać się z użyciem monitorów ekranowych, ale także bez ich użycia – w formie ustalonej przez dyrektora szkoły w porozumieniu z nauczycielami szkoły i po poinformowaniu rodziców dziecka (ucznia) o sposobie realizacji zajęć.</w:t>
      </w:r>
    </w:p>
    <w:p w14:paraId="039B5B0C" w14:textId="189DB0DE" w:rsidR="00485E12" w:rsidRPr="002C19F8" w:rsidRDefault="00485E12" w:rsidP="00ED7B21">
      <w:pPr>
        <w:pStyle w:val="Akapitzlist"/>
        <w:numPr>
          <w:ilvl w:val="0"/>
          <w:numId w:val="357"/>
        </w:numPr>
        <w:spacing w:after="120" w:line="240" w:lineRule="auto"/>
        <w:ind w:left="567" w:hanging="357"/>
        <w:contextualSpacing w:val="0"/>
        <w:rPr>
          <w:rFonts w:asciiTheme="minorHAnsi" w:hAnsiTheme="minorHAnsi" w:cstheme="minorHAnsi"/>
          <w:b/>
          <w:sz w:val="24"/>
          <w:szCs w:val="24"/>
        </w:rPr>
      </w:pPr>
      <w:r w:rsidRPr="002C19F8">
        <w:rPr>
          <w:rFonts w:asciiTheme="minorHAnsi" w:hAnsiTheme="minorHAnsi" w:cstheme="minorHAnsi"/>
          <w:sz w:val="24"/>
          <w:szCs w:val="24"/>
        </w:rPr>
        <w:t>Zajęcia z wykorzystaniem metod i technik kształcenia na odległość mogą być realizowane w szczególności:</w:t>
      </w:r>
    </w:p>
    <w:p w14:paraId="7A009307" w14:textId="406382B2" w:rsidR="00485E12" w:rsidRPr="002C19F8" w:rsidRDefault="00485E12" w:rsidP="00ED7B21">
      <w:pPr>
        <w:numPr>
          <w:ilvl w:val="0"/>
          <w:numId w:val="85"/>
        </w:numPr>
        <w:spacing w:after="120"/>
        <w:ind w:left="709" w:hanging="426"/>
        <w:jc w:val="left"/>
        <w:rPr>
          <w:rFonts w:asciiTheme="minorHAnsi" w:hAnsiTheme="minorHAnsi" w:cstheme="minorHAnsi"/>
          <w:sz w:val="24"/>
          <w:szCs w:val="24"/>
          <w:shd w:val="clear" w:color="auto" w:fill="FFFFFF"/>
        </w:rPr>
      </w:pPr>
      <w:r w:rsidRPr="002C19F8">
        <w:rPr>
          <w:rFonts w:asciiTheme="minorHAnsi" w:hAnsiTheme="minorHAnsi" w:cstheme="minorHAnsi"/>
          <w:sz w:val="24"/>
          <w:szCs w:val="24"/>
          <w:shd w:val="clear" w:color="auto" w:fill="FFFFFF"/>
        </w:rPr>
        <w:t>z wykorzystaniem środków komunikacji elektronicznej zapewniających wymianę informacji między naucz</w:t>
      </w:r>
      <w:r w:rsidR="0039248B" w:rsidRPr="002C19F8">
        <w:rPr>
          <w:rFonts w:asciiTheme="minorHAnsi" w:hAnsiTheme="minorHAnsi" w:cstheme="minorHAnsi"/>
          <w:sz w:val="24"/>
          <w:szCs w:val="24"/>
          <w:shd w:val="clear" w:color="auto" w:fill="FFFFFF"/>
        </w:rPr>
        <w:t>ycielem, uczniem lub rodzicami,</w:t>
      </w:r>
    </w:p>
    <w:p w14:paraId="31C6C85D" w14:textId="3CF3B6D8" w:rsidR="00495165" w:rsidRPr="002C19F8" w:rsidRDefault="00485E12" w:rsidP="00ED7B21">
      <w:pPr>
        <w:numPr>
          <w:ilvl w:val="0"/>
          <w:numId w:val="85"/>
        </w:numPr>
        <w:spacing w:after="120"/>
        <w:ind w:left="709" w:hanging="425"/>
        <w:jc w:val="left"/>
        <w:rPr>
          <w:rFonts w:asciiTheme="minorHAnsi" w:hAnsiTheme="minorHAnsi" w:cstheme="minorHAnsi"/>
          <w:sz w:val="24"/>
          <w:szCs w:val="24"/>
          <w:shd w:val="clear" w:color="auto" w:fill="FFFFFF"/>
        </w:rPr>
      </w:pPr>
      <w:r w:rsidRPr="002C19F8">
        <w:rPr>
          <w:rFonts w:asciiTheme="minorHAnsi" w:hAnsiTheme="minorHAnsi" w:cstheme="minorHAnsi"/>
          <w:sz w:val="24"/>
          <w:szCs w:val="24"/>
          <w:shd w:val="clear" w:color="auto" w:fill="FFFFFF"/>
        </w:rPr>
        <w:t>przez podejmowanie przez ucznia aktywności określonych przez nauczyciela, potwierdzających zapoznanie się ze wskazanym materiałem i dającym podstawę do oceny</w:t>
      </w:r>
      <w:r w:rsidR="00495165" w:rsidRPr="002C19F8">
        <w:rPr>
          <w:rFonts w:asciiTheme="minorHAnsi" w:hAnsiTheme="minorHAnsi" w:cstheme="minorHAnsi"/>
          <w:sz w:val="24"/>
          <w:szCs w:val="24"/>
          <w:shd w:val="clear" w:color="auto" w:fill="FFFFFF"/>
        </w:rPr>
        <w:t xml:space="preserve"> pracy ucznia.</w:t>
      </w:r>
    </w:p>
    <w:p w14:paraId="22E080E1" w14:textId="7E160FD2" w:rsidR="00485E12" w:rsidRPr="002C19F8" w:rsidRDefault="00485E12" w:rsidP="00ED7B21">
      <w:pPr>
        <w:numPr>
          <w:ilvl w:val="0"/>
          <w:numId w:val="357"/>
        </w:numPr>
        <w:spacing w:after="120"/>
        <w:ind w:left="0" w:firstLine="284"/>
        <w:jc w:val="left"/>
        <w:rPr>
          <w:rFonts w:asciiTheme="minorHAnsi" w:hAnsiTheme="minorHAnsi" w:cstheme="minorHAnsi"/>
          <w:b/>
          <w:sz w:val="24"/>
          <w:szCs w:val="24"/>
          <w:shd w:val="clear" w:color="auto" w:fill="FFFFFF"/>
        </w:rPr>
      </w:pPr>
      <w:r w:rsidRPr="002C19F8">
        <w:rPr>
          <w:rFonts w:asciiTheme="minorHAnsi" w:eastAsia="Times New Roman" w:hAnsiTheme="minorHAnsi" w:cstheme="minorHAnsi"/>
          <w:sz w:val="24"/>
          <w:szCs w:val="24"/>
          <w:lang w:eastAsia="pl-PL"/>
        </w:rPr>
        <w:t>Zasady przekazywania uczniowi materiałów edukacyjnych w przypadku, gdy uczeń nie ma dostępu do odpowiedniej platformy:</w:t>
      </w:r>
    </w:p>
    <w:p w14:paraId="19BD0CDC" w14:textId="77777777" w:rsidR="00485E12" w:rsidRPr="002C19F8" w:rsidRDefault="00485E12" w:rsidP="00ED7B21">
      <w:pPr>
        <w:numPr>
          <w:ilvl w:val="0"/>
          <w:numId w:val="329"/>
        </w:numPr>
        <w:spacing w:after="120"/>
        <w:ind w:left="709" w:hanging="357"/>
        <w:jc w:val="left"/>
        <w:rPr>
          <w:rFonts w:asciiTheme="minorHAnsi" w:hAnsiTheme="minorHAnsi" w:cstheme="minorHAnsi"/>
          <w:sz w:val="24"/>
          <w:szCs w:val="24"/>
          <w:shd w:val="clear" w:color="auto" w:fill="FFFFFF"/>
        </w:rPr>
      </w:pPr>
      <w:r w:rsidRPr="002C19F8">
        <w:rPr>
          <w:rFonts w:asciiTheme="minorHAnsi" w:hAnsiTheme="minorHAnsi" w:cstheme="minorHAnsi"/>
          <w:sz w:val="24"/>
          <w:szCs w:val="24"/>
          <w:shd w:val="clear" w:color="auto" w:fill="FFFFFF"/>
        </w:rPr>
        <w:t>każdy wychowawca klasy dokonuje sprawdzenia dostępności uczniów do narzędzi wykorzystywanych w edukacji zdalnej (laptop, zestaw komputerowy, tablet, iPhone) oraz przekazuje zgromadzone informacje na skrzynkę mailową dyrektora szkoły;</w:t>
      </w:r>
    </w:p>
    <w:p w14:paraId="04A31497" w14:textId="77777777" w:rsidR="00485E12" w:rsidRPr="002C19F8" w:rsidRDefault="00485E12" w:rsidP="00ED7B21">
      <w:pPr>
        <w:numPr>
          <w:ilvl w:val="0"/>
          <w:numId w:val="329"/>
        </w:numPr>
        <w:spacing w:after="120"/>
        <w:ind w:left="709" w:hanging="357"/>
        <w:jc w:val="left"/>
        <w:rPr>
          <w:rFonts w:asciiTheme="minorHAnsi" w:hAnsiTheme="minorHAnsi" w:cstheme="minorHAnsi"/>
          <w:sz w:val="24"/>
          <w:szCs w:val="24"/>
          <w:shd w:val="clear" w:color="auto" w:fill="FFFFFF"/>
        </w:rPr>
      </w:pPr>
      <w:r w:rsidRPr="002C19F8">
        <w:rPr>
          <w:rFonts w:asciiTheme="minorHAnsi" w:hAnsiTheme="minorHAnsi" w:cstheme="minorHAnsi"/>
          <w:sz w:val="24"/>
          <w:szCs w:val="24"/>
          <w:shd w:val="clear" w:color="auto" w:fill="FFFFFF"/>
        </w:rPr>
        <w:t>wychowawca informuje o tym fakcie nauczycieli uczących w danej klasie, którzy są zobowiązani do przygotowania materiałów edukacyjnych i przesłania ich uczniom w innej formie;</w:t>
      </w:r>
    </w:p>
    <w:p w14:paraId="29CE76B8" w14:textId="386ECD94" w:rsidR="00485E12" w:rsidRPr="002C19F8" w:rsidRDefault="00485E12" w:rsidP="00ED7B21">
      <w:pPr>
        <w:numPr>
          <w:ilvl w:val="0"/>
          <w:numId w:val="329"/>
        </w:numPr>
        <w:spacing w:after="120"/>
        <w:ind w:left="709" w:hanging="357"/>
        <w:jc w:val="left"/>
        <w:rPr>
          <w:rFonts w:asciiTheme="minorHAnsi" w:hAnsiTheme="minorHAnsi" w:cstheme="minorHAnsi"/>
          <w:sz w:val="24"/>
          <w:szCs w:val="24"/>
          <w:shd w:val="clear" w:color="auto" w:fill="FFFFFF"/>
        </w:rPr>
      </w:pPr>
      <w:r w:rsidRPr="002C19F8">
        <w:rPr>
          <w:rFonts w:asciiTheme="minorHAnsi" w:hAnsiTheme="minorHAnsi" w:cstheme="minorHAnsi"/>
          <w:sz w:val="24"/>
          <w:szCs w:val="24"/>
          <w:shd w:val="clear" w:color="auto" w:fill="FFFFFF"/>
        </w:rPr>
        <w:t>w szczególnych wypadkach dopuszcza się wysłanie materiałów pocztą.</w:t>
      </w:r>
    </w:p>
    <w:p w14:paraId="70AD345A" w14:textId="0C3A8396" w:rsidR="00485E12" w:rsidRPr="002C19F8" w:rsidRDefault="00485E12" w:rsidP="00ED7B21">
      <w:pPr>
        <w:numPr>
          <w:ilvl w:val="0"/>
          <w:numId w:val="357"/>
        </w:numPr>
        <w:tabs>
          <w:tab w:val="left" w:pos="709"/>
          <w:tab w:val="left" w:pos="993"/>
        </w:tabs>
        <w:ind w:left="0" w:firstLine="426"/>
        <w:contextualSpacing/>
        <w:jc w:val="left"/>
        <w:rPr>
          <w:rFonts w:asciiTheme="minorHAnsi" w:hAnsiTheme="minorHAnsi" w:cstheme="minorHAnsi"/>
          <w:b/>
          <w:bCs/>
          <w:sz w:val="24"/>
          <w:szCs w:val="24"/>
        </w:rPr>
      </w:pPr>
      <w:r w:rsidRPr="002C19F8">
        <w:rPr>
          <w:rFonts w:asciiTheme="minorHAnsi" w:hAnsiTheme="minorHAnsi" w:cstheme="minorHAnsi"/>
          <w:sz w:val="24"/>
          <w:szCs w:val="24"/>
          <w:shd w:val="clear" w:color="auto" w:fill="FFFFFF"/>
        </w:rPr>
        <w:t>Uczeń lub jego rodzice nieposiadający sprzętu do zdalnej nauki ma prawo wystąpić do dyrektora szkoły o jego użyczenie na zasadach określonych przez organ prowadzący. Dyrektor szkoły użycza sprzęt na podstawie umowy użyczenia.</w:t>
      </w:r>
    </w:p>
    <w:p w14:paraId="03A11FDD" w14:textId="7C5B063A" w:rsidR="00485E12" w:rsidRPr="002C19F8" w:rsidRDefault="00495165" w:rsidP="00ED7B21">
      <w:pPr>
        <w:ind w:left="567"/>
        <w:contextualSpacing/>
        <w:jc w:val="left"/>
        <w:rPr>
          <w:rFonts w:asciiTheme="minorHAnsi" w:eastAsia="Times New Roman" w:hAnsiTheme="minorHAnsi" w:cstheme="minorHAnsi"/>
          <w:iCs/>
          <w:sz w:val="24"/>
          <w:szCs w:val="24"/>
          <w:lang w:eastAsia="pl-PL"/>
        </w:rPr>
      </w:pPr>
      <w:r w:rsidRPr="002C19F8">
        <w:rPr>
          <w:rFonts w:asciiTheme="minorHAnsi" w:hAnsiTheme="minorHAnsi" w:cstheme="minorHAnsi"/>
          <w:b/>
          <w:bCs/>
          <w:sz w:val="24"/>
          <w:szCs w:val="24"/>
        </w:rPr>
        <w:t>§ 130a</w:t>
      </w:r>
      <w:r w:rsidR="00485E12" w:rsidRPr="002C19F8">
        <w:rPr>
          <w:rFonts w:asciiTheme="minorHAnsi" w:hAnsiTheme="minorHAnsi" w:cstheme="minorHAnsi"/>
          <w:b/>
          <w:bCs/>
          <w:sz w:val="24"/>
          <w:szCs w:val="24"/>
        </w:rPr>
        <w:t xml:space="preserve"> </w:t>
      </w:r>
      <w:r w:rsidR="0046302F" w:rsidRPr="002C19F8">
        <w:rPr>
          <w:rFonts w:asciiTheme="minorHAnsi" w:hAnsiTheme="minorHAnsi" w:cstheme="minorHAnsi"/>
          <w:b/>
          <w:bCs/>
          <w:sz w:val="24"/>
          <w:szCs w:val="24"/>
        </w:rPr>
        <w:t xml:space="preserve">1. </w:t>
      </w:r>
      <w:r w:rsidR="00485E12" w:rsidRPr="002C19F8">
        <w:rPr>
          <w:rFonts w:asciiTheme="minorHAnsi" w:hAnsiTheme="minorHAnsi" w:cstheme="minorHAnsi"/>
          <w:b/>
          <w:bCs/>
          <w:sz w:val="24"/>
          <w:szCs w:val="24"/>
        </w:rPr>
        <w:t>Organizacja pracy zdalnej poszczególnych grup nauczycieli.</w:t>
      </w:r>
    </w:p>
    <w:p w14:paraId="34FFFC9C" w14:textId="77777777" w:rsidR="00485E12" w:rsidRPr="002C19F8" w:rsidRDefault="00485E12" w:rsidP="00631230">
      <w:pPr>
        <w:pStyle w:val="Akapitzlist"/>
        <w:numPr>
          <w:ilvl w:val="0"/>
          <w:numId w:val="358"/>
        </w:numPr>
        <w:spacing w:before="120" w:after="120" w:line="240" w:lineRule="auto"/>
        <w:ind w:left="709" w:hanging="357"/>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Nauczyciele planują swoje zajęcia z uczniami dostosowując sposoby oraz metody pracy do potrzeb i możliwości uczniów, w tym wynikających z indywidualnych programów edukacyjno-terapeutycznych z zachowaniem zasad:</w:t>
      </w:r>
    </w:p>
    <w:p w14:paraId="5B8ABAE5" w14:textId="77777777" w:rsidR="00485E12" w:rsidRPr="002C19F8" w:rsidRDefault="00485E12" w:rsidP="00ED7B21">
      <w:pPr>
        <w:numPr>
          <w:ilvl w:val="0"/>
          <w:numId w:val="87"/>
        </w:numPr>
        <w:ind w:left="993"/>
        <w:jc w:val="left"/>
        <w:rPr>
          <w:rFonts w:asciiTheme="minorHAnsi" w:eastAsia="Times New Roman" w:hAnsiTheme="minorHAnsi" w:cstheme="minorHAnsi"/>
          <w:sz w:val="24"/>
          <w:szCs w:val="24"/>
          <w:lang w:eastAsia="pl-PL"/>
        </w:rPr>
      </w:pPr>
      <w:r w:rsidRPr="002C19F8">
        <w:rPr>
          <w:rFonts w:asciiTheme="minorHAnsi" w:hAnsiTheme="minorHAnsi" w:cstheme="minorHAnsi"/>
          <w:sz w:val="24"/>
          <w:szCs w:val="24"/>
        </w:rPr>
        <w:t>równomiernego obciążenia uczniów w poszczególnych dniach tygodnia,</w:t>
      </w:r>
    </w:p>
    <w:p w14:paraId="7430D54E" w14:textId="77777777" w:rsidR="00485E12" w:rsidRPr="002C19F8" w:rsidRDefault="00485E12" w:rsidP="00ED7B21">
      <w:pPr>
        <w:numPr>
          <w:ilvl w:val="0"/>
          <w:numId w:val="87"/>
        </w:numPr>
        <w:ind w:left="993"/>
        <w:jc w:val="left"/>
        <w:rPr>
          <w:rFonts w:asciiTheme="minorHAnsi" w:eastAsia="Times New Roman" w:hAnsiTheme="minorHAnsi" w:cstheme="minorHAnsi"/>
          <w:sz w:val="24"/>
          <w:szCs w:val="24"/>
          <w:lang w:eastAsia="pl-PL"/>
        </w:rPr>
      </w:pPr>
      <w:r w:rsidRPr="002C19F8">
        <w:rPr>
          <w:rFonts w:asciiTheme="minorHAnsi" w:hAnsiTheme="minorHAnsi" w:cstheme="minorHAnsi"/>
          <w:sz w:val="24"/>
          <w:szCs w:val="24"/>
        </w:rPr>
        <w:t>zróżnicowania zajęć w każdym dniu,</w:t>
      </w:r>
    </w:p>
    <w:p w14:paraId="107403AE" w14:textId="21762162" w:rsidR="00485E12" w:rsidRPr="002C19F8" w:rsidRDefault="00485E12" w:rsidP="00ED7B21">
      <w:pPr>
        <w:numPr>
          <w:ilvl w:val="0"/>
          <w:numId w:val="87"/>
        </w:numPr>
        <w:ind w:left="993"/>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 xml:space="preserve">z </w:t>
      </w:r>
      <w:r w:rsidRPr="002C19F8">
        <w:rPr>
          <w:rFonts w:asciiTheme="minorHAnsi" w:hAnsiTheme="minorHAnsi" w:cstheme="minorHAnsi"/>
          <w:sz w:val="24"/>
          <w:szCs w:val="24"/>
        </w:rPr>
        <w:t>uwzględnieniem możliwości psychofizycznych uczniów podejmowania intensywnego w</w:t>
      </w:r>
      <w:r w:rsidR="00ED7B21" w:rsidRPr="002C19F8">
        <w:rPr>
          <w:rFonts w:asciiTheme="minorHAnsi" w:hAnsiTheme="minorHAnsi" w:cstheme="minorHAnsi"/>
          <w:sz w:val="24"/>
          <w:szCs w:val="24"/>
        </w:rPr>
        <w:t>ysiłku umysłowego w ciągu dnia,</w:t>
      </w:r>
    </w:p>
    <w:p w14:paraId="4DBDE4E1" w14:textId="1F504F61" w:rsidR="00485E12" w:rsidRPr="002C19F8" w:rsidRDefault="00485E12" w:rsidP="00ED7B21">
      <w:pPr>
        <w:numPr>
          <w:ilvl w:val="0"/>
          <w:numId w:val="87"/>
        </w:numPr>
        <w:ind w:left="993"/>
        <w:jc w:val="left"/>
        <w:rPr>
          <w:rFonts w:asciiTheme="minorHAnsi" w:eastAsia="Times New Roman" w:hAnsiTheme="minorHAnsi" w:cstheme="minorHAnsi"/>
          <w:sz w:val="24"/>
          <w:szCs w:val="24"/>
          <w:lang w:eastAsia="pl-PL"/>
        </w:rPr>
      </w:pPr>
      <w:r w:rsidRPr="002C19F8">
        <w:rPr>
          <w:rFonts w:asciiTheme="minorHAnsi" w:hAnsiTheme="minorHAnsi" w:cstheme="minorHAnsi"/>
          <w:sz w:val="24"/>
          <w:szCs w:val="24"/>
        </w:rPr>
        <w:t>łączenia przemiennego kształcenia z użyciem monitor</w:t>
      </w:r>
      <w:r w:rsidR="00ED7B21" w:rsidRPr="002C19F8">
        <w:rPr>
          <w:rFonts w:asciiTheme="minorHAnsi" w:hAnsiTheme="minorHAnsi" w:cstheme="minorHAnsi"/>
          <w:sz w:val="24"/>
          <w:szCs w:val="24"/>
        </w:rPr>
        <w:t>ów ekranowych i bez ich użycia,</w:t>
      </w:r>
    </w:p>
    <w:p w14:paraId="09026E33" w14:textId="77777777" w:rsidR="00485E12" w:rsidRPr="002C19F8" w:rsidRDefault="00485E12" w:rsidP="00ED7B21">
      <w:pPr>
        <w:numPr>
          <w:ilvl w:val="0"/>
          <w:numId w:val="87"/>
        </w:numPr>
        <w:ind w:left="993"/>
        <w:jc w:val="left"/>
        <w:rPr>
          <w:rFonts w:asciiTheme="minorHAnsi" w:eastAsia="Times New Roman" w:hAnsiTheme="minorHAnsi" w:cstheme="minorHAnsi"/>
          <w:sz w:val="24"/>
          <w:szCs w:val="24"/>
          <w:lang w:eastAsia="pl-PL"/>
        </w:rPr>
      </w:pPr>
      <w:r w:rsidRPr="002C19F8">
        <w:rPr>
          <w:rFonts w:asciiTheme="minorHAnsi" w:hAnsiTheme="minorHAnsi" w:cstheme="minorHAnsi"/>
          <w:sz w:val="24"/>
          <w:szCs w:val="24"/>
        </w:rPr>
        <w:t>uwzględniania ograniczeń wynikających z dysfunkcji i ze specyfiki zajęć.</w:t>
      </w:r>
    </w:p>
    <w:p w14:paraId="3D4A4191" w14:textId="77777777" w:rsidR="00485E12" w:rsidRPr="002C19F8" w:rsidRDefault="00485E12" w:rsidP="00ED7B21">
      <w:pPr>
        <w:ind w:firstLine="426"/>
        <w:jc w:val="left"/>
        <w:rPr>
          <w:rFonts w:asciiTheme="minorHAnsi" w:eastAsia="Times New Roman" w:hAnsiTheme="minorHAnsi" w:cstheme="minorHAnsi"/>
          <w:sz w:val="24"/>
          <w:szCs w:val="24"/>
          <w:lang w:eastAsia="pl-PL"/>
        </w:rPr>
      </w:pPr>
    </w:p>
    <w:p w14:paraId="06D8DED0" w14:textId="498DB412" w:rsidR="00485E12" w:rsidRPr="002C19F8" w:rsidRDefault="005E628A" w:rsidP="00ED7B21">
      <w:pPr>
        <w:pStyle w:val="Akapitzlist"/>
        <w:numPr>
          <w:ilvl w:val="0"/>
          <w:numId w:val="358"/>
        </w:numPr>
        <w:spacing w:after="120" w:line="240" w:lineRule="auto"/>
        <w:ind w:left="709"/>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 xml:space="preserve">Psycholog, </w:t>
      </w:r>
      <w:r w:rsidR="00485E12" w:rsidRPr="002C19F8">
        <w:rPr>
          <w:rFonts w:asciiTheme="minorHAnsi" w:eastAsia="Times New Roman" w:hAnsiTheme="minorHAnsi" w:cstheme="minorHAnsi"/>
          <w:sz w:val="24"/>
          <w:szCs w:val="24"/>
          <w:lang w:eastAsia="pl-PL"/>
        </w:rPr>
        <w:t xml:space="preserve">pedagog </w:t>
      </w:r>
      <w:r w:rsidRPr="002C19F8">
        <w:rPr>
          <w:rFonts w:asciiTheme="minorHAnsi" w:eastAsia="Times New Roman" w:hAnsiTheme="minorHAnsi" w:cstheme="minorHAnsi"/>
          <w:sz w:val="24"/>
          <w:szCs w:val="24"/>
          <w:lang w:eastAsia="pl-PL"/>
        </w:rPr>
        <w:t xml:space="preserve">i pedagog specjalny </w:t>
      </w:r>
      <w:r w:rsidR="00485E12" w:rsidRPr="002C19F8">
        <w:rPr>
          <w:rFonts w:asciiTheme="minorHAnsi" w:eastAsia="Times New Roman" w:hAnsiTheme="minorHAnsi" w:cstheme="minorHAnsi"/>
          <w:sz w:val="24"/>
          <w:szCs w:val="24"/>
          <w:lang w:eastAsia="pl-PL"/>
        </w:rPr>
        <w:t>są dostępni dla uczniów, rodziców i</w:t>
      </w:r>
      <w:r w:rsidR="00495165" w:rsidRPr="002C19F8">
        <w:rPr>
          <w:rFonts w:asciiTheme="minorHAnsi" w:eastAsia="Times New Roman" w:hAnsiTheme="minorHAnsi" w:cstheme="minorHAnsi"/>
          <w:sz w:val="24"/>
          <w:szCs w:val="24"/>
          <w:lang w:eastAsia="pl-PL"/>
        </w:rPr>
        <w:t> </w:t>
      </w:r>
      <w:r w:rsidR="00485E12" w:rsidRPr="002C19F8">
        <w:rPr>
          <w:rFonts w:asciiTheme="minorHAnsi" w:eastAsia="Times New Roman" w:hAnsiTheme="minorHAnsi" w:cstheme="minorHAnsi"/>
          <w:sz w:val="24"/>
          <w:szCs w:val="24"/>
          <w:lang w:eastAsia="pl-PL"/>
        </w:rPr>
        <w:t>nauczycieli w godzinach swojej pracy za pomocą wykorzystania środków komunikacji elektronicznej. Udzielają konsultacji z wykorzystaniem dziennika elektronicznego. Prowadzą wsparcie indywidualne, grupy wsparcia on-line.</w:t>
      </w:r>
    </w:p>
    <w:p w14:paraId="48E887F6" w14:textId="77777777" w:rsidR="00485E12" w:rsidRPr="002C19F8" w:rsidRDefault="00485E12" w:rsidP="00ED7B21">
      <w:pPr>
        <w:pStyle w:val="Akapitzlist"/>
        <w:numPr>
          <w:ilvl w:val="0"/>
          <w:numId w:val="358"/>
        </w:numPr>
        <w:spacing w:after="120" w:line="240" w:lineRule="auto"/>
        <w:ind w:left="709" w:hanging="357"/>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Nauczyciel biblioteki jest dostępny dla uczniów w godzinach swojej pracy za pomocą wykorzystania środków komunikacji elektronicznej. Jego zadania to:</w:t>
      </w:r>
    </w:p>
    <w:p w14:paraId="1BB4BD43" w14:textId="42D22DF1" w:rsidR="00485E12" w:rsidRPr="002C19F8" w:rsidRDefault="00485E12" w:rsidP="00ED7B21">
      <w:pPr>
        <w:numPr>
          <w:ilvl w:val="0"/>
          <w:numId w:val="86"/>
        </w:numPr>
        <w:spacing w:after="120"/>
        <w:ind w:left="851" w:hanging="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udostępnianie zasobów bi</w:t>
      </w:r>
      <w:r w:rsidR="00ED7B21" w:rsidRPr="002C19F8">
        <w:rPr>
          <w:rFonts w:asciiTheme="minorHAnsi" w:eastAsia="Times New Roman" w:hAnsiTheme="minorHAnsi" w:cstheme="minorHAnsi"/>
          <w:sz w:val="24"/>
          <w:szCs w:val="24"/>
          <w:lang w:eastAsia="pl-PL"/>
        </w:rPr>
        <w:t>blioteki on-line,</w:t>
      </w:r>
    </w:p>
    <w:p w14:paraId="7FCD8575" w14:textId="737BA269" w:rsidR="00485E12" w:rsidRPr="002C19F8" w:rsidRDefault="00485E12" w:rsidP="00ED7B21">
      <w:pPr>
        <w:numPr>
          <w:ilvl w:val="0"/>
          <w:numId w:val="86"/>
        </w:numPr>
        <w:ind w:left="851" w:hanging="426"/>
        <w:contextualSpacing/>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udzielanie wsparcia uczniom przy wykonywaniu zadań i aktywności zleconych przez nauczycieli, szczególnie w zakresie wskazywania literatury przed</w:t>
      </w:r>
      <w:r w:rsidR="008B6A8A" w:rsidRPr="002C19F8">
        <w:rPr>
          <w:rFonts w:asciiTheme="minorHAnsi" w:eastAsia="Times New Roman" w:hAnsiTheme="minorHAnsi" w:cstheme="minorHAnsi"/>
          <w:sz w:val="24"/>
          <w:szCs w:val="24"/>
          <w:lang w:eastAsia="pl-PL"/>
        </w:rPr>
        <w:t>miotu w formie elektronicznej.</w:t>
      </w:r>
    </w:p>
    <w:p w14:paraId="0A85DCB5" w14:textId="77777777" w:rsidR="00485E12" w:rsidRPr="002C19F8" w:rsidRDefault="00485E12" w:rsidP="00ED7B21">
      <w:pPr>
        <w:ind w:left="567"/>
        <w:contextualSpacing/>
        <w:jc w:val="left"/>
        <w:rPr>
          <w:rFonts w:asciiTheme="minorHAnsi" w:eastAsia="Times New Roman" w:hAnsiTheme="minorHAnsi" w:cstheme="minorHAnsi"/>
          <w:iCs/>
          <w:sz w:val="24"/>
          <w:szCs w:val="24"/>
          <w:lang w:eastAsia="pl-PL"/>
        </w:rPr>
      </w:pPr>
    </w:p>
    <w:p w14:paraId="1CB5887D" w14:textId="1E405528" w:rsidR="00485E12" w:rsidRPr="002C19F8" w:rsidRDefault="00485E12" w:rsidP="00ED7B21">
      <w:pPr>
        <w:tabs>
          <w:tab w:val="left" w:pos="709"/>
        </w:tabs>
        <w:spacing w:after="120"/>
        <w:ind w:firstLine="567"/>
        <w:jc w:val="left"/>
        <w:rPr>
          <w:rFonts w:asciiTheme="minorHAnsi" w:eastAsia="Times New Roman" w:hAnsiTheme="minorHAnsi" w:cstheme="minorHAnsi"/>
          <w:iCs/>
          <w:sz w:val="24"/>
          <w:szCs w:val="24"/>
          <w:lang w:eastAsia="pl-PL"/>
        </w:rPr>
      </w:pPr>
      <w:r w:rsidRPr="002C19F8">
        <w:rPr>
          <w:rFonts w:asciiTheme="minorHAnsi" w:hAnsiTheme="minorHAnsi" w:cstheme="minorHAnsi"/>
          <w:b/>
          <w:bCs/>
          <w:sz w:val="24"/>
          <w:szCs w:val="24"/>
        </w:rPr>
        <w:t>§</w:t>
      </w:r>
      <w:r w:rsidR="008B6A8A" w:rsidRPr="002C19F8">
        <w:rPr>
          <w:rFonts w:asciiTheme="minorHAnsi" w:hAnsiTheme="minorHAnsi" w:cstheme="minorHAnsi"/>
          <w:b/>
          <w:bCs/>
          <w:sz w:val="24"/>
          <w:szCs w:val="24"/>
        </w:rPr>
        <w:t xml:space="preserve"> 130 </w:t>
      </w:r>
      <w:r w:rsidRPr="002C19F8">
        <w:rPr>
          <w:rFonts w:asciiTheme="minorHAnsi" w:hAnsiTheme="minorHAnsi" w:cstheme="minorHAnsi"/>
          <w:b/>
          <w:bCs/>
          <w:sz w:val="24"/>
          <w:szCs w:val="24"/>
        </w:rPr>
        <w:t xml:space="preserve">b. </w:t>
      </w:r>
      <w:r w:rsidR="0046302F" w:rsidRPr="002C19F8">
        <w:rPr>
          <w:rFonts w:asciiTheme="minorHAnsi" w:hAnsiTheme="minorHAnsi" w:cstheme="minorHAnsi"/>
          <w:b/>
          <w:bCs/>
          <w:sz w:val="24"/>
          <w:szCs w:val="24"/>
        </w:rPr>
        <w:t>1.</w:t>
      </w:r>
      <w:r w:rsidR="0046302F" w:rsidRPr="002C19F8">
        <w:rPr>
          <w:rFonts w:asciiTheme="minorHAnsi" w:hAnsiTheme="minorHAnsi" w:cstheme="minorHAnsi"/>
          <w:bCs/>
          <w:sz w:val="24"/>
          <w:szCs w:val="24"/>
        </w:rPr>
        <w:t xml:space="preserve"> </w:t>
      </w:r>
      <w:r w:rsidRPr="002C19F8">
        <w:rPr>
          <w:rFonts w:asciiTheme="minorHAnsi" w:eastAsia="Times New Roman" w:hAnsiTheme="minorHAnsi" w:cstheme="minorHAnsi"/>
          <w:bCs/>
          <w:iCs/>
          <w:sz w:val="24"/>
          <w:szCs w:val="24"/>
          <w:lang w:eastAsia="pl-PL"/>
        </w:rPr>
        <w:t>Zasady ustalania tygodni</w:t>
      </w:r>
      <w:r w:rsidR="00BB4BC2" w:rsidRPr="002C19F8">
        <w:rPr>
          <w:rFonts w:asciiTheme="minorHAnsi" w:eastAsia="Times New Roman" w:hAnsiTheme="minorHAnsi" w:cstheme="minorHAnsi"/>
          <w:bCs/>
          <w:iCs/>
          <w:sz w:val="24"/>
          <w:szCs w:val="24"/>
          <w:lang w:eastAsia="pl-PL"/>
        </w:rPr>
        <w:t xml:space="preserve">owego zakresu treści nauczania </w:t>
      </w:r>
      <w:r w:rsidRPr="002C19F8">
        <w:rPr>
          <w:rFonts w:asciiTheme="minorHAnsi" w:eastAsia="Times New Roman" w:hAnsiTheme="minorHAnsi" w:cstheme="minorHAnsi"/>
          <w:bCs/>
          <w:iCs/>
          <w:sz w:val="24"/>
          <w:szCs w:val="24"/>
          <w:lang w:eastAsia="pl-PL"/>
        </w:rPr>
        <w:t>w</w:t>
      </w:r>
      <w:r w:rsidR="0046302F" w:rsidRPr="002C19F8">
        <w:rPr>
          <w:rFonts w:asciiTheme="minorHAnsi" w:eastAsia="Times New Roman" w:hAnsiTheme="minorHAnsi" w:cstheme="minorHAnsi"/>
          <w:bCs/>
          <w:iCs/>
          <w:sz w:val="24"/>
          <w:szCs w:val="24"/>
          <w:lang w:eastAsia="pl-PL"/>
        </w:rPr>
        <w:t> </w:t>
      </w:r>
      <w:r w:rsidRPr="002C19F8">
        <w:rPr>
          <w:rFonts w:asciiTheme="minorHAnsi" w:eastAsia="Times New Roman" w:hAnsiTheme="minorHAnsi" w:cstheme="minorHAnsi"/>
          <w:bCs/>
          <w:iCs/>
          <w:sz w:val="24"/>
          <w:szCs w:val="24"/>
          <w:lang w:eastAsia="pl-PL"/>
        </w:rPr>
        <w:t>poszczególnych oddziałach.</w:t>
      </w:r>
    </w:p>
    <w:p w14:paraId="27C0D56F" w14:textId="46E127D4" w:rsidR="00485E12" w:rsidRPr="002C19F8" w:rsidRDefault="00485E12" w:rsidP="00ED7B21">
      <w:pPr>
        <w:pStyle w:val="Akapitzlist"/>
        <w:numPr>
          <w:ilvl w:val="0"/>
          <w:numId w:val="359"/>
        </w:numPr>
        <w:spacing w:after="120" w:line="240" w:lineRule="auto"/>
        <w:ind w:left="709"/>
        <w:contextualSpacing w:val="0"/>
        <w:rPr>
          <w:rFonts w:asciiTheme="minorHAnsi" w:eastAsia="Times New Roman" w:hAnsiTheme="minorHAnsi" w:cstheme="minorHAnsi"/>
          <w:b/>
          <w:iCs/>
          <w:sz w:val="24"/>
          <w:szCs w:val="24"/>
          <w:lang w:eastAsia="pl-PL"/>
        </w:rPr>
      </w:pPr>
      <w:r w:rsidRPr="002C19F8">
        <w:rPr>
          <w:rFonts w:asciiTheme="minorHAnsi" w:eastAsia="Times New Roman" w:hAnsiTheme="minorHAnsi" w:cstheme="minorHAnsi"/>
          <w:iCs/>
          <w:sz w:val="24"/>
          <w:szCs w:val="24"/>
          <w:lang w:eastAsia="pl-PL"/>
        </w:rPr>
        <w:t>Dobór treści kształcenia należy dokonywać do ustalonego tygodniowego rozkładu lekcji w poszczególnych klasach z uwzględnieniem przedłożonych przez nauczycieli zmian w programach nauczania.</w:t>
      </w:r>
    </w:p>
    <w:p w14:paraId="4E75A401" w14:textId="1D8C160F" w:rsidR="00485E12" w:rsidRPr="002C19F8" w:rsidRDefault="00485E12" w:rsidP="00ED7B21">
      <w:pPr>
        <w:pStyle w:val="Akapitzlist"/>
        <w:numPr>
          <w:ilvl w:val="0"/>
          <w:numId w:val="359"/>
        </w:numPr>
        <w:spacing w:after="120" w:line="240" w:lineRule="auto"/>
        <w:ind w:left="709" w:hanging="357"/>
        <w:contextualSpacing w:val="0"/>
        <w:rPr>
          <w:rFonts w:asciiTheme="minorHAnsi" w:eastAsia="Times New Roman" w:hAnsiTheme="minorHAnsi" w:cstheme="minorHAnsi"/>
          <w:b/>
          <w:iCs/>
          <w:sz w:val="24"/>
          <w:szCs w:val="24"/>
          <w:lang w:eastAsia="pl-PL"/>
        </w:rPr>
      </w:pPr>
      <w:r w:rsidRPr="002C19F8">
        <w:rPr>
          <w:rFonts w:asciiTheme="minorHAnsi" w:eastAsia="Times New Roman" w:hAnsiTheme="minorHAnsi" w:cstheme="minorHAnsi"/>
          <w:iCs/>
          <w:sz w:val="24"/>
          <w:szCs w:val="24"/>
          <w:lang w:eastAsia="pl-PL"/>
        </w:rPr>
        <w:t xml:space="preserve">Nauczyciel planując treści </w:t>
      </w:r>
      <w:r w:rsidRPr="002C19F8">
        <w:rPr>
          <w:rFonts w:asciiTheme="minorHAnsi" w:hAnsiTheme="minorHAnsi" w:cstheme="minorHAnsi"/>
          <w:sz w:val="24"/>
          <w:szCs w:val="24"/>
        </w:rPr>
        <w:t>nauczania jest obowiązany uwzględnić możliwości psychofizyczne uczniów w podejmowaniu wysiłku, warunki rodzinne dziecka, zróżnicowanie zajęć w danym dniu, łączenie naprzemienne kształcenia z użyciem monitorów i bez ich użycia, ograniczenia wynikające ze specyfiki zajęć.</w:t>
      </w:r>
    </w:p>
    <w:p w14:paraId="3069FC18" w14:textId="3FD9C939" w:rsidR="00485E12" w:rsidRPr="002C19F8" w:rsidRDefault="00485E12" w:rsidP="00ED7B21">
      <w:pPr>
        <w:pStyle w:val="Akapitzlist"/>
        <w:numPr>
          <w:ilvl w:val="0"/>
          <w:numId w:val="359"/>
        </w:numPr>
        <w:spacing w:after="120" w:line="240" w:lineRule="auto"/>
        <w:ind w:left="709" w:hanging="357"/>
        <w:contextualSpacing w:val="0"/>
        <w:rPr>
          <w:rFonts w:asciiTheme="minorHAnsi" w:eastAsia="Times New Roman" w:hAnsiTheme="minorHAnsi" w:cstheme="minorHAnsi"/>
          <w:b/>
          <w:iCs/>
          <w:sz w:val="24"/>
          <w:szCs w:val="24"/>
          <w:lang w:eastAsia="pl-PL"/>
        </w:rPr>
      </w:pPr>
      <w:r w:rsidRPr="002C19F8">
        <w:rPr>
          <w:rFonts w:asciiTheme="minorHAnsi" w:eastAsia="Times New Roman" w:hAnsiTheme="minorHAnsi" w:cstheme="minorHAnsi"/>
          <w:iCs/>
          <w:sz w:val="24"/>
          <w:szCs w:val="24"/>
          <w:lang w:eastAsia="pl-PL"/>
        </w:rPr>
        <w:t>Zakres dobranych treści e-lekcji ma uwzględniać czas jej trwania.</w:t>
      </w:r>
    </w:p>
    <w:p w14:paraId="6CF8F2DE" w14:textId="63C94A29" w:rsidR="00485E12" w:rsidRPr="002C19F8" w:rsidRDefault="00485E12" w:rsidP="00ED7B21">
      <w:pPr>
        <w:pStyle w:val="Akapitzlist"/>
        <w:numPr>
          <w:ilvl w:val="0"/>
          <w:numId w:val="359"/>
        </w:numPr>
        <w:spacing w:after="120" w:line="240" w:lineRule="auto"/>
        <w:ind w:left="709" w:hanging="357"/>
        <w:contextualSpacing w:val="0"/>
        <w:rPr>
          <w:rFonts w:asciiTheme="minorHAnsi" w:eastAsia="Times New Roman" w:hAnsiTheme="minorHAnsi" w:cstheme="minorHAnsi"/>
          <w:b/>
          <w:iCs/>
          <w:sz w:val="24"/>
          <w:szCs w:val="24"/>
          <w:lang w:eastAsia="pl-PL"/>
        </w:rPr>
      </w:pPr>
      <w:r w:rsidRPr="002C19F8">
        <w:rPr>
          <w:rFonts w:asciiTheme="minorHAnsi" w:hAnsiTheme="minorHAnsi" w:cstheme="minorHAnsi"/>
          <w:bCs/>
          <w:sz w:val="24"/>
          <w:szCs w:val="24"/>
        </w:rPr>
        <w:t>Terminy wykonania zadań nie mogą być zbyt krótkie. Wiadomości i zadania od nauczycieli powinny być przekazywane z zachowaniem równomiernego obciążenia ucznia.</w:t>
      </w:r>
    </w:p>
    <w:p w14:paraId="3C2F024D" w14:textId="77777777" w:rsidR="00631230" w:rsidRPr="002C19F8" w:rsidRDefault="00631230" w:rsidP="00631230">
      <w:pPr>
        <w:pStyle w:val="Akapitzlist"/>
        <w:spacing w:after="120" w:line="240" w:lineRule="auto"/>
        <w:ind w:left="709"/>
        <w:contextualSpacing w:val="0"/>
        <w:rPr>
          <w:rFonts w:asciiTheme="minorHAnsi" w:eastAsia="Times New Roman" w:hAnsiTheme="minorHAnsi" w:cstheme="minorHAnsi"/>
          <w:b/>
          <w:iCs/>
          <w:sz w:val="24"/>
          <w:szCs w:val="24"/>
          <w:lang w:eastAsia="pl-PL"/>
        </w:rPr>
      </w:pPr>
    </w:p>
    <w:p w14:paraId="3E0C775C" w14:textId="11076054" w:rsidR="00485E12" w:rsidRPr="002C19F8" w:rsidRDefault="00485E12" w:rsidP="00ED7B21">
      <w:pPr>
        <w:ind w:firstLine="567"/>
        <w:contextualSpacing/>
        <w:jc w:val="left"/>
        <w:rPr>
          <w:rFonts w:asciiTheme="minorHAnsi" w:hAnsiTheme="minorHAnsi" w:cstheme="minorHAnsi"/>
          <w:sz w:val="24"/>
          <w:szCs w:val="24"/>
        </w:rPr>
      </w:pPr>
      <w:r w:rsidRPr="002C19F8">
        <w:rPr>
          <w:rFonts w:asciiTheme="minorHAnsi" w:hAnsiTheme="minorHAnsi" w:cstheme="minorHAnsi"/>
          <w:b/>
          <w:bCs/>
          <w:sz w:val="24"/>
          <w:szCs w:val="24"/>
        </w:rPr>
        <w:t>§</w:t>
      </w:r>
      <w:r w:rsidR="008B6A8A" w:rsidRPr="002C19F8">
        <w:rPr>
          <w:rFonts w:asciiTheme="minorHAnsi" w:hAnsiTheme="minorHAnsi" w:cstheme="minorHAnsi"/>
          <w:b/>
          <w:bCs/>
          <w:sz w:val="24"/>
          <w:szCs w:val="24"/>
        </w:rPr>
        <w:t xml:space="preserve"> 130 </w:t>
      </w:r>
      <w:r w:rsidRPr="002C19F8">
        <w:rPr>
          <w:rFonts w:asciiTheme="minorHAnsi" w:hAnsiTheme="minorHAnsi" w:cstheme="minorHAnsi"/>
          <w:b/>
          <w:bCs/>
          <w:sz w:val="24"/>
          <w:szCs w:val="24"/>
        </w:rPr>
        <w:t xml:space="preserve">c. </w:t>
      </w:r>
      <w:r w:rsidR="0046302F" w:rsidRPr="002C19F8">
        <w:rPr>
          <w:rFonts w:asciiTheme="minorHAnsi" w:hAnsiTheme="minorHAnsi" w:cstheme="minorHAnsi"/>
          <w:b/>
          <w:bCs/>
          <w:sz w:val="24"/>
          <w:szCs w:val="24"/>
        </w:rPr>
        <w:t xml:space="preserve">1. </w:t>
      </w:r>
      <w:r w:rsidRPr="002C19F8">
        <w:rPr>
          <w:rFonts w:asciiTheme="minorHAnsi" w:eastAsia="Times New Roman" w:hAnsiTheme="minorHAnsi" w:cstheme="minorHAnsi"/>
          <w:b/>
          <w:bCs/>
          <w:iCs/>
          <w:sz w:val="24"/>
          <w:szCs w:val="24"/>
          <w:lang w:eastAsia="pl-PL"/>
        </w:rPr>
        <w:t xml:space="preserve">Ocenianie uczniów. </w:t>
      </w:r>
    </w:p>
    <w:p w14:paraId="574A7E77" w14:textId="56200932" w:rsidR="00485E12" w:rsidRPr="002C19F8" w:rsidRDefault="00485E12" w:rsidP="00631230">
      <w:pPr>
        <w:pStyle w:val="Akapitzlist"/>
        <w:numPr>
          <w:ilvl w:val="0"/>
          <w:numId w:val="360"/>
        </w:numPr>
        <w:spacing w:before="120" w:after="120" w:line="240" w:lineRule="auto"/>
        <w:ind w:left="709" w:hanging="357"/>
        <w:contextualSpacing w:val="0"/>
        <w:rPr>
          <w:rFonts w:asciiTheme="minorHAnsi" w:eastAsia="Times New Roman" w:hAnsiTheme="minorHAnsi" w:cstheme="minorHAnsi"/>
          <w:b/>
          <w:sz w:val="24"/>
          <w:szCs w:val="24"/>
        </w:rPr>
      </w:pPr>
      <w:r w:rsidRPr="002C19F8">
        <w:rPr>
          <w:rFonts w:asciiTheme="minorHAnsi" w:eastAsia="Times New Roman" w:hAnsiTheme="minorHAnsi" w:cstheme="minorHAnsi"/>
          <w:sz w:val="24"/>
          <w:szCs w:val="24"/>
          <w:lang w:eastAsia="pl-PL"/>
        </w:rPr>
        <w:t>Ocenianie bieżące polega na wystawieniu oceny zgodnie z przyjętą skalą stopni (pozytywnych) w szkole, z uwzględnieniem w szczególności: co uczeń zrobił dobrze, co wymaga poprawy, a także wysiłku wkładanego w wykonanie zadania przez ucznia za:</w:t>
      </w:r>
    </w:p>
    <w:p w14:paraId="5FE28AB9" w14:textId="77777777" w:rsidR="00485E12" w:rsidRPr="002C19F8" w:rsidRDefault="00485E12" w:rsidP="00ED7B21">
      <w:pPr>
        <w:pStyle w:val="Akapitzlist"/>
        <w:numPr>
          <w:ilvl w:val="0"/>
          <w:numId w:val="330"/>
        </w:numPr>
        <w:tabs>
          <w:tab w:val="left" w:pos="284"/>
        </w:tabs>
        <w:ind w:left="851"/>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odpowiedzi ustne w czasie zajęć on-line lub w trakcie rozmów telefonicznych;</w:t>
      </w:r>
    </w:p>
    <w:p w14:paraId="10F0BFD7" w14:textId="4EFC5F47" w:rsidR="00485E12" w:rsidRPr="002C19F8" w:rsidRDefault="00485E12" w:rsidP="00ED7B21">
      <w:pPr>
        <w:pStyle w:val="Akapitzlist"/>
        <w:numPr>
          <w:ilvl w:val="0"/>
          <w:numId w:val="330"/>
        </w:numPr>
        <w:tabs>
          <w:tab w:val="left" w:pos="284"/>
        </w:tabs>
        <w:ind w:left="851"/>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wypowiedzi uczniów na czacie t</w:t>
      </w:r>
      <w:r w:rsidR="00631230" w:rsidRPr="002C19F8">
        <w:rPr>
          <w:rFonts w:asciiTheme="minorHAnsi" w:eastAsia="Times New Roman" w:hAnsiTheme="minorHAnsi" w:cstheme="minorHAnsi"/>
          <w:sz w:val="24"/>
          <w:szCs w:val="24"/>
          <w:lang w:eastAsia="pl-PL"/>
        </w:rPr>
        <w:t>ekstowym, na forum dyskusyjnym;</w:t>
      </w:r>
    </w:p>
    <w:p w14:paraId="7EFC4C68" w14:textId="77777777" w:rsidR="00485E12" w:rsidRPr="002C19F8" w:rsidRDefault="00485E12" w:rsidP="00ED7B21">
      <w:pPr>
        <w:pStyle w:val="Akapitzlist"/>
        <w:numPr>
          <w:ilvl w:val="0"/>
          <w:numId w:val="330"/>
        </w:numPr>
        <w:tabs>
          <w:tab w:val="left" w:pos="284"/>
        </w:tabs>
        <w:ind w:left="851"/>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wypowiedzi uczniów w czasie wideokonferencji/webinariów i innych form komunikowania się on-line;</w:t>
      </w:r>
    </w:p>
    <w:p w14:paraId="300C1F8D" w14:textId="77777777" w:rsidR="00485E12" w:rsidRPr="002C19F8" w:rsidRDefault="00485E12" w:rsidP="00ED7B21">
      <w:pPr>
        <w:pStyle w:val="Akapitzlist"/>
        <w:numPr>
          <w:ilvl w:val="0"/>
          <w:numId w:val="330"/>
        </w:numPr>
        <w:tabs>
          <w:tab w:val="left" w:pos="284"/>
        </w:tabs>
        <w:ind w:left="851"/>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wykonanych w domu zadań zleconych przez nauczyciela, przesłanych mailem lub inną drogą elektroniczną, np. w formie projektu, prezentacji, plakatu, karty pracy;</w:t>
      </w:r>
    </w:p>
    <w:p w14:paraId="5C23421B" w14:textId="43B3E399" w:rsidR="00485E12" w:rsidRPr="002C19F8" w:rsidRDefault="00485E12" w:rsidP="00ED7B21">
      <w:pPr>
        <w:pStyle w:val="Akapitzlist"/>
        <w:numPr>
          <w:ilvl w:val="0"/>
          <w:numId w:val="330"/>
        </w:numPr>
        <w:tabs>
          <w:tab w:val="left" w:pos="284"/>
        </w:tabs>
        <w:ind w:left="851"/>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testy on-line udos</w:t>
      </w:r>
      <w:r w:rsidR="00631230" w:rsidRPr="002C19F8">
        <w:rPr>
          <w:rFonts w:asciiTheme="minorHAnsi" w:eastAsia="Times New Roman" w:hAnsiTheme="minorHAnsi" w:cstheme="minorHAnsi"/>
          <w:sz w:val="24"/>
          <w:szCs w:val="24"/>
          <w:lang w:eastAsia="pl-PL"/>
        </w:rPr>
        <w:t>tępnione na wybranej platformie.</w:t>
      </w:r>
    </w:p>
    <w:p w14:paraId="672F459D" w14:textId="77777777" w:rsidR="00631230" w:rsidRPr="002C19F8" w:rsidRDefault="00631230" w:rsidP="00631230">
      <w:pPr>
        <w:pStyle w:val="Akapitzlist"/>
        <w:tabs>
          <w:tab w:val="left" w:pos="284"/>
        </w:tabs>
        <w:ind w:left="851"/>
        <w:rPr>
          <w:rFonts w:asciiTheme="minorHAnsi" w:eastAsia="Times New Roman" w:hAnsiTheme="minorHAnsi" w:cstheme="minorHAnsi"/>
          <w:sz w:val="24"/>
          <w:szCs w:val="24"/>
          <w:lang w:eastAsia="pl-PL"/>
        </w:rPr>
      </w:pPr>
    </w:p>
    <w:p w14:paraId="44A2DCDD" w14:textId="5E963DB6" w:rsidR="00485E12" w:rsidRPr="002C19F8" w:rsidRDefault="00485E12" w:rsidP="00ED7B21">
      <w:pPr>
        <w:pStyle w:val="Akapitzlist"/>
        <w:numPr>
          <w:ilvl w:val="0"/>
          <w:numId w:val="25"/>
        </w:numPr>
        <w:tabs>
          <w:tab w:val="left" w:pos="851"/>
        </w:tabs>
        <w:spacing w:after="120" w:line="240" w:lineRule="auto"/>
        <w:ind w:left="567"/>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Prace wykonywane przez uczniów dostosowane są do indywidualnych potrzeb rozwojowych i edukacyjnych oraz możliwości psychofizycznych ucznia.</w:t>
      </w:r>
    </w:p>
    <w:p w14:paraId="100246C5" w14:textId="372DA553" w:rsidR="00485E12" w:rsidRPr="002C19F8" w:rsidRDefault="00485E12" w:rsidP="00ED7B21">
      <w:pPr>
        <w:pStyle w:val="Akapitzlist"/>
        <w:numPr>
          <w:ilvl w:val="0"/>
          <w:numId w:val="25"/>
        </w:numPr>
        <w:tabs>
          <w:tab w:val="left" w:pos="284"/>
          <w:tab w:val="left" w:pos="851"/>
        </w:tabs>
        <w:spacing w:after="120" w:line="240" w:lineRule="auto"/>
        <w:ind w:left="567"/>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 xml:space="preserve">Prace zadawane uczniom do samodzielnego wykonania w domu, które podlegają ocenie, uwzględniają warunki techniczne, takie jak dostęp ucznia do Internetu oraz jego jakość, urządzenia dostępne do zdalnej nauki oraz liczbę osób, które </w:t>
      </w:r>
      <w:r w:rsidR="008B6A8A" w:rsidRPr="002C19F8">
        <w:rPr>
          <w:rFonts w:asciiTheme="minorHAnsi" w:eastAsia="Times New Roman" w:hAnsiTheme="minorHAnsi" w:cstheme="minorHAnsi"/>
          <w:sz w:val="24"/>
          <w:szCs w:val="24"/>
          <w:lang w:eastAsia="pl-PL"/>
        </w:rPr>
        <w:t>oprócz ucznia z nich korzystają.</w:t>
      </w:r>
    </w:p>
    <w:p w14:paraId="3649AE91" w14:textId="2C1A8439" w:rsidR="00485E12" w:rsidRPr="002C19F8" w:rsidRDefault="00485E12" w:rsidP="00ED7B21">
      <w:pPr>
        <w:pStyle w:val="Akapitzlist"/>
        <w:numPr>
          <w:ilvl w:val="0"/>
          <w:numId w:val="25"/>
        </w:numPr>
        <w:tabs>
          <w:tab w:val="left" w:pos="851"/>
        </w:tabs>
        <w:spacing w:after="120" w:line="240" w:lineRule="auto"/>
        <w:ind w:left="567"/>
        <w:contextualSpacing w:val="0"/>
        <w:rPr>
          <w:rFonts w:asciiTheme="minorHAnsi" w:eastAsia="Times New Roman" w:hAnsiTheme="minorHAnsi" w:cstheme="minorHAnsi"/>
          <w:b/>
          <w:sz w:val="24"/>
          <w:szCs w:val="24"/>
          <w:lang w:eastAsia="pl-PL"/>
        </w:rPr>
      </w:pPr>
      <w:r w:rsidRPr="002C19F8">
        <w:rPr>
          <w:rFonts w:asciiTheme="minorHAnsi" w:hAnsiTheme="minorHAnsi" w:cstheme="minorHAnsi"/>
          <w:sz w:val="24"/>
          <w:szCs w:val="24"/>
        </w:rPr>
        <w:t>Na ocenę osiągnięć ucznia z danego przedmiotu nie mogą mieć wpływu czynniki związane z ograniczonym dostępem do sprzętu komputerowego i do Internetu.</w:t>
      </w:r>
    </w:p>
    <w:p w14:paraId="6F3A4428" w14:textId="530C6D08" w:rsidR="00485E12" w:rsidRPr="002C19F8" w:rsidRDefault="00485E12" w:rsidP="00ED7B21">
      <w:pPr>
        <w:pStyle w:val="Akapitzlist"/>
        <w:numPr>
          <w:ilvl w:val="0"/>
          <w:numId w:val="25"/>
        </w:numPr>
        <w:tabs>
          <w:tab w:val="left" w:pos="851"/>
        </w:tabs>
        <w:spacing w:after="120" w:line="240" w:lineRule="auto"/>
        <w:ind w:left="567"/>
        <w:contextualSpacing w:val="0"/>
        <w:rPr>
          <w:rFonts w:asciiTheme="minorHAnsi" w:eastAsia="Times New Roman" w:hAnsiTheme="minorHAnsi" w:cstheme="minorHAnsi"/>
          <w:b/>
          <w:sz w:val="24"/>
          <w:szCs w:val="24"/>
          <w:lang w:eastAsia="pl-PL"/>
        </w:rPr>
      </w:pPr>
      <w:r w:rsidRPr="002C19F8">
        <w:rPr>
          <w:rFonts w:asciiTheme="minorHAnsi" w:hAnsiTheme="minorHAnsi" w:cstheme="minorHAnsi"/>
          <w:sz w:val="24"/>
          <w:szCs w:val="24"/>
        </w:rPr>
        <w:t>Jeśli uczeń nie jest w stanie wykonać poleceń nauczyciela w systemie nauczania zdalnego ze względu na swoje ograniczone możliwości psychofizyczne, nauczyciel ma umożliwić zlecić wykonanie tych zadań za pomocą sms lub w wersji papierowej.</w:t>
      </w:r>
    </w:p>
    <w:p w14:paraId="5829A2DF" w14:textId="5CE94195" w:rsidR="00485E12" w:rsidRPr="002C19F8" w:rsidRDefault="00485E12" w:rsidP="00ED7B21">
      <w:pPr>
        <w:pStyle w:val="Akapitzlist"/>
        <w:numPr>
          <w:ilvl w:val="0"/>
          <w:numId w:val="25"/>
        </w:numPr>
        <w:tabs>
          <w:tab w:val="left" w:pos="993"/>
        </w:tabs>
        <w:spacing w:after="120" w:line="240" w:lineRule="auto"/>
        <w:ind w:left="567"/>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 xml:space="preserve">Rodzice oraz uczniowie są informowani o postępach ucznia w nauce, a także uzyskanych ocenach </w:t>
      </w:r>
      <w:r w:rsidRPr="002C19F8">
        <w:rPr>
          <w:rFonts w:asciiTheme="minorHAnsi" w:eastAsia="Times New Roman" w:hAnsiTheme="minorHAnsi" w:cstheme="minorHAnsi"/>
          <w:bCs/>
          <w:sz w:val="24"/>
          <w:szCs w:val="24"/>
          <w:lang w:eastAsia="pl-PL"/>
        </w:rPr>
        <w:t xml:space="preserve">za pośrednictwem dziennika elektronicznego. </w:t>
      </w:r>
      <w:r w:rsidRPr="002C19F8">
        <w:rPr>
          <w:rFonts w:asciiTheme="minorHAnsi" w:eastAsia="Times New Roman" w:hAnsiTheme="minorHAnsi" w:cstheme="minorHAnsi"/>
          <w:sz w:val="24"/>
          <w:szCs w:val="24"/>
          <w:lang w:eastAsia="pl-PL"/>
        </w:rPr>
        <w:t xml:space="preserve">Informacje mogą być przekazywane także za pomocą </w:t>
      </w:r>
      <w:r w:rsidRPr="002C19F8">
        <w:rPr>
          <w:rFonts w:asciiTheme="minorHAnsi" w:eastAsia="Times New Roman" w:hAnsiTheme="minorHAnsi" w:cstheme="minorHAnsi"/>
          <w:bCs/>
          <w:sz w:val="24"/>
          <w:szCs w:val="24"/>
          <w:lang w:eastAsia="pl-PL"/>
        </w:rPr>
        <w:t>innych, uzgodnionych z rodzicem</w:t>
      </w:r>
      <w:r w:rsidRPr="002C19F8">
        <w:rPr>
          <w:rFonts w:asciiTheme="minorHAnsi" w:eastAsia="Times New Roman" w:hAnsiTheme="minorHAnsi" w:cstheme="minorHAnsi"/>
          <w:sz w:val="24"/>
          <w:szCs w:val="24"/>
          <w:lang w:eastAsia="pl-PL"/>
        </w:rPr>
        <w:t xml:space="preserve">, dostępnych </w:t>
      </w:r>
      <w:r w:rsidRPr="002C19F8">
        <w:rPr>
          <w:rFonts w:asciiTheme="minorHAnsi" w:eastAsia="Times New Roman" w:hAnsiTheme="minorHAnsi" w:cstheme="minorHAnsi"/>
          <w:bCs/>
          <w:sz w:val="24"/>
          <w:szCs w:val="24"/>
          <w:lang w:eastAsia="pl-PL"/>
        </w:rPr>
        <w:t>form</w:t>
      </w:r>
      <w:r w:rsidRPr="002C19F8">
        <w:rPr>
          <w:rFonts w:asciiTheme="minorHAnsi" w:eastAsia="Times New Roman" w:hAnsiTheme="minorHAnsi" w:cstheme="minorHAnsi"/>
          <w:sz w:val="24"/>
          <w:szCs w:val="24"/>
          <w:lang w:eastAsia="pl-PL"/>
        </w:rPr>
        <w:t xml:space="preserve"> porozumiewania się na odległość.</w:t>
      </w:r>
    </w:p>
    <w:p w14:paraId="7B85C99E" w14:textId="77777777" w:rsidR="00631230" w:rsidRPr="002C19F8" w:rsidRDefault="00631230" w:rsidP="00631230">
      <w:pPr>
        <w:pStyle w:val="Akapitzlist"/>
        <w:tabs>
          <w:tab w:val="left" w:pos="993"/>
        </w:tabs>
        <w:spacing w:after="120" w:line="240" w:lineRule="auto"/>
        <w:ind w:left="567"/>
        <w:contextualSpacing w:val="0"/>
        <w:rPr>
          <w:rFonts w:asciiTheme="minorHAnsi" w:eastAsia="Times New Roman" w:hAnsiTheme="minorHAnsi" w:cstheme="minorHAnsi"/>
          <w:b/>
          <w:sz w:val="24"/>
          <w:szCs w:val="24"/>
          <w:lang w:eastAsia="pl-PL"/>
        </w:rPr>
      </w:pPr>
    </w:p>
    <w:p w14:paraId="2BA38B46" w14:textId="4A50DAB4" w:rsidR="00485E12" w:rsidRPr="002C19F8" w:rsidRDefault="008B6A8A" w:rsidP="00ED7B21">
      <w:pPr>
        <w:ind w:left="426" w:hanging="66"/>
        <w:contextualSpacing/>
        <w:jc w:val="left"/>
        <w:rPr>
          <w:rFonts w:asciiTheme="minorHAnsi" w:eastAsia="Times New Roman" w:hAnsiTheme="minorHAnsi" w:cstheme="minorHAnsi"/>
          <w:sz w:val="24"/>
          <w:szCs w:val="24"/>
          <w:lang w:eastAsia="pl-PL"/>
        </w:rPr>
      </w:pPr>
      <w:r w:rsidRPr="002C19F8">
        <w:rPr>
          <w:rFonts w:asciiTheme="minorHAnsi" w:hAnsiTheme="minorHAnsi" w:cstheme="minorHAnsi"/>
          <w:b/>
          <w:bCs/>
          <w:sz w:val="24"/>
          <w:szCs w:val="24"/>
        </w:rPr>
        <w:t xml:space="preserve">§130 </w:t>
      </w:r>
      <w:r w:rsidR="00485E12" w:rsidRPr="002C19F8">
        <w:rPr>
          <w:rFonts w:asciiTheme="minorHAnsi" w:hAnsiTheme="minorHAnsi" w:cstheme="minorHAnsi"/>
          <w:b/>
          <w:bCs/>
          <w:sz w:val="24"/>
          <w:szCs w:val="24"/>
        </w:rPr>
        <w:t>d.</w:t>
      </w:r>
      <w:r w:rsidR="00485E12" w:rsidRPr="002C19F8">
        <w:rPr>
          <w:rFonts w:asciiTheme="minorHAnsi" w:hAnsiTheme="minorHAnsi" w:cstheme="minorHAnsi"/>
          <w:bCs/>
          <w:sz w:val="24"/>
          <w:szCs w:val="24"/>
        </w:rPr>
        <w:t xml:space="preserve"> </w:t>
      </w:r>
      <w:r w:rsidR="0046302F" w:rsidRPr="002C19F8">
        <w:rPr>
          <w:rFonts w:asciiTheme="minorHAnsi" w:hAnsiTheme="minorHAnsi" w:cstheme="minorHAnsi"/>
          <w:b/>
          <w:bCs/>
          <w:sz w:val="24"/>
          <w:szCs w:val="24"/>
        </w:rPr>
        <w:t>1.</w:t>
      </w:r>
      <w:r w:rsidR="0046302F" w:rsidRPr="002C19F8">
        <w:rPr>
          <w:rFonts w:asciiTheme="minorHAnsi" w:hAnsiTheme="minorHAnsi" w:cstheme="minorHAnsi"/>
          <w:bCs/>
          <w:sz w:val="24"/>
          <w:szCs w:val="24"/>
        </w:rPr>
        <w:t xml:space="preserve"> </w:t>
      </w:r>
      <w:r w:rsidR="00485E12" w:rsidRPr="002C19F8">
        <w:rPr>
          <w:rFonts w:asciiTheme="minorHAnsi" w:hAnsiTheme="minorHAnsi" w:cstheme="minorHAnsi"/>
          <w:bCs/>
          <w:sz w:val="24"/>
          <w:szCs w:val="24"/>
        </w:rPr>
        <w:t xml:space="preserve">Dokumentowanie </w:t>
      </w:r>
      <w:r w:rsidR="00485E12" w:rsidRPr="002C19F8">
        <w:rPr>
          <w:rFonts w:asciiTheme="minorHAnsi" w:eastAsia="Times New Roman" w:hAnsiTheme="minorHAnsi" w:cstheme="minorHAnsi"/>
          <w:sz w:val="24"/>
          <w:szCs w:val="24"/>
          <w:lang w:eastAsia="pl-PL"/>
        </w:rPr>
        <w:t>przebiegu nauczania i wychowania</w:t>
      </w:r>
      <w:r w:rsidR="00BB4BC2" w:rsidRPr="002C19F8">
        <w:rPr>
          <w:rFonts w:asciiTheme="minorHAnsi" w:eastAsia="Times New Roman" w:hAnsiTheme="minorHAnsi" w:cstheme="minorHAnsi"/>
          <w:sz w:val="24"/>
          <w:szCs w:val="24"/>
          <w:lang w:eastAsia="pl-PL"/>
        </w:rPr>
        <w:t>.</w:t>
      </w:r>
    </w:p>
    <w:p w14:paraId="3C22D525" w14:textId="77777777" w:rsidR="00485E12" w:rsidRPr="002C19F8" w:rsidRDefault="00485E12" w:rsidP="00ED7B21">
      <w:pPr>
        <w:ind w:left="426"/>
        <w:contextualSpacing/>
        <w:jc w:val="left"/>
        <w:rPr>
          <w:rFonts w:asciiTheme="minorHAnsi" w:eastAsia="Times New Roman" w:hAnsiTheme="minorHAnsi" w:cstheme="minorHAnsi"/>
          <w:sz w:val="24"/>
          <w:szCs w:val="24"/>
          <w:lang w:eastAsia="pl-PL"/>
        </w:rPr>
      </w:pPr>
    </w:p>
    <w:p w14:paraId="1F57C8AE" w14:textId="51A582AD" w:rsidR="00485E12" w:rsidRPr="002C19F8" w:rsidRDefault="00485E12" w:rsidP="00ED7B21">
      <w:pPr>
        <w:numPr>
          <w:ilvl w:val="0"/>
          <w:numId w:val="361"/>
        </w:numPr>
        <w:tabs>
          <w:tab w:val="left" w:pos="993"/>
        </w:tabs>
        <w:spacing w:after="120"/>
        <w:ind w:left="850" w:hanging="357"/>
        <w:jc w:val="left"/>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Dokumentowanie przebiegu nauczania i wychowania odbywa się poprzez systematyczne rejestrowanie odbytych zajęć w dzienniku elektronicznym.</w:t>
      </w:r>
    </w:p>
    <w:p w14:paraId="05BA85B2" w14:textId="77777777" w:rsidR="00485E12" w:rsidRPr="002C19F8" w:rsidRDefault="00485E12" w:rsidP="00ED7B21">
      <w:pPr>
        <w:numPr>
          <w:ilvl w:val="0"/>
          <w:numId w:val="361"/>
        </w:numPr>
        <w:tabs>
          <w:tab w:val="left" w:pos="851"/>
        </w:tabs>
        <w:ind w:left="0" w:firstLine="567"/>
        <w:contextualSpacing/>
        <w:jc w:val="left"/>
        <w:rPr>
          <w:rFonts w:asciiTheme="minorHAnsi" w:eastAsia="Times New Roman" w:hAnsiTheme="minorHAnsi" w:cstheme="minorHAnsi"/>
          <w:b/>
          <w:bCs/>
          <w:iCs/>
          <w:sz w:val="24"/>
          <w:szCs w:val="24"/>
          <w:lang w:eastAsia="pl-PL"/>
        </w:rPr>
      </w:pPr>
      <w:r w:rsidRPr="002C19F8">
        <w:rPr>
          <w:rFonts w:asciiTheme="minorHAnsi" w:eastAsia="Times New Roman" w:hAnsiTheme="minorHAnsi" w:cstheme="minorHAnsi"/>
          <w:sz w:val="24"/>
          <w:szCs w:val="24"/>
          <w:lang w:eastAsia="pl-PL"/>
        </w:rPr>
        <w:t xml:space="preserve">Odnotowywanie frekwencji uczniów odbywa się na podstawie aktywności ucznia i wykonywanych przez niego zadań. </w:t>
      </w:r>
    </w:p>
    <w:p w14:paraId="5FA79FE8" w14:textId="77777777" w:rsidR="00485E12" w:rsidRPr="002C19F8" w:rsidRDefault="00485E12" w:rsidP="00ED7B21">
      <w:pPr>
        <w:tabs>
          <w:tab w:val="left" w:pos="851"/>
        </w:tabs>
        <w:ind w:left="567"/>
        <w:contextualSpacing/>
        <w:jc w:val="left"/>
        <w:rPr>
          <w:rFonts w:asciiTheme="minorHAnsi" w:eastAsia="Times New Roman" w:hAnsiTheme="minorHAnsi" w:cstheme="minorHAnsi"/>
          <w:b/>
          <w:bCs/>
          <w:iCs/>
          <w:sz w:val="24"/>
          <w:szCs w:val="24"/>
          <w:lang w:eastAsia="pl-PL"/>
        </w:rPr>
      </w:pPr>
    </w:p>
    <w:p w14:paraId="3CAE617F" w14:textId="5F4DEAB1" w:rsidR="00485E12" w:rsidRPr="002C19F8" w:rsidRDefault="008B6A8A" w:rsidP="00ED7B21">
      <w:pPr>
        <w:tabs>
          <w:tab w:val="left" w:pos="851"/>
        </w:tabs>
        <w:ind w:left="567"/>
        <w:contextualSpacing/>
        <w:jc w:val="left"/>
        <w:rPr>
          <w:rFonts w:asciiTheme="minorHAnsi" w:eastAsia="Times New Roman" w:hAnsiTheme="minorHAnsi" w:cstheme="minorHAnsi"/>
          <w:b/>
          <w:bCs/>
          <w:iCs/>
          <w:sz w:val="24"/>
          <w:szCs w:val="24"/>
          <w:lang w:eastAsia="pl-PL"/>
        </w:rPr>
      </w:pPr>
      <w:r w:rsidRPr="002C19F8">
        <w:rPr>
          <w:rFonts w:asciiTheme="minorHAnsi" w:hAnsiTheme="minorHAnsi" w:cstheme="minorHAnsi"/>
          <w:b/>
          <w:bCs/>
          <w:sz w:val="24"/>
          <w:szCs w:val="24"/>
        </w:rPr>
        <w:t xml:space="preserve">§ 130 </w:t>
      </w:r>
      <w:r w:rsidR="00485E12" w:rsidRPr="002C19F8">
        <w:rPr>
          <w:rFonts w:asciiTheme="minorHAnsi" w:hAnsiTheme="minorHAnsi" w:cstheme="minorHAnsi"/>
          <w:b/>
          <w:bCs/>
          <w:sz w:val="24"/>
          <w:szCs w:val="24"/>
        </w:rPr>
        <w:t>e</w:t>
      </w:r>
      <w:r w:rsidRPr="002C19F8">
        <w:rPr>
          <w:rFonts w:asciiTheme="minorHAnsi" w:hAnsiTheme="minorHAnsi" w:cstheme="minorHAnsi"/>
          <w:b/>
          <w:bCs/>
          <w:sz w:val="24"/>
          <w:szCs w:val="24"/>
        </w:rPr>
        <w:t>.</w:t>
      </w:r>
      <w:r w:rsidR="00485E12" w:rsidRPr="002C19F8">
        <w:rPr>
          <w:rFonts w:asciiTheme="minorHAnsi" w:hAnsiTheme="minorHAnsi" w:cstheme="minorHAnsi"/>
          <w:bCs/>
          <w:sz w:val="24"/>
          <w:szCs w:val="24"/>
        </w:rPr>
        <w:t xml:space="preserve"> </w:t>
      </w:r>
      <w:r w:rsidR="00485E12" w:rsidRPr="002C19F8">
        <w:rPr>
          <w:rFonts w:asciiTheme="minorHAnsi" w:eastAsia="Times New Roman" w:hAnsiTheme="minorHAnsi" w:cstheme="minorHAnsi"/>
          <w:bCs/>
          <w:iCs/>
          <w:sz w:val="24"/>
          <w:szCs w:val="24"/>
          <w:lang w:eastAsia="pl-PL"/>
        </w:rPr>
        <w:t xml:space="preserve">Współpraca z rodzicami i formy wsparcia rodziców. </w:t>
      </w:r>
    </w:p>
    <w:p w14:paraId="08DF134A" w14:textId="77777777" w:rsidR="00485E12" w:rsidRPr="002C19F8" w:rsidRDefault="00485E12" w:rsidP="00ED7B21">
      <w:pPr>
        <w:ind w:left="567"/>
        <w:contextualSpacing/>
        <w:jc w:val="left"/>
        <w:rPr>
          <w:rFonts w:asciiTheme="minorHAnsi" w:eastAsia="Times New Roman" w:hAnsiTheme="minorHAnsi" w:cstheme="minorHAnsi"/>
          <w:bCs/>
          <w:iCs/>
          <w:sz w:val="24"/>
          <w:szCs w:val="24"/>
          <w:lang w:eastAsia="pl-PL"/>
        </w:rPr>
      </w:pPr>
    </w:p>
    <w:p w14:paraId="527FEA38" w14:textId="7FC0D333" w:rsidR="00485E12" w:rsidRPr="002C19F8" w:rsidRDefault="00485E12" w:rsidP="00ED7B21">
      <w:pPr>
        <w:pStyle w:val="Akapitzlist"/>
        <w:numPr>
          <w:ilvl w:val="0"/>
          <w:numId w:val="38"/>
        </w:numPr>
        <w:spacing w:after="120" w:line="240" w:lineRule="auto"/>
        <w:ind w:left="851" w:hanging="360"/>
        <w:contextualSpacing w:val="0"/>
        <w:rPr>
          <w:rFonts w:asciiTheme="minorHAnsi" w:eastAsia="Times New Roman" w:hAnsiTheme="minorHAnsi" w:cstheme="minorHAnsi"/>
          <w:b/>
          <w:bCs/>
          <w:iCs/>
          <w:sz w:val="24"/>
          <w:szCs w:val="24"/>
          <w:lang w:eastAsia="pl-PL"/>
        </w:rPr>
      </w:pPr>
      <w:r w:rsidRPr="002C19F8">
        <w:rPr>
          <w:rFonts w:asciiTheme="minorHAnsi" w:hAnsiTheme="minorHAnsi" w:cstheme="minorHAnsi"/>
          <w:sz w:val="24"/>
          <w:szCs w:val="24"/>
        </w:rPr>
        <w:t>Rodzic/prawny opiekun dziecka ma obowiązek stałego kontaktu z nauczycielem w razie pojawiających się trudności w nauce lub innych przyczyn nieaktywności ucznia w procesie dydaktycznym (brak logowania, brak aktywności w odrabianiu zadań domowych, brak odpowiedzi na maile nauczycieli, itp.).</w:t>
      </w:r>
    </w:p>
    <w:p w14:paraId="6632D11B" w14:textId="5B9743D4" w:rsidR="00485E12" w:rsidRPr="002C19F8" w:rsidRDefault="00485E12" w:rsidP="00ED7B21">
      <w:pPr>
        <w:pStyle w:val="Akapitzlist"/>
        <w:numPr>
          <w:ilvl w:val="0"/>
          <w:numId w:val="38"/>
        </w:numPr>
        <w:tabs>
          <w:tab w:val="left" w:pos="851"/>
        </w:tabs>
        <w:spacing w:after="120" w:line="240" w:lineRule="auto"/>
        <w:ind w:left="714" w:hanging="357"/>
        <w:contextualSpacing w:val="0"/>
        <w:rPr>
          <w:rFonts w:asciiTheme="minorHAnsi" w:eastAsia="Times New Roman" w:hAnsiTheme="minorHAnsi" w:cstheme="minorHAnsi"/>
          <w:b/>
          <w:bCs/>
          <w:iCs/>
          <w:sz w:val="24"/>
          <w:szCs w:val="24"/>
          <w:lang w:eastAsia="pl-PL"/>
        </w:rPr>
      </w:pPr>
      <w:r w:rsidRPr="002C19F8">
        <w:rPr>
          <w:rFonts w:asciiTheme="minorHAnsi" w:hAnsiTheme="minorHAnsi" w:cstheme="minorHAnsi"/>
          <w:sz w:val="24"/>
          <w:szCs w:val="24"/>
        </w:rPr>
        <w:t>Nauczyciel informuje uczniów i rodziców o postępach ucznia w nauce oraz uzyskanych przez niego ocenach w dzienniku elektronicznym LIBRUS.</w:t>
      </w:r>
    </w:p>
    <w:p w14:paraId="3EE05547" w14:textId="3800950E" w:rsidR="00485E12" w:rsidRPr="002C19F8" w:rsidRDefault="00485E12" w:rsidP="00ED7B21">
      <w:pPr>
        <w:pStyle w:val="Akapitzlist"/>
        <w:numPr>
          <w:ilvl w:val="0"/>
          <w:numId w:val="38"/>
        </w:numPr>
        <w:tabs>
          <w:tab w:val="left" w:pos="851"/>
        </w:tabs>
        <w:spacing w:after="120" w:line="240" w:lineRule="auto"/>
        <w:ind w:left="714" w:hanging="357"/>
        <w:contextualSpacing w:val="0"/>
        <w:rPr>
          <w:rFonts w:asciiTheme="minorHAnsi" w:eastAsia="Times New Roman" w:hAnsiTheme="minorHAnsi" w:cstheme="minorHAnsi"/>
          <w:b/>
          <w:bCs/>
          <w:iCs/>
          <w:sz w:val="24"/>
          <w:szCs w:val="24"/>
          <w:lang w:eastAsia="pl-PL"/>
        </w:rPr>
      </w:pPr>
      <w:r w:rsidRPr="002C19F8">
        <w:rPr>
          <w:rFonts w:asciiTheme="minorHAnsi" w:hAnsiTheme="minorHAnsi" w:cstheme="minorHAnsi"/>
          <w:sz w:val="24"/>
          <w:szCs w:val="24"/>
        </w:rPr>
        <w:t xml:space="preserve">Nauczyciele specjaliści będą rozpoznawać aktualną sytuację ucznia i jego funkcjonowanie w środowisku rodzinnym, kontaktując się z uczniem i jego rodzicami, opracowując plan działania pomocowego, w tym z udziałem poradni pedagogiczno-psychologicznych i innych instytucji wspomagających funkcjonowanie dziecka w szkole i środowisku lokalnym. </w:t>
      </w:r>
    </w:p>
    <w:p w14:paraId="58D70ABC" w14:textId="6FA20CC5" w:rsidR="00485E12" w:rsidRPr="002C19F8" w:rsidRDefault="00485E12" w:rsidP="00ED7B21">
      <w:pPr>
        <w:pStyle w:val="Akapitzlist"/>
        <w:numPr>
          <w:ilvl w:val="0"/>
          <w:numId w:val="38"/>
        </w:numPr>
        <w:tabs>
          <w:tab w:val="left" w:pos="851"/>
        </w:tabs>
        <w:spacing w:after="120" w:line="240" w:lineRule="auto"/>
        <w:ind w:left="714" w:hanging="357"/>
        <w:contextualSpacing w:val="0"/>
        <w:rPr>
          <w:rFonts w:asciiTheme="minorHAnsi" w:eastAsia="Times New Roman" w:hAnsiTheme="minorHAnsi" w:cstheme="minorHAnsi"/>
          <w:b/>
          <w:bCs/>
          <w:iCs/>
          <w:sz w:val="24"/>
          <w:szCs w:val="24"/>
          <w:lang w:eastAsia="pl-PL"/>
        </w:rPr>
      </w:pPr>
      <w:r w:rsidRPr="002C19F8">
        <w:rPr>
          <w:rFonts w:asciiTheme="minorHAnsi" w:hAnsiTheme="minorHAnsi" w:cstheme="minorHAnsi"/>
          <w:sz w:val="24"/>
          <w:szCs w:val="24"/>
        </w:rPr>
        <w:t>Specjaliści i wychowawcy klas, w porozumieniu z rodzicami uczniów są odpowiedzialni za udzielanie uczniom pomocy pedagogiczno-psychologicznej zgodnie z obowiązującym prawem.</w:t>
      </w:r>
    </w:p>
    <w:p w14:paraId="4CC3BD57" w14:textId="77777777" w:rsidR="00485E12" w:rsidRPr="002C19F8" w:rsidRDefault="00485E12" w:rsidP="00ED7B21">
      <w:pPr>
        <w:pStyle w:val="Akapitzlist"/>
        <w:numPr>
          <w:ilvl w:val="0"/>
          <w:numId w:val="38"/>
        </w:numPr>
        <w:tabs>
          <w:tab w:val="left" w:pos="851"/>
        </w:tabs>
        <w:spacing w:after="120" w:line="240" w:lineRule="auto"/>
        <w:ind w:left="714" w:hanging="357"/>
        <w:contextualSpacing w:val="0"/>
        <w:rPr>
          <w:rFonts w:asciiTheme="minorHAnsi" w:eastAsia="Times New Roman" w:hAnsiTheme="minorHAnsi" w:cstheme="minorHAnsi"/>
          <w:b/>
          <w:bCs/>
          <w:iCs/>
          <w:sz w:val="24"/>
          <w:szCs w:val="24"/>
          <w:lang w:eastAsia="pl-PL"/>
        </w:rPr>
      </w:pPr>
      <w:r w:rsidRPr="002C19F8">
        <w:rPr>
          <w:rFonts w:asciiTheme="minorHAnsi" w:hAnsiTheme="minorHAnsi" w:cstheme="minorHAnsi"/>
          <w:sz w:val="24"/>
          <w:szCs w:val="24"/>
        </w:rPr>
        <w:t>Wszyscy nauczyciele dostosowują wymagania do potrzeb uczniów objętych pomocą pedagogiczno-psychologiczną, zgodnie z zaleceniami poradni pp.</w:t>
      </w:r>
    </w:p>
    <w:p w14:paraId="4EAC5EC9" w14:textId="0A9075AC" w:rsidR="00C23E24" w:rsidRPr="002C19F8" w:rsidRDefault="008B6A8A" w:rsidP="008B6A8A">
      <w:pPr>
        <w:spacing w:after="160" w:line="259" w:lineRule="auto"/>
        <w:jc w:val="left"/>
        <w:rPr>
          <w:rFonts w:asciiTheme="minorHAnsi" w:eastAsia="Times New Roman" w:hAnsiTheme="minorHAnsi" w:cstheme="minorHAnsi"/>
          <w:b/>
          <w:bCs/>
          <w:iCs/>
          <w:sz w:val="24"/>
          <w:szCs w:val="24"/>
          <w:lang w:eastAsia="pl-PL"/>
        </w:rPr>
      </w:pPr>
      <w:r w:rsidRPr="002C19F8">
        <w:rPr>
          <w:rFonts w:asciiTheme="minorHAnsi" w:hAnsiTheme="minorHAnsi" w:cstheme="minorHAnsi"/>
          <w:b/>
          <w:bCs/>
        </w:rPr>
        <w:br w:type="page"/>
      </w:r>
    </w:p>
    <w:p w14:paraId="74EEFCD3" w14:textId="3ED0B919" w:rsidR="0046302F" w:rsidRPr="002C19F8" w:rsidRDefault="0046302F" w:rsidP="0046302F">
      <w:pPr>
        <w:rPr>
          <w:rFonts w:asciiTheme="minorHAnsi" w:hAnsiTheme="minorHAnsi" w:cstheme="minorHAnsi"/>
        </w:rPr>
      </w:pPr>
    </w:p>
    <w:p w14:paraId="6859D45D" w14:textId="3DAC6AC9" w:rsidR="002B222D" w:rsidRPr="002C19F8" w:rsidRDefault="002B222D" w:rsidP="002B222D">
      <w:pPr>
        <w:pStyle w:val="Nagwek3-dzia"/>
        <w:rPr>
          <w:rFonts w:asciiTheme="minorHAnsi" w:hAnsiTheme="minorHAnsi" w:cstheme="minorHAnsi"/>
        </w:rPr>
      </w:pPr>
      <w:bookmarkStart w:id="144" w:name="_Toc216939675"/>
      <w:r w:rsidRPr="002C19F8">
        <w:rPr>
          <w:rFonts w:asciiTheme="minorHAnsi" w:hAnsiTheme="minorHAnsi" w:cstheme="minorHAnsi"/>
        </w:rPr>
        <w:t>Dział IX</w:t>
      </w:r>
      <w:bookmarkEnd w:id="144"/>
    </w:p>
    <w:p w14:paraId="1A89782A" w14:textId="31F59F8A" w:rsidR="002B222D" w:rsidRPr="002C19F8" w:rsidRDefault="002B222D" w:rsidP="002B222D">
      <w:pPr>
        <w:pStyle w:val="Nagwek3-dzia"/>
        <w:rPr>
          <w:rFonts w:asciiTheme="minorHAnsi" w:hAnsiTheme="minorHAnsi" w:cstheme="minorHAnsi"/>
        </w:rPr>
      </w:pPr>
      <w:bookmarkStart w:id="145" w:name="_Toc216939676"/>
      <w:r w:rsidRPr="002C19F8">
        <w:rPr>
          <w:rFonts w:asciiTheme="minorHAnsi" w:hAnsiTheme="minorHAnsi" w:cstheme="minorHAnsi"/>
        </w:rPr>
        <w:t>Warunki bezpiecznego pobytu uczniów w szkole</w:t>
      </w:r>
      <w:bookmarkEnd w:id="145"/>
    </w:p>
    <w:p w14:paraId="36F648A6" w14:textId="77777777" w:rsidR="002B222D" w:rsidRPr="002C19F8" w:rsidRDefault="002B222D" w:rsidP="002B222D">
      <w:pPr>
        <w:pStyle w:val="Nagwek3-dzia"/>
        <w:rPr>
          <w:rFonts w:asciiTheme="minorHAnsi" w:hAnsiTheme="minorHAnsi" w:cstheme="minorHAnsi"/>
        </w:rPr>
      </w:pPr>
    </w:p>
    <w:p w14:paraId="71AA4F5F" w14:textId="0EC402AA" w:rsidR="00C43070" w:rsidRPr="002C19F8" w:rsidRDefault="0046302F" w:rsidP="00ED7B21">
      <w:pPr>
        <w:pStyle w:val="Paragraf"/>
        <w:numPr>
          <w:ilvl w:val="0"/>
          <w:numId w:val="0"/>
        </w:numPr>
        <w:spacing w:before="0" w:after="120"/>
        <w:ind w:left="567"/>
        <w:jc w:val="left"/>
        <w:rPr>
          <w:rFonts w:asciiTheme="minorHAnsi" w:hAnsiTheme="minorHAnsi" w:cstheme="minorHAnsi"/>
          <w:sz w:val="24"/>
          <w:szCs w:val="24"/>
        </w:rPr>
      </w:pPr>
      <w:r w:rsidRPr="002C19F8">
        <w:rPr>
          <w:rFonts w:asciiTheme="minorHAnsi" w:hAnsiTheme="minorHAnsi" w:cstheme="minorHAnsi"/>
          <w:b/>
          <w:bCs/>
          <w:sz w:val="24"/>
          <w:szCs w:val="24"/>
        </w:rPr>
        <w:t xml:space="preserve">§ 131 </w:t>
      </w:r>
      <w:r w:rsidR="00C43070" w:rsidRPr="002C19F8">
        <w:rPr>
          <w:rFonts w:asciiTheme="minorHAnsi" w:hAnsiTheme="minorHAnsi" w:cstheme="minorHAnsi"/>
          <w:b/>
          <w:bCs/>
          <w:sz w:val="24"/>
          <w:szCs w:val="24"/>
        </w:rPr>
        <w:t>1.</w:t>
      </w:r>
      <w:r w:rsidR="00C43070" w:rsidRPr="002C19F8">
        <w:rPr>
          <w:rFonts w:asciiTheme="minorHAnsi" w:hAnsiTheme="minorHAnsi" w:cstheme="minorHAnsi"/>
          <w:sz w:val="24"/>
          <w:szCs w:val="24"/>
        </w:rPr>
        <w:t xml:space="preserve"> W celu zapewnienia bezpieczeństwa, ochrony przed przemocą, uzależnieniami oraz innymi przejawami patologii społecznej w obiekcie szkolnym, nadzór nad tym, kto wchodzi na teren szkoły sprawują: pracownicy obsługi szkoł</w:t>
      </w:r>
      <w:r w:rsidR="00631230" w:rsidRPr="002C19F8">
        <w:rPr>
          <w:rFonts w:asciiTheme="minorHAnsi" w:hAnsiTheme="minorHAnsi" w:cstheme="minorHAnsi"/>
          <w:sz w:val="24"/>
          <w:szCs w:val="24"/>
        </w:rPr>
        <w:t>y oraz dyżurujący nauczyciele.</w:t>
      </w:r>
    </w:p>
    <w:p w14:paraId="2DB3EE84" w14:textId="77777777" w:rsidR="00C43070" w:rsidRPr="002C19F8" w:rsidRDefault="00C43070" w:rsidP="00ED7B21">
      <w:pPr>
        <w:pStyle w:val="Ustp"/>
        <w:keepNext w:val="0"/>
        <w:keepLines w:val="0"/>
        <w:numPr>
          <w:ilvl w:val="2"/>
          <w:numId w:val="21"/>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Wszyscy uczniowie mają obowiązek dostosowania się do poleceń nauczycieli dyżurnych oraz pracowników obsługi szkoły podczas wchodzenia do budynku, korzystania z szatni, podczas przerw międzylekcyjnych.</w:t>
      </w:r>
    </w:p>
    <w:p w14:paraId="6AD2134B" w14:textId="77777777" w:rsidR="00C43070" w:rsidRPr="002C19F8" w:rsidRDefault="00C43070" w:rsidP="00ED7B21">
      <w:pPr>
        <w:pStyle w:val="Ustp"/>
        <w:keepNext w:val="0"/>
        <w:keepLines w:val="0"/>
        <w:numPr>
          <w:ilvl w:val="2"/>
          <w:numId w:val="56"/>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Szkoła zapewnia uczniom opiekę pedagogiczną oraz bezpieczeństwo w czasie organizowanych przez nauczycieli zajęć na terenie szkoły oraz poza jej terenem w trakcie wycieczek:</w:t>
      </w:r>
    </w:p>
    <w:p w14:paraId="183B202E" w14:textId="70E13E82" w:rsidR="00C43070" w:rsidRPr="002C19F8" w:rsidRDefault="00C43070" w:rsidP="00ED7B21">
      <w:pPr>
        <w:pStyle w:val="Punkt"/>
        <w:numPr>
          <w:ilvl w:val="0"/>
          <w:numId w:val="331"/>
        </w:numPr>
      </w:pPr>
      <w:r w:rsidRPr="002C19F8">
        <w:t xml:space="preserve">podczas zajęć obowiązkowych, nadobowiązkowych i pozalekcyjnych za bezpieczeństwo uczniów odpowiada nauczyciel prowadzący zajęcia. Zobowiązany jest on również do niezwłocznego poinformowania </w:t>
      </w:r>
      <w:r w:rsidR="00625510" w:rsidRPr="002C19F8">
        <w:t>Dyrektor</w:t>
      </w:r>
      <w:r w:rsidR="003908BE" w:rsidRPr="002C19F8">
        <w:t>a</w:t>
      </w:r>
      <w:r w:rsidR="007E0306" w:rsidRPr="002C19F8">
        <w:t xml:space="preserve"> s</w:t>
      </w:r>
      <w:r w:rsidRPr="002C19F8">
        <w:t>zkoły o każdym wypadku,</w:t>
      </w:r>
      <w:r w:rsidR="00631230" w:rsidRPr="002C19F8">
        <w:t xml:space="preserve"> mającym miejsce podczas zajęć;</w:t>
      </w:r>
    </w:p>
    <w:p w14:paraId="2F4E48F9" w14:textId="77777777" w:rsidR="00C43070" w:rsidRPr="002C19F8" w:rsidRDefault="00C43070" w:rsidP="00ED7B21">
      <w:pPr>
        <w:pStyle w:val="Punkt"/>
        <w:numPr>
          <w:ilvl w:val="0"/>
          <w:numId w:val="331"/>
        </w:numPr>
      </w:pPr>
      <w:r w:rsidRPr="002C19F8">
        <w:t>podczas przerwy dyżur na korytarza</w:t>
      </w:r>
      <w:r w:rsidR="008E59DE" w:rsidRPr="002C19F8">
        <w:t>ch pełnią wyznaczeni nauczyciele</w:t>
      </w:r>
      <w:r w:rsidRPr="002C19F8">
        <w:t xml:space="preserve"> zgodnie </w:t>
      </w:r>
      <w:r w:rsidRPr="002C19F8">
        <w:br/>
        <w:t>z harmonogramem dyżurów;</w:t>
      </w:r>
    </w:p>
    <w:p w14:paraId="69523E23" w14:textId="77777777" w:rsidR="00C43070" w:rsidRPr="002C19F8" w:rsidRDefault="00C43070" w:rsidP="00ED7B21">
      <w:pPr>
        <w:pStyle w:val="Punkt"/>
        <w:numPr>
          <w:ilvl w:val="0"/>
          <w:numId w:val="331"/>
        </w:numPr>
      </w:pPr>
      <w:r w:rsidRPr="002C19F8">
        <w:t>podczas zajęć poza terenem szkoły odpowiedzialność za zdrowie i  bezpieczeństwo uczniów ponosi nauczyciel prowadzący zajęcia, a podczas wycieczek szkolnych - kierownik wycieczki wraz z opiekunami.</w:t>
      </w:r>
    </w:p>
    <w:p w14:paraId="1326C213" w14:textId="77777777" w:rsidR="00C43070" w:rsidRPr="002C19F8" w:rsidRDefault="00C43070" w:rsidP="00ED7B21">
      <w:pPr>
        <w:pStyle w:val="Ustp"/>
        <w:keepNext w:val="0"/>
        <w:keepLines w:val="0"/>
        <w:numPr>
          <w:ilvl w:val="2"/>
          <w:numId w:val="362"/>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 miejscach o zwiększonym ryzyku wypadku – sala gimnastyczna, pracownie: informatyki, fizyki, chemii i inne, opiekun pracowni lub inny pracownik odpowiedzialny za prowadzenie zajęć, opracowuje regulamin pracowni (stanowiska pracy) i na początku roku zapoznaje z nim uczniów.</w:t>
      </w:r>
    </w:p>
    <w:p w14:paraId="50F001F5" w14:textId="77777777" w:rsidR="00C43070" w:rsidRPr="002C19F8" w:rsidRDefault="00C4307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Budynek szkoły jest monitorowany całodobowo (na zewnątrz).</w:t>
      </w:r>
    </w:p>
    <w:p w14:paraId="2287F08B" w14:textId="77777777" w:rsidR="00C43070" w:rsidRPr="002C19F8" w:rsidRDefault="00C4307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Szkoła na stałe współpracuje z policją i strażą miejską.</w:t>
      </w:r>
    </w:p>
    <w:p w14:paraId="5423C47C" w14:textId="77777777" w:rsidR="00C43070" w:rsidRPr="002C19F8" w:rsidRDefault="00C4307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Uczniowie powinni przestrzegać godzin wyjścia/wejścia do szkoły.</w:t>
      </w:r>
    </w:p>
    <w:p w14:paraId="7B35A787" w14:textId="41EF2380" w:rsidR="00C43070" w:rsidRPr="002C19F8" w:rsidRDefault="00C4307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Ucznia może zwolnić z danej lekcji </w:t>
      </w:r>
      <w:r w:rsidR="00625510"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wychowawca klasy lub nauczyciel danych zajęć edukacyjnych – na pisemny wniosek rodziców, w którym podano przyczynę zwolnienia oraz dzień i godzinę wyjścia ze szkoły. W przypadku, gdy uczeń jest pełnoletni zwolnienia dokonuje sam uczeń</w:t>
      </w:r>
      <w:r w:rsidR="00631230" w:rsidRPr="002C19F8">
        <w:rPr>
          <w:rFonts w:asciiTheme="minorHAnsi" w:hAnsiTheme="minorHAnsi" w:cstheme="minorHAnsi"/>
          <w:color w:val="auto"/>
          <w:sz w:val="24"/>
        </w:rPr>
        <w:t>.</w:t>
      </w:r>
    </w:p>
    <w:p w14:paraId="5468E81E" w14:textId="77777777" w:rsidR="00C43070" w:rsidRPr="002C19F8" w:rsidRDefault="00C4307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W przypadku nieobecności nauczyciela, można odwołać pierwsze lekcje, a zwolnić uczniów z ostatnich.</w:t>
      </w:r>
    </w:p>
    <w:p w14:paraId="579DAD53" w14:textId="77777777" w:rsidR="00C43070" w:rsidRPr="002C19F8" w:rsidRDefault="00C4307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Opuszczanie miejsca pracy przez nauczyciela (wyjście w trakcie zajęć) jest możliwe pod warunkiem, że </w:t>
      </w:r>
      <w:r w:rsidR="00625510"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wyrazi na to zgodę, a opiekę nad klasą przejmuje inny pracownik szkoły.</w:t>
      </w:r>
    </w:p>
    <w:p w14:paraId="570F2E9B" w14:textId="77777777" w:rsidR="00C43070" w:rsidRPr="002C19F8" w:rsidRDefault="00C4307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W razie zaistnienia wypadku uczniowskiego, nauczyciel, który jest jego świadkiem, zawiadamia pielęgniarkę szkolną, szkolnego inspektora bhp oraz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007E0306"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w:t>
      </w:r>
    </w:p>
    <w:p w14:paraId="7C7BC7E5" w14:textId="77777777" w:rsidR="00C43070" w:rsidRPr="002C19F8" w:rsidRDefault="0062551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C43070" w:rsidRPr="002C19F8">
        <w:rPr>
          <w:rFonts w:asciiTheme="minorHAnsi" w:hAnsiTheme="minorHAnsi" w:cstheme="minorHAnsi"/>
          <w:color w:val="auto"/>
          <w:sz w:val="24"/>
        </w:rPr>
        <w:t xml:space="preserve"> Szkoły powiadamia o wypadku zaistniałym na terenie szkoły pogotowie ratunkowe (w razie potrzeby), rodziców oraz organ prowadzący w razie wypadku ciężkiego lub zbiorowego.</w:t>
      </w:r>
    </w:p>
    <w:p w14:paraId="33B0A95B" w14:textId="6ED1E9C9" w:rsidR="00C43070" w:rsidRPr="002C19F8" w:rsidRDefault="00C4307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O wypadku śmiertelnym, ciężkim lub zbiorowym p</w:t>
      </w:r>
      <w:r w:rsidR="008E59DE" w:rsidRPr="002C19F8">
        <w:rPr>
          <w:rFonts w:asciiTheme="minorHAnsi" w:hAnsiTheme="minorHAnsi" w:cstheme="minorHAnsi"/>
          <w:color w:val="auto"/>
          <w:sz w:val="24"/>
        </w:rPr>
        <w:t>owiadamiany jest prokurator i Kurator O</w:t>
      </w:r>
      <w:r w:rsidRPr="002C19F8">
        <w:rPr>
          <w:rFonts w:asciiTheme="minorHAnsi" w:hAnsiTheme="minorHAnsi" w:cstheme="minorHAnsi"/>
          <w:color w:val="auto"/>
          <w:sz w:val="24"/>
        </w:rPr>
        <w:t>światy, a o wypadku w wyniku zatrucia – państwowy inspektor sanitarny.</w:t>
      </w:r>
    </w:p>
    <w:p w14:paraId="1B5DE9FE" w14:textId="77777777" w:rsidR="00E42C02" w:rsidRPr="002C19F8" w:rsidRDefault="00E42C02"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sz w:val="24"/>
        </w:rPr>
        <w:t xml:space="preserve">Procedury postępowania w przypadku zagrożenia, w tym zagrożenia epidemicznego wprowadza </w:t>
      </w:r>
      <w:r w:rsidR="00625510" w:rsidRPr="002C19F8">
        <w:rPr>
          <w:rFonts w:asciiTheme="minorHAnsi" w:hAnsiTheme="minorHAnsi" w:cstheme="minorHAnsi"/>
          <w:sz w:val="24"/>
        </w:rPr>
        <w:t>Dyrektor</w:t>
      </w:r>
      <w:r w:rsidRPr="002C19F8">
        <w:rPr>
          <w:rFonts w:asciiTheme="minorHAnsi" w:hAnsiTheme="minorHAnsi" w:cstheme="minorHAnsi"/>
          <w:sz w:val="24"/>
        </w:rPr>
        <w:t xml:space="preserve"> szkoły zarządzeniem i zapoznaje z nimi wszystkich pracowników szkoły oraz uczniów i ich rodziców/ prawnych opiekunów poprzez umieszczenie ich na stronie www szkoły.</w:t>
      </w:r>
    </w:p>
    <w:p w14:paraId="7CE67842" w14:textId="6F2C5A01" w:rsidR="00C43070" w:rsidRPr="002C19F8" w:rsidRDefault="0046302F" w:rsidP="00ED7B21">
      <w:pPr>
        <w:pStyle w:val="Paragraf"/>
        <w:numPr>
          <w:ilvl w:val="0"/>
          <w:numId w:val="0"/>
        </w:numPr>
        <w:ind w:left="710"/>
        <w:jc w:val="left"/>
        <w:rPr>
          <w:rStyle w:val="Pogrubienie"/>
          <w:rFonts w:asciiTheme="minorHAnsi" w:hAnsiTheme="minorHAnsi" w:cstheme="minorHAnsi"/>
          <w:b w:val="0"/>
          <w:bCs w:val="0"/>
          <w:sz w:val="24"/>
          <w:szCs w:val="24"/>
        </w:rPr>
      </w:pPr>
      <w:r w:rsidRPr="002C19F8">
        <w:rPr>
          <w:rFonts w:asciiTheme="minorHAnsi" w:hAnsiTheme="minorHAnsi" w:cstheme="minorHAnsi"/>
          <w:b/>
          <w:bCs/>
          <w:sz w:val="24"/>
          <w:szCs w:val="24"/>
        </w:rPr>
        <w:t xml:space="preserve">§ 132 </w:t>
      </w:r>
      <w:r w:rsidR="00507A52" w:rsidRPr="002C19F8">
        <w:rPr>
          <w:rStyle w:val="Pogrubienie"/>
          <w:rFonts w:asciiTheme="minorHAnsi" w:hAnsiTheme="minorHAnsi" w:cstheme="minorHAnsi"/>
          <w:sz w:val="24"/>
          <w:szCs w:val="24"/>
        </w:rPr>
        <w:t>1</w:t>
      </w:r>
      <w:r w:rsidR="00507A52" w:rsidRPr="002C19F8">
        <w:rPr>
          <w:rStyle w:val="Pogrubienie"/>
          <w:rFonts w:asciiTheme="minorHAnsi" w:hAnsiTheme="minorHAnsi" w:cstheme="minorHAnsi"/>
          <w:b w:val="0"/>
          <w:sz w:val="24"/>
          <w:szCs w:val="24"/>
        </w:rPr>
        <w:t xml:space="preserve">. </w:t>
      </w:r>
      <w:r w:rsidR="00C43070" w:rsidRPr="002C19F8">
        <w:rPr>
          <w:rStyle w:val="Pogrubienie"/>
          <w:rFonts w:asciiTheme="minorHAnsi" w:hAnsiTheme="minorHAnsi" w:cstheme="minorHAnsi"/>
          <w:b w:val="0"/>
          <w:sz w:val="24"/>
          <w:szCs w:val="24"/>
        </w:rPr>
        <w:t>Procedury postępowania w przypadku zagrożenia</w:t>
      </w:r>
    </w:p>
    <w:p w14:paraId="30A064A7" w14:textId="77777777" w:rsidR="00C43070" w:rsidRPr="002C19F8" w:rsidRDefault="00C43070" w:rsidP="00ED7B21">
      <w:pPr>
        <w:pStyle w:val="Ustp"/>
        <w:keepNext w:val="0"/>
        <w:keepLines w:val="0"/>
        <w:numPr>
          <w:ilvl w:val="2"/>
          <w:numId w:val="363"/>
        </w:numPr>
        <w:jc w:val="left"/>
        <w:rPr>
          <w:rFonts w:asciiTheme="minorHAnsi" w:hAnsiTheme="minorHAnsi" w:cstheme="minorHAnsi"/>
          <w:bCs/>
          <w:color w:val="auto"/>
          <w:sz w:val="24"/>
        </w:rPr>
      </w:pPr>
      <w:r w:rsidRPr="002C19F8">
        <w:rPr>
          <w:rStyle w:val="Pogrubienie"/>
          <w:rFonts w:asciiTheme="minorHAnsi" w:hAnsiTheme="minorHAnsi" w:cstheme="minorHAnsi"/>
          <w:b w:val="0"/>
          <w:bCs w:val="0"/>
          <w:color w:val="auto"/>
          <w:sz w:val="24"/>
        </w:rPr>
        <w:t>W przypadku uzyskania informacji, że uczeń który, nie ukończył 18 lat, używa alkoholu lub innych środków w celu wprowadzenia się w stan odurzenia, uprawia nierząd, bądź przejawia inne zachowania świadczące o demoralizacji, nauczyciel powinien podjąć następujące kroki:</w:t>
      </w:r>
    </w:p>
    <w:p w14:paraId="14422B12" w14:textId="77777777" w:rsidR="00C43070" w:rsidRPr="002C19F8" w:rsidRDefault="008E59DE" w:rsidP="00ED7B21">
      <w:pPr>
        <w:pStyle w:val="Punkt"/>
        <w:numPr>
          <w:ilvl w:val="0"/>
          <w:numId w:val="332"/>
        </w:numPr>
      </w:pPr>
      <w:r w:rsidRPr="002C19F8">
        <w:t>p</w:t>
      </w:r>
      <w:r w:rsidR="00C43070" w:rsidRPr="002C19F8">
        <w:t>rzekazać uzyskaną informację wychowawcy klasy;</w:t>
      </w:r>
    </w:p>
    <w:p w14:paraId="497B0131" w14:textId="77777777" w:rsidR="00C43070" w:rsidRPr="002C19F8" w:rsidRDefault="008E59DE" w:rsidP="00ED7B21">
      <w:pPr>
        <w:pStyle w:val="Punkt"/>
        <w:numPr>
          <w:ilvl w:val="0"/>
          <w:numId w:val="332"/>
        </w:numPr>
      </w:pPr>
      <w:r w:rsidRPr="002C19F8">
        <w:t>w</w:t>
      </w:r>
      <w:r w:rsidR="00C43070" w:rsidRPr="002C19F8">
        <w:t xml:space="preserve">ychowawca informuje o fakcie pedagoga/psychologa szkolnego i </w:t>
      </w:r>
      <w:r w:rsidR="00625510" w:rsidRPr="002C19F8">
        <w:t>Dyrektor</w:t>
      </w:r>
      <w:r w:rsidR="003908BE" w:rsidRPr="002C19F8">
        <w:t>a</w:t>
      </w:r>
      <w:r w:rsidR="00C43070" w:rsidRPr="002C19F8">
        <w:t xml:space="preserve"> szkoły;</w:t>
      </w:r>
    </w:p>
    <w:p w14:paraId="0EE9A2B9" w14:textId="77777777" w:rsidR="00C43070" w:rsidRPr="002C19F8" w:rsidRDefault="008E59DE" w:rsidP="00ED7B21">
      <w:pPr>
        <w:pStyle w:val="Punkt"/>
        <w:numPr>
          <w:ilvl w:val="0"/>
          <w:numId w:val="332"/>
        </w:numPr>
      </w:pPr>
      <w:r w:rsidRPr="002C19F8">
        <w:t>w</w:t>
      </w:r>
      <w:r w:rsidR="00C43070" w:rsidRPr="002C19F8">
        <w:t>ychowawca wzywa do szkoły rodziców (prawnych opiekunów) ucznia i przekazuje im uzyskaną informację. Przeprowadza rozmowę z rodzicami or</w:t>
      </w:r>
      <w:r w:rsidRPr="002C19F8">
        <w:t xml:space="preserve">az z uczniem, w ich obecności. </w:t>
      </w:r>
      <w:r w:rsidR="00C43070" w:rsidRPr="002C19F8">
        <w:t>W przypadku potwierdzenia informacji, zobowiązuje ucznia do zaniechania negatywnego postępowania, rodziców zaś bezwzględnie do szczególnego nadzoru nad dzieckiem. W toku interwencji profilaktycznej może zaproponować rodzicom skierowanie dziecka do specjalistycznej placówki i udział dziecka w programie terapeutycznym;</w:t>
      </w:r>
    </w:p>
    <w:p w14:paraId="34145897" w14:textId="77777777" w:rsidR="00C43070" w:rsidRPr="002C19F8" w:rsidRDefault="008E59DE" w:rsidP="00ED7B21">
      <w:pPr>
        <w:pStyle w:val="Punkt"/>
        <w:numPr>
          <w:ilvl w:val="0"/>
          <w:numId w:val="332"/>
        </w:numPr>
      </w:pPr>
      <w:r w:rsidRPr="002C19F8">
        <w:t>j</w:t>
      </w:r>
      <w:r w:rsidR="00C43070" w:rsidRPr="002C19F8">
        <w:t>eżeli rodzice odmawiają współpracy lub nie stawiają się do szkoły, a nadal z</w:t>
      </w:r>
      <w:r w:rsidR="00BB4BC2" w:rsidRPr="002C19F8">
        <w:t> </w:t>
      </w:r>
      <w:r w:rsidR="00C43070" w:rsidRPr="002C19F8">
        <w:t xml:space="preserve">wiarygodnych źródeł napływają informacje o przejawach demoralizacji ich dziecka, </w:t>
      </w:r>
      <w:r w:rsidR="00625510" w:rsidRPr="002C19F8">
        <w:t>Dyrektor</w:t>
      </w:r>
      <w:r w:rsidR="00C43070" w:rsidRPr="002C19F8">
        <w:t xml:space="preserve"> szkoły pisemnie powiadamia o zaistniałej sytuacji sąd rodzinny lub policję </w:t>
      </w:r>
      <w:r w:rsidR="00C43070" w:rsidRPr="002C19F8">
        <w:rPr>
          <w:rStyle w:val="Uwydatnienie"/>
          <w:i w:val="0"/>
        </w:rPr>
        <w:t>(specjalistę ds. nieletnich</w:t>
      </w:r>
      <w:r w:rsidR="00C43070" w:rsidRPr="002C19F8">
        <w:rPr>
          <w:i/>
        </w:rPr>
        <w:t>);</w:t>
      </w:r>
    </w:p>
    <w:p w14:paraId="0B977A57" w14:textId="7FDFAA87" w:rsidR="00C43070" w:rsidRPr="002C19F8" w:rsidRDefault="008E59DE" w:rsidP="00ED7B21">
      <w:pPr>
        <w:pStyle w:val="Punkt"/>
        <w:numPr>
          <w:ilvl w:val="0"/>
          <w:numId w:val="332"/>
        </w:numPr>
      </w:pPr>
      <w:r w:rsidRPr="002C19F8">
        <w:t>w</w:t>
      </w:r>
      <w:r w:rsidR="008316B3" w:rsidRPr="002C19F8">
        <w:t xml:space="preserve"> </w:t>
      </w:r>
      <w:r w:rsidR="00C43070" w:rsidRPr="002C19F8">
        <w:t xml:space="preserve">przypadku, gdy szkoła wykorzystała wszystkie dostępne jej środki oddziaływań wychowawczych, </w:t>
      </w:r>
      <w:r w:rsidR="00C43070" w:rsidRPr="002C19F8">
        <w:rPr>
          <w:rStyle w:val="Uwydatnienie"/>
          <w:i w:val="0"/>
        </w:rPr>
        <w:t>(rozmowa z rodzicami, ostrzeżenie ucznia, spotkania z</w:t>
      </w:r>
      <w:r w:rsidR="00BB4BC2" w:rsidRPr="002C19F8">
        <w:rPr>
          <w:rStyle w:val="Uwydatnienie"/>
          <w:i w:val="0"/>
        </w:rPr>
        <w:t> </w:t>
      </w:r>
      <w:r w:rsidR="00C43070" w:rsidRPr="002C19F8">
        <w:rPr>
          <w:rStyle w:val="Uwydatnienie"/>
          <w:i w:val="0"/>
        </w:rPr>
        <w:t>pedagogiem, psychologiem, itp.)</w:t>
      </w:r>
      <w:r w:rsidR="00C43070" w:rsidRPr="002C19F8">
        <w:t xml:space="preserve">, a ich zastosowanie nie przynosi oczekiwanych rezultatów, </w:t>
      </w:r>
      <w:r w:rsidR="00625510" w:rsidRPr="002C19F8">
        <w:t>Dyrektor</w:t>
      </w:r>
      <w:r w:rsidR="00C43070" w:rsidRPr="002C19F8">
        <w:t xml:space="preserve"> szkoły powiadamia sąd rodzinny lub policję. Dalszy tok postępowania leży</w:t>
      </w:r>
      <w:r w:rsidR="00631230" w:rsidRPr="002C19F8">
        <w:t xml:space="preserve"> w kompetencji tych instytucji;</w:t>
      </w:r>
    </w:p>
    <w:p w14:paraId="4D3D1B25" w14:textId="0D653CB9" w:rsidR="00C43070" w:rsidRPr="002C19F8" w:rsidRDefault="002E7B6D" w:rsidP="00ED7B21">
      <w:pPr>
        <w:pStyle w:val="Punkt"/>
        <w:numPr>
          <w:ilvl w:val="0"/>
          <w:numId w:val="332"/>
        </w:numPr>
      </w:pPr>
      <w:r w:rsidRPr="002C19F8">
        <w:t>w</w:t>
      </w:r>
      <w:r w:rsidR="00C43070" w:rsidRPr="002C19F8">
        <w:t xml:space="preserve"> przypadku uzyskania informacji o popełnieniu przez ucznia, który ukończył 17 lat, przestępstwa ściganego z urzędu lub jego udziału w działalności grup przestępczych, </w:t>
      </w:r>
      <w:r w:rsidR="00F761BD" w:rsidRPr="002C19F8">
        <w:t xml:space="preserve">zgodnie </w:t>
      </w:r>
      <w:r w:rsidR="00C43070" w:rsidRPr="002C19F8">
        <w:t xml:space="preserve">z art. 304 § 2 kodeksu postępowania karnego, </w:t>
      </w:r>
      <w:r w:rsidR="00625510" w:rsidRPr="002C19F8">
        <w:t>Dyrektor</w:t>
      </w:r>
      <w:r w:rsidR="00C43070" w:rsidRPr="002C19F8">
        <w:t xml:space="preserve"> szkoły jako przedstawiciel instytucji jest obowiązany niezwłocznie zawiadomić o tym prokuratora lub policję.</w:t>
      </w:r>
    </w:p>
    <w:p w14:paraId="7FD73981" w14:textId="77777777" w:rsidR="00D961A6" w:rsidRPr="002C19F8" w:rsidRDefault="00D961A6" w:rsidP="00ED7B21">
      <w:pPr>
        <w:pStyle w:val="Punkt"/>
        <w:rPr>
          <w:sz w:val="18"/>
        </w:rPr>
      </w:pPr>
    </w:p>
    <w:p w14:paraId="3C47357B" w14:textId="77777777" w:rsidR="00C43070" w:rsidRPr="002C19F8" w:rsidRDefault="00C43070" w:rsidP="00ED7B21">
      <w:pPr>
        <w:pStyle w:val="Ustp"/>
        <w:numPr>
          <w:ilvl w:val="2"/>
          <w:numId w:val="333"/>
        </w:numPr>
        <w:spacing w:before="0"/>
        <w:jc w:val="left"/>
        <w:rPr>
          <w:rFonts w:asciiTheme="minorHAnsi" w:hAnsiTheme="minorHAnsi" w:cstheme="minorHAnsi"/>
          <w:bCs/>
          <w:color w:val="auto"/>
          <w:sz w:val="24"/>
        </w:rPr>
      </w:pPr>
      <w:r w:rsidRPr="002C19F8">
        <w:rPr>
          <w:rStyle w:val="Pogrubienie"/>
          <w:rFonts w:asciiTheme="minorHAnsi" w:hAnsiTheme="minorHAnsi" w:cstheme="minorHAnsi"/>
          <w:b w:val="0"/>
          <w:bCs w:val="0"/>
          <w:color w:val="auto"/>
          <w:sz w:val="24"/>
        </w:rPr>
        <w:t>W przypadku, gdy nauczyciel podejrzewa, że na terenie szkoły znajduje się uczeń będący pod wpływem alkoholu lub narkotyków powinien podjąć następujące kroki:</w:t>
      </w:r>
    </w:p>
    <w:p w14:paraId="12DB7DC3" w14:textId="77777777" w:rsidR="00C43070" w:rsidRPr="002C19F8" w:rsidRDefault="00C43070" w:rsidP="00ED7B21">
      <w:pPr>
        <w:pStyle w:val="Punkt"/>
        <w:numPr>
          <w:ilvl w:val="0"/>
          <w:numId w:val="334"/>
        </w:numPr>
      </w:pPr>
      <w:r w:rsidRPr="002C19F8">
        <w:t>powiadamia o swoich przypuszczeniach wychowawcę klasy;</w:t>
      </w:r>
    </w:p>
    <w:p w14:paraId="09745FA9" w14:textId="77777777" w:rsidR="00C43070" w:rsidRPr="002C19F8" w:rsidRDefault="00C43070" w:rsidP="00ED7B21">
      <w:pPr>
        <w:pStyle w:val="Punkt"/>
        <w:numPr>
          <w:ilvl w:val="0"/>
          <w:numId w:val="334"/>
        </w:numPr>
      </w:pPr>
      <w:r w:rsidRPr="002C19F8">
        <w:t>odizolowuje ucznia od reszty klasy, ale ze względów bezpieczeństwa nie pozostawia go samego; stwarza warunki, w których nie będzie zagrożone jego życie ani zdrowie;</w:t>
      </w:r>
    </w:p>
    <w:p w14:paraId="50868440" w14:textId="77777777" w:rsidR="00C43070" w:rsidRPr="002C19F8" w:rsidRDefault="00C43070" w:rsidP="00ED7B21">
      <w:pPr>
        <w:pStyle w:val="Punkt"/>
        <w:numPr>
          <w:ilvl w:val="0"/>
          <w:numId w:val="334"/>
        </w:numPr>
      </w:pPr>
      <w:r w:rsidRPr="002C19F8">
        <w:t>wzywa lekarza w celu stwierdzenia stanu trzeźwości lub odurzenia, ewentualnie udzielenia pomocy medycznej;</w:t>
      </w:r>
    </w:p>
    <w:p w14:paraId="538C6B62" w14:textId="77777777" w:rsidR="00C43070" w:rsidRPr="002C19F8" w:rsidRDefault="00C43070" w:rsidP="00ED7B21">
      <w:pPr>
        <w:pStyle w:val="Punkt"/>
        <w:numPr>
          <w:ilvl w:val="0"/>
          <w:numId w:val="334"/>
        </w:numPr>
      </w:pPr>
      <w:r w:rsidRPr="002C19F8">
        <w:t xml:space="preserve">zawiadamia o tym fakcie </w:t>
      </w:r>
      <w:r w:rsidR="00625510" w:rsidRPr="002C19F8">
        <w:t>Dyrektor</w:t>
      </w:r>
      <w:r w:rsidR="003908BE" w:rsidRPr="002C19F8">
        <w:t>a</w:t>
      </w:r>
      <w:r w:rsidRPr="002C19F8">
        <w:t xml:space="preserve"> szkoły oraz rodziców/opiekunów, których zobowiązuje do niezwłocznego odebrania ucznia ze szkoły. Gdy rodzice/opiekunowie odmówią odebrania dziecka, o pozostaniu ucznia w szkole, czy przewiezieniu do placówki służby zdrowia, albo przekazaniu go do dyspozycji funkcjonariuszom policji - decyduje lekarz, po ustaleniu aktualnego stanu zdrowia ucznia i w porozumieniu z </w:t>
      </w:r>
      <w:r w:rsidR="00625510" w:rsidRPr="002C19F8">
        <w:t>Dyrektor</w:t>
      </w:r>
      <w:r w:rsidRPr="002C19F8">
        <w:t>em szkoły/placówki;</w:t>
      </w:r>
    </w:p>
    <w:p w14:paraId="4D006A2A" w14:textId="77777777" w:rsidR="00C43070" w:rsidRPr="002C19F8" w:rsidRDefault="00625510" w:rsidP="00ED7B21">
      <w:pPr>
        <w:pStyle w:val="Punkt"/>
        <w:numPr>
          <w:ilvl w:val="0"/>
          <w:numId w:val="334"/>
        </w:numPr>
      </w:pPr>
      <w:r w:rsidRPr="002C19F8">
        <w:t>Dyrektor</w:t>
      </w:r>
      <w:r w:rsidR="00C43070" w:rsidRPr="002C19F8">
        <w:t xml:space="preserve"> szkoły zawiadamia najbliższą jednostkę policji, gdy rodzice ucznia będącego pod wpływem alkoholu - odmawiają przyjścia do szkoły, a jest on agresywny, bądź swoim zachowaniem daje powód do zgorszenia albo zagraża życiu lub zdrowiu innych osób. W przypadku stwierdzenia stanu nietrzeźwości, policja ma możliwość przewiezienia ucznia do izby wytrzeźwień, albo do policyjnych pomieszczeń dla osób zatrzymanych - na czas niezbędny do wytrzeźwienia (maksymalnie do 24 godzin). O</w:t>
      </w:r>
      <w:r w:rsidR="00BB4BC2" w:rsidRPr="002C19F8">
        <w:t> </w:t>
      </w:r>
      <w:r w:rsidR="00C43070" w:rsidRPr="002C19F8">
        <w:t>fakcie umieszczenia zawiadamia się rodziców/opiekunów oraz sąd rodzinny, jeśli uczeń nie ukończył 18 lat;</w:t>
      </w:r>
    </w:p>
    <w:p w14:paraId="23F5A5C0" w14:textId="1A218378" w:rsidR="00C43070" w:rsidRPr="002C19F8" w:rsidRDefault="00C43070" w:rsidP="00ED7B21">
      <w:pPr>
        <w:pStyle w:val="Punkt"/>
        <w:numPr>
          <w:ilvl w:val="0"/>
          <w:numId w:val="334"/>
        </w:numPr>
      </w:pPr>
      <w:r w:rsidRPr="002C19F8">
        <w:t xml:space="preserve">jeżeli powtarzają się przypadki, w których uczeń (przed ukończeniem 18 lat) znajduje się pod wpływem alkoholu lub narkotyków na terenie szkoły, to </w:t>
      </w:r>
      <w:r w:rsidR="00625510" w:rsidRPr="002C19F8">
        <w:t>Dyrektor</w:t>
      </w:r>
      <w:r w:rsidRPr="002C19F8">
        <w:t xml:space="preserve"> szkoły ma obowiązek powiadomienia o tym policji </w:t>
      </w:r>
      <w:r w:rsidRPr="002C19F8">
        <w:rPr>
          <w:i/>
        </w:rPr>
        <w:t>(</w:t>
      </w:r>
      <w:r w:rsidRPr="002C19F8">
        <w:rPr>
          <w:rStyle w:val="Uwydatnienie"/>
          <w:i w:val="0"/>
        </w:rPr>
        <w:t>specjalisty ds. nieletnich</w:t>
      </w:r>
      <w:r w:rsidRPr="002C19F8">
        <w:rPr>
          <w:i/>
        </w:rPr>
        <w:t>)</w:t>
      </w:r>
      <w:r w:rsidR="00631230" w:rsidRPr="002C19F8">
        <w:t xml:space="preserve"> lub sądu rodzinnego;</w:t>
      </w:r>
    </w:p>
    <w:p w14:paraId="21E47E15" w14:textId="77777777" w:rsidR="00C43070" w:rsidRPr="002C19F8" w:rsidRDefault="00C43070" w:rsidP="00ED7B21">
      <w:pPr>
        <w:pStyle w:val="Ustp"/>
        <w:numPr>
          <w:ilvl w:val="2"/>
          <w:numId w:val="333"/>
        </w:numPr>
        <w:ind w:left="0"/>
        <w:jc w:val="left"/>
        <w:rPr>
          <w:rFonts w:asciiTheme="minorHAnsi" w:hAnsiTheme="minorHAnsi" w:cstheme="minorHAnsi"/>
          <w:color w:val="auto"/>
          <w:sz w:val="24"/>
        </w:rPr>
      </w:pPr>
      <w:r w:rsidRPr="002C19F8">
        <w:rPr>
          <w:rStyle w:val="Pogrubienie"/>
          <w:rFonts w:asciiTheme="minorHAnsi" w:hAnsiTheme="minorHAnsi" w:cstheme="minorHAnsi"/>
          <w:b w:val="0"/>
          <w:color w:val="auto"/>
          <w:sz w:val="24"/>
        </w:rPr>
        <w:t>W przypadku, gdy nauczyciel znajduje na terenie szkoły substancję przypominającą wyglądem narkotyk powinien podjąć następujące kroki:</w:t>
      </w:r>
    </w:p>
    <w:p w14:paraId="55C5C278" w14:textId="77777777" w:rsidR="00C43070" w:rsidRPr="002C19F8" w:rsidRDefault="00C43070" w:rsidP="00ED7B21">
      <w:pPr>
        <w:pStyle w:val="Punkt"/>
        <w:numPr>
          <w:ilvl w:val="0"/>
          <w:numId w:val="335"/>
        </w:numPr>
      </w:pPr>
      <w:r w:rsidRPr="002C19F8">
        <w:t>Nauczyciel zachowując środki ostrożności zabezpiecza substancję przed dostępem do niej osób niepowołanych oraz ewentualnym jej zniszczeniem do cz</w:t>
      </w:r>
      <w:r w:rsidR="00A40C32" w:rsidRPr="002C19F8">
        <w:t xml:space="preserve">asu przyjazdu policji, próbuje </w:t>
      </w:r>
      <w:r w:rsidRPr="002C19F8">
        <w:t>(o ile to jest możliwe w zakresie działań pedagogicznych) ustalić, do kogo znaleziona substancja należy.</w:t>
      </w:r>
    </w:p>
    <w:p w14:paraId="1EC26371" w14:textId="3DE565F8" w:rsidR="00C43070" w:rsidRPr="002C19F8" w:rsidRDefault="00C43070" w:rsidP="00ED7B21">
      <w:pPr>
        <w:pStyle w:val="Punkt"/>
        <w:numPr>
          <w:ilvl w:val="0"/>
          <w:numId w:val="335"/>
        </w:numPr>
      </w:pPr>
      <w:r w:rsidRPr="002C19F8">
        <w:t xml:space="preserve">Powiadamia o zaistniałym zdarzeniu </w:t>
      </w:r>
      <w:r w:rsidR="00625510" w:rsidRPr="002C19F8">
        <w:t>Dyrektor</w:t>
      </w:r>
      <w:r w:rsidR="003908BE" w:rsidRPr="002C19F8">
        <w:t>a</w:t>
      </w:r>
      <w:r w:rsidR="00631230" w:rsidRPr="002C19F8">
        <w:t xml:space="preserve"> szkoły, wzywa policję.</w:t>
      </w:r>
    </w:p>
    <w:p w14:paraId="226DA478" w14:textId="77777777" w:rsidR="00C43070" w:rsidRPr="002C19F8" w:rsidRDefault="00C43070" w:rsidP="00ED7B21">
      <w:pPr>
        <w:pStyle w:val="Punkt"/>
        <w:numPr>
          <w:ilvl w:val="0"/>
          <w:numId w:val="335"/>
        </w:numPr>
      </w:pPr>
      <w:r w:rsidRPr="002C19F8">
        <w:t>Po przyjeździe policji niezwłocznie przekazuje zabezpieczoną substancję i przekazuje informacje dotyczące szczegółów zdarzenia.</w:t>
      </w:r>
    </w:p>
    <w:p w14:paraId="634B4ED5" w14:textId="77777777" w:rsidR="00C43070" w:rsidRPr="002C19F8" w:rsidRDefault="00C43070" w:rsidP="00ED7B21">
      <w:pPr>
        <w:pStyle w:val="Ustp"/>
        <w:numPr>
          <w:ilvl w:val="2"/>
          <w:numId w:val="333"/>
        </w:numPr>
        <w:ind w:left="284"/>
        <w:jc w:val="left"/>
        <w:rPr>
          <w:rFonts w:asciiTheme="minorHAnsi" w:hAnsiTheme="minorHAnsi" w:cstheme="minorHAnsi"/>
          <w:color w:val="auto"/>
          <w:sz w:val="24"/>
        </w:rPr>
      </w:pPr>
      <w:r w:rsidRPr="002C19F8">
        <w:rPr>
          <w:rStyle w:val="Pogrubienie"/>
          <w:rFonts w:asciiTheme="minorHAnsi" w:hAnsiTheme="minorHAnsi" w:cstheme="minorHAnsi"/>
          <w:b w:val="0"/>
          <w:color w:val="auto"/>
          <w:sz w:val="24"/>
        </w:rPr>
        <w:t>W przypadku, gdy nauczyciel podejrzewa, że uczeń posiada przy sobie substancję przypominającą narkotyk, powinien podjąć następujące kroki:</w:t>
      </w:r>
    </w:p>
    <w:p w14:paraId="5B1C26E8" w14:textId="77777777" w:rsidR="00C43070" w:rsidRPr="002C19F8" w:rsidRDefault="00C43070" w:rsidP="00ED7B21">
      <w:pPr>
        <w:pStyle w:val="Punkt"/>
        <w:numPr>
          <w:ilvl w:val="0"/>
          <w:numId w:val="336"/>
        </w:numPr>
      </w:pPr>
      <w:r w:rsidRPr="002C19F8">
        <w:t xml:space="preserve">nauczyciel w obecności innej osoby (wychowawca, pedagog, </w:t>
      </w:r>
      <w:r w:rsidR="00625510" w:rsidRPr="002C19F8">
        <w:t>Dyrektor</w:t>
      </w:r>
      <w:r w:rsidRPr="002C19F8">
        <w:t>,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w:t>
      </w:r>
    </w:p>
    <w:p w14:paraId="620D70D7" w14:textId="4815A31A" w:rsidR="00C43070" w:rsidRPr="002C19F8" w:rsidRDefault="00C43070" w:rsidP="00ED7B21">
      <w:pPr>
        <w:pStyle w:val="Punkt"/>
        <w:numPr>
          <w:ilvl w:val="0"/>
          <w:numId w:val="336"/>
        </w:numPr>
      </w:pPr>
      <w:r w:rsidRPr="002C19F8">
        <w:t xml:space="preserve">swoich spostrzeżeniach powiadamia </w:t>
      </w:r>
      <w:r w:rsidR="00625510" w:rsidRPr="002C19F8">
        <w:t>Dyrektor</w:t>
      </w:r>
      <w:r w:rsidR="003908BE" w:rsidRPr="002C19F8">
        <w:t>a</w:t>
      </w:r>
      <w:r w:rsidRPr="002C19F8">
        <w:t xml:space="preserve"> szkoły </w:t>
      </w:r>
      <w:r w:rsidR="00736BF3" w:rsidRPr="002C19F8">
        <w:t xml:space="preserve">oraz rodziców/opiekunów ucznia </w:t>
      </w:r>
      <w:r w:rsidRPr="002C19F8">
        <w:t>i wzywa ich do natychmiastowego stawiennictwa;</w:t>
      </w:r>
    </w:p>
    <w:p w14:paraId="38AECAC9" w14:textId="77777777" w:rsidR="00C43070" w:rsidRPr="002C19F8" w:rsidRDefault="00C43070" w:rsidP="00ED7B21">
      <w:pPr>
        <w:pStyle w:val="Punkt"/>
        <w:numPr>
          <w:ilvl w:val="0"/>
          <w:numId w:val="336"/>
        </w:numPr>
      </w:pPr>
      <w:r w:rsidRPr="002C19F8">
        <w:t>w przypadku, gdy uczeń, mimo wezwania, odmawia przeka</w:t>
      </w:r>
      <w:r w:rsidR="00A40C32" w:rsidRPr="002C19F8">
        <w:t xml:space="preserve">zania nauczycielowi substancji </w:t>
      </w:r>
      <w:r w:rsidRPr="002C19F8">
        <w:t xml:space="preserve">i pokazania zawartości teczki, </w:t>
      </w:r>
      <w:r w:rsidR="00625510" w:rsidRPr="002C19F8">
        <w:t>Dyrektor</w:t>
      </w:r>
      <w:r w:rsidRPr="002C19F8">
        <w:t xml:space="preserve"> szkoły wzywa pol</w:t>
      </w:r>
      <w:r w:rsidR="00A40C32" w:rsidRPr="002C19F8">
        <w:t xml:space="preserve">icję, która przeszukuje odzież </w:t>
      </w:r>
      <w:r w:rsidRPr="002C19F8">
        <w:t>i przedmioty należące do ucznia oraz zabezpiecza znalezioną substancję i zabiera ją do ekspertyzy;</w:t>
      </w:r>
    </w:p>
    <w:p w14:paraId="24A66354" w14:textId="77777777" w:rsidR="00C43070" w:rsidRPr="002C19F8" w:rsidRDefault="00C43070" w:rsidP="00ED7B21">
      <w:pPr>
        <w:pStyle w:val="Punkt"/>
        <w:numPr>
          <w:ilvl w:val="0"/>
          <w:numId w:val="336"/>
        </w:numPr>
      </w:pPr>
      <w:r w:rsidRPr="002C19F8">
        <w:t>jeżeli uczeń wyda substancję dobrowolnie, nauczyciel, po odpowiednim zabezpieczeniu, zobowiązany jest bezzwłocznie przekazać ją do jednostki policji. Wcześniej</w:t>
      </w:r>
      <w:r w:rsidR="00A40C32" w:rsidRPr="002C19F8">
        <w:t xml:space="preserve"> </w:t>
      </w:r>
      <w:r w:rsidRPr="002C19F8">
        <w:t>próbuje ustalić, w jaki sposób i od kogo, uczeń nabył substancję. Całe zdarzenie nauczyciel dokumentuje, sporządzając możliwie dokładną notatkę z</w:t>
      </w:r>
      <w:r w:rsidR="00BB4BC2" w:rsidRPr="002C19F8">
        <w:t> </w:t>
      </w:r>
      <w:r w:rsidRPr="002C19F8">
        <w:t>ustaleń wraz ze swoimi spostrzeżeniami.</w:t>
      </w:r>
    </w:p>
    <w:p w14:paraId="1E3D4CFB" w14:textId="29F34153" w:rsidR="00C43070" w:rsidRPr="002C19F8" w:rsidRDefault="00CC7DD7" w:rsidP="00ED7B21">
      <w:pPr>
        <w:pStyle w:val="Paragraf"/>
        <w:numPr>
          <w:ilvl w:val="0"/>
          <w:numId w:val="0"/>
        </w:numPr>
        <w:spacing w:before="0" w:after="120"/>
        <w:ind w:left="567"/>
        <w:jc w:val="left"/>
        <w:rPr>
          <w:rFonts w:asciiTheme="minorHAnsi" w:hAnsiTheme="minorHAnsi" w:cstheme="minorHAnsi"/>
          <w:sz w:val="24"/>
          <w:szCs w:val="24"/>
        </w:rPr>
      </w:pPr>
      <w:r w:rsidRPr="002C19F8">
        <w:rPr>
          <w:rFonts w:asciiTheme="minorHAnsi" w:hAnsiTheme="minorHAnsi" w:cstheme="minorHAnsi"/>
          <w:b/>
          <w:sz w:val="24"/>
          <w:szCs w:val="24"/>
        </w:rPr>
        <w:t xml:space="preserve">§ </w:t>
      </w:r>
      <w:r w:rsidR="00E3618B" w:rsidRPr="002C19F8">
        <w:rPr>
          <w:rFonts w:asciiTheme="minorHAnsi" w:hAnsiTheme="minorHAnsi" w:cstheme="minorHAnsi"/>
          <w:b/>
          <w:sz w:val="24"/>
          <w:szCs w:val="24"/>
        </w:rPr>
        <w:t>1</w:t>
      </w:r>
      <w:r w:rsidRPr="002C19F8">
        <w:rPr>
          <w:rFonts w:asciiTheme="minorHAnsi" w:hAnsiTheme="minorHAnsi" w:cstheme="minorHAnsi"/>
          <w:b/>
          <w:sz w:val="24"/>
          <w:szCs w:val="24"/>
        </w:rPr>
        <w:t>3</w:t>
      </w:r>
      <w:r w:rsidR="0046302F" w:rsidRPr="002C19F8">
        <w:rPr>
          <w:rFonts w:asciiTheme="minorHAnsi" w:hAnsiTheme="minorHAnsi" w:cstheme="minorHAnsi"/>
          <w:b/>
          <w:sz w:val="24"/>
          <w:szCs w:val="24"/>
        </w:rPr>
        <w:t>3</w:t>
      </w:r>
      <w:r w:rsidRPr="002C19F8">
        <w:rPr>
          <w:rFonts w:asciiTheme="minorHAnsi" w:hAnsiTheme="minorHAnsi" w:cstheme="minorHAnsi"/>
          <w:b/>
          <w:sz w:val="24"/>
          <w:szCs w:val="24"/>
        </w:rPr>
        <w:t>. 1</w:t>
      </w:r>
      <w:r w:rsidR="00E3618B" w:rsidRPr="002C19F8">
        <w:rPr>
          <w:rFonts w:asciiTheme="minorHAnsi" w:hAnsiTheme="minorHAnsi" w:cstheme="minorHAnsi"/>
          <w:sz w:val="24"/>
          <w:szCs w:val="24"/>
        </w:rPr>
        <w:t xml:space="preserve">. </w:t>
      </w:r>
      <w:r w:rsidR="00C43070" w:rsidRPr="002C19F8">
        <w:rPr>
          <w:rFonts w:asciiTheme="minorHAnsi" w:hAnsiTheme="minorHAnsi" w:cstheme="minorHAnsi"/>
          <w:sz w:val="24"/>
          <w:szCs w:val="24"/>
        </w:rPr>
        <w:t xml:space="preserve">Podstawowe zasady przestrzegania </w:t>
      </w:r>
      <w:r w:rsidR="00CA35FF" w:rsidRPr="002C19F8">
        <w:rPr>
          <w:rStyle w:val="Pogrubienie"/>
          <w:rFonts w:asciiTheme="minorHAnsi" w:hAnsiTheme="minorHAnsi" w:cstheme="minorHAnsi"/>
          <w:b w:val="0"/>
          <w:sz w:val="24"/>
          <w:szCs w:val="24"/>
        </w:rPr>
        <w:t>bezpieczeństwa</w:t>
      </w:r>
      <w:r w:rsidR="00C43070" w:rsidRPr="002C19F8">
        <w:rPr>
          <w:rStyle w:val="Pogrubienie"/>
          <w:rFonts w:asciiTheme="minorHAnsi" w:hAnsiTheme="minorHAnsi" w:cstheme="minorHAnsi"/>
          <w:b w:val="0"/>
          <w:sz w:val="24"/>
          <w:szCs w:val="24"/>
        </w:rPr>
        <w:t xml:space="preserve"> uczniów.</w:t>
      </w:r>
    </w:p>
    <w:p w14:paraId="30BF0D41" w14:textId="77777777" w:rsidR="00C43070" w:rsidRPr="002C19F8" w:rsidRDefault="00625510" w:rsidP="00ED7B21">
      <w:pPr>
        <w:pStyle w:val="Ustp"/>
        <w:keepNext w:val="0"/>
        <w:keepLines w:val="0"/>
        <w:numPr>
          <w:ilvl w:val="2"/>
          <w:numId w:val="5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C43070" w:rsidRPr="002C19F8">
        <w:rPr>
          <w:rFonts w:asciiTheme="minorHAnsi" w:hAnsiTheme="minorHAnsi" w:cstheme="minorHAnsi"/>
          <w:color w:val="auto"/>
          <w:sz w:val="24"/>
        </w:rPr>
        <w:t xml:space="preserve"> szkoły, nauczyciele i pracownicy szkoły są od</w:t>
      </w:r>
      <w:r w:rsidR="00A40C32" w:rsidRPr="002C19F8">
        <w:rPr>
          <w:rFonts w:asciiTheme="minorHAnsi" w:hAnsiTheme="minorHAnsi" w:cstheme="minorHAnsi"/>
          <w:color w:val="auto"/>
          <w:sz w:val="24"/>
        </w:rPr>
        <w:t xml:space="preserve">powiedzialni za bezpieczeństwo </w:t>
      </w:r>
      <w:r w:rsidR="00C43070" w:rsidRPr="002C19F8">
        <w:rPr>
          <w:rFonts w:asciiTheme="minorHAnsi" w:hAnsiTheme="minorHAnsi" w:cstheme="minorHAnsi"/>
          <w:color w:val="auto"/>
          <w:sz w:val="24"/>
        </w:rPr>
        <w:t>i zdrowie uczniów w czasie ich pobytu w szkole oraz zajęć poza szkołą, organizowanych przez nią.</w:t>
      </w:r>
    </w:p>
    <w:p w14:paraId="2C6C48D0" w14:textId="77777777" w:rsidR="00C43070" w:rsidRPr="002C19F8" w:rsidRDefault="00C43070" w:rsidP="00ED7B21">
      <w:pPr>
        <w:pStyle w:val="Ustp"/>
        <w:keepNext w:val="0"/>
        <w:keepLines w:val="0"/>
        <w:numPr>
          <w:ilvl w:val="2"/>
          <w:numId w:val="33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Sprawowanie opieki nad uczniami przebywającymi w szkole oraz podczas zajęć obowiązkowych i nadobowiązkowych realizowane jest poprzez:</w:t>
      </w:r>
    </w:p>
    <w:p w14:paraId="51321101" w14:textId="77777777" w:rsidR="00C43070" w:rsidRPr="002C19F8" w:rsidRDefault="00C43070" w:rsidP="00ED7B21">
      <w:pPr>
        <w:pStyle w:val="Punkt"/>
        <w:numPr>
          <w:ilvl w:val="0"/>
          <w:numId w:val="338"/>
        </w:numPr>
      </w:pPr>
      <w:r w:rsidRPr="002C19F8">
        <w:t>systematyczne kontrolowanie obecności uczniów na każdej lekcji i zajęciach dodatkowych, reagowanie na spóźnienia, ucieczki z lekcji;</w:t>
      </w:r>
    </w:p>
    <w:p w14:paraId="08C32B1C" w14:textId="77777777" w:rsidR="00C43070" w:rsidRPr="002C19F8" w:rsidRDefault="00C43070" w:rsidP="00ED7B21">
      <w:pPr>
        <w:pStyle w:val="Punkt"/>
        <w:numPr>
          <w:ilvl w:val="0"/>
          <w:numId w:val="338"/>
        </w:numPr>
      </w:pPr>
      <w:r w:rsidRPr="002C19F8">
        <w:t>uświadamianie uczniom zagrożenia i podawanie sposobów przeciwdziałania im,</w:t>
      </w:r>
    </w:p>
    <w:p w14:paraId="4259792F" w14:textId="77777777" w:rsidR="00C43070" w:rsidRPr="002C19F8" w:rsidRDefault="00C43070" w:rsidP="00ED7B21">
      <w:pPr>
        <w:pStyle w:val="Punkt"/>
        <w:numPr>
          <w:ilvl w:val="0"/>
          <w:numId w:val="338"/>
        </w:numPr>
      </w:pPr>
      <w:r w:rsidRPr="002C19F8">
        <w:t xml:space="preserve">sprawdzanie warunków bezpieczeństwa w miejscach, gdzie prowadzone są zajęcia (dostrzeżone zagrożenie usunąć lub zgłosić </w:t>
      </w:r>
      <w:r w:rsidR="00625510" w:rsidRPr="002C19F8">
        <w:t>Dyrektor</w:t>
      </w:r>
      <w:r w:rsidRPr="002C19F8">
        <w:t>owi szkoły);</w:t>
      </w:r>
    </w:p>
    <w:p w14:paraId="7D8AD9C3" w14:textId="77777777" w:rsidR="00C43070" w:rsidRPr="002C19F8" w:rsidRDefault="00C43070" w:rsidP="00ED7B21">
      <w:pPr>
        <w:pStyle w:val="Punkt"/>
        <w:numPr>
          <w:ilvl w:val="0"/>
          <w:numId w:val="338"/>
        </w:numPr>
      </w:pPr>
      <w:r w:rsidRPr="002C19F8">
        <w:t>reagowanie na wszelkie dostrzeżone sytuacje lub zachowania uczniów stanowiące zagrożenie bezpieczeństwa uczniów;</w:t>
      </w:r>
    </w:p>
    <w:p w14:paraId="52D0F7F0" w14:textId="77777777" w:rsidR="00C43070" w:rsidRPr="002C19F8" w:rsidRDefault="00C43070" w:rsidP="00ED7B21">
      <w:pPr>
        <w:pStyle w:val="Punkt"/>
        <w:numPr>
          <w:ilvl w:val="0"/>
          <w:numId w:val="338"/>
        </w:numPr>
      </w:pPr>
      <w:r w:rsidRPr="002C19F8">
        <w:t>zwracanie uwagi na osoby postronne przebywające na terenie szkoły;</w:t>
      </w:r>
    </w:p>
    <w:p w14:paraId="35C493D2" w14:textId="77777777" w:rsidR="00C43070" w:rsidRPr="002C19F8" w:rsidRDefault="00C43070" w:rsidP="00ED7B21">
      <w:pPr>
        <w:pStyle w:val="Punkt"/>
        <w:numPr>
          <w:ilvl w:val="0"/>
          <w:numId w:val="338"/>
        </w:numPr>
      </w:pPr>
      <w:r w:rsidRPr="002C19F8">
        <w:t xml:space="preserve">niezwłocznie zawiadamianie </w:t>
      </w:r>
      <w:r w:rsidR="00625510" w:rsidRPr="002C19F8">
        <w:t>Dyrektor</w:t>
      </w:r>
      <w:r w:rsidR="003908BE" w:rsidRPr="002C19F8">
        <w:t>a</w:t>
      </w:r>
      <w:r w:rsidRPr="002C19F8">
        <w:t xml:space="preserve"> Szkoły o wszelkich dostrzeżonych zdarzeniach, noszących znamiona przestępstwa lub stanowiących zagrożenie dla zdrowia lub życia uczniów.</w:t>
      </w:r>
    </w:p>
    <w:p w14:paraId="5167ACC4" w14:textId="1783C93B" w:rsidR="00C43070" w:rsidRPr="002C19F8" w:rsidRDefault="00C43070" w:rsidP="00ED7B21">
      <w:pPr>
        <w:pStyle w:val="Ustp"/>
        <w:keepNext w:val="0"/>
        <w:keepLines w:val="0"/>
        <w:numPr>
          <w:ilvl w:val="2"/>
          <w:numId w:val="337"/>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W razie wypadku należy </w:t>
      </w:r>
      <w:r w:rsidR="002E7B6D" w:rsidRPr="002C19F8">
        <w:rPr>
          <w:rFonts w:asciiTheme="minorHAnsi" w:hAnsiTheme="minorHAnsi" w:cstheme="minorHAnsi"/>
          <w:color w:val="auto"/>
          <w:sz w:val="24"/>
        </w:rPr>
        <w:t xml:space="preserve">niezwłocznie </w:t>
      </w:r>
      <w:r w:rsidRPr="002C19F8">
        <w:rPr>
          <w:rFonts w:asciiTheme="minorHAnsi" w:hAnsiTheme="minorHAnsi" w:cstheme="minorHAnsi"/>
          <w:color w:val="auto"/>
          <w:sz w:val="24"/>
        </w:rPr>
        <w:t>udzielić pierws</w:t>
      </w:r>
      <w:r w:rsidR="002E7B6D" w:rsidRPr="002C19F8">
        <w:rPr>
          <w:rFonts w:asciiTheme="minorHAnsi" w:hAnsiTheme="minorHAnsi" w:cstheme="minorHAnsi"/>
          <w:color w:val="auto"/>
          <w:sz w:val="24"/>
        </w:rPr>
        <w:t xml:space="preserve">zej pomocy, wezwać pielęgniarkę a </w:t>
      </w:r>
      <w:r w:rsidRPr="002C19F8">
        <w:rPr>
          <w:rFonts w:asciiTheme="minorHAnsi" w:hAnsiTheme="minorHAnsi" w:cstheme="minorHAnsi"/>
          <w:color w:val="auto"/>
          <w:sz w:val="24"/>
        </w:rPr>
        <w:t>w razie potrze</w:t>
      </w:r>
      <w:r w:rsidR="002E7B6D" w:rsidRPr="002C19F8">
        <w:rPr>
          <w:rFonts w:asciiTheme="minorHAnsi" w:hAnsiTheme="minorHAnsi" w:cstheme="minorHAnsi"/>
          <w:color w:val="auto"/>
          <w:sz w:val="24"/>
        </w:rPr>
        <w:t xml:space="preserve">by </w:t>
      </w:r>
      <w:r w:rsidRPr="002C19F8">
        <w:rPr>
          <w:rFonts w:asciiTheme="minorHAnsi" w:hAnsiTheme="minorHAnsi" w:cstheme="minorHAnsi"/>
          <w:color w:val="auto"/>
          <w:sz w:val="24"/>
        </w:rPr>
        <w:t>pogotowie ratunkowe</w:t>
      </w:r>
      <w:r w:rsidR="002E7B6D" w:rsidRPr="002C19F8">
        <w:rPr>
          <w:rFonts w:asciiTheme="minorHAnsi" w:hAnsiTheme="minorHAnsi" w:cstheme="minorHAnsi"/>
          <w:color w:val="auto"/>
          <w:sz w:val="24"/>
        </w:rPr>
        <w:t>.</w:t>
      </w:r>
    </w:p>
    <w:p w14:paraId="115BAE01" w14:textId="77D9A7D8" w:rsidR="00C43070" w:rsidRPr="002C19F8" w:rsidRDefault="00C43070" w:rsidP="00ED7B21">
      <w:pPr>
        <w:pStyle w:val="Ustp"/>
        <w:keepNext w:val="0"/>
        <w:keepLines w:val="0"/>
        <w:numPr>
          <w:ilvl w:val="2"/>
          <w:numId w:val="337"/>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Jeżeli stan zagrożenia powstanie lub ujawni się w czasie zajęć - niezwłocznie </w:t>
      </w:r>
      <w:r w:rsidR="00CC7DD7" w:rsidRPr="002C19F8">
        <w:rPr>
          <w:rFonts w:asciiTheme="minorHAnsi" w:hAnsiTheme="minorHAnsi" w:cstheme="minorHAnsi"/>
          <w:color w:val="auto"/>
          <w:sz w:val="24"/>
        </w:rPr>
        <w:t>należy je</w:t>
      </w:r>
      <w:r w:rsidR="002E7B6D" w:rsidRPr="002C19F8">
        <w:rPr>
          <w:rFonts w:asciiTheme="minorHAnsi" w:hAnsiTheme="minorHAnsi" w:cstheme="minorHAnsi"/>
          <w:color w:val="auto"/>
          <w:sz w:val="24"/>
        </w:rPr>
        <w:t xml:space="preserve"> przerywać i wyprowadzić </w:t>
      </w:r>
      <w:r w:rsidRPr="002C19F8">
        <w:rPr>
          <w:rFonts w:asciiTheme="minorHAnsi" w:hAnsiTheme="minorHAnsi" w:cstheme="minorHAnsi"/>
          <w:color w:val="auto"/>
          <w:sz w:val="24"/>
        </w:rPr>
        <w:t>z zagrożonych miejsc osoby powierzone opiece szkoły.</w:t>
      </w:r>
    </w:p>
    <w:p w14:paraId="052F04D4" w14:textId="77777777" w:rsidR="00C43070" w:rsidRPr="002C19F8" w:rsidRDefault="00C43070" w:rsidP="00ED7B21">
      <w:pPr>
        <w:pStyle w:val="Ustp"/>
        <w:keepNext w:val="0"/>
        <w:keepLines w:val="0"/>
        <w:numPr>
          <w:ilvl w:val="2"/>
          <w:numId w:val="337"/>
        </w:numPr>
        <w:ind w:left="0"/>
        <w:jc w:val="left"/>
        <w:rPr>
          <w:rFonts w:asciiTheme="minorHAnsi" w:hAnsiTheme="minorHAnsi" w:cstheme="minorHAnsi"/>
          <w:color w:val="auto"/>
          <w:sz w:val="24"/>
        </w:rPr>
      </w:pPr>
      <w:r w:rsidRPr="002C19F8">
        <w:rPr>
          <w:rFonts w:asciiTheme="minorHAnsi" w:hAnsiTheme="minorHAnsi" w:cstheme="minorHAnsi"/>
          <w:color w:val="auto"/>
          <w:sz w:val="24"/>
        </w:rPr>
        <w:t>Pomieszczenia szkoły, w szczególności pokój nauczycielski, pokój nauczycieli wychowania fizycznego wyposaża się w apteczki zaopatrzone w środki niezbędne do udzielania pierwszej pomocy i instrukcję o zasadach udzielania tej pomocy.</w:t>
      </w:r>
    </w:p>
    <w:p w14:paraId="77D8EFC9" w14:textId="77777777" w:rsidR="00C43070" w:rsidRPr="002C19F8" w:rsidRDefault="00C43070" w:rsidP="00ED7B21">
      <w:pPr>
        <w:pStyle w:val="Ustp"/>
        <w:keepNext w:val="0"/>
        <w:keepLines w:val="0"/>
        <w:numPr>
          <w:ilvl w:val="2"/>
          <w:numId w:val="337"/>
        </w:numPr>
        <w:ind w:left="0"/>
        <w:jc w:val="left"/>
        <w:rPr>
          <w:rFonts w:asciiTheme="minorHAnsi" w:hAnsiTheme="minorHAnsi" w:cstheme="minorHAnsi"/>
          <w:color w:val="auto"/>
          <w:sz w:val="24"/>
        </w:rPr>
      </w:pPr>
      <w:r w:rsidRPr="002C19F8">
        <w:rPr>
          <w:rFonts w:asciiTheme="minorHAnsi" w:hAnsiTheme="minorHAnsi" w:cstheme="minorHAnsi"/>
          <w:color w:val="auto"/>
          <w:sz w:val="24"/>
        </w:rPr>
        <w:t>Nauczyciele oraz wszyscy pracownicy szkoły podlegają przeszkoleniu w zakresie udzielania pierwszej pomocy.</w:t>
      </w:r>
    </w:p>
    <w:p w14:paraId="5873E9C1" w14:textId="77777777" w:rsidR="00C43070" w:rsidRPr="002C19F8" w:rsidRDefault="00C43070" w:rsidP="00ED7B21">
      <w:pPr>
        <w:pStyle w:val="Ustp"/>
        <w:keepNext w:val="0"/>
        <w:keepLines w:val="0"/>
        <w:numPr>
          <w:ilvl w:val="2"/>
          <w:numId w:val="337"/>
        </w:numPr>
        <w:ind w:left="0"/>
        <w:jc w:val="left"/>
        <w:rPr>
          <w:rFonts w:asciiTheme="minorHAnsi" w:hAnsiTheme="minorHAnsi" w:cstheme="minorHAnsi"/>
          <w:color w:val="auto"/>
          <w:sz w:val="24"/>
        </w:rPr>
      </w:pPr>
      <w:r w:rsidRPr="002C19F8">
        <w:rPr>
          <w:rFonts w:asciiTheme="minorHAnsi" w:hAnsiTheme="minorHAnsi" w:cstheme="minorHAnsi"/>
          <w:color w:val="auto"/>
          <w:sz w:val="24"/>
        </w:rPr>
        <w:t>Udział uczniów w pracach na rzecz szkoły i środowiska może mieć miejsce po zaopatrzeniu ich w odpowiednie do wykonywanych prac urządzenia, sprzęt i środki ochrony indywidualnej oraz po zapewnieniu właściwego nadzoru i bezpiecznych warunków pracy.</w:t>
      </w:r>
    </w:p>
    <w:p w14:paraId="3FD94841" w14:textId="389EC894" w:rsidR="00CA35FF" w:rsidRPr="002C19F8" w:rsidRDefault="00CA35FF" w:rsidP="00CC7DD7">
      <w:pPr>
        <w:spacing w:after="160" w:line="259" w:lineRule="auto"/>
        <w:jc w:val="left"/>
        <w:rPr>
          <w:rFonts w:asciiTheme="minorHAnsi" w:eastAsiaTheme="majorEastAsia" w:hAnsiTheme="minorHAnsi" w:cstheme="minorHAnsi"/>
          <w:sz w:val="24"/>
          <w:szCs w:val="24"/>
        </w:rPr>
      </w:pPr>
    </w:p>
    <w:p w14:paraId="5E85EBBB" w14:textId="5EC628C0" w:rsidR="0094069F" w:rsidRPr="002C19F8" w:rsidRDefault="002B222D" w:rsidP="002B222D">
      <w:pPr>
        <w:pStyle w:val="Nagwek3-dzia"/>
        <w:rPr>
          <w:rFonts w:asciiTheme="minorHAnsi" w:hAnsiTheme="minorHAnsi" w:cstheme="minorHAnsi"/>
        </w:rPr>
      </w:pPr>
      <w:bookmarkStart w:id="146" w:name="_Toc216939677"/>
      <w:r w:rsidRPr="002C19F8">
        <w:rPr>
          <w:rFonts w:asciiTheme="minorHAnsi" w:hAnsiTheme="minorHAnsi" w:cstheme="minorHAnsi"/>
        </w:rPr>
        <w:t>Dział X</w:t>
      </w:r>
      <w:bookmarkEnd w:id="146"/>
    </w:p>
    <w:p w14:paraId="731647CE" w14:textId="6A0B9313" w:rsidR="002B222D" w:rsidRPr="002C19F8" w:rsidRDefault="002B222D" w:rsidP="002B222D">
      <w:pPr>
        <w:pStyle w:val="Nagwek3-dzia"/>
        <w:rPr>
          <w:rFonts w:asciiTheme="minorHAnsi" w:hAnsiTheme="minorHAnsi" w:cstheme="minorHAnsi"/>
        </w:rPr>
      </w:pPr>
      <w:bookmarkStart w:id="147" w:name="_Toc216939678"/>
      <w:r w:rsidRPr="002C19F8">
        <w:rPr>
          <w:rFonts w:asciiTheme="minorHAnsi" w:hAnsiTheme="minorHAnsi" w:cstheme="minorHAnsi"/>
        </w:rPr>
        <w:t>Ceremoniał szkolny</w:t>
      </w:r>
      <w:bookmarkEnd w:id="147"/>
    </w:p>
    <w:p w14:paraId="5916256E" w14:textId="77777777" w:rsidR="002B222D" w:rsidRPr="002C19F8" w:rsidRDefault="002B222D" w:rsidP="002B222D">
      <w:pPr>
        <w:pStyle w:val="Nagwek3-dzia"/>
        <w:rPr>
          <w:rFonts w:asciiTheme="minorHAnsi" w:hAnsiTheme="minorHAnsi" w:cstheme="minorHAnsi"/>
        </w:rPr>
      </w:pPr>
    </w:p>
    <w:p w14:paraId="52B14DAF" w14:textId="5D57216D" w:rsidR="00A467E4" w:rsidRPr="002C19F8" w:rsidRDefault="00055CF3" w:rsidP="00ED7B21">
      <w:pPr>
        <w:pStyle w:val="Akapitzlist1"/>
        <w:autoSpaceDE w:val="0"/>
        <w:autoSpaceDN w:val="0"/>
        <w:adjustRightInd w:val="0"/>
        <w:spacing w:before="120" w:after="240"/>
        <w:ind w:left="0" w:firstLine="567"/>
        <w:jc w:val="left"/>
        <w:rPr>
          <w:rFonts w:asciiTheme="minorHAnsi" w:hAnsiTheme="minorHAnsi" w:cstheme="minorHAnsi"/>
          <w:b/>
          <w:szCs w:val="24"/>
        </w:rPr>
      </w:pPr>
      <w:r w:rsidRPr="002C19F8">
        <w:rPr>
          <w:rFonts w:asciiTheme="minorHAnsi" w:hAnsiTheme="minorHAnsi" w:cstheme="minorHAnsi"/>
          <w:b/>
          <w:szCs w:val="24"/>
        </w:rPr>
        <w:t>§</w:t>
      </w:r>
      <w:r w:rsidR="00CC7DD7" w:rsidRPr="002C19F8">
        <w:rPr>
          <w:rFonts w:asciiTheme="minorHAnsi" w:hAnsiTheme="minorHAnsi" w:cstheme="minorHAnsi"/>
          <w:b/>
          <w:szCs w:val="24"/>
        </w:rPr>
        <w:t xml:space="preserve"> </w:t>
      </w:r>
      <w:r w:rsidR="001B23CD" w:rsidRPr="002C19F8">
        <w:rPr>
          <w:rFonts w:asciiTheme="minorHAnsi" w:hAnsiTheme="minorHAnsi" w:cstheme="minorHAnsi"/>
          <w:b/>
          <w:szCs w:val="24"/>
        </w:rPr>
        <w:t>13</w:t>
      </w:r>
      <w:r w:rsidR="0046302F" w:rsidRPr="002C19F8">
        <w:rPr>
          <w:rFonts w:asciiTheme="minorHAnsi" w:hAnsiTheme="minorHAnsi" w:cstheme="minorHAnsi"/>
          <w:b/>
          <w:szCs w:val="24"/>
        </w:rPr>
        <w:t>4</w:t>
      </w:r>
      <w:r w:rsidRPr="002C19F8">
        <w:rPr>
          <w:rFonts w:asciiTheme="minorHAnsi" w:hAnsiTheme="minorHAnsi" w:cstheme="minorHAnsi"/>
          <w:b/>
          <w:szCs w:val="24"/>
        </w:rPr>
        <w:t>.</w:t>
      </w:r>
      <w:r w:rsidR="00CC7DD7" w:rsidRPr="002C19F8">
        <w:rPr>
          <w:rFonts w:asciiTheme="minorHAnsi" w:hAnsiTheme="minorHAnsi" w:cstheme="minorHAnsi"/>
          <w:b/>
          <w:szCs w:val="24"/>
        </w:rPr>
        <w:t xml:space="preserve"> </w:t>
      </w:r>
      <w:r w:rsidRPr="002C19F8">
        <w:rPr>
          <w:rFonts w:asciiTheme="minorHAnsi" w:hAnsiTheme="minorHAnsi" w:cstheme="minorHAnsi"/>
          <w:b/>
          <w:szCs w:val="24"/>
        </w:rPr>
        <w:t xml:space="preserve">1. </w:t>
      </w:r>
      <w:r w:rsidR="00A467E4" w:rsidRPr="002C19F8">
        <w:rPr>
          <w:rFonts w:asciiTheme="minorHAnsi" w:hAnsiTheme="minorHAnsi" w:cstheme="minorHAnsi"/>
          <w:lang w:eastAsia="pl-PL"/>
        </w:rPr>
        <w:t xml:space="preserve">Ceremoniał szkolny jest zgodny z obowiązującym w Rzeczpospolitej Polskiej ceremoniałem wojskowym </w:t>
      </w:r>
      <w:r w:rsidR="00A467E4" w:rsidRPr="002C19F8">
        <w:rPr>
          <w:rFonts w:asciiTheme="minorHAnsi" w:hAnsiTheme="minorHAnsi" w:cstheme="minorHAnsi"/>
        </w:rPr>
        <w:t>i innymi stosownymi obowiązującymi przepisami.</w:t>
      </w:r>
    </w:p>
    <w:p w14:paraId="76FE09DD" w14:textId="77777777" w:rsidR="00A467E4" w:rsidRPr="002C19F8" w:rsidRDefault="00A467E4" w:rsidP="00ED7B21">
      <w:pPr>
        <w:pStyle w:val="Akapitzlist1"/>
        <w:numPr>
          <w:ilvl w:val="0"/>
          <w:numId w:val="60"/>
        </w:numPr>
        <w:autoSpaceDE w:val="0"/>
        <w:autoSpaceDN w:val="0"/>
        <w:adjustRightInd w:val="0"/>
        <w:spacing w:before="120" w:after="240"/>
        <w:ind w:left="0" w:firstLine="426"/>
        <w:jc w:val="left"/>
        <w:rPr>
          <w:rFonts w:asciiTheme="minorHAnsi" w:hAnsiTheme="minorHAnsi" w:cstheme="minorHAnsi"/>
        </w:rPr>
      </w:pPr>
      <w:r w:rsidRPr="002C19F8">
        <w:rPr>
          <w:rFonts w:asciiTheme="minorHAnsi" w:hAnsiTheme="minorHAnsi" w:cstheme="minorHAnsi"/>
        </w:rPr>
        <w:t>Uroczystości z udziałem sztand</w:t>
      </w:r>
      <w:r w:rsidR="00E52D38" w:rsidRPr="002C19F8">
        <w:rPr>
          <w:rFonts w:asciiTheme="minorHAnsi" w:hAnsiTheme="minorHAnsi" w:cstheme="minorHAnsi"/>
        </w:rPr>
        <w:t xml:space="preserve">aru wymagają powagi zachowania, </w:t>
      </w:r>
      <w:r w:rsidRPr="002C19F8">
        <w:rPr>
          <w:rFonts w:asciiTheme="minorHAnsi" w:hAnsiTheme="minorHAnsi" w:cstheme="minorHAnsi"/>
        </w:rPr>
        <w:t>a</w:t>
      </w:r>
      <w:r w:rsidR="00BB4BC2" w:rsidRPr="002C19F8">
        <w:rPr>
          <w:rFonts w:asciiTheme="minorHAnsi" w:hAnsiTheme="minorHAnsi" w:cstheme="minorHAnsi"/>
        </w:rPr>
        <w:t> </w:t>
      </w:r>
      <w:r w:rsidRPr="002C19F8">
        <w:rPr>
          <w:rFonts w:asciiTheme="minorHAnsi" w:hAnsiTheme="minorHAnsi" w:cstheme="minorHAnsi"/>
        </w:rPr>
        <w:t>przechowywanie, transport i przygotowanie sztandaru do prezentacji, właściwych postaw jego poszanowania.</w:t>
      </w:r>
    </w:p>
    <w:p w14:paraId="0ACD5495" w14:textId="77777777" w:rsidR="00A467E4" w:rsidRPr="002C19F8" w:rsidRDefault="00A467E4" w:rsidP="00ED7B21">
      <w:pPr>
        <w:pStyle w:val="Akapitzlist1"/>
        <w:numPr>
          <w:ilvl w:val="0"/>
          <w:numId w:val="60"/>
        </w:numPr>
        <w:autoSpaceDE w:val="0"/>
        <w:autoSpaceDN w:val="0"/>
        <w:adjustRightInd w:val="0"/>
        <w:spacing w:before="120" w:after="240"/>
        <w:ind w:left="0" w:firstLine="426"/>
        <w:jc w:val="left"/>
        <w:rPr>
          <w:rFonts w:asciiTheme="minorHAnsi" w:hAnsiTheme="minorHAnsi" w:cstheme="minorHAnsi"/>
        </w:rPr>
      </w:pPr>
      <w:r w:rsidRPr="002C19F8">
        <w:rPr>
          <w:rFonts w:asciiTheme="minorHAnsi" w:hAnsiTheme="minorHAnsi" w:cstheme="minorHAnsi"/>
        </w:rPr>
        <w:t xml:space="preserve">Uroczystości szkolne z </w:t>
      </w:r>
      <w:r w:rsidR="002E7B6D" w:rsidRPr="002C19F8">
        <w:rPr>
          <w:rFonts w:asciiTheme="minorHAnsi" w:hAnsiTheme="minorHAnsi" w:cstheme="minorHAnsi"/>
        </w:rPr>
        <w:t>udziałem pocztu sztandarowego</w:t>
      </w:r>
      <w:r w:rsidRPr="002C19F8">
        <w:rPr>
          <w:rFonts w:asciiTheme="minorHAnsi" w:hAnsiTheme="minorHAnsi" w:cstheme="minorHAnsi"/>
        </w:rPr>
        <w:t>: ślubowanie klas pierwszych, ślubowanie absolwentów, zakończenie roku szkolnego dla klas programowo najwyższych, zakończenie roku szkolnego dla klas niższych, apele z okazji świąt państwowych.</w:t>
      </w:r>
    </w:p>
    <w:p w14:paraId="02327DD2" w14:textId="64C70C34" w:rsidR="00A467E4" w:rsidRPr="002C19F8" w:rsidRDefault="00A467E4" w:rsidP="00ED7B21">
      <w:pPr>
        <w:pStyle w:val="Akapitzlist1"/>
        <w:numPr>
          <w:ilvl w:val="0"/>
          <w:numId w:val="60"/>
        </w:numPr>
        <w:autoSpaceDE w:val="0"/>
        <w:autoSpaceDN w:val="0"/>
        <w:adjustRightInd w:val="0"/>
        <w:spacing w:before="120" w:after="240"/>
        <w:ind w:left="0" w:firstLine="426"/>
        <w:jc w:val="left"/>
        <w:rPr>
          <w:rFonts w:asciiTheme="minorHAnsi" w:hAnsiTheme="minorHAnsi" w:cstheme="minorHAnsi"/>
        </w:rPr>
      </w:pPr>
      <w:r w:rsidRPr="002C19F8">
        <w:rPr>
          <w:rFonts w:asciiTheme="minorHAnsi" w:hAnsiTheme="minorHAnsi" w:cstheme="minorHAnsi"/>
        </w:rPr>
        <w:t>Sztandar uczestniczy w uroczystościach poza szkołą na zaproszenie innych szkół i</w:t>
      </w:r>
      <w:r w:rsidR="00BB4BC2" w:rsidRPr="002C19F8">
        <w:rPr>
          <w:rFonts w:asciiTheme="minorHAnsi" w:hAnsiTheme="minorHAnsi" w:cstheme="minorHAnsi"/>
        </w:rPr>
        <w:t> </w:t>
      </w:r>
      <w:r w:rsidRPr="002C19F8">
        <w:rPr>
          <w:rFonts w:asciiTheme="minorHAnsi" w:hAnsiTheme="minorHAnsi" w:cstheme="minorHAnsi"/>
        </w:rPr>
        <w:t>instytucji lub organizacji, a także</w:t>
      </w:r>
      <w:r w:rsidR="00631230" w:rsidRPr="002C19F8">
        <w:rPr>
          <w:rFonts w:asciiTheme="minorHAnsi" w:hAnsiTheme="minorHAnsi" w:cstheme="minorHAnsi"/>
        </w:rPr>
        <w:t xml:space="preserve"> w uroczystościach religijnych.</w:t>
      </w:r>
    </w:p>
    <w:p w14:paraId="6611A2C6" w14:textId="77777777" w:rsidR="00A467E4" w:rsidRPr="002C19F8" w:rsidRDefault="00A467E4" w:rsidP="00ED7B21">
      <w:pPr>
        <w:pStyle w:val="Akapitzlist1"/>
        <w:numPr>
          <w:ilvl w:val="0"/>
          <w:numId w:val="60"/>
        </w:numPr>
        <w:autoSpaceDE w:val="0"/>
        <w:autoSpaceDN w:val="0"/>
        <w:adjustRightInd w:val="0"/>
        <w:spacing w:before="120" w:after="240"/>
        <w:ind w:left="0" w:firstLine="426"/>
        <w:jc w:val="left"/>
        <w:rPr>
          <w:rFonts w:asciiTheme="minorHAnsi" w:hAnsiTheme="minorHAnsi" w:cstheme="minorHAnsi"/>
        </w:rPr>
      </w:pPr>
      <w:r w:rsidRPr="002C19F8">
        <w:rPr>
          <w:rFonts w:asciiTheme="minorHAnsi" w:hAnsiTheme="minorHAnsi" w:cstheme="minorHAnsi"/>
        </w:rPr>
        <w:t>Insygnia pocztu sztandarowego stanowią: chorągiew, biało-czerwone szarfy, białe rękawiczki, wstęga biało-czerwona, wstęga czarna.</w:t>
      </w:r>
    </w:p>
    <w:p w14:paraId="4D9E7CB1" w14:textId="77777777" w:rsidR="00A467E4" w:rsidRPr="002C19F8" w:rsidRDefault="00A467E4" w:rsidP="00ED7B21">
      <w:pPr>
        <w:pStyle w:val="Akapitzlist1"/>
        <w:numPr>
          <w:ilvl w:val="0"/>
          <w:numId w:val="60"/>
        </w:numPr>
        <w:autoSpaceDE w:val="0"/>
        <w:autoSpaceDN w:val="0"/>
        <w:adjustRightInd w:val="0"/>
        <w:spacing w:before="120" w:after="240"/>
        <w:ind w:left="0" w:firstLine="426"/>
        <w:jc w:val="left"/>
        <w:rPr>
          <w:rFonts w:asciiTheme="minorHAnsi" w:hAnsiTheme="minorHAnsi" w:cstheme="minorHAnsi"/>
        </w:rPr>
      </w:pPr>
      <w:r w:rsidRPr="002C19F8">
        <w:rPr>
          <w:rFonts w:asciiTheme="minorHAnsi" w:hAnsiTheme="minorHAnsi" w:cstheme="minorHAnsi"/>
        </w:rPr>
        <w:t>Sztandar jest przechowywany w głównej siedzibie szkoły w zamkniętej gablocie. W tej samej gablocie znajdują się insygnia pocztu sztandarowego.</w:t>
      </w:r>
    </w:p>
    <w:p w14:paraId="54227F52" w14:textId="60977D37" w:rsidR="00A467E4" w:rsidRPr="002C19F8" w:rsidRDefault="00A467E4" w:rsidP="00ED7B21">
      <w:pPr>
        <w:pStyle w:val="Akapitzlist1"/>
        <w:numPr>
          <w:ilvl w:val="0"/>
          <w:numId w:val="60"/>
        </w:numPr>
        <w:autoSpaceDE w:val="0"/>
        <w:autoSpaceDN w:val="0"/>
        <w:adjustRightInd w:val="0"/>
        <w:spacing w:before="120" w:after="240"/>
        <w:ind w:left="0" w:firstLine="426"/>
        <w:jc w:val="left"/>
        <w:rPr>
          <w:rFonts w:asciiTheme="minorHAnsi" w:hAnsiTheme="minorHAnsi" w:cstheme="minorHAnsi"/>
        </w:rPr>
      </w:pPr>
      <w:r w:rsidRPr="002C19F8">
        <w:rPr>
          <w:rFonts w:asciiTheme="minorHAnsi" w:hAnsiTheme="minorHAnsi" w:cstheme="minorHAnsi"/>
        </w:rPr>
        <w:t xml:space="preserve">Opiekunem pocztu sztandarowego jest członek Rady Pedagogicznej wyznaczony przez </w:t>
      </w:r>
      <w:r w:rsidR="00625510" w:rsidRPr="002C19F8">
        <w:rPr>
          <w:rFonts w:asciiTheme="minorHAnsi" w:hAnsiTheme="minorHAnsi" w:cstheme="minorHAnsi"/>
        </w:rPr>
        <w:t>Dyrektor</w:t>
      </w:r>
      <w:r w:rsidR="003908BE" w:rsidRPr="002C19F8">
        <w:rPr>
          <w:rFonts w:asciiTheme="minorHAnsi" w:hAnsiTheme="minorHAnsi" w:cstheme="minorHAnsi"/>
        </w:rPr>
        <w:t>a</w:t>
      </w:r>
      <w:r w:rsidR="007E0306" w:rsidRPr="002C19F8">
        <w:rPr>
          <w:rFonts w:asciiTheme="minorHAnsi" w:hAnsiTheme="minorHAnsi" w:cstheme="minorHAnsi"/>
        </w:rPr>
        <w:t xml:space="preserve"> s</w:t>
      </w:r>
      <w:r w:rsidRPr="002C19F8">
        <w:rPr>
          <w:rFonts w:asciiTheme="minorHAnsi" w:hAnsiTheme="minorHAnsi" w:cstheme="minorHAnsi"/>
        </w:rPr>
        <w:t>zkoły.</w:t>
      </w:r>
    </w:p>
    <w:p w14:paraId="0AF1A352" w14:textId="5DDA8D44" w:rsidR="00FE48F1" w:rsidRPr="002C19F8" w:rsidRDefault="00ED7B21" w:rsidP="00ED7B21">
      <w:pPr>
        <w:spacing w:after="160" w:line="259" w:lineRule="auto"/>
        <w:jc w:val="left"/>
        <w:rPr>
          <w:rFonts w:asciiTheme="minorHAnsi" w:eastAsia="Times New Roman" w:hAnsiTheme="minorHAnsi" w:cstheme="minorHAnsi"/>
          <w:sz w:val="24"/>
        </w:rPr>
      </w:pPr>
      <w:r w:rsidRPr="002C19F8">
        <w:rPr>
          <w:rFonts w:asciiTheme="minorHAnsi" w:hAnsiTheme="minorHAnsi" w:cstheme="minorHAnsi"/>
        </w:rPr>
        <w:br w:type="page"/>
      </w:r>
    </w:p>
    <w:p w14:paraId="7D51AC35" w14:textId="03D68561" w:rsidR="003A4D67" w:rsidRPr="002C19F8" w:rsidRDefault="002B222D" w:rsidP="002B222D">
      <w:pPr>
        <w:pStyle w:val="Nagwek3-dzia"/>
        <w:rPr>
          <w:rFonts w:asciiTheme="minorHAnsi" w:hAnsiTheme="minorHAnsi" w:cstheme="minorHAnsi"/>
        </w:rPr>
      </w:pPr>
      <w:bookmarkStart w:id="148" w:name="_Toc216939679"/>
      <w:r w:rsidRPr="002C19F8">
        <w:rPr>
          <w:rFonts w:asciiTheme="minorHAnsi" w:hAnsiTheme="minorHAnsi" w:cstheme="minorHAnsi"/>
        </w:rPr>
        <w:t>Dział XI</w:t>
      </w:r>
      <w:bookmarkEnd w:id="148"/>
    </w:p>
    <w:p w14:paraId="57C79521" w14:textId="19B59B50" w:rsidR="002B222D" w:rsidRPr="002C19F8" w:rsidRDefault="002B222D" w:rsidP="002B222D">
      <w:pPr>
        <w:pStyle w:val="Nagwek3-dzia"/>
        <w:rPr>
          <w:rFonts w:asciiTheme="minorHAnsi" w:hAnsiTheme="minorHAnsi" w:cstheme="minorHAnsi"/>
        </w:rPr>
      </w:pPr>
      <w:bookmarkStart w:id="149" w:name="_Toc216939680"/>
      <w:r w:rsidRPr="002C19F8">
        <w:rPr>
          <w:rFonts w:asciiTheme="minorHAnsi" w:hAnsiTheme="minorHAnsi" w:cstheme="minorHAnsi"/>
        </w:rPr>
        <w:t>Gospodarka finansowa</w:t>
      </w:r>
      <w:bookmarkEnd w:id="149"/>
    </w:p>
    <w:p w14:paraId="671412A5" w14:textId="77777777" w:rsidR="002B222D" w:rsidRPr="002C19F8" w:rsidRDefault="002B222D" w:rsidP="002B222D">
      <w:pPr>
        <w:pStyle w:val="Nagwek3-dzia"/>
        <w:rPr>
          <w:rFonts w:asciiTheme="minorHAnsi" w:hAnsiTheme="minorHAnsi" w:cstheme="minorHAnsi"/>
        </w:rPr>
      </w:pPr>
    </w:p>
    <w:p w14:paraId="4148728D" w14:textId="23A2D9AD" w:rsidR="003A4D67" w:rsidRPr="002C19F8" w:rsidRDefault="0046302F" w:rsidP="0046302F">
      <w:pPr>
        <w:pStyle w:val="Paragraf"/>
        <w:numPr>
          <w:ilvl w:val="0"/>
          <w:numId w:val="0"/>
        </w:numPr>
        <w:spacing w:before="0" w:after="120"/>
        <w:ind w:left="567"/>
        <w:rPr>
          <w:rFonts w:asciiTheme="minorHAnsi" w:hAnsiTheme="minorHAnsi" w:cstheme="minorHAnsi"/>
          <w:sz w:val="24"/>
          <w:szCs w:val="24"/>
          <w:lang w:eastAsia="pl-PL"/>
        </w:rPr>
      </w:pPr>
      <w:r w:rsidRPr="002C19F8">
        <w:rPr>
          <w:rFonts w:asciiTheme="minorHAnsi" w:hAnsiTheme="minorHAnsi" w:cstheme="minorHAnsi"/>
          <w:b/>
          <w:bCs/>
          <w:sz w:val="24"/>
          <w:szCs w:val="24"/>
        </w:rPr>
        <w:t xml:space="preserve">§ 135 </w:t>
      </w:r>
      <w:r w:rsidR="003A4D67" w:rsidRPr="002C19F8">
        <w:rPr>
          <w:rFonts w:asciiTheme="minorHAnsi" w:hAnsiTheme="minorHAnsi" w:cstheme="minorHAnsi"/>
          <w:b/>
          <w:sz w:val="24"/>
          <w:szCs w:val="24"/>
          <w:lang w:eastAsia="pl-PL"/>
        </w:rPr>
        <w:t>1.</w:t>
      </w:r>
      <w:r w:rsidR="003A4D67" w:rsidRPr="002C19F8">
        <w:rPr>
          <w:rFonts w:asciiTheme="minorHAnsi" w:hAnsiTheme="minorHAnsi" w:cstheme="minorHAnsi"/>
          <w:sz w:val="24"/>
          <w:szCs w:val="24"/>
          <w:lang w:eastAsia="pl-PL"/>
        </w:rPr>
        <w:t xml:space="preserve"> Zasady gospodarki finansowej i materiałowej szkoły określają odrębne przepisy.</w:t>
      </w:r>
    </w:p>
    <w:p w14:paraId="135F6A76" w14:textId="77777777" w:rsidR="003A4D67" w:rsidRPr="002C19F8" w:rsidRDefault="003A4D67" w:rsidP="001061F0">
      <w:pPr>
        <w:pStyle w:val="Ustp"/>
        <w:numPr>
          <w:ilvl w:val="2"/>
          <w:numId w:val="44"/>
        </w:numPr>
        <w:ind w:left="0"/>
        <w:rPr>
          <w:rFonts w:asciiTheme="minorHAnsi" w:hAnsiTheme="minorHAnsi" w:cstheme="minorHAnsi"/>
          <w:sz w:val="24"/>
          <w:lang w:eastAsia="pl-PL"/>
        </w:rPr>
      </w:pPr>
      <w:r w:rsidRPr="002C19F8">
        <w:rPr>
          <w:rFonts w:asciiTheme="minorHAnsi" w:hAnsiTheme="minorHAnsi" w:cstheme="minorHAnsi"/>
          <w:sz w:val="24"/>
          <w:lang w:eastAsia="pl-PL"/>
        </w:rPr>
        <w:t>Szkoła, może na wyodrębnionym rachunku bankowym gromadzić środki specjalne pochodzące w szczególności z:</w:t>
      </w:r>
    </w:p>
    <w:p w14:paraId="4E83DF2C" w14:textId="77777777" w:rsidR="003A4D67" w:rsidRPr="002C19F8" w:rsidRDefault="003A4D67" w:rsidP="00D200E6">
      <w:pPr>
        <w:pStyle w:val="Punkt"/>
        <w:numPr>
          <w:ilvl w:val="0"/>
          <w:numId w:val="339"/>
        </w:numPr>
        <w:rPr>
          <w:rFonts w:eastAsiaTheme="majorEastAsia"/>
        </w:rPr>
      </w:pPr>
      <w:r w:rsidRPr="002C19F8">
        <w:rPr>
          <w:rFonts w:eastAsiaTheme="majorEastAsia"/>
        </w:rPr>
        <w:t>wpływów ze spadków, zapisów i darowizn;</w:t>
      </w:r>
    </w:p>
    <w:p w14:paraId="34157E91" w14:textId="77777777" w:rsidR="003A4D67" w:rsidRPr="002C19F8" w:rsidRDefault="003A4D67" w:rsidP="00D200E6">
      <w:pPr>
        <w:pStyle w:val="Punkt"/>
        <w:numPr>
          <w:ilvl w:val="0"/>
          <w:numId w:val="339"/>
        </w:numPr>
        <w:rPr>
          <w:rFonts w:eastAsiaTheme="majorEastAsia"/>
        </w:rPr>
      </w:pPr>
      <w:r w:rsidRPr="002C19F8">
        <w:rPr>
          <w:rFonts w:eastAsiaTheme="majorEastAsia"/>
        </w:rPr>
        <w:t>wpływów z organizacji imprez okolicznościowych;</w:t>
      </w:r>
    </w:p>
    <w:p w14:paraId="37A54383" w14:textId="77777777" w:rsidR="003A4D67" w:rsidRPr="002C19F8" w:rsidRDefault="003A4D67" w:rsidP="00D200E6">
      <w:pPr>
        <w:pStyle w:val="Punkt"/>
        <w:numPr>
          <w:ilvl w:val="0"/>
          <w:numId w:val="339"/>
        </w:numPr>
        <w:rPr>
          <w:rFonts w:eastAsiaTheme="majorEastAsia"/>
        </w:rPr>
      </w:pPr>
      <w:r w:rsidRPr="002C19F8">
        <w:rPr>
          <w:rFonts w:eastAsiaTheme="majorEastAsia"/>
        </w:rPr>
        <w:t>wpływów z usług wykonywanych przez słuchaczy w ramach praktycznej nauki zawodu;</w:t>
      </w:r>
    </w:p>
    <w:p w14:paraId="5A1BD354" w14:textId="77777777" w:rsidR="003A4D67" w:rsidRPr="002C19F8" w:rsidRDefault="003A4D67" w:rsidP="00D200E6">
      <w:pPr>
        <w:pStyle w:val="Punkt"/>
        <w:numPr>
          <w:ilvl w:val="0"/>
          <w:numId w:val="339"/>
        </w:numPr>
        <w:rPr>
          <w:rFonts w:eastAsiaTheme="majorEastAsia"/>
        </w:rPr>
      </w:pPr>
      <w:r w:rsidRPr="002C19F8">
        <w:rPr>
          <w:rFonts w:eastAsiaTheme="majorEastAsia"/>
        </w:rPr>
        <w:t>wpływów z tytułu organizacji kursów, szkoleń, konferencji oraz innych form doskonalenia;</w:t>
      </w:r>
    </w:p>
    <w:p w14:paraId="78871614" w14:textId="77777777" w:rsidR="003A4D67" w:rsidRPr="002C19F8" w:rsidRDefault="003A4D67" w:rsidP="00D200E6">
      <w:pPr>
        <w:pStyle w:val="Punkt"/>
        <w:numPr>
          <w:ilvl w:val="0"/>
          <w:numId w:val="339"/>
        </w:numPr>
        <w:rPr>
          <w:rFonts w:eastAsiaTheme="majorEastAsia"/>
        </w:rPr>
      </w:pPr>
      <w:r w:rsidRPr="002C19F8">
        <w:rPr>
          <w:rFonts w:eastAsiaTheme="majorEastAsia"/>
        </w:rPr>
        <w:t>wpłat z tytułu wynajmu pomieszczeń;</w:t>
      </w:r>
    </w:p>
    <w:p w14:paraId="7166F1ED" w14:textId="77777777" w:rsidR="003A4D67" w:rsidRPr="002C19F8" w:rsidRDefault="003A4D67" w:rsidP="0046302F">
      <w:pPr>
        <w:pStyle w:val="Ustp"/>
        <w:numPr>
          <w:ilvl w:val="2"/>
          <w:numId w:val="58"/>
        </w:numPr>
        <w:ind w:left="0"/>
        <w:rPr>
          <w:rFonts w:asciiTheme="minorHAnsi" w:hAnsiTheme="minorHAnsi" w:cstheme="minorHAnsi"/>
          <w:sz w:val="24"/>
          <w:lang w:eastAsia="pl-PL"/>
        </w:rPr>
      </w:pPr>
      <w:r w:rsidRPr="002C19F8">
        <w:rPr>
          <w:rFonts w:asciiTheme="minorHAnsi" w:hAnsiTheme="minorHAnsi" w:cstheme="minorHAnsi"/>
          <w:sz w:val="24"/>
          <w:lang w:eastAsia="pl-PL"/>
        </w:rPr>
        <w:t>Środki finansowe mogą być przeznaczone w szczególności na:</w:t>
      </w:r>
    </w:p>
    <w:p w14:paraId="155C0A42" w14:textId="77777777" w:rsidR="003A4D67" w:rsidRPr="002C19F8" w:rsidRDefault="003A4D67" w:rsidP="00D200E6">
      <w:pPr>
        <w:pStyle w:val="Punkt"/>
        <w:numPr>
          <w:ilvl w:val="0"/>
          <w:numId w:val="340"/>
        </w:numPr>
        <w:rPr>
          <w:rFonts w:eastAsiaTheme="majorEastAsia"/>
        </w:rPr>
      </w:pPr>
      <w:r w:rsidRPr="002C19F8">
        <w:rPr>
          <w:rFonts w:eastAsiaTheme="majorEastAsia"/>
        </w:rPr>
        <w:t xml:space="preserve">cele wskazane przez darczyńcę, </w:t>
      </w:r>
    </w:p>
    <w:p w14:paraId="070254E1" w14:textId="77777777" w:rsidR="003A4D67" w:rsidRPr="002C19F8" w:rsidRDefault="003A4D67" w:rsidP="00D200E6">
      <w:pPr>
        <w:pStyle w:val="Punkt"/>
        <w:numPr>
          <w:ilvl w:val="0"/>
          <w:numId w:val="340"/>
        </w:numPr>
        <w:rPr>
          <w:rFonts w:eastAsiaTheme="majorEastAsia"/>
        </w:rPr>
      </w:pPr>
      <w:r w:rsidRPr="002C19F8">
        <w:rPr>
          <w:rFonts w:eastAsiaTheme="majorEastAsia"/>
        </w:rPr>
        <w:t xml:space="preserve">remont lub odtworzenie mienia, </w:t>
      </w:r>
    </w:p>
    <w:p w14:paraId="7F7EF97A" w14:textId="77777777" w:rsidR="003A4D67" w:rsidRPr="002C19F8" w:rsidRDefault="003A4D67" w:rsidP="00D200E6">
      <w:pPr>
        <w:pStyle w:val="Punkt"/>
        <w:numPr>
          <w:ilvl w:val="0"/>
          <w:numId w:val="340"/>
        </w:numPr>
        <w:rPr>
          <w:rFonts w:eastAsiaTheme="majorEastAsia"/>
        </w:rPr>
      </w:pPr>
      <w:r w:rsidRPr="002C19F8">
        <w:rPr>
          <w:rFonts w:eastAsiaTheme="majorEastAsia"/>
        </w:rPr>
        <w:t>finansowanie kosztów działalności podstawowej szkoły z wyłączeniem finansowania wynagrodzeń osobowych;</w:t>
      </w:r>
    </w:p>
    <w:p w14:paraId="4535B0EF" w14:textId="77777777" w:rsidR="003A4D67" w:rsidRPr="002C19F8" w:rsidRDefault="003A4D67" w:rsidP="00D200E6">
      <w:pPr>
        <w:pStyle w:val="Punkt"/>
        <w:numPr>
          <w:ilvl w:val="0"/>
          <w:numId w:val="340"/>
        </w:numPr>
        <w:rPr>
          <w:rFonts w:eastAsiaTheme="majorEastAsia"/>
        </w:rPr>
      </w:pPr>
      <w:r w:rsidRPr="002C19F8">
        <w:rPr>
          <w:rFonts w:eastAsiaTheme="majorEastAsia"/>
        </w:rPr>
        <w:t>remont bazy lokalowej i naprawę wyposażenia;</w:t>
      </w:r>
    </w:p>
    <w:p w14:paraId="37D1A527" w14:textId="77777777" w:rsidR="003A4D67" w:rsidRPr="002C19F8" w:rsidRDefault="003A4D67" w:rsidP="00D200E6">
      <w:pPr>
        <w:pStyle w:val="Punkt"/>
        <w:numPr>
          <w:ilvl w:val="0"/>
          <w:numId w:val="340"/>
        </w:numPr>
        <w:rPr>
          <w:rFonts w:eastAsiaTheme="majorEastAsia"/>
        </w:rPr>
      </w:pPr>
      <w:r w:rsidRPr="002C19F8">
        <w:rPr>
          <w:rFonts w:eastAsiaTheme="majorEastAsia"/>
        </w:rPr>
        <w:t>zakup pomocy naukowych;</w:t>
      </w:r>
    </w:p>
    <w:p w14:paraId="00B9AB54" w14:textId="77777777" w:rsidR="003A4D67" w:rsidRPr="002C19F8" w:rsidRDefault="003A4D67" w:rsidP="00D200E6">
      <w:pPr>
        <w:pStyle w:val="Punkt"/>
        <w:numPr>
          <w:ilvl w:val="0"/>
          <w:numId w:val="340"/>
        </w:numPr>
        <w:rPr>
          <w:rFonts w:eastAsiaTheme="majorEastAsia"/>
        </w:rPr>
      </w:pPr>
      <w:r w:rsidRPr="002C19F8">
        <w:rPr>
          <w:rFonts w:eastAsiaTheme="majorEastAsia"/>
        </w:rPr>
        <w:t>organizację zajęć praktycznych, sportowych i innych pozastatutowych;</w:t>
      </w:r>
    </w:p>
    <w:p w14:paraId="6DEE670A" w14:textId="77777777" w:rsidR="003A4D67" w:rsidRPr="002C19F8" w:rsidRDefault="003A4D67" w:rsidP="00D200E6">
      <w:pPr>
        <w:pStyle w:val="Punkt"/>
        <w:numPr>
          <w:ilvl w:val="0"/>
          <w:numId w:val="340"/>
        </w:numPr>
        <w:rPr>
          <w:rFonts w:eastAsiaTheme="majorEastAsia"/>
        </w:rPr>
      </w:pPr>
      <w:r w:rsidRPr="002C19F8">
        <w:rPr>
          <w:rFonts w:eastAsiaTheme="majorEastAsia"/>
        </w:rPr>
        <w:t>finansowanie kosztów działalności związanej z uzyskiwanymi dochodami;</w:t>
      </w:r>
    </w:p>
    <w:p w14:paraId="5B303F72" w14:textId="04339E25" w:rsidR="006F7663" w:rsidRPr="002C19F8" w:rsidRDefault="00F2719E" w:rsidP="00D200E6">
      <w:pPr>
        <w:pStyle w:val="Punkt"/>
        <w:numPr>
          <w:ilvl w:val="0"/>
          <w:numId w:val="340"/>
        </w:numPr>
        <w:rPr>
          <w:rFonts w:eastAsiaTheme="majorEastAsia"/>
        </w:rPr>
      </w:pPr>
      <w:r w:rsidRPr="002C19F8">
        <w:rPr>
          <w:rFonts w:eastAsiaTheme="majorEastAsia"/>
        </w:rPr>
        <w:t>zakupy inwestycyjne.</w:t>
      </w:r>
    </w:p>
    <w:p w14:paraId="64FEEB81" w14:textId="77777777" w:rsidR="004B44FF" w:rsidRPr="002C19F8" w:rsidRDefault="004B44FF">
      <w:pPr>
        <w:spacing w:after="160" w:line="259" w:lineRule="auto"/>
        <w:jc w:val="left"/>
        <w:rPr>
          <w:rFonts w:asciiTheme="minorHAnsi" w:eastAsia="Times New Roman" w:hAnsiTheme="minorHAnsi" w:cstheme="minorHAnsi"/>
          <w:strike/>
          <w:sz w:val="24"/>
          <w:szCs w:val="24"/>
          <w:lang w:eastAsia="pl-PL"/>
        </w:rPr>
      </w:pPr>
      <w:r w:rsidRPr="002C19F8">
        <w:rPr>
          <w:rFonts w:asciiTheme="minorHAnsi" w:eastAsia="Times New Roman" w:hAnsiTheme="minorHAnsi" w:cstheme="minorHAnsi"/>
          <w:strike/>
          <w:color w:val="FF0000"/>
          <w:sz w:val="24"/>
          <w:szCs w:val="24"/>
          <w:lang w:eastAsia="pl-PL"/>
        </w:rPr>
        <w:br w:type="page"/>
      </w:r>
    </w:p>
    <w:p w14:paraId="11520411" w14:textId="5015CA0F" w:rsidR="0094069F" w:rsidRPr="002C19F8" w:rsidRDefault="002B222D" w:rsidP="002B222D">
      <w:pPr>
        <w:pStyle w:val="Nagwek3-dzia"/>
        <w:rPr>
          <w:rFonts w:asciiTheme="minorHAnsi" w:hAnsiTheme="minorHAnsi" w:cstheme="minorHAnsi"/>
        </w:rPr>
      </w:pPr>
      <w:bookmarkStart w:id="150" w:name="_Toc216939681"/>
      <w:r w:rsidRPr="002C19F8">
        <w:rPr>
          <w:rFonts w:asciiTheme="minorHAnsi" w:hAnsiTheme="minorHAnsi" w:cstheme="minorHAnsi"/>
        </w:rPr>
        <w:t>Dział XII</w:t>
      </w:r>
      <w:bookmarkEnd w:id="150"/>
    </w:p>
    <w:p w14:paraId="6EF577B0" w14:textId="7F599DBC" w:rsidR="002B222D" w:rsidRPr="002C19F8" w:rsidRDefault="002B222D" w:rsidP="002B222D">
      <w:pPr>
        <w:pStyle w:val="Nagwek3-dzia"/>
        <w:rPr>
          <w:rFonts w:asciiTheme="minorHAnsi" w:hAnsiTheme="minorHAnsi" w:cstheme="minorHAnsi"/>
        </w:rPr>
      </w:pPr>
      <w:bookmarkStart w:id="151" w:name="_Toc216939682"/>
      <w:r w:rsidRPr="002C19F8">
        <w:rPr>
          <w:rFonts w:asciiTheme="minorHAnsi" w:hAnsiTheme="minorHAnsi" w:cstheme="minorHAnsi"/>
        </w:rPr>
        <w:t>Postanowienia końcowe</w:t>
      </w:r>
      <w:bookmarkEnd w:id="151"/>
    </w:p>
    <w:p w14:paraId="2C051EB9" w14:textId="77777777" w:rsidR="002B222D" w:rsidRPr="002C19F8" w:rsidRDefault="002B222D" w:rsidP="002B222D">
      <w:pPr>
        <w:pStyle w:val="Nagwek3-dzia"/>
        <w:rPr>
          <w:rFonts w:asciiTheme="minorHAnsi" w:hAnsiTheme="minorHAnsi" w:cstheme="minorHAnsi"/>
        </w:rPr>
      </w:pPr>
    </w:p>
    <w:p w14:paraId="1272B334" w14:textId="57580F7B" w:rsidR="0094069F" w:rsidRPr="002C19F8" w:rsidRDefault="00CC7DD7" w:rsidP="00ED7B21">
      <w:pPr>
        <w:pStyle w:val="Paragraf"/>
        <w:keepNext w:val="0"/>
        <w:keepLines w:val="0"/>
        <w:numPr>
          <w:ilvl w:val="0"/>
          <w:numId w:val="0"/>
        </w:numPr>
        <w:spacing w:before="120" w:after="240"/>
        <w:ind w:left="567"/>
        <w:jc w:val="left"/>
        <w:rPr>
          <w:rFonts w:asciiTheme="minorHAnsi" w:hAnsiTheme="minorHAnsi" w:cstheme="minorHAnsi"/>
          <w:sz w:val="24"/>
          <w:szCs w:val="24"/>
        </w:rPr>
      </w:pPr>
      <w:r w:rsidRPr="002C19F8">
        <w:rPr>
          <w:rFonts w:asciiTheme="minorHAnsi" w:hAnsiTheme="minorHAnsi" w:cstheme="minorHAnsi"/>
          <w:b/>
          <w:sz w:val="24"/>
          <w:szCs w:val="24"/>
        </w:rPr>
        <w:t xml:space="preserve">§ </w:t>
      </w:r>
      <w:r w:rsidR="0094069F" w:rsidRPr="002C19F8">
        <w:rPr>
          <w:rFonts w:asciiTheme="minorHAnsi" w:hAnsiTheme="minorHAnsi" w:cstheme="minorHAnsi"/>
          <w:b/>
          <w:sz w:val="24"/>
          <w:szCs w:val="24"/>
        </w:rPr>
        <w:t>1</w:t>
      </w:r>
      <w:r w:rsidRPr="002C19F8">
        <w:rPr>
          <w:rFonts w:asciiTheme="minorHAnsi" w:hAnsiTheme="minorHAnsi" w:cstheme="minorHAnsi"/>
          <w:b/>
          <w:sz w:val="24"/>
          <w:szCs w:val="24"/>
        </w:rPr>
        <w:t>3</w:t>
      </w:r>
      <w:r w:rsidR="0046302F" w:rsidRPr="002C19F8">
        <w:rPr>
          <w:rFonts w:asciiTheme="minorHAnsi" w:hAnsiTheme="minorHAnsi" w:cstheme="minorHAnsi"/>
          <w:b/>
          <w:sz w:val="24"/>
          <w:szCs w:val="24"/>
        </w:rPr>
        <w:t>6</w:t>
      </w:r>
      <w:r w:rsidR="0094069F" w:rsidRPr="002C19F8">
        <w:rPr>
          <w:rFonts w:asciiTheme="minorHAnsi" w:hAnsiTheme="minorHAnsi" w:cstheme="minorHAnsi"/>
          <w:b/>
          <w:sz w:val="24"/>
          <w:szCs w:val="24"/>
        </w:rPr>
        <w:t>.</w:t>
      </w:r>
      <w:r w:rsidRPr="002C19F8">
        <w:rPr>
          <w:rFonts w:asciiTheme="minorHAnsi" w:hAnsiTheme="minorHAnsi" w:cstheme="minorHAnsi"/>
          <w:b/>
          <w:sz w:val="24"/>
          <w:szCs w:val="24"/>
        </w:rPr>
        <w:t xml:space="preserve"> 1</w:t>
      </w:r>
      <w:r w:rsidRPr="002C19F8">
        <w:rPr>
          <w:rFonts w:asciiTheme="minorHAnsi" w:hAnsiTheme="minorHAnsi" w:cstheme="minorHAnsi"/>
          <w:sz w:val="24"/>
          <w:szCs w:val="24"/>
        </w:rPr>
        <w:t>.</w:t>
      </w:r>
      <w:r w:rsidR="001131F2"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Szkoła używa pieczęci urzędowej zgodnie z odrębnymi przepisami.</w:t>
      </w:r>
    </w:p>
    <w:p w14:paraId="5551A01D" w14:textId="77777777" w:rsidR="0094069F" w:rsidRPr="002C19F8" w:rsidRDefault="0094069F" w:rsidP="00631230">
      <w:pPr>
        <w:pStyle w:val="Ustp"/>
        <w:keepNext w:val="0"/>
        <w:keepLines w:val="0"/>
        <w:numPr>
          <w:ilvl w:val="2"/>
          <w:numId w:val="59"/>
        </w:numPr>
        <w:spacing w:before="120" w:after="240"/>
        <w:ind w:left="0"/>
        <w:jc w:val="left"/>
        <w:rPr>
          <w:rFonts w:asciiTheme="minorHAnsi" w:hAnsiTheme="minorHAnsi" w:cstheme="minorHAnsi"/>
          <w:color w:val="auto"/>
          <w:sz w:val="24"/>
        </w:rPr>
      </w:pPr>
      <w:r w:rsidRPr="002C19F8">
        <w:rPr>
          <w:rFonts w:asciiTheme="minorHAnsi" w:hAnsiTheme="minorHAnsi" w:cstheme="minorHAnsi"/>
          <w:color w:val="auto"/>
          <w:sz w:val="24"/>
        </w:rPr>
        <w:t>Regulaminy określające działalność organów szkoły, jak też wynikające z celów i zadań, nie mogą być sprzeczne z zapisami niniejszego statutu, jak również z przepisami wykonawczymi do ustawy o systemie oświ</w:t>
      </w:r>
      <w:r w:rsidR="009E0B02" w:rsidRPr="002C19F8">
        <w:rPr>
          <w:rFonts w:asciiTheme="minorHAnsi" w:hAnsiTheme="minorHAnsi" w:cstheme="minorHAnsi"/>
          <w:color w:val="auto"/>
          <w:sz w:val="24"/>
        </w:rPr>
        <w:t>a</w:t>
      </w:r>
      <w:r w:rsidRPr="002C19F8">
        <w:rPr>
          <w:rFonts w:asciiTheme="minorHAnsi" w:hAnsiTheme="minorHAnsi" w:cstheme="minorHAnsi"/>
          <w:color w:val="auto"/>
          <w:sz w:val="24"/>
        </w:rPr>
        <w:t>ty.</w:t>
      </w:r>
    </w:p>
    <w:p w14:paraId="37786AA7" w14:textId="77777777" w:rsidR="0094069F" w:rsidRPr="002C19F8" w:rsidRDefault="0094069F" w:rsidP="00ED7B21">
      <w:pPr>
        <w:pStyle w:val="Ustp"/>
        <w:keepNext w:val="0"/>
        <w:keepLines w:val="0"/>
        <w:numPr>
          <w:ilvl w:val="2"/>
          <w:numId w:val="341"/>
        </w:numPr>
        <w:spacing w:before="120" w:after="240"/>
        <w:jc w:val="left"/>
        <w:rPr>
          <w:rFonts w:asciiTheme="minorHAnsi" w:hAnsiTheme="minorHAnsi" w:cstheme="minorHAnsi"/>
          <w:color w:val="auto"/>
          <w:sz w:val="24"/>
        </w:rPr>
      </w:pPr>
      <w:r w:rsidRPr="002C19F8">
        <w:rPr>
          <w:rFonts w:asciiTheme="minorHAnsi" w:hAnsiTheme="minorHAnsi" w:cstheme="minorHAnsi"/>
          <w:color w:val="auto"/>
          <w:sz w:val="24"/>
        </w:rPr>
        <w:t>Szkoła prowadzi i przechowuje dokumentację zgodnie z odrębnymi przepisami.</w:t>
      </w:r>
    </w:p>
    <w:p w14:paraId="21A054A6" w14:textId="6CAA7D65" w:rsidR="0094069F" w:rsidRPr="002C19F8" w:rsidRDefault="0094069F" w:rsidP="00ED7B21">
      <w:pPr>
        <w:pStyle w:val="Ustp"/>
        <w:keepNext w:val="0"/>
        <w:keepLines w:val="0"/>
        <w:numPr>
          <w:ilvl w:val="2"/>
          <w:numId w:val="341"/>
        </w:numPr>
        <w:spacing w:before="120" w:after="240"/>
        <w:ind w:firstLine="679"/>
        <w:jc w:val="left"/>
        <w:rPr>
          <w:rFonts w:asciiTheme="minorHAnsi" w:hAnsiTheme="minorHAnsi" w:cstheme="minorHAnsi"/>
          <w:color w:val="auto"/>
          <w:sz w:val="24"/>
        </w:rPr>
      </w:pPr>
      <w:r w:rsidRPr="002C19F8">
        <w:rPr>
          <w:rFonts w:asciiTheme="minorHAnsi" w:hAnsiTheme="minorHAnsi" w:cstheme="minorHAnsi"/>
          <w:color w:val="auto"/>
          <w:sz w:val="24"/>
        </w:rPr>
        <w:t>Zasady prowadzenia przez szkołę gospodarki finansowej i materiałowej określają odrębne przepisy.</w:t>
      </w:r>
    </w:p>
    <w:p w14:paraId="639984ED" w14:textId="77777777" w:rsidR="00D961A6" w:rsidRPr="002C19F8" w:rsidRDefault="00D961A6" w:rsidP="00ED7B21">
      <w:pPr>
        <w:pStyle w:val="Ustp"/>
        <w:keepNext w:val="0"/>
        <w:keepLines w:val="0"/>
        <w:numPr>
          <w:ilvl w:val="0"/>
          <w:numId w:val="0"/>
        </w:numPr>
        <w:spacing w:before="0" w:after="0"/>
        <w:ind w:left="709"/>
        <w:jc w:val="left"/>
        <w:rPr>
          <w:rFonts w:asciiTheme="minorHAnsi" w:hAnsiTheme="minorHAnsi" w:cstheme="minorHAnsi"/>
          <w:color w:val="auto"/>
          <w:sz w:val="24"/>
        </w:rPr>
      </w:pPr>
    </w:p>
    <w:p w14:paraId="1EDC1ED3" w14:textId="59B332FC" w:rsidR="0094069F" w:rsidRPr="002C19F8" w:rsidRDefault="00CC7DD7" w:rsidP="00ED7B21">
      <w:pPr>
        <w:pStyle w:val="Paragraf"/>
        <w:keepNext w:val="0"/>
        <w:keepLines w:val="0"/>
        <w:numPr>
          <w:ilvl w:val="0"/>
          <w:numId w:val="0"/>
        </w:numPr>
        <w:spacing w:before="120" w:after="240"/>
        <w:ind w:left="567"/>
        <w:jc w:val="left"/>
        <w:rPr>
          <w:rFonts w:asciiTheme="minorHAnsi" w:hAnsiTheme="minorHAnsi" w:cstheme="minorHAnsi"/>
          <w:sz w:val="24"/>
          <w:szCs w:val="24"/>
        </w:rPr>
      </w:pPr>
      <w:r w:rsidRPr="002C19F8">
        <w:rPr>
          <w:rFonts w:asciiTheme="minorHAnsi" w:hAnsiTheme="minorHAnsi" w:cstheme="minorHAnsi"/>
          <w:b/>
          <w:sz w:val="24"/>
          <w:szCs w:val="24"/>
        </w:rPr>
        <w:t>§ 13</w:t>
      </w:r>
      <w:r w:rsidR="0046302F" w:rsidRPr="002C19F8">
        <w:rPr>
          <w:rFonts w:asciiTheme="minorHAnsi" w:hAnsiTheme="minorHAnsi" w:cstheme="minorHAnsi"/>
          <w:b/>
          <w:sz w:val="24"/>
          <w:szCs w:val="24"/>
        </w:rPr>
        <w:t>7</w:t>
      </w:r>
      <w:r w:rsidRPr="002C19F8">
        <w:rPr>
          <w:rFonts w:asciiTheme="minorHAnsi" w:hAnsiTheme="minorHAnsi" w:cstheme="minorHAnsi"/>
          <w:b/>
          <w:sz w:val="24"/>
          <w:szCs w:val="24"/>
        </w:rPr>
        <w:t xml:space="preserve">. </w:t>
      </w:r>
      <w:r w:rsidR="0094069F" w:rsidRPr="002C19F8">
        <w:rPr>
          <w:rFonts w:asciiTheme="minorHAnsi" w:hAnsiTheme="minorHAnsi" w:cstheme="minorHAnsi"/>
          <w:b/>
          <w:bCs/>
          <w:sz w:val="24"/>
          <w:szCs w:val="24"/>
        </w:rPr>
        <w:t>1.</w:t>
      </w:r>
      <w:r w:rsidR="0094069F" w:rsidRPr="002C19F8">
        <w:rPr>
          <w:rFonts w:asciiTheme="minorHAnsi" w:hAnsiTheme="minorHAnsi" w:cstheme="minorHAnsi"/>
          <w:sz w:val="24"/>
          <w:szCs w:val="24"/>
        </w:rPr>
        <w:t xml:space="preserve"> Zmiany w statucie dokonywane mogą być z inicjatywy: </w:t>
      </w:r>
    </w:p>
    <w:p w14:paraId="7D97592B" w14:textId="77777777" w:rsidR="0094069F" w:rsidRPr="002C19F8" w:rsidRDefault="00625510" w:rsidP="00ED7B21">
      <w:pPr>
        <w:pStyle w:val="Punkt"/>
        <w:numPr>
          <w:ilvl w:val="0"/>
          <w:numId w:val="342"/>
        </w:numPr>
      </w:pPr>
      <w:r w:rsidRPr="002C19F8">
        <w:t>Dyrektor</w:t>
      </w:r>
      <w:r w:rsidR="003908BE" w:rsidRPr="002C19F8">
        <w:t>a</w:t>
      </w:r>
      <w:r w:rsidR="0094069F" w:rsidRPr="002C19F8">
        <w:t xml:space="preserve"> szkoły jako przewodniczącego rady pedagogicznej;</w:t>
      </w:r>
    </w:p>
    <w:p w14:paraId="3244C2A1" w14:textId="77777777" w:rsidR="0094069F" w:rsidRPr="002C19F8" w:rsidRDefault="0094069F" w:rsidP="00ED7B21">
      <w:pPr>
        <w:pStyle w:val="Punkt"/>
        <w:numPr>
          <w:ilvl w:val="0"/>
          <w:numId w:val="342"/>
        </w:numPr>
      </w:pPr>
      <w:r w:rsidRPr="002C19F8">
        <w:t>organu sprawującego nadzór pedagogiczny;</w:t>
      </w:r>
    </w:p>
    <w:p w14:paraId="12EB65A5" w14:textId="77777777" w:rsidR="0094069F" w:rsidRPr="002C19F8" w:rsidRDefault="0094069F" w:rsidP="00ED7B21">
      <w:pPr>
        <w:pStyle w:val="Punkt"/>
        <w:numPr>
          <w:ilvl w:val="0"/>
          <w:numId w:val="342"/>
        </w:numPr>
      </w:pPr>
      <w:r w:rsidRPr="002C19F8">
        <w:t>rady rodziców;</w:t>
      </w:r>
    </w:p>
    <w:p w14:paraId="6BA72588" w14:textId="77777777" w:rsidR="0094069F" w:rsidRPr="002C19F8" w:rsidRDefault="0094069F" w:rsidP="00ED7B21">
      <w:pPr>
        <w:pStyle w:val="Punkt"/>
        <w:numPr>
          <w:ilvl w:val="0"/>
          <w:numId w:val="342"/>
        </w:numPr>
      </w:pPr>
      <w:r w:rsidRPr="002C19F8">
        <w:t>organu prowadzącego szkołę;</w:t>
      </w:r>
    </w:p>
    <w:p w14:paraId="0657D443" w14:textId="4BDEA712" w:rsidR="0094069F" w:rsidRPr="002C19F8" w:rsidRDefault="0094069F" w:rsidP="00ED7B21">
      <w:pPr>
        <w:pStyle w:val="Punkt"/>
        <w:numPr>
          <w:ilvl w:val="0"/>
          <w:numId w:val="342"/>
        </w:numPr>
      </w:pPr>
      <w:r w:rsidRPr="002C19F8">
        <w:t>oraz co najmniej 1/3 członków rady pedagogicznej.</w:t>
      </w:r>
    </w:p>
    <w:p w14:paraId="37BC2BD7" w14:textId="77777777" w:rsidR="00D961A6" w:rsidRPr="002C19F8" w:rsidRDefault="00D961A6" w:rsidP="00ED7B21">
      <w:pPr>
        <w:pStyle w:val="Punkt"/>
      </w:pPr>
    </w:p>
    <w:p w14:paraId="7276B992" w14:textId="77777777" w:rsidR="0094069F" w:rsidRPr="002C19F8" w:rsidRDefault="0094069F" w:rsidP="00ED7B21">
      <w:pPr>
        <w:pStyle w:val="Ustp"/>
        <w:keepNext w:val="0"/>
        <w:keepLines w:val="0"/>
        <w:numPr>
          <w:ilvl w:val="2"/>
          <w:numId w:val="343"/>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Rada pedagogiczna uchwala zmiany i nowelizacje do statutu szkoły.</w:t>
      </w:r>
    </w:p>
    <w:p w14:paraId="1EDFE6FD" w14:textId="3542A2E8" w:rsidR="008A1F09" w:rsidRPr="002C19F8" w:rsidRDefault="00625510" w:rsidP="003A792E">
      <w:pPr>
        <w:pStyle w:val="Ustp"/>
        <w:keepNext w:val="0"/>
        <w:keepLines w:val="0"/>
        <w:numPr>
          <w:ilvl w:val="2"/>
          <w:numId w:val="343"/>
        </w:numPr>
        <w:spacing w:before="0"/>
        <w:ind w:left="28" w:firstLine="679"/>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73A93" w:rsidRPr="002C19F8">
        <w:rPr>
          <w:rFonts w:asciiTheme="minorHAnsi" w:hAnsiTheme="minorHAnsi" w:cstheme="minorHAnsi"/>
          <w:color w:val="auto"/>
          <w:sz w:val="24"/>
        </w:rPr>
        <w:t xml:space="preserve"> po nowelizacji statutu opracowuje i publikuje tekst jednolity statutu.</w:t>
      </w:r>
    </w:p>
    <w:p w14:paraId="129C19F6" w14:textId="77777777" w:rsidR="00C85543" w:rsidRPr="002C19F8" w:rsidRDefault="00C85543" w:rsidP="00C85543">
      <w:pPr>
        <w:spacing w:line="259" w:lineRule="auto"/>
        <w:ind w:left="255"/>
        <w:jc w:val="left"/>
        <w:rPr>
          <w:rFonts w:asciiTheme="minorHAnsi" w:eastAsia="Cambria" w:hAnsiTheme="minorHAnsi" w:cstheme="minorHAnsi"/>
          <w:color w:val="000000"/>
          <w:sz w:val="24"/>
          <w:lang w:eastAsia="pl-PL"/>
        </w:rPr>
      </w:pPr>
    </w:p>
    <w:p w14:paraId="099CC039" w14:textId="77777777" w:rsidR="00C85543" w:rsidRPr="002C19F8" w:rsidRDefault="00C85543" w:rsidP="00C85543">
      <w:pPr>
        <w:spacing w:line="248" w:lineRule="auto"/>
        <w:ind w:left="265" w:right="450" w:hanging="10"/>
        <w:jc w:val="both"/>
        <w:rPr>
          <w:rFonts w:asciiTheme="minorHAnsi" w:eastAsia="Cambria" w:hAnsiTheme="minorHAnsi" w:cstheme="minorHAnsi"/>
          <w:color w:val="000000"/>
          <w:sz w:val="24"/>
          <w:lang w:eastAsia="pl-PL"/>
        </w:rPr>
      </w:pPr>
      <w:r w:rsidRPr="002C19F8">
        <w:rPr>
          <w:rFonts w:asciiTheme="minorHAnsi" w:eastAsia="Cambria" w:hAnsiTheme="minorHAnsi" w:cstheme="minorHAnsi"/>
          <w:color w:val="000000"/>
          <w:sz w:val="24"/>
          <w:lang w:eastAsia="pl-PL"/>
        </w:rPr>
        <w:t xml:space="preserve">Tekst jednolity statutu, przyjęty uchwałą Rady Pedagogicznej Zespołu Szkół Ekonomiczno-Turystyczno-Hotelarskich im. Władysława Grabskiego w Łodzi, na jej posiedzeniu w dniu 20 listopada 2025 r. </w:t>
      </w:r>
    </w:p>
    <w:p w14:paraId="7A62D660" w14:textId="6E8C059F" w:rsidR="009E0B02" w:rsidRPr="002C19F8" w:rsidRDefault="009E0B02" w:rsidP="003A792E">
      <w:pPr>
        <w:spacing w:line="259" w:lineRule="auto"/>
        <w:jc w:val="left"/>
        <w:rPr>
          <w:rFonts w:asciiTheme="minorHAnsi" w:eastAsia="Cambria" w:hAnsiTheme="minorHAnsi" w:cstheme="minorHAnsi"/>
          <w:color w:val="000000"/>
          <w:sz w:val="24"/>
          <w:lang w:eastAsia="pl-PL"/>
        </w:rPr>
      </w:pPr>
    </w:p>
    <w:sectPr w:rsidR="009E0B02" w:rsidRPr="002C19F8" w:rsidSect="00152D65">
      <w:footerReference w:type="default" r:id="rId9"/>
      <w:pgSz w:w="11906" w:h="16838"/>
      <w:pgMar w:top="1418" w:right="1418" w:bottom="1418" w:left="1418" w:header="72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3B665" w14:textId="77777777" w:rsidR="00C162E1" w:rsidRDefault="00C162E1" w:rsidP="00E95375">
      <w:r>
        <w:separator/>
      </w:r>
    </w:p>
  </w:endnote>
  <w:endnote w:type="continuationSeparator" w:id="0">
    <w:p w14:paraId="2AE9CE85" w14:textId="77777777" w:rsidR="00C162E1" w:rsidRDefault="00C162E1" w:rsidP="00E9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tarBats">
    <w:altName w:val="Symbol"/>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Bold">
    <w:altName w:val="MS Gothic"/>
    <w:panose1 w:val="00000000000000000000"/>
    <w:charset w:val="80"/>
    <w:family w:val="auto"/>
    <w:notTrueType/>
    <w:pitch w:val="default"/>
    <w:sig w:usb0="00000001" w:usb1="08070000" w:usb2="00000010" w:usb3="00000000" w:csb0="00020000" w:csb1="00000000"/>
  </w:font>
  <w:font w:name="TTB3Fo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956F" w14:textId="77777777" w:rsidR="00261A0A" w:rsidRDefault="00261A0A">
    <w:pPr>
      <w:pStyle w:val="Stopka"/>
    </w:pPr>
  </w:p>
  <w:p w14:paraId="7B9970BA" w14:textId="77777777" w:rsidR="00261A0A" w:rsidRDefault="00261A0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146643"/>
      <w:docPartObj>
        <w:docPartGallery w:val="Page Numbers (Bottom of Page)"/>
        <w:docPartUnique/>
      </w:docPartObj>
    </w:sdtPr>
    <w:sdtEndPr/>
    <w:sdtContent>
      <w:p w14:paraId="6DB3BA25" w14:textId="329B453B" w:rsidR="00261A0A" w:rsidRDefault="00261A0A">
        <w:pPr>
          <w:pStyle w:val="Stopka"/>
        </w:pPr>
        <w:r>
          <w:fldChar w:fldCharType="begin"/>
        </w:r>
        <w:r>
          <w:instrText>PAGE   \* MERGEFORMAT</w:instrText>
        </w:r>
        <w:r>
          <w:fldChar w:fldCharType="separate"/>
        </w:r>
        <w:r w:rsidR="002A17F0">
          <w:rPr>
            <w:noProof/>
          </w:rPr>
          <w:t>20</w:t>
        </w:r>
        <w:r>
          <w:fldChar w:fldCharType="end"/>
        </w:r>
      </w:p>
    </w:sdtContent>
  </w:sdt>
  <w:p w14:paraId="22F91C39" w14:textId="77777777" w:rsidR="00261A0A" w:rsidRDefault="00261A0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0E4D5" w14:textId="77777777" w:rsidR="00C162E1" w:rsidRDefault="00C162E1" w:rsidP="00E95375">
      <w:r>
        <w:separator/>
      </w:r>
    </w:p>
  </w:footnote>
  <w:footnote w:type="continuationSeparator" w:id="0">
    <w:p w14:paraId="2EB68BBD" w14:textId="77777777" w:rsidR="00C162E1" w:rsidRDefault="00C162E1" w:rsidP="00E953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77CB596"/>
    <w:name w:val="WW8Num6"/>
    <w:lvl w:ilvl="0">
      <w:start w:val="1"/>
      <w:numFmt w:val="decimal"/>
      <w:lvlText w:val="%1)"/>
      <w:lvlJc w:val="left"/>
      <w:pPr>
        <w:tabs>
          <w:tab w:val="num" w:pos="0"/>
        </w:tabs>
        <w:ind w:left="0" w:firstLine="0"/>
      </w:pPr>
      <w:rPr>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multilevel"/>
    <w:tmpl w:val="D1263A0A"/>
    <w:name w:val="WW8Num7"/>
    <w:lvl w:ilvl="0">
      <w:start w:val="1"/>
      <w:numFmt w:val="decimal"/>
      <w:lvlText w:val="%1)"/>
      <w:lvlJc w:val="left"/>
      <w:pPr>
        <w:tabs>
          <w:tab w:val="num" w:pos="680"/>
        </w:tabs>
      </w:pPr>
      <w:rPr>
        <w:b w:val="0"/>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 w15:restartNumberingAfterBreak="0">
    <w:nsid w:val="0000001E"/>
    <w:multiLevelType w:val="multilevel"/>
    <w:tmpl w:val="252A39D8"/>
    <w:name w:val="WW8Num23"/>
    <w:lvl w:ilvl="0">
      <w:start w:val="1"/>
      <w:numFmt w:val="decimal"/>
      <w:suff w:val="nothing"/>
      <w:lvlText w:val="%1."/>
      <w:lvlJc w:val="left"/>
      <w:pPr>
        <w:ind w:left="1260" w:hanging="360"/>
      </w:pPr>
    </w:lvl>
    <w:lvl w:ilvl="1">
      <w:start w:val="1"/>
      <w:numFmt w:val="decimal"/>
      <w:lvlText w:val="%2)"/>
      <w:lvlJc w:val="left"/>
      <w:pPr>
        <w:tabs>
          <w:tab w:val="num" w:pos="360"/>
        </w:tabs>
        <w:ind w:left="360" w:hanging="360"/>
      </w:pPr>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4D3EB5"/>
    <w:multiLevelType w:val="multilevel"/>
    <w:tmpl w:val="F81497E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4"/>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06018AA"/>
    <w:multiLevelType w:val="hybridMultilevel"/>
    <w:tmpl w:val="AF04BE1C"/>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0E5748E"/>
    <w:multiLevelType w:val="multilevel"/>
    <w:tmpl w:val="F956E586"/>
    <w:lvl w:ilvl="0">
      <w:start w:val="1"/>
      <w:numFmt w:val="decimal"/>
      <w:suff w:val="nothing"/>
      <w:lvlText w:val="Rozdział %1"/>
      <w:lvlJc w:val="left"/>
      <w:pPr>
        <w:ind w:left="4962" w:firstLine="0"/>
      </w:pPr>
      <w:rPr>
        <w:rFonts w:hint="default"/>
        <w:b/>
        <w:bCs/>
        <w:i w:val="0"/>
        <w:iCs w:val="0"/>
        <w:caps w:val="0"/>
        <w:smallCaps w:val="0"/>
        <w:strike w:val="0"/>
        <w:dstrike w:val="0"/>
        <w:vanish w:val="0"/>
        <w:color w:val="auto"/>
        <w:spacing w:val="0"/>
        <w:kern w:val="0"/>
        <w:position w:val="0"/>
        <w:u w:val="none"/>
        <w:effect w:val="none"/>
        <w:vertAlign w:val="baseline"/>
        <w:em w:val="none"/>
      </w:rPr>
    </w:lvl>
    <w:lvl w:ilvl="1">
      <w:start w:val="1"/>
      <w:numFmt w:val="decimal"/>
      <w:lvlRestart w:val="0"/>
      <w:suff w:val="space"/>
      <w:lvlText w:val="§ %2."/>
      <w:lvlJc w:val="left"/>
      <w:pPr>
        <w:ind w:left="208" w:firstLine="360"/>
      </w:pPr>
      <w:rPr>
        <w:rFonts w:hint="default"/>
        <w:b/>
        <w:i w:val="0"/>
        <w:strike w:val="0"/>
        <w:color w:val="auto"/>
        <w:sz w:val="22"/>
        <w:szCs w:val="22"/>
      </w:rPr>
    </w:lvl>
    <w:lvl w:ilvl="2">
      <w:start w:val="2"/>
      <w:numFmt w:val="decimal"/>
      <w:suff w:val="space"/>
      <w:lvlText w:val="%3."/>
      <w:lvlJc w:val="right"/>
      <w:pPr>
        <w:ind w:left="-396" w:firstLine="680"/>
      </w:pPr>
      <w:rPr>
        <w:rFonts w:ascii="Cambria" w:hAnsi="Cambria" w:hint="default"/>
        <w:b/>
        <w:i w:val="0"/>
        <w:color w:val="auto"/>
      </w:rPr>
    </w:lvl>
    <w:lvl w:ilvl="3">
      <w:start w:val="1"/>
      <w:numFmt w:val="decimal"/>
      <w:suff w:val="space"/>
      <w:lvlText w:val="%4)"/>
      <w:lvlJc w:val="right"/>
      <w:pPr>
        <w:ind w:left="284"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lowerLetter"/>
      <w:lvlText w:val="%6)"/>
      <w:lvlJc w:val="left"/>
      <w:pPr>
        <w:ind w:left="851" w:hanging="284"/>
      </w:pPr>
      <w:rPr>
        <w:rFonts w:hint="default"/>
        <w:color w:val="auto"/>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1246D25"/>
    <w:multiLevelType w:val="hybridMultilevel"/>
    <w:tmpl w:val="EB6C3E84"/>
    <w:lvl w:ilvl="0" w:tplc="04150011">
      <w:start w:val="1"/>
      <w:numFmt w:val="decimal"/>
      <w:lvlText w:val="%1)"/>
      <w:lvlJc w:val="left"/>
      <w:pPr>
        <w:ind w:left="1692" w:hanging="360"/>
      </w:pPr>
    </w:lvl>
    <w:lvl w:ilvl="1" w:tplc="04150019" w:tentative="1">
      <w:start w:val="1"/>
      <w:numFmt w:val="lowerLetter"/>
      <w:lvlText w:val="%2."/>
      <w:lvlJc w:val="left"/>
      <w:pPr>
        <w:ind w:left="2412" w:hanging="360"/>
      </w:p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7" w15:restartNumberingAfterBreak="0">
    <w:nsid w:val="01264E7C"/>
    <w:multiLevelType w:val="hybridMultilevel"/>
    <w:tmpl w:val="4586B5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303172"/>
    <w:multiLevelType w:val="hybridMultilevel"/>
    <w:tmpl w:val="276E042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140244B"/>
    <w:multiLevelType w:val="hybridMultilevel"/>
    <w:tmpl w:val="15D62AEC"/>
    <w:lvl w:ilvl="0" w:tplc="3A4AB16C">
      <w:start w:val="1"/>
      <w:numFmt w:val="lowerLetter"/>
      <w:lvlText w:val="%1)"/>
      <w:lvlJc w:val="left"/>
      <w:pPr>
        <w:tabs>
          <w:tab w:val="num" w:pos="800"/>
        </w:tabs>
        <w:ind w:left="800" w:hanging="360"/>
      </w:pPr>
      <w:rPr>
        <w:rFonts w:hint="default"/>
      </w:rPr>
    </w:lvl>
    <w:lvl w:ilvl="1" w:tplc="04150019" w:tentative="1">
      <w:start w:val="1"/>
      <w:numFmt w:val="lowerLetter"/>
      <w:lvlText w:val="%2."/>
      <w:lvlJc w:val="left"/>
      <w:pPr>
        <w:tabs>
          <w:tab w:val="num" w:pos="1460"/>
        </w:tabs>
        <w:ind w:left="1460" w:hanging="360"/>
      </w:p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10" w15:restartNumberingAfterBreak="0">
    <w:nsid w:val="01E96EE3"/>
    <w:multiLevelType w:val="multilevel"/>
    <w:tmpl w:val="CC0C6F5E"/>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1"/>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20B0B27"/>
    <w:multiLevelType w:val="hybridMultilevel"/>
    <w:tmpl w:val="2C369DA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033F2ECD"/>
    <w:multiLevelType w:val="hybridMultilevel"/>
    <w:tmpl w:val="38CC79A6"/>
    <w:lvl w:ilvl="0" w:tplc="04150011">
      <w:start w:val="1"/>
      <w:numFmt w:val="decimal"/>
      <w:lvlText w:val="%1)"/>
      <w:lvlJc w:val="left"/>
      <w:pPr>
        <w:ind w:left="1692" w:hanging="360"/>
      </w:pPr>
    </w:lvl>
    <w:lvl w:ilvl="1" w:tplc="04150019" w:tentative="1">
      <w:start w:val="1"/>
      <w:numFmt w:val="lowerLetter"/>
      <w:lvlText w:val="%2."/>
      <w:lvlJc w:val="left"/>
      <w:pPr>
        <w:ind w:left="2412" w:hanging="360"/>
      </w:p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13" w15:restartNumberingAfterBreak="0">
    <w:nsid w:val="03EC286E"/>
    <w:multiLevelType w:val="hybridMultilevel"/>
    <w:tmpl w:val="79FAF52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043D37C3"/>
    <w:multiLevelType w:val="hybridMultilevel"/>
    <w:tmpl w:val="C678828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044B55BD"/>
    <w:multiLevelType w:val="hybridMultilevel"/>
    <w:tmpl w:val="106419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045E26DC"/>
    <w:multiLevelType w:val="hybridMultilevel"/>
    <w:tmpl w:val="681C7FD2"/>
    <w:lvl w:ilvl="0" w:tplc="328225A6">
      <w:start w:val="2"/>
      <w:numFmt w:val="decimal"/>
      <w:lvlText w:val="%1."/>
      <w:lvlJc w:val="left"/>
      <w:pPr>
        <w:ind w:left="1111"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4979D8"/>
    <w:multiLevelType w:val="hybridMultilevel"/>
    <w:tmpl w:val="35708416"/>
    <w:lvl w:ilvl="0" w:tplc="4B50BF1C">
      <w:start w:val="4"/>
      <w:numFmt w:val="decimal"/>
      <w:lvlText w:val="%1."/>
      <w:lvlJc w:val="left"/>
      <w:pPr>
        <w:tabs>
          <w:tab w:val="num" w:pos="800"/>
        </w:tabs>
        <w:ind w:left="80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60362EA"/>
    <w:multiLevelType w:val="multilevel"/>
    <w:tmpl w:val="35A69CBC"/>
    <w:name w:val="WW8Num232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19" w15:restartNumberingAfterBreak="0">
    <w:nsid w:val="0633730B"/>
    <w:multiLevelType w:val="hybridMultilevel"/>
    <w:tmpl w:val="E56867F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067016D7"/>
    <w:multiLevelType w:val="hybridMultilevel"/>
    <w:tmpl w:val="E4622AFC"/>
    <w:lvl w:ilvl="0" w:tplc="04150011">
      <w:start w:val="1"/>
      <w:numFmt w:val="decimal"/>
      <w:lvlText w:val="%1)"/>
      <w:lvlJc w:val="left"/>
      <w:pPr>
        <w:ind w:left="1692" w:hanging="360"/>
      </w:pPr>
    </w:lvl>
    <w:lvl w:ilvl="1" w:tplc="04150019" w:tentative="1">
      <w:start w:val="1"/>
      <w:numFmt w:val="lowerLetter"/>
      <w:lvlText w:val="%2."/>
      <w:lvlJc w:val="left"/>
      <w:pPr>
        <w:ind w:left="2412" w:hanging="360"/>
      </w:p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21" w15:restartNumberingAfterBreak="0">
    <w:nsid w:val="06E23B93"/>
    <w:multiLevelType w:val="hybridMultilevel"/>
    <w:tmpl w:val="85825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7CB1DF6"/>
    <w:multiLevelType w:val="hybridMultilevel"/>
    <w:tmpl w:val="5848407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3" w15:restartNumberingAfterBreak="0">
    <w:nsid w:val="08130226"/>
    <w:multiLevelType w:val="multilevel"/>
    <w:tmpl w:val="0A9C87B8"/>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4"/>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85A1809"/>
    <w:multiLevelType w:val="multilevel"/>
    <w:tmpl w:val="AC8E662C"/>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89568D2"/>
    <w:multiLevelType w:val="hybridMultilevel"/>
    <w:tmpl w:val="23FCDB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093023F0"/>
    <w:multiLevelType w:val="multilevel"/>
    <w:tmpl w:val="013A57C8"/>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9677226"/>
    <w:multiLevelType w:val="hybridMultilevel"/>
    <w:tmpl w:val="C51ECD0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09D0218F"/>
    <w:multiLevelType w:val="hybridMultilevel"/>
    <w:tmpl w:val="597E9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A284861"/>
    <w:multiLevelType w:val="hybridMultilevel"/>
    <w:tmpl w:val="E50805F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0A840977"/>
    <w:multiLevelType w:val="hybridMultilevel"/>
    <w:tmpl w:val="9FD8CCFC"/>
    <w:lvl w:ilvl="0" w:tplc="E6643076">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0B0035E9"/>
    <w:multiLevelType w:val="hybridMultilevel"/>
    <w:tmpl w:val="D5D61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2B1F26"/>
    <w:multiLevelType w:val="hybridMultilevel"/>
    <w:tmpl w:val="6576EAD2"/>
    <w:lvl w:ilvl="0" w:tplc="43FEB264">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B5F65A3"/>
    <w:multiLevelType w:val="hybridMultilevel"/>
    <w:tmpl w:val="E4E4ABC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0B893827"/>
    <w:multiLevelType w:val="hybridMultilevel"/>
    <w:tmpl w:val="FB6C2A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0C3F00AD"/>
    <w:multiLevelType w:val="hybridMultilevel"/>
    <w:tmpl w:val="1A14B49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0D273372"/>
    <w:multiLevelType w:val="hybridMultilevel"/>
    <w:tmpl w:val="F9B8B0F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0D2A41DA"/>
    <w:multiLevelType w:val="hybridMultilevel"/>
    <w:tmpl w:val="27682D0E"/>
    <w:lvl w:ilvl="0" w:tplc="0758205E">
      <w:start w:val="2"/>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D564A98"/>
    <w:multiLevelType w:val="hybridMultilevel"/>
    <w:tmpl w:val="E206C2D0"/>
    <w:lvl w:ilvl="0" w:tplc="04150011">
      <w:start w:val="1"/>
      <w:numFmt w:val="decimal"/>
      <w:lvlText w:val="%1)"/>
      <w:lvlJc w:val="left"/>
      <w:pPr>
        <w:ind w:left="1692" w:hanging="360"/>
      </w:pPr>
    </w:lvl>
    <w:lvl w:ilvl="1" w:tplc="04150019" w:tentative="1">
      <w:start w:val="1"/>
      <w:numFmt w:val="lowerLetter"/>
      <w:lvlText w:val="%2."/>
      <w:lvlJc w:val="left"/>
      <w:pPr>
        <w:ind w:left="2412" w:hanging="360"/>
      </w:p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39" w15:restartNumberingAfterBreak="0">
    <w:nsid w:val="0D6D4A11"/>
    <w:multiLevelType w:val="multilevel"/>
    <w:tmpl w:val="A8869D30"/>
    <w:lvl w:ilvl="0">
      <w:start w:val="4"/>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u w:val="none"/>
        <w:effect w:val="none"/>
        <w:vertAlign w:val="baseline"/>
        <w:em w:val="none"/>
      </w:rPr>
    </w:lvl>
    <w:lvl w:ilvl="1">
      <w:start w:val="79"/>
      <w:numFmt w:val="decimal"/>
      <w:lvlRestart w:val="0"/>
      <w:suff w:val="space"/>
      <w:lvlText w:val="§ %2."/>
      <w:lvlJc w:val="left"/>
      <w:pPr>
        <w:ind w:left="774" w:firstLine="360"/>
      </w:pPr>
      <w:rPr>
        <w:rFonts w:hint="default"/>
        <w:b/>
        <w:i w:val="0"/>
        <w:strike w:val="0"/>
        <w:color w:val="auto"/>
        <w:sz w:val="24"/>
        <w:szCs w:val="24"/>
      </w:rPr>
    </w:lvl>
    <w:lvl w:ilvl="2">
      <w:start w:val="2"/>
      <w:numFmt w:val="decimal"/>
      <w:suff w:val="space"/>
      <w:lvlText w:val="%3."/>
      <w:lvlJc w:val="right"/>
      <w:pPr>
        <w:ind w:left="-396" w:firstLine="680"/>
      </w:pPr>
      <w:rPr>
        <w:rFonts w:ascii="Cambria" w:hAnsi="Cambria" w:hint="default"/>
        <w:b/>
        <w:i w:val="0"/>
        <w:color w:val="auto"/>
        <w:sz w:val="24"/>
        <w:szCs w:val="24"/>
      </w:rPr>
    </w:lvl>
    <w:lvl w:ilvl="3">
      <w:start w:val="1"/>
      <w:numFmt w:val="decimal"/>
      <w:suff w:val="space"/>
      <w:lvlText w:val="%4)"/>
      <w:lvlJc w:val="right"/>
      <w:pPr>
        <w:ind w:left="0"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0D8A1234"/>
    <w:multiLevelType w:val="multilevel"/>
    <w:tmpl w:val="BC360AE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0E6A34AE"/>
    <w:multiLevelType w:val="hybridMultilevel"/>
    <w:tmpl w:val="828CD700"/>
    <w:lvl w:ilvl="0" w:tplc="CA3620D0">
      <w:start w:val="2"/>
      <w:numFmt w:val="decimal"/>
      <w:lvlText w:val="%1."/>
      <w:lvlJc w:val="left"/>
      <w:pPr>
        <w:ind w:left="28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1036595A">
      <w:start w:val="1"/>
      <w:numFmt w:val="lowerLetter"/>
      <w:lvlText w:val="%2"/>
      <w:lvlJc w:val="left"/>
      <w:pPr>
        <w:ind w:left="152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5BA66E9C">
      <w:start w:val="1"/>
      <w:numFmt w:val="lowerRoman"/>
      <w:lvlText w:val="%3"/>
      <w:lvlJc w:val="left"/>
      <w:pPr>
        <w:ind w:left="224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EB62B0BE">
      <w:start w:val="1"/>
      <w:numFmt w:val="decimal"/>
      <w:lvlText w:val="%4"/>
      <w:lvlJc w:val="left"/>
      <w:pPr>
        <w:ind w:left="296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1284ACBA">
      <w:start w:val="1"/>
      <w:numFmt w:val="lowerLetter"/>
      <w:lvlText w:val="%5"/>
      <w:lvlJc w:val="left"/>
      <w:pPr>
        <w:ind w:left="368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0B6C8516">
      <w:start w:val="1"/>
      <w:numFmt w:val="lowerRoman"/>
      <w:lvlText w:val="%6"/>
      <w:lvlJc w:val="left"/>
      <w:pPr>
        <w:ind w:left="440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437C625E">
      <w:start w:val="1"/>
      <w:numFmt w:val="decimal"/>
      <w:lvlText w:val="%7"/>
      <w:lvlJc w:val="left"/>
      <w:pPr>
        <w:ind w:left="512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461C0822">
      <w:start w:val="1"/>
      <w:numFmt w:val="lowerLetter"/>
      <w:lvlText w:val="%8"/>
      <w:lvlJc w:val="left"/>
      <w:pPr>
        <w:ind w:left="584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5F025456">
      <w:start w:val="1"/>
      <w:numFmt w:val="lowerRoman"/>
      <w:lvlText w:val="%9"/>
      <w:lvlJc w:val="left"/>
      <w:pPr>
        <w:ind w:left="656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0E8D65C3"/>
    <w:multiLevelType w:val="hybridMultilevel"/>
    <w:tmpl w:val="643841E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0E99307D"/>
    <w:multiLevelType w:val="hybridMultilevel"/>
    <w:tmpl w:val="D2440DC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0EB44875"/>
    <w:multiLevelType w:val="hybridMultilevel"/>
    <w:tmpl w:val="C4128A38"/>
    <w:lvl w:ilvl="0" w:tplc="04150011">
      <w:start w:val="1"/>
      <w:numFmt w:val="decimal"/>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45" w15:restartNumberingAfterBreak="0">
    <w:nsid w:val="0F2953D2"/>
    <w:multiLevelType w:val="multilevel"/>
    <w:tmpl w:val="C8D2D49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80"/>
      <w:numFmt w:val="decimal"/>
      <w:lvlRestart w:val="0"/>
      <w:suff w:val="space"/>
      <w:lvlText w:val="§ %2."/>
      <w:lvlJc w:val="left"/>
      <w:pPr>
        <w:ind w:left="350"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0F7C43F0"/>
    <w:multiLevelType w:val="multilevel"/>
    <w:tmpl w:val="C76AA25C"/>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0FC1135F"/>
    <w:multiLevelType w:val="hybridMultilevel"/>
    <w:tmpl w:val="C908E57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100D6FD8"/>
    <w:multiLevelType w:val="multilevel"/>
    <w:tmpl w:val="F5ECF06E"/>
    <w:lvl w:ilvl="0">
      <w:start w:val="1"/>
      <w:numFmt w:val="decimal"/>
      <w:suff w:val="nothing"/>
      <w:lvlText w:val="Rozdział %1"/>
      <w:lvlJc w:val="left"/>
      <w:pPr>
        <w:ind w:left="0" w:firstLine="0"/>
      </w:pPr>
      <w:rPr>
        <w:rFonts w:hint="default"/>
        <w:sz w:val="24"/>
        <w:szCs w:val="24"/>
      </w:rPr>
    </w:lvl>
    <w:lvl w:ilvl="1">
      <w:start w:val="2"/>
      <w:numFmt w:val="decimal"/>
      <w:lvlRestart w:val="0"/>
      <w:suff w:val="space"/>
      <w:lvlText w:val="§ %2."/>
      <w:lvlJc w:val="left"/>
      <w:pPr>
        <w:ind w:left="0" w:firstLine="360"/>
      </w:pPr>
      <w:rPr>
        <w:rFonts w:hint="default"/>
        <w:b/>
        <w:i w:val="0"/>
      </w:rPr>
    </w:lvl>
    <w:lvl w:ilvl="2">
      <w:start w:val="2"/>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i w:val="0"/>
        <w:iCs w:val="0"/>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02E75EC"/>
    <w:multiLevelType w:val="hybridMultilevel"/>
    <w:tmpl w:val="8366500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112E4C9E"/>
    <w:multiLevelType w:val="multilevel"/>
    <w:tmpl w:val="8B746B42"/>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350"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13B30D1"/>
    <w:multiLevelType w:val="hybridMultilevel"/>
    <w:tmpl w:val="E3606B40"/>
    <w:lvl w:ilvl="0" w:tplc="2A44B7A8">
      <w:start w:val="1"/>
      <w:numFmt w:val="decimal"/>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115C2F2E"/>
    <w:multiLevelType w:val="hybridMultilevel"/>
    <w:tmpl w:val="831E93F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11E41031"/>
    <w:multiLevelType w:val="hybridMultilevel"/>
    <w:tmpl w:val="DBC0FD98"/>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4" w15:restartNumberingAfterBreak="0">
    <w:nsid w:val="11F80A9B"/>
    <w:multiLevelType w:val="hybridMultilevel"/>
    <w:tmpl w:val="07F0FA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207393C"/>
    <w:multiLevelType w:val="hybridMultilevel"/>
    <w:tmpl w:val="E822241A"/>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56" w15:restartNumberingAfterBreak="0">
    <w:nsid w:val="12090BFC"/>
    <w:multiLevelType w:val="hybridMultilevel"/>
    <w:tmpl w:val="D2662400"/>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7" w15:restartNumberingAfterBreak="0">
    <w:nsid w:val="12532948"/>
    <w:multiLevelType w:val="hybridMultilevel"/>
    <w:tmpl w:val="B11AC6A2"/>
    <w:lvl w:ilvl="0" w:tplc="04150011">
      <w:start w:val="1"/>
      <w:numFmt w:val="decimal"/>
      <w:lvlText w:val="%1)"/>
      <w:lvlJc w:val="left"/>
      <w:pPr>
        <w:ind w:left="1898" w:hanging="360"/>
      </w:pPr>
    </w:lvl>
    <w:lvl w:ilvl="1" w:tplc="04150019" w:tentative="1">
      <w:start w:val="1"/>
      <w:numFmt w:val="lowerLetter"/>
      <w:lvlText w:val="%2."/>
      <w:lvlJc w:val="left"/>
      <w:pPr>
        <w:ind w:left="2618" w:hanging="360"/>
      </w:pPr>
    </w:lvl>
    <w:lvl w:ilvl="2" w:tplc="0415001B" w:tentative="1">
      <w:start w:val="1"/>
      <w:numFmt w:val="lowerRoman"/>
      <w:lvlText w:val="%3."/>
      <w:lvlJc w:val="right"/>
      <w:pPr>
        <w:ind w:left="3338" w:hanging="180"/>
      </w:pPr>
    </w:lvl>
    <w:lvl w:ilvl="3" w:tplc="0415000F" w:tentative="1">
      <w:start w:val="1"/>
      <w:numFmt w:val="decimal"/>
      <w:lvlText w:val="%4."/>
      <w:lvlJc w:val="left"/>
      <w:pPr>
        <w:ind w:left="4058" w:hanging="360"/>
      </w:pPr>
    </w:lvl>
    <w:lvl w:ilvl="4" w:tplc="04150019" w:tentative="1">
      <w:start w:val="1"/>
      <w:numFmt w:val="lowerLetter"/>
      <w:lvlText w:val="%5."/>
      <w:lvlJc w:val="left"/>
      <w:pPr>
        <w:ind w:left="4778" w:hanging="360"/>
      </w:pPr>
    </w:lvl>
    <w:lvl w:ilvl="5" w:tplc="0415001B" w:tentative="1">
      <w:start w:val="1"/>
      <w:numFmt w:val="lowerRoman"/>
      <w:lvlText w:val="%6."/>
      <w:lvlJc w:val="right"/>
      <w:pPr>
        <w:ind w:left="5498" w:hanging="180"/>
      </w:pPr>
    </w:lvl>
    <w:lvl w:ilvl="6" w:tplc="0415000F" w:tentative="1">
      <w:start w:val="1"/>
      <w:numFmt w:val="decimal"/>
      <w:lvlText w:val="%7."/>
      <w:lvlJc w:val="left"/>
      <w:pPr>
        <w:ind w:left="6218" w:hanging="360"/>
      </w:pPr>
    </w:lvl>
    <w:lvl w:ilvl="7" w:tplc="04150019" w:tentative="1">
      <w:start w:val="1"/>
      <w:numFmt w:val="lowerLetter"/>
      <w:lvlText w:val="%8."/>
      <w:lvlJc w:val="left"/>
      <w:pPr>
        <w:ind w:left="6938" w:hanging="360"/>
      </w:pPr>
    </w:lvl>
    <w:lvl w:ilvl="8" w:tplc="0415001B" w:tentative="1">
      <w:start w:val="1"/>
      <w:numFmt w:val="lowerRoman"/>
      <w:lvlText w:val="%9."/>
      <w:lvlJc w:val="right"/>
      <w:pPr>
        <w:ind w:left="7658" w:hanging="180"/>
      </w:pPr>
    </w:lvl>
  </w:abstractNum>
  <w:abstractNum w:abstractNumId="58" w15:restartNumberingAfterBreak="0">
    <w:nsid w:val="12D82422"/>
    <w:multiLevelType w:val="hybridMultilevel"/>
    <w:tmpl w:val="BB7E6880"/>
    <w:lvl w:ilvl="0" w:tplc="CE9853E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33E7314"/>
    <w:multiLevelType w:val="multilevel"/>
    <w:tmpl w:val="A5842CC0"/>
    <w:name w:val="WW8Num683"/>
    <w:lvl w:ilvl="0">
      <w:start w:val="1"/>
      <w:numFmt w:val="decimal"/>
      <w:suff w:val="space"/>
      <w:lvlText w:val="%1."/>
      <w:lvlJc w:val="left"/>
      <w:pPr>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60" w15:restartNumberingAfterBreak="0">
    <w:nsid w:val="136C59BB"/>
    <w:multiLevelType w:val="hybridMultilevel"/>
    <w:tmpl w:val="4286A19E"/>
    <w:lvl w:ilvl="0" w:tplc="8EB08CA4">
      <w:start w:val="1"/>
      <w:numFmt w:val="decimal"/>
      <w:lvlText w:val="%1)"/>
      <w:lvlJc w:val="left"/>
      <w:pPr>
        <w:ind w:left="786"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139E4537"/>
    <w:multiLevelType w:val="hybridMultilevel"/>
    <w:tmpl w:val="0E702C1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15:restartNumberingAfterBreak="0">
    <w:nsid w:val="13CF13C5"/>
    <w:multiLevelType w:val="hybridMultilevel"/>
    <w:tmpl w:val="3AD4556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15:restartNumberingAfterBreak="0">
    <w:nsid w:val="152B4117"/>
    <w:multiLevelType w:val="hybridMultilevel"/>
    <w:tmpl w:val="91A60C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55F0B0D"/>
    <w:multiLevelType w:val="multilevel"/>
    <w:tmpl w:val="FF784366"/>
    <w:lvl w:ilvl="0">
      <w:start w:val="2"/>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u w:val="none"/>
        <w:effect w:val="none"/>
        <w:vertAlign w:val="baseline"/>
        <w:em w:val="none"/>
      </w:rPr>
    </w:lvl>
    <w:lvl w:ilvl="1">
      <w:start w:val="16"/>
      <w:numFmt w:val="decimal"/>
      <w:lvlRestart w:val="0"/>
      <w:suff w:val="space"/>
      <w:lvlText w:val="§ %2."/>
      <w:lvlJc w:val="left"/>
      <w:pPr>
        <w:ind w:left="774" w:firstLine="360"/>
      </w:pPr>
      <w:rPr>
        <w:rFonts w:hint="default"/>
        <w:b/>
        <w:i w:val="0"/>
        <w:strike w:val="0"/>
        <w:color w:val="auto"/>
        <w:sz w:val="24"/>
        <w:szCs w:val="24"/>
      </w:rPr>
    </w:lvl>
    <w:lvl w:ilvl="2">
      <w:start w:val="1"/>
      <w:numFmt w:val="decimal"/>
      <w:suff w:val="space"/>
      <w:lvlText w:val="%3."/>
      <w:lvlJc w:val="right"/>
      <w:pPr>
        <w:ind w:left="-396" w:firstLine="680"/>
      </w:pPr>
      <w:rPr>
        <w:rFonts w:ascii="Cambria" w:hAnsi="Cambria" w:hint="default"/>
        <w:b/>
        <w:i w:val="0"/>
        <w:color w:val="auto"/>
        <w:sz w:val="24"/>
        <w:szCs w:val="24"/>
      </w:rPr>
    </w:lvl>
    <w:lvl w:ilvl="3">
      <w:start w:val="1"/>
      <w:numFmt w:val="decimal"/>
      <w:suff w:val="space"/>
      <w:lvlText w:val="%4)"/>
      <w:lvlJc w:val="right"/>
      <w:pPr>
        <w:ind w:left="0"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6614BDC"/>
    <w:multiLevelType w:val="hybridMultilevel"/>
    <w:tmpl w:val="1902A38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173750A6"/>
    <w:multiLevelType w:val="hybridMultilevel"/>
    <w:tmpl w:val="4E1AACCE"/>
    <w:lvl w:ilvl="0" w:tplc="86B4240C">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15:restartNumberingAfterBreak="0">
    <w:nsid w:val="175267F9"/>
    <w:multiLevelType w:val="hybridMultilevel"/>
    <w:tmpl w:val="EBF23E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7B11D4E"/>
    <w:multiLevelType w:val="hybridMultilevel"/>
    <w:tmpl w:val="CD6A07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99117D2"/>
    <w:multiLevelType w:val="multilevel"/>
    <w:tmpl w:val="6B0C0758"/>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19CE3029"/>
    <w:multiLevelType w:val="hybridMultilevel"/>
    <w:tmpl w:val="81B44220"/>
    <w:lvl w:ilvl="0" w:tplc="6218A5B8">
      <w:start w:val="1"/>
      <w:numFmt w:val="decimal"/>
      <w:lvlText w:val="%1)"/>
      <w:lvlJc w:val="left"/>
      <w:pPr>
        <w:ind w:left="169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A2B14A4"/>
    <w:multiLevelType w:val="hybridMultilevel"/>
    <w:tmpl w:val="2E3E814A"/>
    <w:name w:val="WW8Num302222222222222222222222222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2" w15:restartNumberingAfterBreak="0">
    <w:nsid w:val="1A69526D"/>
    <w:multiLevelType w:val="hybridMultilevel"/>
    <w:tmpl w:val="A89AB64A"/>
    <w:lvl w:ilvl="0" w:tplc="097642A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1ACC372B"/>
    <w:multiLevelType w:val="multilevel"/>
    <w:tmpl w:val="3664F81A"/>
    <w:styleLink w:val="WWNum7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1C01136D"/>
    <w:multiLevelType w:val="hybridMultilevel"/>
    <w:tmpl w:val="0204C086"/>
    <w:lvl w:ilvl="0" w:tplc="6888A1B6">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C7C039D"/>
    <w:multiLevelType w:val="hybridMultilevel"/>
    <w:tmpl w:val="753CDB4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15:restartNumberingAfterBreak="0">
    <w:nsid w:val="1CCF7286"/>
    <w:multiLevelType w:val="hybridMultilevel"/>
    <w:tmpl w:val="B8F2B6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D0C0581"/>
    <w:multiLevelType w:val="hybridMultilevel"/>
    <w:tmpl w:val="A392861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8" w15:restartNumberingAfterBreak="0">
    <w:nsid w:val="1DD117ED"/>
    <w:multiLevelType w:val="multilevel"/>
    <w:tmpl w:val="252A39D8"/>
    <w:name w:val="WW8Num232"/>
    <w:lvl w:ilvl="0">
      <w:start w:val="1"/>
      <w:numFmt w:val="decimal"/>
      <w:suff w:val="nothing"/>
      <w:lvlText w:val="%1."/>
      <w:lvlJc w:val="left"/>
      <w:pPr>
        <w:ind w:left="1260" w:hanging="360"/>
      </w:pPr>
    </w:lvl>
    <w:lvl w:ilvl="1">
      <w:start w:val="1"/>
      <w:numFmt w:val="decimal"/>
      <w:lvlText w:val="%2)"/>
      <w:lvlJc w:val="left"/>
      <w:pPr>
        <w:tabs>
          <w:tab w:val="num" w:pos="360"/>
        </w:tabs>
        <w:ind w:left="360" w:hanging="360"/>
      </w:pPr>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DF43E7B"/>
    <w:multiLevelType w:val="hybridMultilevel"/>
    <w:tmpl w:val="8E3E82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E0145F8"/>
    <w:multiLevelType w:val="hybridMultilevel"/>
    <w:tmpl w:val="14508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E393325"/>
    <w:multiLevelType w:val="hybridMultilevel"/>
    <w:tmpl w:val="AF7EE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E5F5492"/>
    <w:multiLevelType w:val="hybridMultilevel"/>
    <w:tmpl w:val="70B8B9A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3" w15:restartNumberingAfterBreak="0">
    <w:nsid w:val="1E850F33"/>
    <w:multiLevelType w:val="hybridMultilevel"/>
    <w:tmpl w:val="85FED00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4" w15:restartNumberingAfterBreak="0">
    <w:nsid w:val="1F4D0757"/>
    <w:multiLevelType w:val="hybridMultilevel"/>
    <w:tmpl w:val="8B3E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09644D8"/>
    <w:multiLevelType w:val="multilevel"/>
    <w:tmpl w:val="A72CDA3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20EF21BA"/>
    <w:multiLevelType w:val="multilevel"/>
    <w:tmpl w:val="777A041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210874F5"/>
    <w:multiLevelType w:val="hybridMultilevel"/>
    <w:tmpl w:val="58807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1696393"/>
    <w:multiLevelType w:val="hybridMultilevel"/>
    <w:tmpl w:val="7742B1A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15:restartNumberingAfterBreak="0">
    <w:nsid w:val="21BA1163"/>
    <w:multiLevelType w:val="multilevel"/>
    <w:tmpl w:val="77CEAA4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220C69E5"/>
    <w:multiLevelType w:val="hybridMultilevel"/>
    <w:tmpl w:val="917A5D54"/>
    <w:lvl w:ilvl="0" w:tplc="C774498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A223D8">
      <w:start w:val="1"/>
      <w:numFmt w:val="bullet"/>
      <w:lvlText w:val="•"/>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ACAE56">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12DF94">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ECA22C">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C0BC3A">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34F822">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3AD832">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9A3676">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229866F3"/>
    <w:multiLevelType w:val="hybridMultilevel"/>
    <w:tmpl w:val="BBFC3A7E"/>
    <w:lvl w:ilvl="0" w:tplc="C9DA6D54">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2396676E"/>
    <w:multiLevelType w:val="hybridMultilevel"/>
    <w:tmpl w:val="7D62A3A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3" w15:restartNumberingAfterBreak="0">
    <w:nsid w:val="24E63D3F"/>
    <w:multiLevelType w:val="hybridMultilevel"/>
    <w:tmpl w:val="CF92CD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527052B"/>
    <w:multiLevelType w:val="hybridMultilevel"/>
    <w:tmpl w:val="D74E8E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5A13D4F"/>
    <w:multiLevelType w:val="multilevel"/>
    <w:tmpl w:val="B24EE882"/>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25A323FF"/>
    <w:multiLevelType w:val="multilevel"/>
    <w:tmpl w:val="CF966904"/>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5"/>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25AE352F"/>
    <w:multiLevelType w:val="hybridMultilevel"/>
    <w:tmpl w:val="FA728D5A"/>
    <w:lvl w:ilvl="0" w:tplc="8EB08CA4">
      <w:start w:val="1"/>
      <w:numFmt w:val="decimal"/>
      <w:lvlText w:val="%1)"/>
      <w:lvlJc w:val="left"/>
      <w:pPr>
        <w:ind w:left="786"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8" w15:restartNumberingAfterBreak="0">
    <w:nsid w:val="25FD1858"/>
    <w:multiLevelType w:val="hybridMultilevel"/>
    <w:tmpl w:val="3900084E"/>
    <w:lvl w:ilvl="0" w:tplc="8EB08CA4">
      <w:start w:val="1"/>
      <w:numFmt w:val="decimal"/>
      <w:lvlText w:val="%1)"/>
      <w:lvlJc w:val="left"/>
      <w:pPr>
        <w:ind w:left="786"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9" w15:restartNumberingAfterBreak="0">
    <w:nsid w:val="2635754C"/>
    <w:multiLevelType w:val="hybridMultilevel"/>
    <w:tmpl w:val="649AD44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0" w15:restartNumberingAfterBreak="0">
    <w:nsid w:val="264D01C0"/>
    <w:multiLevelType w:val="hybridMultilevel"/>
    <w:tmpl w:val="8998FF5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1" w15:restartNumberingAfterBreak="0">
    <w:nsid w:val="27801760"/>
    <w:multiLevelType w:val="hybridMultilevel"/>
    <w:tmpl w:val="FA52CD5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2" w15:restartNumberingAfterBreak="0">
    <w:nsid w:val="27801AD1"/>
    <w:multiLevelType w:val="multilevel"/>
    <w:tmpl w:val="04B4B646"/>
    <w:lvl w:ilvl="0">
      <w:start w:val="1"/>
      <w:numFmt w:val="decimal"/>
      <w:suff w:val="nothing"/>
      <w:lvlText w:val="Rozdział %1"/>
      <w:lvlJc w:val="left"/>
      <w:pPr>
        <w:ind w:left="0" w:firstLine="0"/>
      </w:pPr>
      <w:rPr>
        <w:rFonts w:hint="default"/>
        <w:sz w:val="24"/>
        <w:szCs w:val="24"/>
      </w:rPr>
    </w:lvl>
    <w:lvl w:ilvl="1">
      <w:start w:val="6"/>
      <w:numFmt w:val="decimal"/>
      <w:lvlRestart w:val="0"/>
      <w:suff w:val="space"/>
      <w:lvlText w:val="§ %2."/>
      <w:lvlJc w:val="left"/>
      <w:pPr>
        <w:ind w:left="0" w:firstLine="360"/>
      </w:pPr>
      <w:rPr>
        <w:rFonts w:hint="default"/>
        <w:b/>
        <w:i w:val="0"/>
        <w:color w:val="auto"/>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b w:val="0"/>
        <w:bCs/>
        <w:i w:val="0"/>
        <w:iCs w:val="0"/>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27953F8A"/>
    <w:multiLevelType w:val="hybridMultilevel"/>
    <w:tmpl w:val="B0BA4F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7EB1B2B"/>
    <w:multiLevelType w:val="hybridMultilevel"/>
    <w:tmpl w:val="F048B6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5" w15:restartNumberingAfterBreak="0">
    <w:nsid w:val="28394E07"/>
    <w:multiLevelType w:val="hybridMultilevel"/>
    <w:tmpl w:val="636EF19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6" w15:restartNumberingAfterBreak="0">
    <w:nsid w:val="28AC18C2"/>
    <w:multiLevelType w:val="multilevel"/>
    <w:tmpl w:val="14A452BA"/>
    <w:lvl w:ilvl="0">
      <w:start w:val="1"/>
      <w:numFmt w:val="decimal"/>
      <w:suff w:val="nothing"/>
      <w:lvlText w:val="Rozdział %1"/>
      <w:lvlJc w:val="left"/>
      <w:pPr>
        <w:ind w:left="4962" w:firstLine="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lvlRestart w:val="0"/>
      <w:suff w:val="space"/>
      <w:lvlText w:val="§ %2."/>
      <w:lvlJc w:val="left"/>
      <w:pPr>
        <w:ind w:left="208" w:firstLine="360"/>
      </w:pPr>
      <w:rPr>
        <w:rFonts w:hint="default"/>
        <w:b/>
        <w:i w:val="0"/>
        <w:strike w:val="0"/>
        <w:color w:val="auto"/>
        <w:sz w:val="22"/>
        <w:szCs w:val="22"/>
      </w:rPr>
    </w:lvl>
    <w:lvl w:ilvl="2">
      <w:start w:val="1"/>
      <w:numFmt w:val="decimal"/>
      <w:suff w:val="space"/>
      <w:lvlText w:val="%3."/>
      <w:lvlJc w:val="right"/>
      <w:pPr>
        <w:ind w:left="-396" w:firstLine="680"/>
      </w:pPr>
      <w:rPr>
        <w:rFonts w:ascii="Cambria" w:hAnsi="Cambria" w:hint="default"/>
        <w:b/>
        <w:i w:val="0"/>
        <w:color w:val="auto"/>
      </w:rPr>
    </w:lvl>
    <w:lvl w:ilvl="3">
      <w:start w:val="1"/>
      <w:numFmt w:val="decimal"/>
      <w:suff w:val="space"/>
      <w:lvlText w:val="%4)"/>
      <w:lvlJc w:val="right"/>
      <w:pPr>
        <w:ind w:left="284"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lowerLetter"/>
      <w:lvlText w:val="%6)"/>
      <w:lvlJc w:val="left"/>
      <w:pPr>
        <w:ind w:left="851" w:hanging="284"/>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29BD7DBF"/>
    <w:multiLevelType w:val="multilevel"/>
    <w:tmpl w:val="32EAA6E6"/>
    <w:name w:val="WW8Num2322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108" w15:restartNumberingAfterBreak="0">
    <w:nsid w:val="29D80DFF"/>
    <w:multiLevelType w:val="hybridMultilevel"/>
    <w:tmpl w:val="3DDA6352"/>
    <w:lvl w:ilvl="0" w:tplc="2A44B7A8">
      <w:start w:val="1"/>
      <w:numFmt w:val="decimal"/>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9" w15:restartNumberingAfterBreak="0">
    <w:nsid w:val="2A1A5590"/>
    <w:multiLevelType w:val="hybridMultilevel"/>
    <w:tmpl w:val="5D74942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0" w15:restartNumberingAfterBreak="0">
    <w:nsid w:val="2A7A4E1F"/>
    <w:multiLevelType w:val="multilevel"/>
    <w:tmpl w:val="E5AECEE2"/>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2A7E4FD6"/>
    <w:multiLevelType w:val="hybridMultilevel"/>
    <w:tmpl w:val="FB626F76"/>
    <w:lvl w:ilvl="0" w:tplc="6264245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9453CA">
      <w:start w:val="1"/>
      <w:numFmt w:val="bullet"/>
      <w:lvlText w:val="o"/>
      <w:lvlJc w:val="left"/>
      <w:pPr>
        <w:ind w:left="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AEC064">
      <w:start w:val="1"/>
      <w:numFmt w:val="bullet"/>
      <w:lvlText w:val="▪"/>
      <w:lvlJc w:val="left"/>
      <w:pPr>
        <w:ind w:left="1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AE3494">
      <w:start w:val="1"/>
      <w:numFmt w:val="bullet"/>
      <w:lvlRestart w:val="0"/>
      <w:lvlText w:val="•"/>
      <w:lvlJc w:val="left"/>
      <w:pPr>
        <w:ind w:left="2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2AC7C4">
      <w:start w:val="1"/>
      <w:numFmt w:val="bullet"/>
      <w:lvlText w:val="o"/>
      <w:lvlJc w:val="left"/>
      <w:pPr>
        <w:ind w:left="2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02B0BE">
      <w:start w:val="1"/>
      <w:numFmt w:val="bullet"/>
      <w:lvlText w:val="▪"/>
      <w:lvlJc w:val="left"/>
      <w:pPr>
        <w:ind w:left="3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3498AC">
      <w:start w:val="1"/>
      <w:numFmt w:val="bullet"/>
      <w:lvlText w:val="•"/>
      <w:lvlJc w:val="left"/>
      <w:pPr>
        <w:ind w:left="3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FE80F4">
      <w:start w:val="1"/>
      <w:numFmt w:val="bullet"/>
      <w:lvlText w:val="o"/>
      <w:lvlJc w:val="left"/>
      <w:pPr>
        <w:ind w:left="4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0ABD76">
      <w:start w:val="1"/>
      <w:numFmt w:val="bullet"/>
      <w:lvlText w:val="▪"/>
      <w:lvlJc w:val="left"/>
      <w:pPr>
        <w:ind w:left="5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2A9E1E79"/>
    <w:multiLevelType w:val="hybridMultilevel"/>
    <w:tmpl w:val="9DFA109C"/>
    <w:lvl w:ilvl="0" w:tplc="8EB08CA4">
      <w:start w:val="1"/>
      <w:numFmt w:val="decimal"/>
      <w:lvlText w:val="%1)"/>
      <w:lvlJc w:val="left"/>
      <w:pPr>
        <w:ind w:left="786"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3" w15:restartNumberingAfterBreak="0">
    <w:nsid w:val="2ACF03E8"/>
    <w:multiLevelType w:val="hybridMultilevel"/>
    <w:tmpl w:val="15746F7C"/>
    <w:lvl w:ilvl="0" w:tplc="6D70CC0A">
      <w:start w:val="1"/>
      <w:numFmt w:val="decimal"/>
      <w:lvlText w:val="%1."/>
      <w:lvlJc w:val="left"/>
      <w:pPr>
        <w:ind w:left="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AC7BE">
      <w:start w:val="1"/>
      <w:numFmt w:val="decimal"/>
      <w:lvlText w:val="%2)"/>
      <w:lvlJc w:val="left"/>
      <w:pPr>
        <w:ind w:left="1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0C0E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4949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629B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90F5F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0E0A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B4765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F48CD4">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2ADD159C"/>
    <w:multiLevelType w:val="hybridMultilevel"/>
    <w:tmpl w:val="5E6CB0A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5" w15:restartNumberingAfterBreak="0">
    <w:nsid w:val="2B1156FA"/>
    <w:multiLevelType w:val="hybridMultilevel"/>
    <w:tmpl w:val="036A33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B2148DD"/>
    <w:multiLevelType w:val="hybridMultilevel"/>
    <w:tmpl w:val="078A7E22"/>
    <w:lvl w:ilvl="0" w:tplc="04150017">
      <w:start w:val="1"/>
      <w:numFmt w:val="lowerLetter"/>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117" w15:restartNumberingAfterBreak="0">
    <w:nsid w:val="2B7F513F"/>
    <w:multiLevelType w:val="hybridMultilevel"/>
    <w:tmpl w:val="23AA99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BBD29CE"/>
    <w:multiLevelType w:val="hybridMultilevel"/>
    <w:tmpl w:val="4AF4D9D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9" w15:restartNumberingAfterBreak="0">
    <w:nsid w:val="2BDC4CD0"/>
    <w:multiLevelType w:val="hybridMultilevel"/>
    <w:tmpl w:val="129AFEE2"/>
    <w:lvl w:ilvl="0" w:tplc="2A44B7A8">
      <w:start w:val="1"/>
      <w:numFmt w:val="decimal"/>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0" w15:restartNumberingAfterBreak="0">
    <w:nsid w:val="2C451FD0"/>
    <w:multiLevelType w:val="hybridMultilevel"/>
    <w:tmpl w:val="70328D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C8E0686"/>
    <w:multiLevelType w:val="hybridMultilevel"/>
    <w:tmpl w:val="EC60AB38"/>
    <w:lvl w:ilvl="0" w:tplc="A7E81EE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CDD5AEE"/>
    <w:multiLevelType w:val="multilevel"/>
    <w:tmpl w:val="05B68C5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2CE92AB8"/>
    <w:multiLevelType w:val="hybridMultilevel"/>
    <w:tmpl w:val="199CC1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E176834"/>
    <w:multiLevelType w:val="hybridMultilevel"/>
    <w:tmpl w:val="BC3E4502"/>
    <w:lvl w:ilvl="0" w:tplc="2A44B7A8">
      <w:start w:val="1"/>
      <w:numFmt w:val="decimal"/>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5" w15:restartNumberingAfterBreak="0">
    <w:nsid w:val="2E577EEB"/>
    <w:multiLevelType w:val="hybridMultilevel"/>
    <w:tmpl w:val="850A6AC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6" w15:restartNumberingAfterBreak="0">
    <w:nsid w:val="2EAB1E6B"/>
    <w:multiLevelType w:val="hybridMultilevel"/>
    <w:tmpl w:val="2E0004B4"/>
    <w:lvl w:ilvl="0" w:tplc="C25A8FB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F5351B8"/>
    <w:multiLevelType w:val="multilevel"/>
    <w:tmpl w:val="20A6C18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2FF6286D"/>
    <w:multiLevelType w:val="hybridMultilevel"/>
    <w:tmpl w:val="0AE2D680"/>
    <w:lvl w:ilvl="0" w:tplc="D8469310">
      <w:start w:val="3"/>
      <w:numFmt w:val="decimal"/>
      <w:lvlText w:val="%1."/>
      <w:lvlJc w:val="left"/>
      <w:pPr>
        <w:ind w:left="786"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2FFB6867"/>
    <w:multiLevelType w:val="hybridMultilevel"/>
    <w:tmpl w:val="07E082D0"/>
    <w:lvl w:ilvl="0" w:tplc="06BE014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AA046C">
      <w:start w:val="1"/>
      <w:numFmt w:val="bullet"/>
      <w:lvlText w:val="-"/>
      <w:lvlJc w:val="left"/>
      <w:pPr>
        <w:ind w:left="1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54B5A0">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84494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98BB9A">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C49756">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2A274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437E0">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0323E">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0252B1F"/>
    <w:multiLevelType w:val="hybridMultilevel"/>
    <w:tmpl w:val="ED768A32"/>
    <w:lvl w:ilvl="0" w:tplc="225227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22A42">
      <w:start w:val="1"/>
      <w:numFmt w:val="lowerLetter"/>
      <w:lvlText w:val="%2)"/>
      <w:lvlJc w:val="left"/>
      <w:pPr>
        <w:ind w:left="1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4E7C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6A108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1E453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E88AB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E944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686FC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FA8A6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302B2598"/>
    <w:multiLevelType w:val="hybridMultilevel"/>
    <w:tmpl w:val="C9AAFB7C"/>
    <w:lvl w:ilvl="0" w:tplc="2A44B7A8">
      <w:start w:val="1"/>
      <w:numFmt w:val="decimal"/>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2" w15:restartNumberingAfterBreak="0">
    <w:nsid w:val="308804A7"/>
    <w:multiLevelType w:val="multilevel"/>
    <w:tmpl w:val="D29C3CD0"/>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30957A88"/>
    <w:multiLevelType w:val="multilevel"/>
    <w:tmpl w:val="7D661072"/>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30EA49A0"/>
    <w:multiLevelType w:val="hybridMultilevel"/>
    <w:tmpl w:val="92B2603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5" w15:restartNumberingAfterBreak="0">
    <w:nsid w:val="31A96271"/>
    <w:multiLevelType w:val="hybridMultilevel"/>
    <w:tmpl w:val="8538420E"/>
    <w:lvl w:ilvl="0" w:tplc="A380D0E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1B776C5"/>
    <w:multiLevelType w:val="hybridMultilevel"/>
    <w:tmpl w:val="5088088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7" w15:restartNumberingAfterBreak="0">
    <w:nsid w:val="31C768A4"/>
    <w:multiLevelType w:val="hybridMultilevel"/>
    <w:tmpl w:val="397A823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8" w15:restartNumberingAfterBreak="0">
    <w:nsid w:val="32506343"/>
    <w:multiLevelType w:val="multilevel"/>
    <w:tmpl w:val="0FDE37D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326048BB"/>
    <w:multiLevelType w:val="hybridMultilevel"/>
    <w:tmpl w:val="C9A6945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0" w15:restartNumberingAfterBreak="0">
    <w:nsid w:val="326D46BA"/>
    <w:multiLevelType w:val="hybridMultilevel"/>
    <w:tmpl w:val="1A36D03A"/>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1" w15:restartNumberingAfterBreak="0">
    <w:nsid w:val="33FA3CF3"/>
    <w:multiLevelType w:val="hybridMultilevel"/>
    <w:tmpl w:val="D7EE81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4084F07"/>
    <w:multiLevelType w:val="hybridMultilevel"/>
    <w:tmpl w:val="E6D4E07C"/>
    <w:lvl w:ilvl="0" w:tplc="73A85E98">
      <w:start w:val="2"/>
      <w:numFmt w:val="decimal"/>
      <w:lvlText w:val="%1."/>
      <w:lvlJc w:val="left"/>
      <w:pPr>
        <w:ind w:left="360" w:hanging="360"/>
      </w:pPr>
      <w:rPr>
        <w:rFonts w:hint="default"/>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80" w:hanging="180"/>
      </w:pPr>
    </w:lvl>
    <w:lvl w:ilvl="3" w:tplc="0415000F" w:tentative="1">
      <w:start w:val="1"/>
      <w:numFmt w:val="decimal"/>
      <w:lvlText w:val="%4."/>
      <w:lvlJc w:val="left"/>
      <w:pPr>
        <w:ind w:left="540" w:hanging="360"/>
      </w:pPr>
    </w:lvl>
    <w:lvl w:ilvl="4" w:tplc="04150019" w:tentative="1">
      <w:start w:val="1"/>
      <w:numFmt w:val="lowerLetter"/>
      <w:lvlText w:val="%5."/>
      <w:lvlJc w:val="left"/>
      <w:pPr>
        <w:ind w:left="1260" w:hanging="360"/>
      </w:pPr>
    </w:lvl>
    <w:lvl w:ilvl="5" w:tplc="0415001B" w:tentative="1">
      <w:start w:val="1"/>
      <w:numFmt w:val="lowerRoman"/>
      <w:lvlText w:val="%6."/>
      <w:lvlJc w:val="right"/>
      <w:pPr>
        <w:ind w:left="1980" w:hanging="180"/>
      </w:pPr>
    </w:lvl>
    <w:lvl w:ilvl="6" w:tplc="0415000F" w:tentative="1">
      <w:start w:val="1"/>
      <w:numFmt w:val="decimal"/>
      <w:lvlText w:val="%7."/>
      <w:lvlJc w:val="left"/>
      <w:pPr>
        <w:ind w:left="2700" w:hanging="360"/>
      </w:pPr>
    </w:lvl>
    <w:lvl w:ilvl="7" w:tplc="04150019" w:tentative="1">
      <w:start w:val="1"/>
      <w:numFmt w:val="lowerLetter"/>
      <w:lvlText w:val="%8."/>
      <w:lvlJc w:val="left"/>
      <w:pPr>
        <w:ind w:left="3420" w:hanging="360"/>
      </w:pPr>
    </w:lvl>
    <w:lvl w:ilvl="8" w:tplc="0415001B" w:tentative="1">
      <w:start w:val="1"/>
      <w:numFmt w:val="lowerRoman"/>
      <w:lvlText w:val="%9."/>
      <w:lvlJc w:val="right"/>
      <w:pPr>
        <w:ind w:left="4140" w:hanging="180"/>
      </w:pPr>
    </w:lvl>
  </w:abstractNum>
  <w:abstractNum w:abstractNumId="143" w15:restartNumberingAfterBreak="0">
    <w:nsid w:val="353165AB"/>
    <w:multiLevelType w:val="hybridMultilevel"/>
    <w:tmpl w:val="2EC83EE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35B23DF2"/>
    <w:multiLevelType w:val="hybridMultilevel"/>
    <w:tmpl w:val="3C0CFD0A"/>
    <w:lvl w:ilvl="0" w:tplc="04150011">
      <w:start w:val="1"/>
      <w:numFmt w:val="decimal"/>
      <w:lvlText w:val="%1)"/>
      <w:lvlJc w:val="left"/>
      <w:pPr>
        <w:ind w:left="1898" w:hanging="360"/>
      </w:pPr>
    </w:lvl>
    <w:lvl w:ilvl="1" w:tplc="04150019" w:tentative="1">
      <w:start w:val="1"/>
      <w:numFmt w:val="lowerLetter"/>
      <w:lvlText w:val="%2."/>
      <w:lvlJc w:val="left"/>
      <w:pPr>
        <w:ind w:left="2618" w:hanging="360"/>
      </w:pPr>
    </w:lvl>
    <w:lvl w:ilvl="2" w:tplc="0415001B" w:tentative="1">
      <w:start w:val="1"/>
      <w:numFmt w:val="lowerRoman"/>
      <w:lvlText w:val="%3."/>
      <w:lvlJc w:val="right"/>
      <w:pPr>
        <w:ind w:left="3338" w:hanging="180"/>
      </w:pPr>
    </w:lvl>
    <w:lvl w:ilvl="3" w:tplc="0415000F" w:tentative="1">
      <w:start w:val="1"/>
      <w:numFmt w:val="decimal"/>
      <w:lvlText w:val="%4."/>
      <w:lvlJc w:val="left"/>
      <w:pPr>
        <w:ind w:left="4058" w:hanging="360"/>
      </w:pPr>
    </w:lvl>
    <w:lvl w:ilvl="4" w:tplc="04150019" w:tentative="1">
      <w:start w:val="1"/>
      <w:numFmt w:val="lowerLetter"/>
      <w:lvlText w:val="%5."/>
      <w:lvlJc w:val="left"/>
      <w:pPr>
        <w:ind w:left="4778" w:hanging="360"/>
      </w:pPr>
    </w:lvl>
    <w:lvl w:ilvl="5" w:tplc="0415001B" w:tentative="1">
      <w:start w:val="1"/>
      <w:numFmt w:val="lowerRoman"/>
      <w:lvlText w:val="%6."/>
      <w:lvlJc w:val="right"/>
      <w:pPr>
        <w:ind w:left="5498" w:hanging="180"/>
      </w:pPr>
    </w:lvl>
    <w:lvl w:ilvl="6" w:tplc="0415000F" w:tentative="1">
      <w:start w:val="1"/>
      <w:numFmt w:val="decimal"/>
      <w:lvlText w:val="%7."/>
      <w:lvlJc w:val="left"/>
      <w:pPr>
        <w:ind w:left="6218" w:hanging="360"/>
      </w:pPr>
    </w:lvl>
    <w:lvl w:ilvl="7" w:tplc="04150019" w:tentative="1">
      <w:start w:val="1"/>
      <w:numFmt w:val="lowerLetter"/>
      <w:lvlText w:val="%8."/>
      <w:lvlJc w:val="left"/>
      <w:pPr>
        <w:ind w:left="6938" w:hanging="360"/>
      </w:pPr>
    </w:lvl>
    <w:lvl w:ilvl="8" w:tplc="0415001B" w:tentative="1">
      <w:start w:val="1"/>
      <w:numFmt w:val="lowerRoman"/>
      <w:lvlText w:val="%9."/>
      <w:lvlJc w:val="right"/>
      <w:pPr>
        <w:ind w:left="7658" w:hanging="180"/>
      </w:pPr>
    </w:lvl>
  </w:abstractNum>
  <w:abstractNum w:abstractNumId="145" w15:restartNumberingAfterBreak="0">
    <w:nsid w:val="36004D1B"/>
    <w:multiLevelType w:val="hybridMultilevel"/>
    <w:tmpl w:val="952C2CE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6" w15:restartNumberingAfterBreak="0">
    <w:nsid w:val="36175E2A"/>
    <w:multiLevelType w:val="hybridMultilevel"/>
    <w:tmpl w:val="99327A26"/>
    <w:lvl w:ilvl="0" w:tplc="6AEC62E6">
      <w:start w:val="2"/>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6552B1F"/>
    <w:multiLevelType w:val="hybridMultilevel"/>
    <w:tmpl w:val="EBF842B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8" w15:restartNumberingAfterBreak="0">
    <w:nsid w:val="36E832BD"/>
    <w:multiLevelType w:val="hybridMultilevel"/>
    <w:tmpl w:val="59EC16C6"/>
    <w:lvl w:ilvl="0" w:tplc="3A4AB16C">
      <w:start w:val="1"/>
      <w:numFmt w:val="lowerLetter"/>
      <w:lvlText w:val="%1)"/>
      <w:lvlJc w:val="left"/>
      <w:pPr>
        <w:tabs>
          <w:tab w:val="num" w:pos="800"/>
        </w:tabs>
        <w:ind w:left="800" w:hanging="360"/>
      </w:pPr>
      <w:rPr>
        <w:rFonts w:hint="default"/>
      </w:rPr>
    </w:lvl>
    <w:lvl w:ilvl="1" w:tplc="04150019" w:tentative="1">
      <w:start w:val="1"/>
      <w:numFmt w:val="lowerLetter"/>
      <w:lvlText w:val="%2."/>
      <w:lvlJc w:val="left"/>
      <w:pPr>
        <w:tabs>
          <w:tab w:val="num" w:pos="1460"/>
        </w:tabs>
        <w:ind w:left="1460" w:hanging="360"/>
      </w:p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149" w15:restartNumberingAfterBreak="0">
    <w:nsid w:val="371E36E9"/>
    <w:multiLevelType w:val="multilevel"/>
    <w:tmpl w:val="C92AE262"/>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350" w:firstLine="360"/>
      </w:pPr>
      <w:rPr>
        <w:rFonts w:hint="default"/>
        <w:b/>
        <w:i w:val="0"/>
        <w:strike w:val="0"/>
        <w:color w:val="auto"/>
        <w:sz w:val="24"/>
        <w:szCs w:val="24"/>
      </w:rPr>
    </w:lvl>
    <w:lvl w:ilvl="2">
      <w:start w:val="1"/>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373F1F31"/>
    <w:multiLevelType w:val="hybridMultilevel"/>
    <w:tmpl w:val="A120B4E4"/>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1" w15:restartNumberingAfterBreak="0">
    <w:nsid w:val="37E046F0"/>
    <w:multiLevelType w:val="multilevel"/>
    <w:tmpl w:val="CF1CEDE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392B7113"/>
    <w:multiLevelType w:val="multilevel"/>
    <w:tmpl w:val="CB621BD0"/>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39CF041B"/>
    <w:multiLevelType w:val="hybridMultilevel"/>
    <w:tmpl w:val="6B1A4ECA"/>
    <w:lvl w:ilvl="0" w:tplc="76B2FC16">
      <w:start w:val="5"/>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9F9434C"/>
    <w:multiLevelType w:val="multilevel"/>
    <w:tmpl w:val="FDEE2644"/>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15:restartNumberingAfterBreak="0">
    <w:nsid w:val="3AC842A2"/>
    <w:multiLevelType w:val="multilevel"/>
    <w:tmpl w:val="2870D986"/>
    <w:lvl w:ilvl="0">
      <w:start w:val="1"/>
      <w:numFmt w:val="decimal"/>
      <w:pStyle w:val="Rozdzia"/>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pStyle w:val="Paragraf"/>
      <w:suff w:val="space"/>
      <w:lvlText w:val="§ %2."/>
      <w:lvlJc w:val="left"/>
      <w:pPr>
        <w:ind w:left="350" w:firstLine="360"/>
      </w:pPr>
      <w:rPr>
        <w:rFonts w:hint="default"/>
        <w:b/>
        <w:i w:val="0"/>
        <w:strike w:val="0"/>
        <w:color w:val="auto"/>
        <w:sz w:val="24"/>
        <w:szCs w:val="24"/>
      </w:rPr>
    </w:lvl>
    <w:lvl w:ilvl="2">
      <w:start w:val="4"/>
      <w:numFmt w:val="decimal"/>
      <w:pStyle w:val="Ustp"/>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15:restartNumberingAfterBreak="0">
    <w:nsid w:val="3B183EA4"/>
    <w:multiLevelType w:val="hybridMultilevel"/>
    <w:tmpl w:val="BCC668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B2B1349"/>
    <w:multiLevelType w:val="multilevel"/>
    <w:tmpl w:val="323EE322"/>
    <w:styleLink w:val="WWNum7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8" w15:restartNumberingAfterBreak="0">
    <w:nsid w:val="3B530EB9"/>
    <w:multiLevelType w:val="multilevel"/>
    <w:tmpl w:val="B5A4CD5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9" w15:restartNumberingAfterBreak="0">
    <w:nsid w:val="3C682DF9"/>
    <w:multiLevelType w:val="hybridMultilevel"/>
    <w:tmpl w:val="C2CC8F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D812CE3"/>
    <w:multiLevelType w:val="hybridMultilevel"/>
    <w:tmpl w:val="5C046332"/>
    <w:lvl w:ilvl="0" w:tplc="8EB08CA4">
      <w:start w:val="1"/>
      <w:numFmt w:val="decimal"/>
      <w:lvlText w:val="%1)"/>
      <w:lvlJc w:val="left"/>
      <w:pPr>
        <w:ind w:left="786"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1" w15:restartNumberingAfterBreak="0">
    <w:nsid w:val="3D856894"/>
    <w:multiLevelType w:val="multilevel"/>
    <w:tmpl w:val="76DAF292"/>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2" w15:restartNumberingAfterBreak="0">
    <w:nsid w:val="3DE53B30"/>
    <w:multiLevelType w:val="hybridMultilevel"/>
    <w:tmpl w:val="DA78DB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E840E75"/>
    <w:multiLevelType w:val="hybridMultilevel"/>
    <w:tmpl w:val="AF247E4A"/>
    <w:lvl w:ilvl="0" w:tplc="04150017">
      <w:start w:val="1"/>
      <w:numFmt w:val="lowerLetter"/>
      <w:lvlText w:val="%1)"/>
      <w:lvlJc w:val="left"/>
      <w:pPr>
        <w:ind w:left="2258" w:hanging="360"/>
      </w:pPr>
    </w:lvl>
    <w:lvl w:ilvl="1" w:tplc="04150019" w:tentative="1">
      <w:start w:val="1"/>
      <w:numFmt w:val="lowerLetter"/>
      <w:lvlText w:val="%2."/>
      <w:lvlJc w:val="left"/>
      <w:pPr>
        <w:ind w:left="2978" w:hanging="360"/>
      </w:pPr>
    </w:lvl>
    <w:lvl w:ilvl="2" w:tplc="0415001B" w:tentative="1">
      <w:start w:val="1"/>
      <w:numFmt w:val="lowerRoman"/>
      <w:lvlText w:val="%3."/>
      <w:lvlJc w:val="right"/>
      <w:pPr>
        <w:ind w:left="3698" w:hanging="180"/>
      </w:pPr>
    </w:lvl>
    <w:lvl w:ilvl="3" w:tplc="0415000F" w:tentative="1">
      <w:start w:val="1"/>
      <w:numFmt w:val="decimal"/>
      <w:lvlText w:val="%4."/>
      <w:lvlJc w:val="left"/>
      <w:pPr>
        <w:ind w:left="4418" w:hanging="360"/>
      </w:pPr>
    </w:lvl>
    <w:lvl w:ilvl="4" w:tplc="04150019" w:tentative="1">
      <w:start w:val="1"/>
      <w:numFmt w:val="lowerLetter"/>
      <w:lvlText w:val="%5."/>
      <w:lvlJc w:val="left"/>
      <w:pPr>
        <w:ind w:left="5138" w:hanging="360"/>
      </w:pPr>
    </w:lvl>
    <w:lvl w:ilvl="5" w:tplc="0415001B" w:tentative="1">
      <w:start w:val="1"/>
      <w:numFmt w:val="lowerRoman"/>
      <w:lvlText w:val="%6."/>
      <w:lvlJc w:val="right"/>
      <w:pPr>
        <w:ind w:left="5858" w:hanging="180"/>
      </w:pPr>
    </w:lvl>
    <w:lvl w:ilvl="6" w:tplc="0415000F" w:tentative="1">
      <w:start w:val="1"/>
      <w:numFmt w:val="decimal"/>
      <w:lvlText w:val="%7."/>
      <w:lvlJc w:val="left"/>
      <w:pPr>
        <w:ind w:left="6578" w:hanging="360"/>
      </w:pPr>
    </w:lvl>
    <w:lvl w:ilvl="7" w:tplc="04150019" w:tentative="1">
      <w:start w:val="1"/>
      <w:numFmt w:val="lowerLetter"/>
      <w:lvlText w:val="%8."/>
      <w:lvlJc w:val="left"/>
      <w:pPr>
        <w:ind w:left="7298" w:hanging="360"/>
      </w:pPr>
    </w:lvl>
    <w:lvl w:ilvl="8" w:tplc="0415001B" w:tentative="1">
      <w:start w:val="1"/>
      <w:numFmt w:val="lowerRoman"/>
      <w:lvlText w:val="%9."/>
      <w:lvlJc w:val="right"/>
      <w:pPr>
        <w:ind w:left="8018" w:hanging="180"/>
      </w:pPr>
    </w:lvl>
  </w:abstractNum>
  <w:abstractNum w:abstractNumId="164" w15:restartNumberingAfterBreak="0">
    <w:nsid w:val="3EBF54D9"/>
    <w:multiLevelType w:val="hybridMultilevel"/>
    <w:tmpl w:val="C65E824E"/>
    <w:lvl w:ilvl="0" w:tplc="77E2BBEA">
      <w:start w:val="2"/>
      <w:numFmt w:val="decimal"/>
      <w:lvlText w:val="%1."/>
      <w:lvlJc w:val="left"/>
      <w:pPr>
        <w:ind w:left="36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3FDA53AE"/>
    <w:multiLevelType w:val="hybridMultilevel"/>
    <w:tmpl w:val="DFCE856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6" w15:restartNumberingAfterBreak="0">
    <w:nsid w:val="3FE905B8"/>
    <w:multiLevelType w:val="hybridMultilevel"/>
    <w:tmpl w:val="034A87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400C5A2F"/>
    <w:multiLevelType w:val="hybridMultilevel"/>
    <w:tmpl w:val="106A1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00F3697"/>
    <w:multiLevelType w:val="hybridMultilevel"/>
    <w:tmpl w:val="75FE0E98"/>
    <w:lvl w:ilvl="0" w:tplc="3A4AB16C">
      <w:start w:val="1"/>
      <w:numFmt w:val="lowerLetter"/>
      <w:lvlText w:val="%1)"/>
      <w:lvlJc w:val="left"/>
      <w:pPr>
        <w:tabs>
          <w:tab w:val="num" w:pos="800"/>
        </w:tabs>
        <w:ind w:left="800" w:hanging="360"/>
      </w:pPr>
      <w:rPr>
        <w:rFonts w:hint="default"/>
      </w:rPr>
    </w:lvl>
    <w:lvl w:ilvl="1" w:tplc="261699EC">
      <w:start w:val="1"/>
      <w:numFmt w:val="bullet"/>
      <w:lvlText w:val="-"/>
      <w:lvlJc w:val="left"/>
      <w:pPr>
        <w:tabs>
          <w:tab w:val="num" w:pos="1440"/>
        </w:tabs>
        <w:ind w:left="1440" w:hanging="360"/>
      </w:pPr>
      <w:rPr>
        <w:rFonts w:ascii="Bookman Old Style" w:hAnsi="Bookman Old Style" w:hint="default"/>
      </w:rPr>
    </w:lvl>
    <w:lvl w:ilvl="2" w:tplc="261699EC">
      <w:start w:val="1"/>
      <w:numFmt w:val="bullet"/>
      <w:lvlText w:val="-"/>
      <w:lvlJc w:val="left"/>
      <w:pPr>
        <w:tabs>
          <w:tab w:val="num" w:pos="2340"/>
        </w:tabs>
        <w:ind w:left="2340" w:hanging="360"/>
      </w:pPr>
      <w:rPr>
        <w:rFonts w:ascii="Bookman Old Style" w:hAnsi="Bookman Old Style"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406A6620"/>
    <w:multiLevelType w:val="hybridMultilevel"/>
    <w:tmpl w:val="2ADA7414"/>
    <w:lvl w:ilvl="0" w:tplc="7A66373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07F0DD1"/>
    <w:multiLevelType w:val="hybridMultilevel"/>
    <w:tmpl w:val="79320D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0C039EA"/>
    <w:multiLevelType w:val="multilevel"/>
    <w:tmpl w:val="734E171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15:restartNumberingAfterBreak="0">
    <w:nsid w:val="40DD2342"/>
    <w:multiLevelType w:val="multilevel"/>
    <w:tmpl w:val="8ADA52F2"/>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350" w:firstLine="360"/>
      </w:pPr>
      <w:rPr>
        <w:rFonts w:hint="default"/>
        <w:b/>
        <w:i w:val="0"/>
        <w:strike w:val="0"/>
        <w:color w:val="auto"/>
        <w:sz w:val="24"/>
        <w:szCs w:val="24"/>
      </w:rPr>
    </w:lvl>
    <w:lvl w:ilvl="2">
      <w:start w:val="1"/>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3" w15:restartNumberingAfterBreak="0">
    <w:nsid w:val="42283064"/>
    <w:multiLevelType w:val="hybridMultilevel"/>
    <w:tmpl w:val="750CB13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4" w15:restartNumberingAfterBreak="0">
    <w:nsid w:val="42BA29DF"/>
    <w:multiLevelType w:val="hybridMultilevel"/>
    <w:tmpl w:val="27AE91D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5" w15:restartNumberingAfterBreak="0">
    <w:nsid w:val="42E92042"/>
    <w:multiLevelType w:val="hybridMultilevel"/>
    <w:tmpl w:val="65FAC302"/>
    <w:lvl w:ilvl="0" w:tplc="04150011">
      <w:start w:val="1"/>
      <w:numFmt w:val="decimal"/>
      <w:lvlText w:val="%1)"/>
      <w:lvlJc w:val="left"/>
      <w:pPr>
        <w:ind w:left="1690" w:hanging="360"/>
      </w:pPr>
    </w:lvl>
    <w:lvl w:ilvl="1" w:tplc="04150019" w:tentative="1">
      <w:start w:val="1"/>
      <w:numFmt w:val="lowerLetter"/>
      <w:lvlText w:val="%2."/>
      <w:lvlJc w:val="left"/>
      <w:pPr>
        <w:ind w:left="2410" w:hanging="360"/>
      </w:pPr>
    </w:lvl>
    <w:lvl w:ilvl="2" w:tplc="0415001B" w:tentative="1">
      <w:start w:val="1"/>
      <w:numFmt w:val="lowerRoman"/>
      <w:lvlText w:val="%3."/>
      <w:lvlJc w:val="right"/>
      <w:pPr>
        <w:ind w:left="3130" w:hanging="180"/>
      </w:pPr>
    </w:lvl>
    <w:lvl w:ilvl="3" w:tplc="0415000F" w:tentative="1">
      <w:start w:val="1"/>
      <w:numFmt w:val="decimal"/>
      <w:lvlText w:val="%4."/>
      <w:lvlJc w:val="left"/>
      <w:pPr>
        <w:ind w:left="3850" w:hanging="360"/>
      </w:pPr>
    </w:lvl>
    <w:lvl w:ilvl="4" w:tplc="04150019" w:tentative="1">
      <w:start w:val="1"/>
      <w:numFmt w:val="lowerLetter"/>
      <w:lvlText w:val="%5."/>
      <w:lvlJc w:val="left"/>
      <w:pPr>
        <w:ind w:left="4570" w:hanging="360"/>
      </w:pPr>
    </w:lvl>
    <w:lvl w:ilvl="5" w:tplc="0415001B" w:tentative="1">
      <w:start w:val="1"/>
      <w:numFmt w:val="lowerRoman"/>
      <w:lvlText w:val="%6."/>
      <w:lvlJc w:val="right"/>
      <w:pPr>
        <w:ind w:left="5290" w:hanging="180"/>
      </w:pPr>
    </w:lvl>
    <w:lvl w:ilvl="6" w:tplc="0415000F" w:tentative="1">
      <w:start w:val="1"/>
      <w:numFmt w:val="decimal"/>
      <w:lvlText w:val="%7."/>
      <w:lvlJc w:val="left"/>
      <w:pPr>
        <w:ind w:left="6010" w:hanging="360"/>
      </w:pPr>
    </w:lvl>
    <w:lvl w:ilvl="7" w:tplc="04150019" w:tentative="1">
      <w:start w:val="1"/>
      <w:numFmt w:val="lowerLetter"/>
      <w:lvlText w:val="%8."/>
      <w:lvlJc w:val="left"/>
      <w:pPr>
        <w:ind w:left="6730" w:hanging="360"/>
      </w:pPr>
    </w:lvl>
    <w:lvl w:ilvl="8" w:tplc="0415001B" w:tentative="1">
      <w:start w:val="1"/>
      <w:numFmt w:val="lowerRoman"/>
      <w:lvlText w:val="%9."/>
      <w:lvlJc w:val="right"/>
      <w:pPr>
        <w:ind w:left="7450" w:hanging="180"/>
      </w:pPr>
    </w:lvl>
  </w:abstractNum>
  <w:abstractNum w:abstractNumId="176" w15:restartNumberingAfterBreak="0">
    <w:nsid w:val="43107FB6"/>
    <w:multiLevelType w:val="multilevel"/>
    <w:tmpl w:val="D7FEB52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7" w15:restartNumberingAfterBreak="0">
    <w:nsid w:val="43607032"/>
    <w:multiLevelType w:val="hybridMultilevel"/>
    <w:tmpl w:val="FA5C692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8" w15:restartNumberingAfterBreak="0">
    <w:nsid w:val="43BF3680"/>
    <w:multiLevelType w:val="multilevel"/>
    <w:tmpl w:val="D83AA5D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9" w15:restartNumberingAfterBreak="0">
    <w:nsid w:val="43C75AAB"/>
    <w:multiLevelType w:val="multilevel"/>
    <w:tmpl w:val="ACD63EE0"/>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0" w15:restartNumberingAfterBreak="0">
    <w:nsid w:val="43E453B9"/>
    <w:multiLevelType w:val="multilevel"/>
    <w:tmpl w:val="6CD0F80C"/>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1" w15:restartNumberingAfterBreak="0">
    <w:nsid w:val="441947B1"/>
    <w:multiLevelType w:val="hybridMultilevel"/>
    <w:tmpl w:val="2EBE9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2" w15:restartNumberingAfterBreak="0">
    <w:nsid w:val="442C0F4F"/>
    <w:multiLevelType w:val="multilevel"/>
    <w:tmpl w:val="742414CC"/>
    <w:name w:val="WW8Num23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183" w15:restartNumberingAfterBreak="0">
    <w:nsid w:val="444422DD"/>
    <w:multiLevelType w:val="hybridMultilevel"/>
    <w:tmpl w:val="8CB8D8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4" w15:restartNumberingAfterBreak="0">
    <w:nsid w:val="44496CC3"/>
    <w:multiLevelType w:val="hybridMultilevel"/>
    <w:tmpl w:val="6EF662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44E53FDF"/>
    <w:multiLevelType w:val="hybridMultilevel"/>
    <w:tmpl w:val="035C56A8"/>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6" w15:restartNumberingAfterBreak="0">
    <w:nsid w:val="453077D0"/>
    <w:multiLevelType w:val="multilevel"/>
    <w:tmpl w:val="11404280"/>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7" w15:restartNumberingAfterBreak="0">
    <w:nsid w:val="46206DD5"/>
    <w:multiLevelType w:val="hybridMultilevel"/>
    <w:tmpl w:val="B20AD1C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8" w15:restartNumberingAfterBreak="0">
    <w:nsid w:val="46696A59"/>
    <w:multiLevelType w:val="hybridMultilevel"/>
    <w:tmpl w:val="4AAAD8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6CC421C"/>
    <w:multiLevelType w:val="multilevel"/>
    <w:tmpl w:val="238AEA0A"/>
    <w:lvl w:ilvl="0">
      <w:start w:val="1"/>
      <w:numFmt w:val="upperRoman"/>
      <w:pStyle w:val="DziaII"/>
      <w:suff w:val="space"/>
      <w:lvlText w:val="Rozdział %1"/>
      <w:lvlJc w:val="left"/>
      <w:pPr>
        <w:ind w:left="0" w:firstLine="0"/>
      </w:pPr>
      <w:rPr>
        <w:rFonts w:hint="default"/>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upperRoman"/>
      <w:pStyle w:val="Nagwek7"/>
      <w:suff w:val="nothing"/>
      <w:lvlText w:val="DZIAŁ %7"/>
      <w:lvlJc w:val="left"/>
      <w:pPr>
        <w:ind w:left="0" w:firstLine="0"/>
      </w:pPr>
      <w:rPr>
        <w:rFonts w:ascii="Cambria" w:hAnsi="Cambria" w:hint="default"/>
        <w:b/>
        <w:i w:val="0"/>
        <w:caps w:val="0"/>
        <w:strike w:val="0"/>
        <w:dstrike w:val="0"/>
        <w:vanish w:val="0"/>
        <w:color w:val="auto"/>
        <w:sz w:val="24"/>
        <w:vertAlign w:val="baseline"/>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190" w15:restartNumberingAfterBreak="0">
    <w:nsid w:val="46FC6215"/>
    <w:multiLevelType w:val="multilevel"/>
    <w:tmpl w:val="92729902"/>
    <w:lvl w:ilvl="0">
      <w:start w:val="4"/>
      <w:numFmt w:val="decimal"/>
      <w:suff w:val="nothing"/>
      <w:lvlText w:val="Rozdział %1"/>
      <w:lvlJc w:val="left"/>
      <w:pPr>
        <w:ind w:left="4112" w:firstLine="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81"/>
      <w:numFmt w:val="decimal"/>
      <w:lvlRestart w:val="0"/>
      <w:suff w:val="space"/>
      <w:lvlText w:val="§ %2."/>
      <w:lvlJc w:val="left"/>
      <w:pPr>
        <w:ind w:left="774" w:firstLine="360"/>
      </w:pPr>
      <w:rPr>
        <w:rFonts w:hint="default"/>
        <w:b/>
        <w:i w:val="0"/>
        <w:strike w:val="0"/>
        <w:color w:val="auto"/>
        <w:sz w:val="24"/>
        <w:szCs w:val="24"/>
      </w:rPr>
    </w:lvl>
    <w:lvl w:ilvl="2">
      <w:start w:val="2"/>
      <w:numFmt w:val="decimal"/>
      <w:suff w:val="space"/>
      <w:lvlText w:val="%3."/>
      <w:lvlJc w:val="right"/>
      <w:pPr>
        <w:ind w:left="-396" w:firstLine="680"/>
      </w:pPr>
      <w:rPr>
        <w:rFonts w:ascii="Cambria" w:hAnsi="Cambria" w:hint="default"/>
        <w:b/>
        <w:i w:val="0"/>
        <w:color w:val="auto"/>
        <w:sz w:val="24"/>
        <w:szCs w:val="24"/>
      </w:rPr>
    </w:lvl>
    <w:lvl w:ilvl="3">
      <w:start w:val="1"/>
      <w:numFmt w:val="decimal"/>
      <w:suff w:val="space"/>
      <w:lvlText w:val="%4)"/>
      <w:lvlJc w:val="right"/>
      <w:pPr>
        <w:ind w:left="0"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1" w15:restartNumberingAfterBreak="0">
    <w:nsid w:val="47401834"/>
    <w:multiLevelType w:val="hybridMultilevel"/>
    <w:tmpl w:val="56E4FB0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2" w15:restartNumberingAfterBreak="0">
    <w:nsid w:val="4771787F"/>
    <w:multiLevelType w:val="hybridMultilevel"/>
    <w:tmpl w:val="0430E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7E72F0D"/>
    <w:multiLevelType w:val="hybridMultilevel"/>
    <w:tmpl w:val="B8228D50"/>
    <w:lvl w:ilvl="0" w:tplc="04150001">
      <w:start w:val="1"/>
      <w:numFmt w:val="bullet"/>
      <w:lvlText w:val=""/>
      <w:lvlJc w:val="left"/>
      <w:pPr>
        <w:tabs>
          <w:tab w:val="num" w:pos="799"/>
        </w:tabs>
        <w:ind w:left="799" w:hanging="360"/>
      </w:pPr>
      <w:rPr>
        <w:rFonts w:ascii="Symbol" w:hAnsi="Symbol" w:hint="default"/>
      </w:rPr>
    </w:lvl>
    <w:lvl w:ilvl="1" w:tplc="04150003">
      <w:start w:val="1"/>
      <w:numFmt w:val="bullet"/>
      <w:lvlText w:val="o"/>
      <w:lvlJc w:val="left"/>
      <w:pPr>
        <w:tabs>
          <w:tab w:val="num" w:pos="1519"/>
        </w:tabs>
        <w:ind w:left="1519" w:hanging="360"/>
      </w:pPr>
      <w:rPr>
        <w:rFonts w:ascii="Courier New" w:hAnsi="Courier New" w:cs="Courier New" w:hint="default"/>
      </w:rPr>
    </w:lvl>
    <w:lvl w:ilvl="2" w:tplc="04150005" w:tentative="1">
      <w:start w:val="1"/>
      <w:numFmt w:val="bullet"/>
      <w:lvlText w:val=""/>
      <w:lvlJc w:val="left"/>
      <w:pPr>
        <w:tabs>
          <w:tab w:val="num" w:pos="2239"/>
        </w:tabs>
        <w:ind w:left="2239" w:hanging="360"/>
      </w:pPr>
      <w:rPr>
        <w:rFonts w:ascii="Wingdings" w:hAnsi="Wingdings" w:hint="default"/>
      </w:rPr>
    </w:lvl>
    <w:lvl w:ilvl="3" w:tplc="04150001" w:tentative="1">
      <w:start w:val="1"/>
      <w:numFmt w:val="bullet"/>
      <w:lvlText w:val=""/>
      <w:lvlJc w:val="left"/>
      <w:pPr>
        <w:tabs>
          <w:tab w:val="num" w:pos="2959"/>
        </w:tabs>
        <w:ind w:left="2959" w:hanging="360"/>
      </w:pPr>
      <w:rPr>
        <w:rFonts w:ascii="Symbol" w:hAnsi="Symbol" w:hint="default"/>
      </w:rPr>
    </w:lvl>
    <w:lvl w:ilvl="4" w:tplc="04150003" w:tentative="1">
      <w:start w:val="1"/>
      <w:numFmt w:val="bullet"/>
      <w:lvlText w:val="o"/>
      <w:lvlJc w:val="left"/>
      <w:pPr>
        <w:tabs>
          <w:tab w:val="num" w:pos="3679"/>
        </w:tabs>
        <w:ind w:left="3679" w:hanging="360"/>
      </w:pPr>
      <w:rPr>
        <w:rFonts w:ascii="Courier New" w:hAnsi="Courier New" w:cs="Courier New" w:hint="default"/>
      </w:rPr>
    </w:lvl>
    <w:lvl w:ilvl="5" w:tplc="04150005" w:tentative="1">
      <w:start w:val="1"/>
      <w:numFmt w:val="bullet"/>
      <w:lvlText w:val=""/>
      <w:lvlJc w:val="left"/>
      <w:pPr>
        <w:tabs>
          <w:tab w:val="num" w:pos="4399"/>
        </w:tabs>
        <w:ind w:left="4399" w:hanging="360"/>
      </w:pPr>
      <w:rPr>
        <w:rFonts w:ascii="Wingdings" w:hAnsi="Wingdings" w:hint="default"/>
      </w:rPr>
    </w:lvl>
    <w:lvl w:ilvl="6" w:tplc="04150001" w:tentative="1">
      <w:start w:val="1"/>
      <w:numFmt w:val="bullet"/>
      <w:lvlText w:val=""/>
      <w:lvlJc w:val="left"/>
      <w:pPr>
        <w:tabs>
          <w:tab w:val="num" w:pos="5119"/>
        </w:tabs>
        <w:ind w:left="5119" w:hanging="360"/>
      </w:pPr>
      <w:rPr>
        <w:rFonts w:ascii="Symbol" w:hAnsi="Symbol" w:hint="default"/>
      </w:rPr>
    </w:lvl>
    <w:lvl w:ilvl="7" w:tplc="04150003" w:tentative="1">
      <w:start w:val="1"/>
      <w:numFmt w:val="bullet"/>
      <w:lvlText w:val="o"/>
      <w:lvlJc w:val="left"/>
      <w:pPr>
        <w:tabs>
          <w:tab w:val="num" w:pos="5839"/>
        </w:tabs>
        <w:ind w:left="5839" w:hanging="360"/>
      </w:pPr>
      <w:rPr>
        <w:rFonts w:ascii="Courier New" w:hAnsi="Courier New" w:cs="Courier New" w:hint="default"/>
      </w:rPr>
    </w:lvl>
    <w:lvl w:ilvl="8" w:tplc="04150005" w:tentative="1">
      <w:start w:val="1"/>
      <w:numFmt w:val="bullet"/>
      <w:lvlText w:val=""/>
      <w:lvlJc w:val="left"/>
      <w:pPr>
        <w:tabs>
          <w:tab w:val="num" w:pos="6559"/>
        </w:tabs>
        <w:ind w:left="6559" w:hanging="360"/>
      </w:pPr>
      <w:rPr>
        <w:rFonts w:ascii="Wingdings" w:hAnsi="Wingdings" w:hint="default"/>
      </w:rPr>
    </w:lvl>
  </w:abstractNum>
  <w:abstractNum w:abstractNumId="194" w15:restartNumberingAfterBreak="0">
    <w:nsid w:val="481D4D76"/>
    <w:multiLevelType w:val="hybridMultilevel"/>
    <w:tmpl w:val="F036010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5" w15:restartNumberingAfterBreak="0">
    <w:nsid w:val="4838509E"/>
    <w:multiLevelType w:val="hybridMultilevel"/>
    <w:tmpl w:val="569C25FC"/>
    <w:lvl w:ilvl="0" w:tplc="B19055AE">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6" w15:restartNumberingAfterBreak="0">
    <w:nsid w:val="485E0BFF"/>
    <w:multiLevelType w:val="hybridMultilevel"/>
    <w:tmpl w:val="D22ED1E2"/>
    <w:lvl w:ilvl="0" w:tplc="2A44B7A8">
      <w:start w:val="1"/>
      <w:numFmt w:val="decimal"/>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7" w15:restartNumberingAfterBreak="0">
    <w:nsid w:val="48A81327"/>
    <w:multiLevelType w:val="multilevel"/>
    <w:tmpl w:val="42F417B4"/>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8" w15:restartNumberingAfterBreak="0">
    <w:nsid w:val="496F6F1A"/>
    <w:multiLevelType w:val="hybridMultilevel"/>
    <w:tmpl w:val="2CA418EA"/>
    <w:lvl w:ilvl="0" w:tplc="F43077BA">
      <w:start w:val="1"/>
      <w:numFmt w:val="decimal"/>
      <w:lvlText w:val="%1)"/>
      <w:lvlJc w:val="left"/>
      <w:pPr>
        <w:ind w:left="169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499F26D4"/>
    <w:multiLevelType w:val="hybridMultilevel"/>
    <w:tmpl w:val="A6CC677A"/>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00" w15:restartNumberingAfterBreak="0">
    <w:nsid w:val="49C00BFB"/>
    <w:multiLevelType w:val="hybridMultilevel"/>
    <w:tmpl w:val="A24492D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01" w15:restartNumberingAfterBreak="0">
    <w:nsid w:val="4A351012"/>
    <w:multiLevelType w:val="hybridMultilevel"/>
    <w:tmpl w:val="070A42EA"/>
    <w:lvl w:ilvl="0" w:tplc="04150011">
      <w:start w:val="1"/>
      <w:numFmt w:val="decimal"/>
      <w:lvlText w:val="%1)"/>
      <w:lvlJc w:val="left"/>
      <w:pPr>
        <w:ind w:left="786" w:hanging="360"/>
      </w:pPr>
    </w:lvl>
    <w:lvl w:ilvl="1" w:tplc="95F2FCF4">
      <w:start w:val="17"/>
      <w:numFmt w:val="bullet"/>
      <w:lvlText w:val=""/>
      <w:lvlJc w:val="left"/>
      <w:pPr>
        <w:ind w:left="1506" w:hanging="360"/>
      </w:pPr>
      <w:rPr>
        <w:rFonts w:ascii="Symbol" w:eastAsia="Times New Roman" w:hAnsi="Symbol" w:cstheme="majorBid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2" w15:restartNumberingAfterBreak="0">
    <w:nsid w:val="4B583F0A"/>
    <w:multiLevelType w:val="hybridMultilevel"/>
    <w:tmpl w:val="4D3200B4"/>
    <w:lvl w:ilvl="0" w:tplc="04150011">
      <w:start w:val="1"/>
      <w:numFmt w:val="decimal"/>
      <w:lvlText w:val="%1)"/>
      <w:lvlJc w:val="left"/>
      <w:pPr>
        <w:ind w:left="1692" w:hanging="360"/>
      </w:pPr>
    </w:lvl>
    <w:lvl w:ilvl="1" w:tplc="04150019" w:tentative="1">
      <w:start w:val="1"/>
      <w:numFmt w:val="lowerLetter"/>
      <w:lvlText w:val="%2."/>
      <w:lvlJc w:val="left"/>
      <w:pPr>
        <w:ind w:left="2412" w:hanging="360"/>
      </w:p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203" w15:restartNumberingAfterBreak="0">
    <w:nsid w:val="4BB80E83"/>
    <w:multiLevelType w:val="hybridMultilevel"/>
    <w:tmpl w:val="EB6E66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4BC04DD0"/>
    <w:multiLevelType w:val="multilevel"/>
    <w:tmpl w:val="81ECD5B0"/>
    <w:name w:val="WW8Num5532"/>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205" w15:restartNumberingAfterBreak="0">
    <w:nsid w:val="4C16373C"/>
    <w:multiLevelType w:val="hybridMultilevel"/>
    <w:tmpl w:val="557C10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6" w15:restartNumberingAfterBreak="0">
    <w:nsid w:val="4CA75AD7"/>
    <w:multiLevelType w:val="multilevel"/>
    <w:tmpl w:val="69C6596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350" w:firstLine="360"/>
      </w:pPr>
      <w:rPr>
        <w:rFonts w:hint="default"/>
        <w:b/>
        <w:i w:val="0"/>
        <w:strike w:val="0"/>
        <w:color w:val="auto"/>
        <w:sz w:val="24"/>
        <w:szCs w:val="24"/>
      </w:rPr>
    </w:lvl>
    <w:lvl w:ilvl="2">
      <w:start w:val="1"/>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7" w15:restartNumberingAfterBreak="0">
    <w:nsid w:val="4CE94641"/>
    <w:multiLevelType w:val="hybridMultilevel"/>
    <w:tmpl w:val="E678474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8" w15:restartNumberingAfterBreak="0">
    <w:nsid w:val="4D89530A"/>
    <w:multiLevelType w:val="multilevel"/>
    <w:tmpl w:val="94C253D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4"/>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9" w15:restartNumberingAfterBreak="0">
    <w:nsid w:val="4DE21C8D"/>
    <w:multiLevelType w:val="hybridMultilevel"/>
    <w:tmpl w:val="77B2658A"/>
    <w:lvl w:ilvl="0" w:tplc="C6FEB2EA">
      <w:start w:val="2"/>
      <w:numFmt w:val="decimal"/>
      <w:lvlText w:val="%1."/>
      <w:lvlJc w:val="left"/>
      <w:pPr>
        <w:ind w:left="644" w:hanging="360"/>
      </w:pPr>
      <w:rPr>
        <w:rFonts w:hint="default"/>
        <w:b/>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4E1A09B6"/>
    <w:multiLevelType w:val="multilevel"/>
    <w:tmpl w:val="64CC58A8"/>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350" w:firstLine="360"/>
      </w:pPr>
      <w:rPr>
        <w:rFonts w:hint="default"/>
        <w:b/>
        <w:i w:val="0"/>
        <w:strike w:val="0"/>
        <w:color w:val="auto"/>
        <w:sz w:val="24"/>
        <w:szCs w:val="24"/>
      </w:rPr>
    </w:lvl>
    <w:lvl w:ilvl="2">
      <w:start w:val="1"/>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1" w15:restartNumberingAfterBreak="0">
    <w:nsid w:val="4FC57024"/>
    <w:multiLevelType w:val="hybridMultilevel"/>
    <w:tmpl w:val="1D20D5E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2" w15:restartNumberingAfterBreak="0">
    <w:nsid w:val="50522E2C"/>
    <w:multiLevelType w:val="multilevel"/>
    <w:tmpl w:val="AD1460F8"/>
    <w:lvl w:ilvl="0">
      <w:start w:val="1"/>
      <w:numFmt w:val="decimal"/>
      <w:suff w:val="nothing"/>
      <w:lvlText w:val="Rozdział %1"/>
      <w:lvlJc w:val="left"/>
      <w:pPr>
        <w:ind w:left="0" w:firstLine="0"/>
      </w:pPr>
      <w:rPr>
        <w:rFonts w:hint="default"/>
        <w:sz w:val="24"/>
        <w:szCs w:val="24"/>
      </w:rPr>
    </w:lvl>
    <w:lvl w:ilvl="1">
      <w:start w:val="14"/>
      <w:numFmt w:val="decimal"/>
      <w:lvlRestart w:val="0"/>
      <w:suff w:val="space"/>
      <w:lvlText w:val="§ %2."/>
      <w:lvlJc w:val="left"/>
      <w:pPr>
        <w:ind w:left="0" w:firstLine="360"/>
      </w:pPr>
      <w:rPr>
        <w:rFonts w:hint="default"/>
        <w:b/>
        <w:i w:val="0"/>
        <w:color w:val="auto"/>
      </w:rPr>
    </w:lvl>
    <w:lvl w:ilvl="2">
      <w:start w:val="2"/>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b w:val="0"/>
        <w:bCs/>
        <w:i w:val="0"/>
        <w:iCs w:val="0"/>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3" w15:restartNumberingAfterBreak="0">
    <w:nsid w:val="506D2ACA"/>
    <w:multiLevelType w:val="multilevel"/>
    <w:tmpl w:val="78EC8E4C"/>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1"/>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4" w15:restartNumberingAfterBreak="0">
    <w:nsid w:val="50BD3302"/>
    <w:multiLevelType w:val="hybridMultilevel"/>
    <w:tmpl w:val="90B28AA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5" w15:restartNumberingAfterBreak="0">
    <w:nsid w:val="51241873"/>
    <w:multiLevelType w:val="multilevel"/>
    <w:tmpl w:val="484048E2"/>
    <w:lvl w:ilvl="0">
      <w:start w:val="1"/>
      <w:numFmt w:val="decimal"/>
      <w:suff w:val="nothing"/>
      <w:lvlText w:val="Rozdział %1"/>
      <w:lvlJc w:val="left"/>
      <w:pPr>
        <w:ind w:left="0" w:firstLine="0"/>
      </w:pPr>
      <w:rPr>
        <w:rFonts w:hint="default"/>
        <w:sz w:val="24"/>
        <w:szCs w:val="24"/>
      </w:rPr>
    </w:lvl>
    <w:lvl w:ilvl="1">
      <w:start w:val="1"/>
      <w:numFmt w:val="decimal"/>
      <w:lvlRestart w:val="0"/>
      <w:suff w:val="space"/>
      <w:lvlText w:val="§ %2."/>
      <w:lvlJc w:val="left"/>
      <w:pPr>
        <w:ind w:left="0" w:firstLine="360"/>
      </w:pPr>
      <w:rPr>
        <w:rFonts w:hint="default"/>
        <w:b/>
        <w:i w:val="0"/>
        <w:color w:val="auto"/>
      </w:rPr>
    </w:lvl>
    <w:lvl w:ilvl="2">
      <w:start w:val="1"/>
      <w:numFmt w:val="decimal"/>
      <w:suff w:val="space"/>
      <w:lvlText w:val="%3."/>
      <w:lvlJc w:val="right"/>
      <w:pPr>
        <w:ind w:left="0" w:firstLine="680"/>
      </w:pPr>
      <w:rPr>
        <w:rFonts w:hint="default"/>
        <w:b/>
        <w:i w:val="0"/>
      </w:rPr>
    </w:lvl>
    <w:lvl w:ilvl="3">
      <w:start w:val="1"/>
      <w:numFmt w:val="decimal"/>
      <w:lvlText w:val="%4)"/>
      <w:lvlJc w:val="left"/>
      <w:pPr>
        <w:ind w:left="284" w:firstLine="0"/>
      </w:pPr>
      <w:rPr>
        <w:rFonts w:hint="default"/>
        <w:b w:val="0"/>
        <w:bCs/>
        <w:i w:val="0"/>
        <w:iCs w:val="0"/>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6" w15:restartNumberingAfterBreak="0">
    <w:nsid w:val="515D1671"/>
    <w:multiLevelType w:val="hybridMultilevel"/>
    <w:tmpl w:val="575034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7" w15:restartNumberingAfterBreak="0">
    <w:nsid w:val="519A4CF8"/>
    <w:multiLevelType w:val="hybridMultilevel"/>
    <w:tmpl w:val="29806F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1E75B89"/>
    <w:multiLevelType w:val="hybridMultilevel"/>
    <w:tmpl w:val="1B90AECE"/>
    <w:lvl w:ilvl="0" w:tplc="8EB08CA4">
      <w:start w:val="1"/>
      <w:numFmt w:val="decimal"/>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9" w15:restartNumberingAfterBreak="0">
    <w:nsid w:val="520A1004"/>
    <w:multiLevelType w:val="hybridMultilevel"/>
    <w:tmpl w:val="3A6823B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536063AF"/>
    <w:multiLevelType w:val="hybridMultilevel"/>
    <w:tmpl w:val="E1FC3A4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1" w15:restartNumberingAfterBreak="0">
    <w:nsid w:val="53DF5D4F"/>
    <w:multiLevelType w:val="hybridMultilevel"/>
    <w:tmpl w:val="D5F6CE9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2" w15:restartNumberingAfterBreak="0">
    <w:nsid w:val="53E70EFD"/>
    <w:multiLevelType w:val="hybridMultilevel"/>
    <w:tmpl w:val="792879C6"/>
    <w:lvl w:ilvl="0" w:tplc="04150017">
      <w:start w:val="1"/>
      <w:numFmt w:val="lowerLetter"/>
      <w:lvlText w:val="%1)"/>
      <w:lvlJc w:val="left"/>
      <w:pPr>
        <w:ind w:left="1898" w:hanging="360"/>
      </w:pPr>
    </w:lvl>
    <w:lvl w:ilvl="1" w:tplc="04150019" w:tentative="1">
      <w:start w:val="1"/>
      <w:numFmt w:val="lowerLetter"/>
      <w:lvlText w:val="%2."/>
      <w:lvlJc w:val="left"/>
      <w:pPr>
        <w:ind w:left="2618" w:hanging="360"/>
      </w:pPr>
    </w:lvl>
    <w:lvl w:ilvl="2" w:tplc="0415001B" w:tentative="1">
      <w:start w:val="1"/>
      <w:numFmt w:val="lowerRoman"/>
      <w:lvlText w:val="%3."/>
      <w:lvlJc w:val="right"/>
      <w:pPr>
        <w:ind w:left="3338" w:hanging="180"/>
      </w:pPr>
    </w:lvl>
    <w:lvl w:ilvl="3" w:tplc="0415000F" w:tentative="1">
      <w:start w:val="1"/>
      <w:numFmt w:val="decimal"/>
      <w:lvlText w:val="%4."/>
      <w:lvlJc w:val="left"/>
      <w:pPr>
        <w:ind w:left="4058" w:hanging="360"/>
      </w:pPr>
    </w:lvl>
    <w:lvl w:ilvl="4" w:tplc="04150019" w:tentative="1">
      <w:start w:val="1"/>
      <w:numFmt w:val="lowerLetter"/>
      <w:lvlText w:val="%5."/>
      <w:lvlJc w:val="left"/>
      <w:pPr>
        <w:ind w:left="4778" w:hanging="360"/>
      </w:pPr>
    </w:lvl>
    <w:lvl w:ilvl="5" w:tplc="0415001B" w:tentative="1">
      <w:start w:val="1"/>
      <w:numFmt w:val="lowerRoman"/>
      <w:lvlText w:val="%6."/>
      <w:lvlJc w:val="right"/>
      <w:pPr>
        <w:ind w:left="5498" w:hanging="180"/>
      </w:pPr>
    </w:lvl>
    <w:lvl w:ilvl="6" w:tplc="0415000F" w:tentative="1">
      <w:start w:val="1"/>
      <w:numFmt w:val="decimal"/>
      <w:lvlText w:val="%7."/>
      <w:lvlJc w:val="left"/>
      <w:pPr>
        <w:ind w:left="6218" w:hanging="360"/>
      </w:pPr>
    </w:lvl>
    <w:lvl w:ilvl="7" w:tplc="04150019" w:tentative="1">
      <w:start w:val="1"/>
      <w:numFmt w:val="lowerLetter"/>
      <w:lvlText w:val="%8."/>
      <w:lvlJc w:val="left"/>
      <w:pPr>
        <w:ind w:left="6938" w:hanging="360"/>
      </w:pPr>
    </w:lvl>
    <w:lvl w:ilvl="8" w:tplc="0415001B" w:tentative="1">
      <w:start w:val="1"/>
      <w:numFmt w:val="lowerRoman"/>
      <w:lvlText w:val="%9."/>
      <w:lvlJc w:val="right"/>
      <w:pPr>
        <w:ind w:left="7658" w:hanging="180"/>
      </w:pPr>
    </w:lvl>
  </w:abstractNum>
  <w:abstractNum w:abstractNumId="223" w15:restartNumberingAfterBreak="0">
    <w:nsid w:val="54034564"/>
    <w:multiLevelType w:val="hybridMultilevel"/>
    <w:tmpl w:val="8CE4991A"/>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24" w15:restartNumberingAfterBreak="0">
    <w:nsid w:val="54B32C47"/>
    <w:multiLevelType w:val="hybridMultilevel"/>
    <w:tmpl w:val="A74469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5" w15:restartNumberingAfterBreak="0">
    <w:nsid w:val="54DD692F"/>
    <w:multiLevelType w:val="multilevel"/>
    <w:tmpl w:val="B99E7F5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6" w15:restartNumberingAfterBreak="0">
    <w:nsid w:val="555720BC"/>
    <w:multiLevelType w:val="hybridMultilevel"/>
    <w:tmpl w:val="244607D4"/>
    <w:lvl w:ilvl="0" w:tplc="04150011">
      <w:start w:val="1"/>
      <w:numFmt w:val="decimal"/>
      <w:lvlText w:val="%1)"/>
      <w:lvlJc w:val="left"/>
      <w:pPr>
        <w:ind w:left="853" w:hanging="360"/>
      </w:pPr>
    </w:lvl>
    <w:lvl w:ilvl="1" w:tplc="04150019" w:tentative="1">
      <w:start w:val="1"/>
      <w:numFmt w:val="lowerLetter"/>
      <w:lvlText w:val="%2."/>
      <w:lvlJc w:val="left"/>
      <w:pPr>
        <w:ind w:left="1573" w:hanging="360"/>
      </w:pPr>
    </w:lvl>
    <w:lvl w:ilvl="2" w:tplc="0415001B" w:tentative="1">
      <w:start w:val="1"/>
      <w:numFmt w:val="lowerRoman"/>
      <w:lvlText w:val="%3."/>
      <w:lvlJc w:val="right"/>
      <w:pPr>
        <w:ind w:left="2293" w:hanging="180"/>
      </w:pPr>
    </w:lvl>
    <w:lvl w:ilvl="3" w:tplc="0415000F" w:tentative="1">
      <w:start w:val="1"/>
      <w:numFmt w:val="decimal"/>
      <w:lvlText w:val="%4."/>
      <w:lvlJc w:val="left"/>
      <w:pPr>
        <w:ind w:left="3013" w:hanging="360"/>
      </w:pPr>
    </w:lvl>
    <w:lvl w:ilvl="4" w:tplc="04150019" w:tentative="1">
      <w:start w:val="1"/>
      <w:numFmt w:val="lowerLetter"/>
      <w:lvlText w:val="%5."/>
      <w:lvlJc w:val="left"/>
      <w:pPr>
        <w:ind w:left="3733" w:hanging="360"/>
      </w:pPr>
    </w:lvl>
    <w:lvl w:ilvl="5" w:tplc="0415001B" w:tentative="1">
      <w:start w:val="1"/>
      <w:numFmt w:val="lowerRoman"/>
      <w:lvlText w:val="%6."/>
      <w:lvlJc w:val="right"/>
      <w:pPr>
        <w:ind w:left="4453" w:hanging="180"/>
      </w:pPr>
    </w:lvl>
    <w:lvl w:ilvl="6" w:tplc="0415000F" w:tentative="1">
      <w:start w:val="1"/>
      <w:numFmt w:val="decimal"/>
      <w:lvlText w:val="%7."/>
      <w:lvlJc w:val="left"/>
      <w:pPr>
        <w:ind w:left="5173" w:hanging="360"/>
      </w:pPr>
    </w:lvl>
    <w:lvl w:ilvl="7" w:tplc="04150019" w:tentative="1">
      <w:start w:val="1"/>
      <w:numFmt w:val="lowerLetter"/>
      <w:lvlText w:val="%8."/>
      <w:lvlJc w:val="left"/>
      <w:pPr>
        <w:ind w:left="5893" w:hanging="360"/>
      </w:pPr>
    </w:lvl>
    <w:lvl w:ilvl="8" w:tplc="0415001B" w:tentative="1">
      <w:start w:val="1"/>
      <w:numFmt w:val="lowerRoman"/>
      <w:lvlText w:val="%9."/>
      <w:lvlJc w:val="right"/>
      <w:pPr>
        <w:ind w:left="6613" w:hanging="180"/>
      </w:pPr>
    </w:lvl>
  </w:abstractNum>
  <w:abstractNum w:abstractNumId="227" w15:restartNumberingAfterBreak="0">
    <w:nsid w:val="556D717A"/>
    <w:multiLevelType w:val="multilevel"/>
    <w:tmpl w:val="105E2C2E"/>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8" w15:restartNumberingAfterBreak="0">
    <w:nsid w:val="557D53EF"/>
    <w:multiLevelType w:val="multilevel"/>
    <w:tmpl w:val="DD44F794"/>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9" w15:restartNumberingAfterBreak="0">
    <w:nsid w:val="55F0266C"/>
    <w:multiLevelType w:val="hybridMultilevel"/>
    <w:tmpl w:val="5EB83A5C"/>
    <w:lvl w:ilvl="0" w:tplc="72800B3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0" w15:restartNumberingAfterBreak="0">
    <w:nsid w:val="56553DBC"/>
    <w:multiLevelType w:val="hybridMultilevel"/>
    <w:tmpl w:val="37784A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6653220"/>
    <w:multiLevelType w:val="hybridMultilevel"/>
    <w:tmpl w:val="641AAD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6F06F8F"/>
    <w:multiLevelType w:val="hybridMultilevel"/>
    <w:tmpl w:val="0186BF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70C2B6F"/>
    <w:multiLevelType w:val="hybridMultilevel"/>
    <w:tmpl w:val="16A0358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4" w15:restartNumberingAfterBreak="0">
    <w:nsid w:val="577E490E"/>
    <w:multiLevelType w:val="hybridMultilevel"/>
    <w:tmpl w:val="A20AF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7A34360"/>
    <w:multiLevelType w:val="hybridMultilevel"/>
    <w:tmpl w:val="0128B57C"/>
    <w:lvl w:ilvl="0" w:tplc="04150011">
      <w:start w:val="1"/>
      <w:numFmt w:val="decimal"/>
      <w:lvlText w:val="%1)"/>
      <w:lvlJc w:val="left"/>
      <w:pPr>
        <w:ind w:left="502"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6" w15:restartNumberingAfterBreak="0">
    <w:nsid w:val="57EA628A"/>
    <w:multiLevelType w:val="multilevel"/>
    <w:tmpl w:val="4CE435E8"/>
    <w:lvl w:ilvl="0">
      <w:start w:val="1"/>
      <w:numFmt w:val="decimal"/>
      <w:pStyle w:val="Listapunktowana21"/>
      <w:suff w:val="nothing"/>
      <w:lvlText w:val="Rozdział %1"/>
      <w:lvlJc w:val="left"/>
      <w:pPr>
        <w:ind w:left="0" w:firstLine="0"/>
      </w:pPr>
      <w:rPr>
        <w:rFonts w:hint="default"/>
        <w:sz w:val="24"/>
        <w:szCs w:val="24"/>
      </w:rPr>
    </w:lvl>
    <w:lvl w:ilvl="1">
      <w:start w:val="2"/>
      <w:numFmt w:val="decimal"/>
      <w:lvlRestart w:val="0"/>
      <w:suff w:val="space"/>
      <w:lvlText w:val="§ %2."/>
      <w:lvlJc w:val="left"/>
      <w:pPr>
        <w:ind w:left="0" w:firstLine="360"/>
      </w:pPr>
      <w:rPr>
        <w:rFonts w:hint="default"/>
        <w:b/>
        <w:i w:val="0"/>
      </w:rPr>
    </w:lvl>
    <w:lvl w:ilvl="2">
      <w:start w:val="1"/>
      <w:numFmt w:val="decimal"/>
      <w:lvlText w:val="%3."/>
      <w:lvlJc w:val="left"/>
      <w:pPr>
        <w:ind w:left="0" w:firstLine="680"/>
      </w:pPr>
      <w:rPr>
        <w:rFonts w:hint="default"/>
        <w:b/>
        <w:i w:val="0"/>
      </w:rPr>
    </w:lvl>
    <w:lvl w:ilvl="3">
      <w:start w:val="1"/>
      <w:numFmt w:val="decimal"/>
      <w:suff w:val="space"/>
      <w:lvlText w:val="%4)"/>
      <w:lvlJc w:val="right"/>
      <w:pPr>
        <w:ind w:left="284" w:firstLine="0"/>
      </w:pPr>
      <w:rPr>
        <w:rFonts w:hint="default"/>
        <w:i w:val="0"/>
        <w:iCs w:val="0"/>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7" w15:restartNumberingAfterBreak="0">
    <w:nsid w:val="580E669D"/>
    <w:multiLevelType w:val="hybridMultilevel"/>
    <w:tmpl w:val="4EC41722"/>
    <w:lvl w:ilvl="0" w:tplc="04150017">
      <w:start w:val="1"/>
      <w:numFmt w:val="lowerLetter"/>
      <w:lvlText w:val="%1)"/>
      <w:lvlJc w:val="left"/>
      <w:pPr>
        <w:ind w:left="720" w:hanging="360"/>
      </w:pPr>
    </w:lvl>
    <w:lvl w:ilvl="1" w:tplc="EDE885A0">
      <w:start w:val="132"/>
      <w:numFmt w:val="decimal"/>
      <w:lvlText w:val="%2."/>
      <w:lvlJc w:val="left"/>
      <w:pPr>
        <w:ind w:left="1590" w:hanging="510"/>
      </w:pPr>
      <w:rPr>
        <w:rFonts w:hint="default"/>
        <w:b/>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84D5D0D"/>
    <w:multiLevelType w:val="hybridMultilevel"/>
    <w:tmpl w:val="E2E2B488"/>
    <w:lvl w:ilvl="0" w:tplc="5888EB50">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84E71F8"/>
    <w:multiLevelType w:val="multilevel"/>
    <w:tmpl w:val="CCE0558A"/>
    <w:lvl w:ilvl="0">
      <w:start w:val="4"/>
      <w:numFmt w:val="decimal"/>
      <w:suff w:val="space"/>
      <w:lvlText w:val="%1."/>
      <w:lvlJc w:val="left"/>
      <w:pPr>
        <w:ind w:left="1306" w:hanging="94"/>
      </w:pPr>
      <w:rPr>
        <w:rFonts w:hint="default"/>
        <w:b/>
        <w:color w:val="auto"/>
      </w:rPr>
    </w:lvl>
    <w:lvl w:ilvl="1">
      <w:start w:val="1"/>
      <w:numFmt w:val="lowerLetter"/>
      <w:lvlText w:val="%2."/>
      <w:lvlJc w:val="left"/>
      <w:pPr>
        <w:ind w:left="2292" w:hanging="360"/>
      </w:pPr>
      <w:rPr>
        <w:rFonts w:hint="default"/>
      </w:rPr>
    </w:lvl>
    <w:lvl w:ilvl="2">
      <w:start w:val="1"/>
      <w:numFmt w:val="lowerRoman"/>
      <w:lvlText w:val="%3."/>
      <w:lvlJc w:val="right"/>
      <w:pPr>
        <w:ind w:left="3012" w:hanging="180"/>
      </w:pPr>
      <w:rPr>
        <w:rFonts w:hint="default"/>
      </w:rPr>
    </w:lvl>
    <w:lvl w:ilvl="3">
      <w:start w:val="1"/>
      <w:numFmt w:val="decimal"/>
      <w:lvlText w:val="%4."/>
      <w:lvlJc w:val="left"/>
      <w:pPr>
        <w:ind w:left="3732" w:hanging="360"/>
      </w:pPr>
      <w:rPr>
        <w:rFonts w:hint="default"/>
        <w:b/>
      </w:rPr>
    </w:lvl>
    <w:lvl w:ilvl="4">
      <w:start w:val="1"/>
      <w:numFmt w:val="decimal"/>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b/>
        <w:bCs/>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240" w15:restartNumberingAfterBreak="0">
    <w:nsid w:val="58904B74"/>
    <w:multiLevelType w:val="hybridMultilevel"/>
    <w:tmpl w:val="C06A4D5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1" w15:restartNumberingAfterBreak="0">
    <w:nsid w:val="59E0342C"/>
    <w:multiLevelType w:val="multilevel"/>
    <w:tmpl w:val="399A410C"/>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2" w15:restartNumberingAfterBreak="0">
    <w:nsid w:val="5A2A512A"/>
    <w:multiLevelType w:val="hybridMultilevel"/>
    <w:tmpl w:val="9762F886"/>
    <w:lvl w:ilvl="0" w:tplc="EEA85DD4">
      <w:start w:val="2"/>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A511A21"/>
    <w:multiLevelType w:val="multilevel"/>
    <w:tmpl w:val="01267670"/>
    <w:name w:val="WW8Num23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244" w15:restartNumberingAfterBreak="0">
    <w:nsid w:val="5A7C1DFC"/>
    <w:multiLevelType w:val="hybridMultilevel"/>
    <w:tmpl w:val="23A0026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5" w15:restartNumberingAfterBreak="0">
    <w:nsid w:val="5AE3704E"/>
    <w:multiLevelType w:val="multilevel"/>
    <w:tmpl w:val="E76811DE"/>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6" w15:restartNumberingAfterBreak="0">
    <w:nsid w:val="5AFC3BD3"/>
    <w:multiLevelType w:val="hybridMultilevel"/>
    <w:tmpl w:val="035AFCF8"/>
    <w:lvl w:ilvl="0" w:tplc="524CB784">
      <w:start w:val="1"/>
      <w:numFmt w:val="decimal"/>
      <w:lvlText w:val="%1)"/>
      <w:lvlJc w:val="left"/>
      <w:pPr>
        <w:tabs>
          <w:tab w:val="num" w:pos="1920"/>
        </w:tabs>
        <w:ind w:left="19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15:restartNumberingAfterBreak="0">
    <w:nsid w:val="5B9A5DFE"/>
    <w:multiLevelType w:val="hybridMultilevel"/>
    <w:tmpl w:val="697C1D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5BB44710"/>
    <w:multiLevelType w:val="hybridMultilevel"/>
    <w:tmpl w:val="07C805C4"/>
    <w:lvl w:ilvl="0" w:tplc="8EB08CA4">
      <w:start w:val="1"/>
      <w:numFmt w:val="decimal"/>
      <w:lvlText w:val="%1)"/>
      <w:lvlJc w:val="left"/>
      <w:pPr>
        <w:ind w:left="786"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9" w15:restartNumberingAfterBreak="0">
    <w:nsid w:val="5C335348"/>
    <w:multiLevelType w:val="hybridMultilevel"/>
    <w:tmpl w:val="8362E1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5CB711DC"/>
    <w:multiLevelType w:val="multilevel"/>
    <w:tmpl w:val="02EEBAB8"/>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1" w15:restartNumberingAfterBreak="0">
    <w:nsid w:val="5CD225DD"/>
    <w:multiLevelType w:val="hybridMultilevel"/>
    <w:tmpl w:val="7152D5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5D2B157A"/>
    <w:multiLevelType w:val="hybridMultilevel"/>
    <w:tmpl w:val="4B0098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5D98613A"/>
    <w:multiLevelType w:val="hybridMultilevel"/>
    <w:tmpl w:val="722C87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5DFD79B4"/>
    <w:multiLevelType w:val="hybridMultilevel"/>
    <w:tmpl w:val="76CE5FD4"/>
    <w:lvl w:ilvl="0" w:tplc="CF4AE8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0A6A4">
      <w:start w:val="1"/>
      <w:numFmt w:val="lowerLetter"/>
      <w:lvlText w:val="%2"/>
      <w:lvlJc w:val="left"/>
      <w:pPr>
        <w:ind w:left="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6B74C">
      <w:start w:val="1"/>
      <w:numFmt w:val="decimal"/>
      <w:lvlRestart w:val="0"/>
      <w:lvlText w:val="%3)"/>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DC43A0">
      <w:start w:val="1"/>
      <w:numFmt w:val="decimal"/>
      <w:lvlText w:val="%4"/>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F68A56">
      <w:start w:val="1"/>
      <w:numFmt w:val="lowerLetter"/>
      <w:lvlText w:val="%5"/>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AEFE26">
      <w:start w:val="1"/>
      <w:numFmt w:val="lowerRoman"/>
      <w:lvlText w:val="%6"/>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E9BB0">
      <w:start w:val="1"/>
      <w:numFmt w:val="decimal"/>
      <w:lvlText w:val="%7"/>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8AE164">
      <w:start w:val="1"/>
      <w:numFmt w:val="lowerLetter"/>
      <w:lvlText w:val="%8"/>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CF686">
      <w:start w:val="1"/>
      <w:numFmt w:val="lowerRoman"/>
      <w:lvlText w:val="%9"/>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5E7C1665"/>
    <w:multiLevelType w:val="hybridMultilevel"/>
    <w:tmpl w:val="9D1CE4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5F173460"/>
    <w:multiLevelType w:val="multilevel"/>
    <w:tmpl w:val="C5527610"/>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7" w15:restartNumberingAfterBreak="0">
    <w:nsid w:val="606300EB"/>
    <w:multiLevelType w:val="multilevel"/>
    <w:tmpl w:val="FF8E79B6"/>
    <w:lvl w:ilvl="0">
      <w:start w:val="1"/>
      <w:numFmt w:val="decimal"/>
      <w:suff w:val="nothing"/>
      <w:lvlText w:val="Rozdział %1"/>
      <w:lvlJc w:val="left"/>
      <w:pPr>
        <w:ind w:left="4962" w:firstLine="0"/>
      </w:pPr>
      <w:rPr>
        <w:rFonts w:hint="default"/>
        <w:b/>
        <w:bCs/>
        <w:i w:val="0"/>
        <w:iCs w:val="0"/>
        <w:caps w:val="0"/>
        <w:smallCaps w:val="0"/>
        <w:strike w:val="0"/>
        <w:dstrike w:val="0"/>
        <w:vanish w:val="0"/>
        <w:color w:val="auto"/>
        <w:spacing w:val="0"/>
        <w:kern w:val="0"/>
        <w:position w:val="0"/>
        <w:u w:val="none"/>
        <w:effect w:val="none"/>
        <w:vertAlign w:val="baseline"/>
        <w:em w:val="none"/>
      </w:rPr>
    </w:lvl>
    <w:lvl w:ilvl="1">
      <w:start w:val="1"/>
      <w:numFmt w:val="decimal"/>
      <w:lvlRestart w:val="0"/>
      <w:suff w:val="space"/>
      <w:lvlText w:val="§ %2."/>
      <w:lvlJc w:val="left"/>
      <w:pPr>
        <w:ind w:left="208" w:firstLine="360"/>
      </w:pPr>
      <w:rPr>
        <w:rFonts w:hint="default"/>
        <w:b/>
        <w:i w:val="0"/>
        <w:strike w:val="0"/>
        <w:color w:val="auto"/>
        <w:sz w:val="22"/>
        <w:szCs w:val="22"/>
      </w:rPr>
    </w:lvl>
    <w:lvl w:ilvl="2">
      <w:start w:val="4"/>
      <w:numFmt w:val="decimal"/>
      <w:suff w:val="space"/>
      <w:lvlText w:val="%3."/>
      <w:lvlJc w:val="right"/>
      <w:pPr>
        <w:ind w:left="-396" w:firstLine="680"/>
      </w:pPr>
      <w:rPr>
        <w:rFonts w:ascii="Cambria" w:hAnsi="Cambria" w:hint="default"/>
        <w:b/>
        <w:i w:val="0"/>
        <w:color w:val="auto"/>
      </w:rPr>
    </w:lvl>
    <w:lvl w:ilvl="3">
      <w:start w:val="1"/>
      <w:numFmt w:val="decimal"/>
      <w:suff w:val="space"/>
      <w:lvlText w:val="%4)"/>
      <w:lvlJc w:val="right"/>
      <w:pPr>
        <w:ind w:left="284"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lowerLetter"/>
      <w:lvlText w:val="%6)"/>
      <w:lvlJc w:val="left"/>
      <w:pPr>
        <w:ind w:left="851" w:hanging="284"/>
      </w:pPr>
      <w:rPr>
        <w:rFonts w:hint="default"/>
        <w:color w:val="auto"/>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8" w15:restartNumberingAfterBreak="0">
    <w:nsid w:val="60723EDA"/>
    <w:multiLevelType w:val="multilevel"/>
    <w:tmpl w:val="2140EA38"/>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9" w15:restartNumberingAfterBreak="0">
    <w:nsid w:val="607D6DF3"/>
    <w:multiLevelType w:val="hybridMultilevel"/>
    <w:tmpl w:val="B40CAC8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0" w15:restartNumberingAfterBreak="0">
    <w:nsid w:val="6112321A"/>
    <w:multiLevelType w:val="hybridMultilevel"/>
    <w:tmpl w:val="7D7461E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1" w15:restartNumberingAfterBreak="0">
    <w:nsid w:val="613C111B"/>
    <w:multiLevelType w:val="hybridMultilevel"/>
    <w:tmpl w:val="C4A46F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2" w15:restartNumberingAfterBreak="0">
    <w:nsid w:val="61831A19"/>
    <w:multiLevelType w:val="hybridMultilevel"/>
    <w:tmpl w:val="EA4C1D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1C749DE"/>
    <w:multiLevelType w:val="hybridMultilevel"/>
    <w:tmpl w:val="3B126CA0"/>
    <w:lvl w:ilvl="0" w:tplc="07E2CCB4">
      <w:start w:val="2"/>
      <w:numFmt w:val="decimal"/>
      <w:lvlText w:val="%1."/>
      <w:lvlJc w:val="left"/>
      <w:pPr>
        <w:ind w:left="140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64" w15:restartNumberingAfterBreak="0">
    <w:nsid w:val="62F8057F"/>
    <w:multiLevelType w:val="multilevel"/>
    <w:tmpl w:val="A09298BA"/>
    <w:lvl w:ilvl="0">
      <w:start w:val="1"/>
      <w:numFmt w:val="decimal"/>
      <w:suff w:val="nothing"/>
      <w:lvlText w:val="Rozdział %1"/>
      <w:lvlJc w:val="left"/>
      <w:pPr>
        <w:ind w:left="0" w:firstLine="0"/>
      </w:pPr>
      <w:rPr>
        <w:rFonts w:hint="default"/>
        <w:sz w:val="24"/>
        <w:szCs w:val="24"/>
      </w:rPr>
    </w:lvl>
    <w:lvl w:ilvl="1">
      <w:start w:val="1"/>
      <w:numFmt w:val="decimal"/>
      <w:lvlRestart w:val="0"/>
      <w:suff w:val="space"/>
      <w:lvlText w:val="§ %2."/>
      <w:lvlJc w:val="left"/>
      <w:pPr>
        <w:ind w:left="0" w:firstLine="360"/>
      </w:pPr>
      <w:rPr>
        <w:rFonts w:hint="default"/>
        <w:b/>
        <w:i w:val="0"/>
        <w:color w:val="auto"/>
      </w:rPr>
    </w:lvl>
    <w:lvl w:ilvl="2">
      <w:start w:val="3"/>
      <w:numFmt w:val="decimal"/>
      <w:suff w:val="space"/>
      <w:lvlText w:val="%3."/>
      <w:lvlJc w:val="right"/>
      <w:pPr>
        <w:ind w:left="0" w:firstLine="680"/>
      </w:pPr>
      <w:rPr>
        <w:rFonts w:hint="default"/>
        <w:b/>
        <w:i w:val="0"/>
      </w:rPr>
    </w:lvl>
    <w:lvl w:ilvl="3">
      <w:start w:val="1"/>
      <w:numFmt w:val="decimal"/>
      <w:lvlText w:val="%4)"/>
      <w:lvlJc w:val="left"/>
      <w:pPr>
        <w:ind w:left="284" w:firstLine="0"/>
      </w:pPr>
      <w:rPr>
        <w:rFonts w:hint="default"/>
        <w:b w:val="0"/>
        <w:bCs/>
        <w:i w:val="0"/>
        <w:iCs w:val="0"/>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5" w15:restartNumberingAfterBreak="0">
    <w:nsid w:val="63365114"/>
    <w:multiLevelType w:val="multilevel"/>
    <w:tmpl w:val="B600B98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6" w15:restartNumberingAfterBreak="0">
    <w:nsid w:val="63591353"/>
    <w:multiLevelType w:val="hybridMultilevel"/>
    <w:tmpl w:val="189EB42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7" w15:restartNumberingAfterBreak="0">
    <w:nsid w:val="63B60580"/>
    <w:multiLevelType w:val="hybridMultilevel"/>
    <w:tmpl w:val="5BA400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63CE2E3F"/>
    <w:multiLevelType w:val="hybridMultilevel"/>
    <w:tmpl w:val="D39EF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3D534DD"/>
    <w:multiLevelType w:val="hybridMultilevel"/>
    <w:tmpl w:val="8E52598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0" w15:restartNumberingAfterBreak="0">
    <w:nsid w:val="6406737B"/>
    <w:multiLevelType w:val="multilevel"/>
    <w:tmpl w:val="45BA5ABE"/>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7"/>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1" w15:restartNumberingAfterBreak="0">
    <w:nsid w:val="64CE0A9E"/>
    <w:multiLevelType w:val="hybridMultilevel"/>
    <w:tmpl w:val="D09A2BE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2" w15:restartNumberingAfterBreak="0">
    <w:nsid w:val="65D44649"/>
    <w:multiLevelType w:val="hybridMultilevel"/>
    <w:tmpl w:val="5776C4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66741E5"/>
    <w:multiLevelType w:val="hybridMultilevel"/>
    <w:tmpl w:val="521A026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4" w15:restartNumberingAfterBreak="0">
    <w:nsid w:val="66B8616E"/>
    <w:multiLevelType w:val="hybridMultilevel"/>
    <w:tmpl w:val="05F4D40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5" w15:restartNumberingAfterBreak="0">
    <w:nsid w:val="672008A2"/>
    <w:multiLevelType w:val="multilevel"/>
    <w:tmpl w:val="B7D4B184"/>
    <w:lvl w:ilvl="0">
      <w:start w:val="8"/>
      <w:numFmt w:val="decimal"/>
      <w:suff w:val="nothing"/>
      <w:lvlText w:val="Rozdział %1"/>
      <w:lvlJc w:val="left"/>
      <w:pPr>
        <w:ind w:left="4112" w:firstLine="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31"/>
      <w:numFmt w:val="decimal"/>
      <w:lvlRestart w:val="0"/>
      <w:suff w:val="space"/>
      <w:lvlText w:val="§ %2."/>
      <w:lvlJc w:val="left"/>
      <w:pPr>
        <w:ind w:left="774" w:firstLine="360"/>
      </w:pPr>
      <w:rPr>
        <w:rFonts w:hint="default"/>
        <w:b/>
        <w:i w:val="0"/>
        <w:strike w:val="0"/>
        <w:color w:val="auto"/>
        <w:sz w:val="24"/>
        <w:szCs w:val="24"/>
      </w:rPr>
    </w:lvl>
    <w:lvl w:ilvl="2">
      <w:start w:val="2"/>
      <w:numFmt w:val="decimal"/>
      <w:suff w:val="space"/>
      <w:lvlText w:val="%3."/>
      <w:lvlJc w:val="right"/>
      <w:pPr>
        <w:ind w:left="-396" w:firstLine="680"/>
      </w:pPr>
      <w:rPr>
        <w:rFonts w:ascii="Cambria" w:hAnsi="Cambria" w:hint="default"/>
        <w:b/>
        <w:i w:val="0"/>
        <w:color w:val="auto"/>
        <w:sz w:val="24"/>
        <w:szCs w:val="24"/>
      </w:rPr>
    </w:lvl>
    <w:lvl w:ilvl="3">
      <w:start w:val="1"/>
      <w:numFmt w:val="decimal"/>
      <w:suff w:val="space"/>
      <w:lvlText w:val="%4)"/>
      <w:lvlJc w:val="right"/>
      <w:pPr>
        <w:ind w:left="0" w:firstLine="0"/>
      </w:pPr>
      <w:rPr>
        <w:rFonts w:hint="default"/>
        <w:b w:val="0"/>
        <w:bCs/>
        <w:i w:val="0"/>
        <w:iCs w:val="0"/>
        <w:color w:val="auto"/>
      </w:rPr>
    </w:lvl>
    <w:lvl w:ilvl="4">
      <w:start w:val="1"/>
      <w:numFmt w:val="decimal"/>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6" w15:restartNumberingAfterBreak="0">
    <w:nsid w:val="67E32CD8"/>
    <w:multiLevelType w:val="hybridMultilevel"/>
    <w:tmpl w:val="074E926E"/>
    <w:lvl w:ilvl="0" w:tplc="8EB08CA4">
      <w:start w:val="1"/>
      <w:numFmt w:val="decimal"/>
      <w:lvlText w:val="%1)"/>
      <w:lvlJc w:val="left"/>
      <w:pPr>
        <w:ind w:left="786"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7" w15:restartNumberingAfterBreak="0">
    <w:nsid w:val="67F86313"/>
    <w:multiLevelType w:val="multilevel"/>
    <w:tmpl w:val="B2C49E4E"/>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8" w15:restartNumberingAfterBreak="0">
    <w:nsid w:val="68A67F89"/>
    <w:multiLevelType w:val="hybridMultilevel"/>
    <w:tmpl w:val="6F0806D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9" w15:restartNumberingAfterBreak="0">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0" w15:restartNumberingAfterBreak="0">
    <w:nsid w:val="68C754FE"/>
    <w:multiLevelType w:val="hybridMultilevel"/>
    <w:tmpl w:val="6324D7AC"/>
    <w:lvl w:ilvl="0" w:tplc="113205EA">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1" w15:restartNumberingAfterBreak="0">
    <w:nsid w:val="6911029B"/>
    <w:multiLevelType w:val="hybridMultilevel"/>
    <w:tmpl w:val="6A3852C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2" w15:restartNumberingAfterBreak="0">
    <w:nsid w:val="698F7104"/>
    <w:multiLevelType w:val="hybridMultilevel"/>
    <w:tmpl w:val="ED243E12"/>
    <w:lvl w:ilvl="0" w:tplc="9272C5B4">
      <w:start w:val="3"/>
      <w:numFmt w:val="decimal"/>
      <w:lvlText w:val="%1."/>
      <w:lvlJc w:val="left"/>
      <w:pPr>
        <w:ind w:left="284" w:firstLine="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150019">
      <w:start w:val="1"/>
      <w:numFmt w:val="lowerLetter"/>
      <w:lvlText w:val="%2."/>
      <w:lvlJc w:val="left"/>
      <w:pPr>
        <w:ind w:left="598" w:hanging="360"/>
      </w:pPr>
    </w:lvl>
    <w:lvl w:ilvl="2" w:tplc="0415001B" w:tentative="1">
      <w:start w:val="1"/>
      <w:numFmt w:val="lowerRoman"/>
      <w:lvlText w:val="%3."/>
      <w:lvlJc w:val="right"/>
      <w:pPr>
        <w:ind w:left="1318" w:hanging="180"/>
      </w:pPr>
    </w:lvl>
    <w:lvl w:ilvl="3" w:tplc="0415000F" w:tentative="1">
      <w:start w:val="1"/>
      <w:numFmt w:val="decimal"/>
      <w:lvlText w:val="%4."/>
      <w:lvlJc w:val="left"/>
      <w:pPr>
        <w:ind w:left="2038" w:hanging="360"/>
      </w:pPr>
    </w:lvl>
    <w:lvl w:ilvl="4" w:tplc="04150019" w:tentative="1">
      <w:start w:val="1"/>
      <w:numFmt w:val="lowerLetter"/>
      <w:lvlText w:val="%5."/>
      <w:lvlJc w:val="left"/>
      <w:pPr>
        <w:ind w:left="2758" w:hanging="360"/>
      </w:pPr>
    </w:lvl>
    <w:lvl w:ilvl="5" w:tplc="0415001B" w:tentative="1">
      <w:start w:val="1"/>
      <w:numFmt w:val="lowerRoman"/>
      <w:lvlText w:val="%6."/>
      <w:lvlJc w:val="right"/>
      <w:pPr>
        <w:ind w:left="3478" w:hanging="180"/>
      </w:pPr>
    </w:lvl>
    <w:lvl w:ilvl="6" w:tplc="0415000F" w:tentative="1">
      <w:start w:val="1"/>
      <w:numFmt w:val="decimal"/>
      <w:lvlText w:val="%7."/>
      <w:lvlJc w:val="left"/>
      <w:pPr>
        <w:ind w:left="4198" w:hanging="360"/>
      </w:pPr>
    </w:lvl>
    <w:lvl w:ilvl="7" w:tplc="04150019" w:tentative="1">
      <w:start w:val="1"/>
      <w:numFmt w:val="lowerLetter"/>
      <w:lvlText w:val="%8."/>
      <w:lvlJc w:val="left"/>
      <w:pPr>
        <w:ind w:left="4918" w:hanging="360"/>
      </w:pPr>
    </w:lvl>
    <w:lvl w:ilvl="8" w:tplc="0415001B" w:tentative="1">
      <w:start w:val="1"/>
      <w:numFmt w:val="lowerRoman"/>
      <w:lvlText w:val="%9."/>
      <w:lvlJc w:val="right"/>
      <w:pPr>
        <w:ind w:left="5638" w:hanging="180"/>
      </w:pPr>
    </w:lvl>
  </w:abstractNum>
  <w:abstractNum w:abstractNumId="283" w15:restartNumberingAfterBreak="0">
    <w:nsid w:val="6A411C27"/>
    <w:multiLevelType w:val="hybridMultilevel"/>
    <w:tmpl w:val="94C014F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4" w15:restartNumberingAfterBreak="0">
    <w:nsid w:val="6A8957E6"/>
    <w:multiLevelType w:val="multilevel"/>
    <w:tmpl w:val="137E2096"/>
    <w:lvl w:ilvl="0">
      <w:start w:val="10"/>
      <w:numFmt w:val="decimal"/>
      <w:pStyle w:val="Tytu1"/>
      <w:lvlText w:val="%1."/>
      <w:lvlJc w:val="left"/>
      <w:pPr>
        <w:ind w:left="720" w:hanging="360"/>
      </w:pPr>
      <w:rPr>
        <w:rFonts w:hint="default"/>
      </w:rPr>
    </w:lvl>
    <w:lvl w:ilvl="1">
      <w:start w:val="1"/>
      <w:numFmt w:val="decimal"/>
      <w:pStyle w:val="Tytu2"/>
      <w:isLgl/>
      <w:lvlText w:val="%1.%2."/>
      <w:lvlJc w:val="left"/>
      <w:pPr>
        <w:ind w:left="720" w:hanging="360"/>
      </w:pPr>
      <w:rPr>
        <w:rFonts w:hint="default"/>
        <w:sz w:val="20"/>
        <w:szCs w:val="20"/>
      </w:rPr>
    </w:lvl>
    <w:lvl w:ilvl="2">
      <w:start w:val="1"/>
      <w:numFmt w:val="decimal"/>
      <w:pStyle w:val="Tytu3"/>
      <w:isLgl/>
      <w:lvlText w:val="%1.%2.%3."/>
      <w:lvlJc w:val="left"/>
      <w:pPr>
        <w:ind w:left="1080" w:hanging="720"/>
      </w:pPr>
      <w:rPr>
        <w:rFonts w:hint="default"/>
      </w:rPr>
    </w:lvl>
    <w:lvl w:ilvl="3">
      <w:start w:val="1"/>
      <w:numFmt w:val="decimal"/>
      <w:pStyle w:val="Tytu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5" w15:restartNumberingAfterBreak="0">
    <w:nsid w:val="6B5A21BB"/>
    <w:multiLevelType w:val="hybridMultilevel"/>
    <w:tmpl w:val="660EAECC"/>
    <w:lvl w:ilvl="0" w:tplc="4C909216">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B5C780C"/>
    <w:multiLevelType w:val="hybridMultilevel"/>
    <w:tmpl w:val="4B3A5DAA"/>
    <w:lvl w:ilvl="0" w:tplc="04150011">
      <w:start w:val="1"/>
      <w:numFmt w:val="decimal"/>
      <w:lvlText w:val="%1)"/>
      <w:lvlJc w:val="left"/>
      <w:pPr>
        <w:ind w:left="1285" w:hanging="360"/>
      </w:pPr>
    </w:lvl>
    <w:lvl w:ilvl="1" w:tplc="04150019" w:tentative="1">
      <w:start w:val="1"/>
      <w:numFmt w:val="lowerLetter"/>
      <w:lvlText w:val="%2."/>
      <w:lvlJc w:val="left"/>
      <w:pPr>
        <w:ind w:left="2005" w:hanging="360"/>
      </w:pPr>
    </w:lvl>
    <w:lvl w:ilvl="2" w:tplc="0415001B" w:tentative="1">
      <w:start w:val="1"/>
      <w:numFmt w:val="lowerRoman"/>
      <w:lvlText w:val="%3."/>
      <w:lvlJc w:val="right"/>
      <w:pPr>
        <w:ind w:left="2725" w:hanging="180"/>
      </w:pPr>
    </w:lvl>
    <w:lvl w:ilvl="3" w:tplc="0415000F" w:tentative="1">
      <w:start w:val="1"/>
      <w:numFmt w:val="decimal"/>
      <w:lvlText w:val="%4."/>
      <w:lvlJc w:val="left"/>
      <w:pPr>
        <w:ind w:left="3445" w:hanging="360"/>
      </w:pPr>
    </w:lvl>
    <w:lvl w:ilvl="4" w:tplc="04150019" w:tentative="1">
      <w:start w:val="1"/>
      <w:numFmt w:val="lowerLetter"/>
      <w:lvlText w:val="%5."/>
      <w:lvlJc w:val="left"/>
      <w:pPr>
        <w:ind w:left="4165" w:hanging="360"/>
      </w:pPr>
    </w:lvl>
    <w:lvl w:ilvl="5" w:tplc="0415001B" w:tentative="1">
      <w:start w:val="1"/>
      <w:numFmt w:val="lowerRoman"/>
      <w:lvlText w:val="%6."/>
      <w:lvlJc w:val="right"/>
      <w:pPr>
        <w:ind w:left="4885" w:hanging="180"/>
      </w:pPr>
    </w:lvl>
    <w:lvl w:ilvl="6" w:tplc="0415000F" w:tentative="1">
      <w:start w:val="1"/>
      <w:numFmt w:val="decimal"/>
      <w:lvlText w:val="%7."/>
      <w:lvlJc w:val="left"/>
      <w:pPr>
        <w:ind w:left="5605" w:hanging="360"/>
      </w:pPr>
    </w:lvl>
    <w:lvl w:ilvl="7" w:tplc="04150019" w:tentative="1">
      <w:start w:val="1"/>
      <w:numFmt w:val="lowerLetter"/>
      <w:lvlText w:val="%8."/>
      <w:lvlJc w:val="left"/>
      <w:pPr>
        <w:ind w:left="6325" w:hanging="360"/>
      </w:pPr>
    </w:lvl>
    <w:lvl w:ilvl="8" w:tplc="0415001B" w:tentative="1">
      <w:start w:val="1"/>
      <w:numFmt w:val="lowerRoman"/>
      <w:lvlText w:val="%9."/>
      <w:lvlJc w:val="right"/>
      <w:pPr>
        <w:ind w:left="7045" w:hanging="180"/>
      </w:pPr>
    </w:lvl>
  </w:abstractNum>
  <w:abstractNum w:abstractNumId="287" w15:restartNumberingAfterBreak="0">
    <w:nsid w:val="6B6F48FF"/>
    <w:multiLevelType w:val="hybridMultilevel"/>
    <w:tmpl w:val="415CDAFC"/>
    <w:lvl w:ilvl="0" w:tplc="B77473EC">
      <w:start w:val="1"/>
      <w:numFmt w:val="lowerLetter"/>
      <w:lvlText w:val="%1)"/>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B449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E16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2E62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D813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08AE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80D5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0A6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BAF3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BC93CCD"/>
    <w:multiLevelType w:val="hybridMultilevel"/>
    <w:tmpl w:val="7FFEAD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C095B6D"/>
    <w:multiLevelType w:val="hybridMultilevel"/>
    <w:tmpl w:val="3FEC8DEE"/>
    <w:lvl w:ilvl="0" w:tplc="2A44B7A8">
      <w:start w:val="1"/>
      <w:numFmt w:val="decimal"/>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0" w15:restartNumberingAfterBreak="0">
    <w:nsid w:val="6D8D1930"/>
    <w:multiLevelType w:val="multilevel"/>
    <w:tmpl w:val="E1424DE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1" w15:restartNumberingAfterBreak="0">
    <w:nsid w:val="6E946FD2"/>
    <w:multiLevelType w:val="hybridMultilevel"/>
    <w:tmpl w:val="1F2A0920"/>
    <w:lvl w:ilvl="0" w:tplc="5A7E0024">
      <w:start w:val="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E7CE7CA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3ED044CE">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063458AE">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9B0CA2A2">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D144C868">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CE901A9C">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247E747C">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3DA2C83A">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92" w15:restartNumberingAfterBreak="0">
    <w:nsid w:val="6F1B2BC7"/>
    <w:multiLevelType w:val="hybridMultilevel"/>
    <w:tmpl w:val="7944913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3" w15:restartNumberingAfterBreak="0">
    <w:nsid w:val="6F6F4917"/>
    <w:multiLevelType w:val="multilevel"/>
    <w:tmpl w:val="03F07578"/>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4" w15:restartNumberingAfterBreak="0">
    <w:nsid w:val="6FA54FAA"/>
    <w:multiLevelType w:val="multilevel"/>
    <w:tmpl w:val="5A725CC8"/>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5" w15:restartNumberingAfterBreak="0">
    <w:nsid w:val="6FD5150C"/>
    <w:multiLevelType w:val="hybridMultilevel"/>
    <w:tmpl w:val="7620202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6" w15:restartNumberingAfterBreak="0">
    <w:nsid w:val="718707EA"/>
    <w:multiLevelType w:val="multilevel"/>
    <w:tmpl w:val="0542278E"/>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4"/>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7" w15:restartNumberingAfterBreak="0">
    <w:nsid w:val="71F939A5"/>
    <w:multiLevelType w:val="hybridMultilevel"/>
    <w:tmpl w:val="60B0BC4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8" w15:restartNumberingAfterBreak="0">
    <w:nsid w:val="72125E1E"/>
    <w:multiLevelType w:val="hybridMultilevel"/>
    <w:tmpl w:val="B97A2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3474D77"/>
    <w:multiLevelType w:val="hybridMultilevel"/>
    <w:tmpl w:val="0A5E39B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0" w15:restartNumberingAfterBreak="0">
    <w:nsid w:val="73F72588"/>
    <w:multiLevelType w:val="hybridMultilevel"/>
    <w:tmpl w:val="35D6C812"/>
    <w:lvl w:ilvl="0" w:tplc="A65C90C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74B766E5"/>
    <w:multiLevelType w:val="hybridMultilevel"/>
    <w:tmpl w:val="49F48E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74D901E3"/>
    <w:multiLevelType w:val="hybridMultilevel"/>
    <w:tmpl w:val="0ECCFCE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3" w15:restartNumberingAfterBreak="0">
    <w:nsid w:val="75226A79"/>
    <w:multiLevelType w:val="hybridMultilevel"/>
    <w:tmpl w:val="C958B34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4" w15:restartNumberingAfterBreak="0">
    <w:nsid w:val="755C2DC2"/>
    <w:multiLevelType w:val="hybridMultilevel"/>
    <w:tmpl w:val="3AFA0E7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5" w15:restartNumberingAfterBreak="0">
    <w:nsid w:val="75A51BFB"/>
    <w:multiLevelType w:val="hybridMultilevel"/>
    <w:tmpl w:val="AAA04F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5FE69AC"/>
    <w:multiLevelType w:val="hybridMultilevel"/>
    <w:tmpl w:val="7E3A0826"/>
    <w:lvl w:ilvl="0" w:tplc="E316732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1A5B38">
      <w:start w:val="1"/>
      <w:numFmt w:val="bullet"/>
      <w:lvlText w:val="o"/>
      <w:lvlJc w:val="left"/>
      <w:pPr>
        <w:ind w:left="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4694F8">
      <w:start w:val="1"/>
      <w:numFmt w:val="bullet"/>
      <w:lvlText w:val="▪"/>
      <w:lvlJc w:val="left"/>
      <w:pPr>
        <w:ind w:left="1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5CBEFC">
      <w:start w:val="1"/>
      <w:numFmt w:val="bullet"/>
      <w:lvlRestart w:val="0"/>
      <w:lvlText w:val="•"/>
      <w:lvlJc w:val="left"/>
      <w:pPr>
        <w:ind w:left="2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46162C">
      <w:start w:val="1"/>
      <w:numFmt w:val="bullet"/>
      <w:lvlText w:val="o"/>
      <w:lvlJc w:val="left"/>
      <w:pPr>
        <w:ind w:left="2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9C3188">
      <w:start w:val="1"/>
      <w:numFmt w:val="bullet"/>
      <w:lvlText w:val="▪"/>
      <w:lvlJc w:val="left"/>
      <w:pPr>
        <w:ind w:left="3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DEF642">
      <w:start w:val="1"/>
      <w:numFmt w:val="bullet"/>
      <w:lvlText w:val="•"/>
      <w:lvlJc w:val="left"/>
      <w:pPr>
        <w:ind w:left="3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7AA00A">
      <w:start w:val="1"/>
      <w:numFmt w:val="bullet"/>
      <w:lvlText w:val="o"/>
      <w:lvlJc w:val="left"/>
      <w:pPr>
        <w:ind w:left="4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260D66">
      <w:start w:val="1"/>
      <w:numFmt w:val="bullet"/>
      <w:lvlText w:val="▪"/>
      <w:lvlJc w:val="left"/>
      <w:pPr>
        <w:ind w:left="5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7" w15:restartNumberingAfterBreak="0">
    <w:nsid w:val="764D3871"/>
    <w:multiLevelType w:val="hybridMultilevel"/>
    <w:tmpl w:val="2C8EA252"/>
    <w:lvl w:ilvl="0" w:tplc="0C3A8CF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6FE2D0E"/>
    <w:multiLevelType w:val="hybridMultilevel"/>
    <w:tmpl w:val="4B36A64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9" w15:restartNumberingAfterBreak="0">
    <w:nsid w:val="773B5BEA"/>
    <w:multiLevelType w:val="hybridMultilevel"/>
    <w:tmpl w:val="CDAA991E"/>
    <w:lvl w:ilvl="0" w:tplc="04150011">
      <w:start w:val="1"/>
      <w:numFmt w:val="decimal"/>
      <w:lvlText w:val="%1)"/>
      <w:lvlJc w:val="left"/>
      <w:pPr>
        <w:ind w:left="1898" w:hanging="360"/>
      </w:pPr>
    </w:lvl>
    <w:lvl w:ilvl="1" w:tplc="04150019" w:tentative="1">
      <w:start w:val="1"/>
      <w:numFmt w:val="lowerLetter"/>
      <w:lvlText w:val="%2."/>
      <w:lvlJc w:val="left"/>
      <w:pPr>
        <w:ind w:left="2618" w:hanging="360"/>
      </w:pPr>
    </w:lvl>
    <w:lvl w:ilvl="2" w:tplc="0415001B" w:tentative="1">
      <w:start w:val="1"/>
      <w:numFmt w:val="lowerRoman"/>
      <w:lvlText w:val="%3."/>
      <w:lvlJc w:val="right"/>
      <w:pPr>
        <w:ind w:left="3338" w:hanging="180"/>
      </w:pPr>
    </w:lvl>
    <w:lvl w:ilvl="3" w:tplc="0415000F" w:tentative="1">
      <w:start w:val="1"/>
      <w:numFmt w:val="decimal"/>
      <w:lvlText w:val="%4."/>
      <w:lvlJc w:val="left"/>
      <w:pPr>
        <w:ind w:left="4058" w:hanging="360"/>
      </w:pPr>
    </w:lvl>
    <w:lvl w:ilvl="4" w:tplc="04150019" w:tentative="1">
      <w:start w:val="1"/>
      <w:numFmt w:val="lowerLetter"/>
      <w:lvlText w:val="%5."/>
      <w:lvlJc w:val="left"/>
      <w:pPr>
        <w:ind w:left="4778" w:hanging="360"/>
      </w:pPr>
    </w:lvl>
    <w:lvl w:ilvl="5" w:tplc="0415001B" w:tentative="1">
      <w:start w:val="1"/>
      <w:numFmt w:val="lowerRoman"/>
      <w:lvlText w:val="%6."/>
      <w:lvlJc w:val="right"/>
      <w:pPr>
        <w:ind w:left="5498" w:hanging="180"/>
      </w:pPr>
    </w:lvl>
    <w:lvl w:ilvl="6" w:tplc="0415000F" w:tentative="1">
      <w:start w:val="1"/>
      <w:numFmt w:val="decimal"/>
      <w:lvlText w:val="%7."/>
      <w:lvlJc w:val="left"/>
      <w:pPr>
        <w:ind w:left="6218" w:hanging="360"/>
      </w:pPr>
    </w:lvl>
    <w:lvl w:ilvl="7" w:tplc="04150019" w:tentative="1">
      <w:start w:val="1"/>
      <w:numFmt w:val="lowerLetter"/>
      <w:lvlText w:val="%8."/>
      <w:lvlJc w:val="left"/>
      <w:pPr>
        <w:ind w:left="6938" w:hanging="360"/>
      </w:pPr>
    </w:lvl>
    <w:lvl w:ilvl="8" w:tplc="0415001B" w:tentative="1">
      <w:start w:val="1"/>
      <w:numFmt w:val="lowerRoman"/>
      <w:lvlText w:val="%9."/>
      <w:lvlJc w:val="right"/>
      <w:pPr>
        <w:ind w:left="7658" w:hanging="180"/>
      </w:pPr>
    </w:lvl>
  </w:abstractNum>
  <w:abstractNum w:abstractNumId="310" w15:restartNumberingAfterBreak="0">
    <w:nsid w:val="78482F14"/>
    <w:multiLevelType w:val="hybridMultilevel"/>
    <w:tmpl w:val="7A1047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92A0B40"/>
    <w:multiLevelType w:val="hybridMultilevel"/>
    <w:tmpl w:val="958A57D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2" w15:restartNumberingAfterBreak="0">
    <w:nsid w:val="795B6416"/>
    <w:multiLevelType w:val="hybridMultilevel"/>
    <w:tmpl w:val="C48240F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3" w15:restartNumberingAfterBreak="0">
    <w:nsid w:val="79CC5DAA"/>
    <w:multiLevelType w:val="hybridMultilevel"/>
    <w:tmpl w:val="D17863E8"/>
    <w:lvl w:ilvl="0" w:tplc="44CA4DB6">
      <w:start w:val="2"/>
      <w:numFmt w:val="decimal"/>
      <w:lvlText w:val="%1."/>
      <w:lvlJc w:val="left"/>
      <w:pPr>
        <w:ind w:left="957" w:firstLine="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7A9031FA"/>
    <w:multiLevelType w:val="hybridMultilevel"/>
    <w:tmpl w:val="F8685CC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5" w15:restartNumberingAfterBreak="0">
    <w:nsid w:val="7AF72AE5"/>
    <w:multiLevelType w:val="multilevel"/>
    <w:tmpl w:val="30CED07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6" w15:restartNumberingAfterBreak="0">
    <w:nsid w:val="7B0257EC"/>
    <w:multiLevelType w:val="hybridMultilevel"/>
    <w:tmpl w:val="8312B008"/>
    <w:lvl w:ilvl="0" w:tplc="04150011">
      <w:start w:val="1"/>
      <w:numFmt w:val="decimal"/>
      <w:lvlText w:val="%1)"/>
      <w:lvlJc w:val="left"/>
      <w:pPr>
        <w:ind w:left="1242" w:hanging="360"/>
      </w:pPr>
    </w:lvl>
    <w:lvl w:ilvl="1" w:tplc="04150019" w:tentative="1">
      <w:start w:val="1"/>
      <w:numFmt w:val="lowerLetter"/>
      <w:lvlText w:val="%2."/>
      <w:lvlJc w:val="left"/>
      <w:pPr>
        <w:ind w:left="1962" w:hanging="360"/>
      </w:pPr>
    </w:lvl>
    <w:lvl w:ilvl="2" w:tplc="0415001B" w:tentative="1">
      <w:start w:val="1"/>
      <w:numFmt w:val="lowerRoman"/>
      <w:lvlText w:val="%3."/>
      <w:lvlJc w:val="right"/>
      <w:pPr>
        <w:ind w:left="2682" w:hanging="180"/>
      </w:pPr>
    </w:lvl>
    <w:lvl w:ilvl="3" w:tplc="0415000F" w:tentative="1">
      <w:start w:val="1"/>
      <w:numFmt w:val="decimal"/>
      <w:lvlText w:val="%4."/>
      <w:lvlJc w:val="left"/>
      <w:pPr>
        <w:ind w:left="3402" w:hanging="360"/>
      </w:pPr>
    </w:lvl>
    <w:lvl w:ilvl="4" w:tplc="04150019" w:tentative="1">
      <w:start w:val="1"/>
      <w:numFmt w:val="lowerLetter"/>
      <w:lvlText w:val="%5."/>
      <w:lvlJc w:val="left"/>
      <w:pPr>
        <w:ind w:left="4122" w:hanging="360"/>
      </w:pPr>
    </w:lvl>
    <w:lvl w:ilvl="5" w:tplc="0415001B" w:tentative="1">
      <w:start w:val="1"/>
      <w:numFmt w:val="lowerRoman"/>
      <w:lvlText w:val="%6."/>
      <w:lvlJc w:val="right"/>
      <w:pPr>
        <w:ind w:left="4842" w:hanging="180"/>
      </w:pPr>
    </w:lvl>
    <w:lvl w:ilvl="6" w:tplc="0415000F" w:tentative="1">
      <w:start w:val="1"/>
      <w:numFmt w:val="decimal"/>
      <w:lvlText w:val="%7."/>
      <w:lvlJc w:val="left"/>
      <w:pPr>
        <w:ind w:left="5562" w:hanging="360"/>
      </w:pPr>
    </w:lvl>
    <w:lvl w:ilvl="7" w:tplc="04150019" w:tentative="1">
      <w:start w:val="1"/>
      <w:numFmt w:val="lowerLetter"/>
      <w:lvlText w:val="%8."/>
      <w:lvlJc w:val="left"/>
      <w:pPr>
        <w:ind w:left="6282" w:hanging="360"/>
      </w:pPr>
    </w:lvl>
    <w:lvl w:ilvl="8" w:tplc="0415001B" w:tentative="1">
      <w:start w:val="1"/>
      <w:numFmt w:val="lowerRoman"/>
      <w:lvlText w:val="%9."/>
      <w:lvlJc w:val="right"/>
      <w:pPr>
        <w:ind w:left="7002" w:hanging="180"/>
      </w:pPr>
    </w:lvl>
  </w:abstractNum>
  <w:abstractNum w:abstractNumId="317" w15:restartNumberingAfterBreak="0">
    <w:nsid w:val="7B2E574F"/>
    <w:multiLevelType w:val="multilevel"/>
    <w:tmpl w:val="A52630AE"/>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208" w:firstLine="360"/>
      </w:pPr>
      <w:rPr>
        <w:rFonts w:hint="default"/>
        <w:b/>
        <w:i w:val="0"/>
        <w:strike w:val="0"/>
        <w:color w:val="auto"/>
        <w:sz w:val="24"/>
        <w:szCs w:val="24"/>
      </w:rPr>
    </w:lvl>
    <w:lvl w:ilvl="2">
      <w:start w:val="4"/>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8" w15:restartNumberingAfterBreak="0">
    <w:nsid w:val="7B473906"/>
    <w:multiLevelType w:val="hybridMultilevel"/>
    <w:tmpl w:val="D94E444C"/>
    <w:lvl w:ilvl="0" w:tplc="04150011">
      <w:start w:val="1"/>
      <w:numFmt w:val="decimal"/>
      <w:lvlText w:val="%1)"/>
      <w:lvlJc w:val="left"/>
      <w:pPr>
        <w:ind w:left="1692" w:hanging="360"/>
      </w:pPr>
    </w:lvl>
    <w:lvl w:ilvl="1" w:tplc="04150019" w:tentative="1">
      <w:start w:val="1"/>
      <w:numFmt w:val="lowerLetter"/>
      <w:lvlText w:val="%2."/>
      <w:lvlJc w:val="left"/>
      <w:pPr>
        <w:ind w:left="2412" w:hanging="360"/>
      </w:p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319" w15:restartNumberingAfterBreak="0">
    <w:nsid w:val="7B5F3FD1"/>
    <w:multiLevelType w:val="hybridMultilevel"/>
    <w:tmpl w:val="368E4CAA"/>
    <w:lvl w:ilvl="0" w:tplc="4D2E2CEE">
      <w:start w:val="1"/>
      <w:numFmt w:val="decimal"/>
      <w:lvlText w:val="%1."/>
      <w:lvlJc w:val="left"/>
      <w:pPr>
        <w:ind w:left="360" w:hanging="360"/>
      </w:pPr>
      <w:rPr>
        <w:b/>
        <w:i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0" w15:restartNumberingAfterBreak="0">
    <w:nsid w:val="7B937FDA"/>
    <w:multiLevelType w:val="hybridMultilevel"/>
    <w:tmpl w:val="54DE298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1" w15:restartNumberingAfterBreak="0">
    <w:nsid w:val="7BB50F4D"/>
    <w:multiLevelType w:val="hybridMultilevel"/>
    <w:tmpl w:val="54EA01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2" w15:restartNumberingAfterBreak="0">
    <w:nsid w:val="7BE1475C"/>
    <w:multiLevelType w:val="hybridMultilevel"/>
    <w:tmpl w:val="BB9AB01E"/>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23" w15:restartNumberingAfterBreak="0">
    <w:nsid w:val="7D033E11"/>
    <w:multiLevelType w:val="hybridMultilevel"/>
    <w:tmpl w:val="88140BD2"/>
    <w:lvl w:ilvl="0" w:tplc="04150011">
      <w:start w:val="1"/>
      <w:numFmt w:val="decimal"/>
      <w:lvlText w:val="%1)"/>
      <w:lvlJc w:val="left"/>
      <w:pPr>
        <w:ind w:left="1692" w:hanging="360"/>
      </w:pPr>
    </w:lvl>
    <w:lvl w:ilvl="1" w:tplc="04150019" w:tentative="1">
      <w:start w:val="1"/>
      <w:numFmt w:val="lowerLetter"/>
      <w:lvlText w:val="%2."/>
      <w:lvlJc w:val="left"/>
      <w:pPr>
        <w:ind w:left="2412" w:hanging="360"/>
      </w:p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324" w15:restartNumberingAfterBreak="0">
    <w:nsid w:val="7DC77D85"/>
    <w:multiLevelType w:val="hybridMultilevel"/>
    <w:tmpl w:val="5ADE7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E056CC6"/>
    <w:multiLevelType w:val="multilevel"/>
    <w:tmpl w:val="83E20110"/>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6" w15:restartNumberingAfterBreak="0">
    <w:nsid w:val="7E711451"/>
    <w:multiLevelType w:val="hybridMultilevel"/>
    <w:tmpl w:val="401273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7" w15:restartNumberingAfterBreak="0">
    <w:nsid w:val="7E765487"/>
    <w:multiLevelType w:val="multilevel"/>
    <w:tmpl w:val="07C687F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350" w:firstLine="360"/>
      </w:pPr>
      <w:rPr>
        <w:rFonts w:hint="default"/>
        <w:b/>
        <w:i w:val="0"/>
        <w:strike w:val="0"/>
        <w:color w:val="auto"/>
        <w:sz w:val="24"/>
        <w:szCs w:val="24"/>
      </w:rPr>
    </w:lvl>
    <w:lvl w:ilvl="2">
      <w:start w:val="1"/>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8" w15:restartNumberingAfterBreak="0">
    <w:nsid w:val="7EEA35BB"/>
    <w:multiLevelType w:val="hybridMultilevel"/>
    <w:tmpl w:val="E826BE14"/>
    <w:lvl w:ilvl="0" w:tplc="04150011">
      <w:start w:val="1"/>
      <w:numFmt w:val="decimal"/>
      <w:lvlText w:val="%1)"/>
      <w:lvlJc w:val="left"/>
      <w:pPr>
        <w:ind w:left="502"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9" w15:restartNumberingAfterBreak="0">
    <w:nsid w:val="7F1653B5"/>
    <w:multiLevelType w:val="hybridMultilevel"/>
    <w:tmpl w:val="EE6C4D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7F1F27BB"/>
    <w:multiLevelType w:val="multilevel"/>
    <w:tmpl w:val="96AA6B8C"/>
    <w:lvl w:ilvl="0">
      <w:start w:val="1"/>
      <w:numFmt w:val="decimal"/>
      <w:suff w:val="nothing"/>
      <w:lvlText w:val="Rozdział %1"/>
      <w:lvlJc w:val="left"/>
      <w:pPr>
        <w:ind w:left="4962" w:firstLine="0"/>
      </w:pPr>
      <w:rPr>
        <w:rFonts w:hint="default"/>
        <w:b/>
        <w:bCs/>
        <w:i w:val="0"/>
        <w:iCs w:val="0"/>
        <w:caps w:val="0"/>
        <w:smallCaps w:val="0"/>
        <w:strike w:val="0"/>
        <w:dstrike w:val="0"/>
        <w:vanish w:val="0"/>
        <w:color w:val="auto"/>
        <w:spacing w:val="0"/>
        <w:kern w:val="0"/>
        <w:position w:val="0"/>
        <w:u w:val="none"/>
        <w:effect w:val="none"/>
        <w:vertAlign w:val="baseline"/>
        <w:em w:val="none"/>
      </w:rPr>
    </w:lvl>
    <w:lvl w:ilvl="1">
      <w:start w:val="1"/>
      <w:numFmt w:val="decimal"/>
      <w:lvlRestart w:val="0"/>
      <w:suff w:val="space"/>
      <w:lvlText w:val="§ %2."/>
      <w:lvlJc w:val="left"/>
      <w:pPr>
        <w:ind w:left="208" w:firstLine="360"/>
      </w:pPr>
      <w:rPr>
        <w:rFonts w:hint="default"/>
        <w:b/>
        <w:i w:val="0"/>
        <w:strike w:val="0"/>
        <w:color w:val="auto"/>
        <w:sz w:val="22"/>
        <w:szCs w:val="22"/>
      </w:rPr>
    </w:lvl>
    <w:lvl w:ilvl="2">
      <w:start w:val="1"/>
      <w:numFmt w:val="decimal"/>
      <w:suff w:val="space"/>
      <w:lvlText w:val="%3."/>
      <w:lvlJc w:val="right"/>
      <w:pPr>
        <w:ind w:left="-396" w:firstLine="680"/>
      </w:pPr>
      <w:rPr>
        <w:rFonts w:ascii="Cambria" w:hAnsi="Cambria" w:hint="default"/>
        <w:b/>
        <w:i w:val="0"/>
        <w:color w:val="auto"/>
      </w:rPr>
    </w:lvl>
    <w:lvl w:ilvl="3">
      <w:start w:val="1"/>
      <w:numFmt w:val="decimal"/>
      <w:suff w:val="space"/>
      <w:lvlText w:val="%4)"/>
      <w:lvlJc w:val="right"/>
      <w:pPr>
        <w:ind w:left="284"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lowerLetter"/>
      <w:lvlText w:val="%6)"/>
      <w:lvlJc w:val="left"/>
      <w:pPr>
        <w:ind w:left="851" w:hanging="284"/>
      </w:pPr>
      <w:rPr>
        <w:rFonts w:hint="default"/>
        <w:color w:val="auto"/>
      </w:rPr>
    </w:lvl>
    <w:lvl w:ilvl="6">
      <w:start w:val="2"/>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1" w15:restartNumberingAfterBreak="0">
    <w:nsid w:val="7F512019"/>
    <w:multiLevelType w:val="hybridMultilevel"/>
    <w:tmpl w:val="82E2C1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2" w15:restartNumberingAfterBreak="0">
    <w:nsid w:val="7FE843E9"/>
    <w:multiLevelType w:val="hybridMultilevel"/>
    <w:tmpl w:val="129C44F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3" w15:restartNumberingAfterBreak="0">
    <w:nsid w:val="7FF540C8"/>
    <w:multiLevelType w:val="hybridMultilevel"/>
    <w:tmpl w:val="EB5E0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4"/>
  </w:num>
  <w:num w:numId="2">
    <w:abstractNumId w:val="239"/>
  </w:num>
  <w:num w:numId="3">
    <w:abstractNumId w:val="279"/>
  </w:num>
  <w:num w:numId="4">
    <w:abstractNumId w:val="236"/>
  </w:num>
  <w:num w:numId="5">
    <w:abstractNumId w:val="215"/>
  </w:num>
  <w:num w:numId="6">
    <w:abstractNumId w:val="215"/>
    <w:lvlOverride w:ilvl="0">
      <w:startOverride w:val="5"/>
    </w:lvlOverride>
    <w:lvlOverride w:ilvl="1">
      <w:startOverride w:val="2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5"/>
    <w:lvlOverride w:ilvl="0">
      <w:startOverride w:val="5"/>
    </w:lvlOverride>
    <w:lvlOverride w:ilvl="1">
      <w:startOverride w:val="2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5"/>
    <w:lvlOverride w:ilvl="0">
      <w:startOverride w:val="5"/>
    </w:lvlOverride>
    <w:lvlOverride w:ilvl="1">
      <w:startOverride w:val="2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5"/>
    <w:lvlOverride w:ilvl="0">
      <w:startOverride w:val="7"/>
    </w:lvlOverride>
    <w:lvlOverride w:ilvl="1">
      <w:startOverride w:val="2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5"/>
    <w:lvlOverride w:ilvl="0">
      <w:startOverride w:val="7"/>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5"/>
    <w:lvlOverride w:ilvl="0">
      <w:startOverride w:val="8"/>
    </w:lvlOverride>
    <w:lvlOverride w:ilvl="1">
      <w:startOverride w:val="3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5"/>
    <w:lvlOverride w:ilvl="0">
      <w:startOverride w:val="10"/>
    </w:lvlOverride>
    <w:lvlOverride w:ilvl="1">
      <w:startOverride w:val="5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5"/>
    <w:lvlOverride w:ilvl="0">
      <w:startOverride w:val="2"/>
    </w:lvlOverride>
    <w:lvlOverride w:ilvl="1">
      <w:startOverride w:val="6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5"/>
    <w:lvlOverride w:ilvl="0">
      <w:startOverride w:val="2"/>
    </w:lvlOverride>
    <w:lvlOverride w:ilvl="1">
      <w:startOverride w:val="6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5"/>
    <w:lvlOverride w:ilvl="0">
      <w:startOverride w:val="2"/>
    </w:lvlOverride>
    <w:lvlOverride w:ilvl="1">
      <w:startOverride w:val="6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0"/>
    <w:lvlOverride w:ilvl="0">
      <w:startOverride w:val="3"/>
    </w:lvlOverride>
    <w:lvlOverride w:ilvl="1">
      <w:startOverride w:val="7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0"/>
    <w:lvlOverride w:ilvl="0">
      <w:startOverride w:val="4"/>
    </w:lvlOverride>
    <w:lvlOverride w:ilvl="1">
      <w:startOverride w:val="7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0"/>
    <w:lvlOverride w:ilvl="0">
      <w:startOverride w:val="1"/>
    </w:lvlOverride>
    <w:lvlOverride w:ilvl="1">
      <w:startOverride w:val="8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0"/>
    <w:lvlOverride w:ilvl="0">
      <w:startOverride w:val="3"/>
    </w:lvlOverride>
    <w:lvlOverride w:ilvl="1">
      <w:startOverride w:val="8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0"/>
    <w:lvlOverride w:ilvl="0">
      <w:startOverride w:val="6"/>
    </w:lvlOverride>
    <w:lvlOverride w:ilvl="1">
      <w:startOverride w:val="10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0"/>
    <w:lvlOverride w:ilvl="0">
      <w:startOverride w:val="1"/>
    </w:lvlOverride>
    <w:lvlOverride w:ilvl="1">
      <w:startOverride w:val="14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0"/>
    <w:lvlOverride w:ilvl="0">
      <w:startOverride w:val="2"/>
    </w:lvlOverride>
    <w:lvlOverride w:ilvl="1">
      <w:startOverride w:val="10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6"/>
  </w:num>
  <w:num w:numId="24">
    <w:abstractNumId w:val="190"/>
    <w:lvlOverride w:ilvl="0">
      <w:startOverride w:val="6"/>
    </w:lvlOverride>
    <w:lvlOverride w:ilvl="1">
      <w:startOverride w:val="10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9"/>
  </w:num>
  <w:num w:numId="26">
    <w:abstractNumId w:val="189"/>
  </w:num>
  <w:num w:numId="27">
    <w:abstractNumId w:val="189"/>
    <w:lvlOverride w:ilvl="0">
      <w:startOverride w:val="1"/>
    </w:lvlOverride>
    <w:lvlOverride w:ilvl="1">
      <w:startOverride w:val="58"/>
    </w:lvlOverride>
    <w:lvlOverride w:ilvl="2">
      <w:startOverride w:val="2"/>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28">
    <w:abstractNumId w:val="321"/>
  </w:num>
  <w:num w:numId="29">
    <w:abstractNumId w:val="168"/>
  </w:num>
  <w:num w:numId="30">
    <w:abstractNumId w:val="148"/>
  </w:num>
  <w:num w:numId="31">
    <w:abstractNumId w:val="9"/>
  </w:num>
  <w:num w:numId="32">
    <w:abstractNumId w:val="129"/>
  </w:num>
  <w:num w:numId="33">
    <w:abstractNumId w:val="254"/>
  </w:num>
  <w:num w:numId="34">
    <w:abstractNumId w:val="130"/>
  </w:num>
  <w:num w:numId="35">
    <w:abstractNumId w:val="111"/>
  </w:num>
  <w:num w:numId="36">
    <w:abstractNumId w:val="306"/>
  </w:num>
  <w:num w:numId="37">
    <w:abstractNumId w:val="287"/>
  </w:num>
  <w:num w:numId="38">
    <w:abstractNumId w:val="113"/>
  </w:num>
  <w:num w:numId="39">
    <w:abstractNumId w:val="90"/>
  </w:num>
  <w:num w:numId="40">
    <w:abstractNumId w:val="193"/>
  </w:num>
  <w:num w:numId="41">
    <w:abstractNumId w:val="73"/>
  </w:num>
  <w:num w:numId="42">
    <w:abstractNumId w:val="157"/>
  </w:num>
  <w:num w:numId="43">
    <w:abstractNumId w:val="106"/>
  </w:num>
  <w:num w:numId="44">
    <w:abstractNumId w:val="190"/>
    <w:lvlOverride w:ilvl="0">
      <w:startOverride w:val="2"/>
    </w:lvlOverride>
    <w:lvlOverride w:ilvl="1">
      <w:startOverride w:val="15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6"/>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8"/>
  </w:num>
  <w:num w:numId="47">
    <w:abstractNumId w:val="190"/>
    <w:lvlOverride w:ilvl="0">
      <w:startOverride w:val="2"/>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2"/>
  </w:num>
  <w:num w:numId="49">
    <w:abstractNumId w:val="275"/>
  </w:num>
  <w:num w:numId="50">
    <w:abstractNumId w:val="190"/>
    <w:lvlOverride w:ilvl="0">
      <w:startOverride w:val="4"/>
    </w:lvlOverride>
    <w:lvlOverride w:ilvl="1">
      <w:startOverride w:val="7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313"/>
  </w:num>
  <w:num w:numId="53">
    <w:abstractNumId w:val="257"/>
  </w:num>
  <w:num w:numId="54">
    <w:abstractNumId w:val="330"/>
  </w:num>
  <w:num w:numId="55">
    <w:abstractNumId w:val="282"/>
  </w:num>
  <w:num w:numId="56">
    <w:abstractNumId w:val="149"/>
    <w:lvlOverride w:ilvl="0">
      <w:startOverride w:val="34"/>
    </w:lvlOverride>
    <w:lvlOverride w:ilvl="1">
      <w:startOverride w:val="17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9"/>
    <w:lvlOverride w:ilvl="0">
      <w:startOverride w:val="64"/>
    </w:lvlOverride>
    <w:lvlOverride w:ilvl="1">
      <w:startOverride w:val="19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9"/>
    <w:lvlOverride w:ilvl="0">
      <w:startOverride w:val="94"/>
    </w:lvlOverride>
    <w:lvlOverride w:ilvl="1">
      <w:startOverride w:val="20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9"/>
    <w:lvlOverride w:ilvl="0">
      <w:startOverride w:val="94"/>
    </w:lvlOverride>
    <w:lvlOverride w:ilvl="1">
      <w:startOverride w:val="20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num>
  <w:num w:numId="61">
    <w:abstractNumId w:val="149"/>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2"/>
  </w:num>
  <w:num w:numId="63">
    <w:abstractNumId w:val="64"/>
  </w:num>
  <w:num w:numId="64">
    <w:abstractNumId w:val="149"/>
    <w:lvlOverride w:ilvl="0">
      <w:startOverride w:val="77"/>
    </w:lvlOverride>
    <w:lvlOverride w:ilvl="1">
      <w:startOverride w:val="5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9"/>
    <w:lvlOverride w:ilvl="0">
      <w:startOverride w:val="77"/>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9"/>
    <w:lvlOverride w:ilvl="0">
      <w:startOverride w:val="77"/>
    </w:lvlOverride>
    <w:lvlOverride w:ilvl="1">
      <w:startOverride w:val="5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9"/>
    <w:lvlOverride w:ilvl="0">
      <w:startOverride w:val="77"/>
    </w:lvlOverride>
    <w:lvlOverride w:ilvl="1">
      <w:startOverride w:val="5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9"/>
    <w:lvlOverride w:ilvl="0">
      <w:startOverride w:val="83"/>
    </w:lvlOverride>
    <w:lvlOverride w:ilvl="1">
      <w:startOverride w:val="7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9"/>
    <w:lvlOverride w:ilvl="0">
      <w:startOverride w:val="93"/>
    </w:lvlOverride>
    <w:lvlOverride w:ilvl="1">
      <w:startOverride w:val="10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9"/>
    <w:lvlOverride w:ilvl="0">
      <w:startOverride w:val="93"/>
    </w:lvlOverride>
    <w:lvlOverride w:ilvl="1">
      <w:startOverride w:val="10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9"/>
    <w:lvlOverride w:ilvl="0">
      <w:startOverride w:val="96"/>
    </w:lvlOverride>
    <w:lvlOverride w:ilvl="1">
      <w:startOverride w:val="4"/>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12"/>
  </w:num>
  <w:num w:numId="73">
    <w:abstractNumId w:val="149"/>
    <w:lvlOverride w:ilvl="0">
      <w:startOverride w:val="96"/>
    </w:lvlOverride>
    <w:lvlOverride w:ilvl="1">
      <w:startOverride w:val="1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9"/>
    <w:lvlOverride w:ilvl="0">
      <w:startOverride w:val="97"/>
    </w:lvlOverride>
    <w:lvlOverride w:ilvl="1">
      <w:startOverride w:val="2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9"/>
    <w:lvlOverride w:ilvl="0">
      <w:startOverride w:val="98"/>
    </w:lvlOverride>
    <w:lvlOverride w:ilvl="1">
      <w:startOverride w:val="2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9"/>
    <w:lvlOverride w:ilvl="0">
      <w:startOverride w:val="1"/>
    </w:lvlOverride>
    <w:lvlOverride w:ilvl="1">
      <w:startOverride w:val="6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9"/>
    <w:lvlOverride w:ilvl="0">
      <w:startOverride w:val="1"/>
    </w:lvlOverride>
    <w:lvlOverride w:ilvl="1">
      <w:startOverride w:val="77"/>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9"/>
    <w:lvlOverride w:ilvl="0">
      <w:startOverride w:val="1"/>
    </w:lvlOverride>
    <w:lvlOverride w:ilvl="1">
      <w:startOverride w:val="7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9"/>
    <w:lvlOverride w:ilvl="0">
      <w:startOverride w:val="1"/>
    </w:lvlOverride>
    <w:lvlOverride w:ilvl="1">
      <w:startOverride w:val="9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num>
  <w:num w:numId="81">
    <w:abstractNumId w:val="149"/>
    <w:lvlOverride w:ilvl="0">
      <w:startOverride w:val="1"/>
    </w:lvlOverride>
    <w:lvlOverride w:ilvl="1">
      <w:startOverride w:val="8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19"/>
  </w:num>
  <w:num w:numId="83">
    <w:abstractNumId w:val="331"/>
  </w:num>
  <w:num w:numId="84">
    <w:abstractNumId w:val="35"/>
  </w:num>
  <w:num w:numId="85">
    <w:abstractNumId w:val="328"/>
  </w:num>
  <w:num w:numId="86">
    <w:abstractNumId w:val="183"/>
  </w:num>
  <w:num w:numId="87">
    <w:abstractNumId w:val="105"/>
  </w:num>
  <w:num w:numId="88">
    <w:abstractNumId w:val="177"/>
  </w:num>
  <w:num w:numId="89">
    <w:abstractNumId w:val="299"/>
  </w:num>
  <w:num w:numId="90">
    <w:abstractNumId w:val="48"/>
  </w:num>
  <w:num w:numId="91">
    <w:abstractNumId w:val="36"/>
  </w:num>
  <w:num w:numId="92">
    <w:abstractNumId w:val="214"/>
  </w:num>
  <w:num w:numId="93">
    <w:abstractNumId w:val="165"/>
  </w:num>
  <w:num w:numId="94">
    <w:abstractNumId w:val="302"/>
  </w:num>
  <w:num w:numId="95">
    <w:abstractNumId w:val="94"/>
  </w:num>
  <w:num w:numId="96">
    <w:abstractNumId w:val="146"/>
  </w:num>
  <w:num w:numId="97">
    <w:abstractNumId w:val="260"/>
  </w:num>
  <w:num w:numId="98">
    <w:abstractNumId w:val="329"/>
  </w:num>
  <w:num w:numId="99">
    <w:abstractNumId w:val="314"/>
  </w:num>
  <w:num w:numId="100">
    <w:abstractNumId w:val="305"/>
  </w:num>
  <w:num w:numId="101">
    <w:abstractNumId w:val="288"/>
  </w:num>
  <w:num w:numId="102">
    <w:abstractNumId w:val="63"/>
  </w:num>
  <w:num w:numId="103">
    <w:abstractNumId w:val="167"/>
  </w:num>
  <w:num w:numId="104">
    <w:abstractNumId w:val="30"/>
  </w:num>
  <w:num w:numId="105">
    <w:abstractNumId w:val="244"/>
  </w:num>
  <w:num w:numId="106">
    <w:abstractNumId w:val="251"/>
  </w:num>
  <w:num w:numId="107">
    <w:abstractNumId w:val="327"/>
  </w:num>
  <w:num w:numId="108">
    <w:abstractNumId w:val="278"/>
  </w:num>
  <w:num w:numId="109">
    <w:abstractNumId w:val="42"/>
  </w:num>
  <w:num w:numId="110">
    <w:abstractNumId w:val="206"/>
  </w:num>
  <w:num w:numId="111">
    <w:abstractNumId w:val="172"/>
  </w:num>
  <w:num w:numId="112">
    <w:abstractNumId w:val="295"/>
  </w:num>
  <w:num w:numId="113">
    <w:abstractNumId w:val="210"/>
  </w:num>
  <w:num w:numId="114">
    <w:abstractNumId w:val="252"/>
  </w:num>
  <w:num w:numId="115">
    <w:abstractNumId w:val="199"/>
  </w:num>
  <w:num w:numId="116">
    <w:abstractNumId w:val="303"/>
  </w:num>
  <w:num w:numId="117">
    <w:abstractNumId w:val="207"/>
  </w:num>
  <w:num w:numId="118">
    <w:abstractNumId w:val="54"/>
  </w:num>
  <w:num w:numId="119">
    <w:abstractNumId w:val="269"/>
  </w:num>
  <w:num w:numId="120">
    <w:abstractNumId w:val="233"/>
  </w:num>
  <w:num w:numId="121">
    <w:abstractNumId w:val="267"/>
  </w:num>
  <w:num w:numId="122">
    <w:abstractNumId w:val="155"/>
  </w:num>
  <w:num w:numId="123">
    <w:abstractNumId w:val="209"/>
  </w:num>
  <w:num w:numId="124">
    <w:abstractNumId w:val="280"/>
  </w:num>
  <w:num w:numId="125">
    <w:abstractNumId w:val="143"/>
  </w:num>
  <w:num w:numId="126">
    <w:abstractNumId w:val="153"/>
  </w:num>
  <w:num w:numId="127">
    <w:abstractNumId w:val="128"/>
  </w:num>
  <w:num w:numId="128">
    <w:abstractNumId w:val="289"/>
  </w:num>
  <w:num w:numId="129">
    <w:abstractNumId w:val="317"/>
  </w:num>
  <w:num w:numId="130">
    <w:abstractNumId w:val="50"/>
  </w:num>
  <w:num w:numId="131">
    <w:abstractNumId w:val="33"/>
  </w:num>
  <w:num w:numId="132">
    <w:abstractNumId w:val="51"/>
  </w:num>
  <w:num w:numId="133">
    <w:abstractNumId w:val="131"/>
  </w:num>
  <w:num w:numId="134">
    <w:abstractNumId w:val="21"/>
  </w:num>
  <w:num w:numId="135">
    <w:abstractNumId w:val="263"/>
  </w:num>
  <w:num w:numId="136">
    <w:abstractNumId w:val="147"/>
  </w:num>
  <w:num w:numId="137">
    <w:abstractNumId w:val="264"/>
  </w:num>
  <w:num w:numId="138">
    <w:abstractNumId w:val="296"/>
  </w:num>
  <w:num w:numId="139">
    <w:abstractNumId w:val="118"/>
  </w:num>
  <w:num w:numId="140">
    <w:abstractNumId w:val="166"/>
  </w:num>
  <w:num w:numId="141">
    <w:abstractNumId w:val="108"/>
  </w:num>
  <w:num w:numId="142">
    <w:abstractNumId w:val="119"/>
  </w:num>
  <w:num w:numId="143">
    <w:abstractNumId w:val="196"/>
  </w:num>
  <w:num w:numId="144">
    <w:abstractNumId w:val="127"/>
  </w:num>
  <w:num w:numId="145">
    <w:abstractNumId w:val="124"/>
  </w:num>
  <w:num w:numId="146">
    <w:abstractNumId w:val="218"/>
  </w:num>
  <w:num w:numId="147">
    <w:abstractNumId w:val="159"/>
  </w:num>
  <w:num w:numId="148">
    <w:abstractNumId w:val="98"/>
  </w:num>
  <w:num w:numId="149">
    <w:abstractNumId w:val="238"/>
  </w:num>
  <w:num w:numId="150">
    <w:abstractNumId w:val="258"/>
  </w:num>
  <w:num w:numId="151">
    <w:abstractNumId w:val="224"/>
  </w:num>
  <w:num w:numId="152">
    <w:abstractNumId w:val="84"/>
  </w:num>
  <w:num w:numId="153">
    <w:abstractNumId w:val="205"/>
  </w:num>
  <w:num w:numId="154">
    <w:abstractNumId w:val="332"/>
  </w:num>
  <w:num w:numId="155">
    <w:abstractNumId w:val="137"/>
  </w:num>
  <w:num w:numId="156">
    <w:abstractNumId w:val="311"/>
  </w:num>
  <w:num w:numId="157">
    <w:abstractNumId w:val="19"/>
  </w:num>
  <w:num w:numId="158">
    <w:abstractNumId w:val="231"/>
  </w:num>
  <w:num w:numId="159">
    <w:abstractNumId w:val="76"/>
  </w:num>
  <w:num w:numId="160">
    <w:abstractNumId w:val="151"/>
  </w:num>
  <w:num w:numId="161">
    <w:abstractNumId w:val="259"/>
  </w:num>
  <w:num w:numId="162">
    <w:abstractNumId w:val="101"/>
  </w:num>
  <w:num w:numId="163">
    <w:abstractNumId w:val="65"/>
  </w:num>
  <w:num w:numId="164">
    <w:abstractNumId w:val="211"/>
  </w:num>
  <w:num w:numId="165">
    <w:abstractNumId w:val="240"/>
  </w:num>
  <w:num w:numId="166">
    <w:abstractNumId w:val="72"/>
  </w:num>
  <w:num w:numId="167">
    <w:abstractNumId w:val="294"/>
  </w:num>
  <w:num w:numId="168">
    <w:abstractNumId w:val="197"/>
  </w:num>
  <w:num w:numId="169">
    <w:abstractNumId w:val="138"/>
  </w:num>
  <w:num w:numId="170">
    <w:abstractNumId w:val="281"/>
  </w:num>
  <w:num w:numId="171">
    <w:abstractNumId w:val="134"/>
  </w:num>
  <w:num w:numId="172">
    <w:abstractNumId w:val="181"/>
  </w:num>
  <w:num w:numId="173">
    <w:abstractNumId w:val="174"/>
  </w:num>
  <w:num w:numId="174">
    <w:abstractNumId w:val="272"/>
  </w:num>
  <w:num w:numId="175">
    <w:abstractNumId w:val="270"/>
  </w:num>
  <w:num w:numId="176">
    <w:abstractNumId w:val="312"/>
  </w:num>
  <w:num w:numId="177">
    <w:abstractNumId w:val="88"/>
  </w:num>
  <w:num w:numId="178">
    <w:abstractNumId w:val="75"/>
  </w:num>
  <w:num w:numId="179">
    <w:abstractNumId w:val="26"/>
  </w:num>
  <w:num w:numId="180">
    <w:abstractNumId w:val="13"/>
  </w:num>
  <w:num w:numId="181">
    <w:abstractNumId w:val="326"/>
  </w:num>
  <w:num w:numId="182">
    <w:abstractNumId w:val="173"/>
  </w:num>
  <w:num w:numId="183">
    <w:abstractNumId w:val="139"/>
  </w:num>
  <w:num w:numId="184">
    <w:abstractNumId w:val="293"/>
  </w:num>
  <w:num w:numId="185">
    <w:abstractNumId w:val="66"/>
  </w:num>
  <w:num w:numId="186">
    <w:abstractNumId w:val="188"/>
  </w:num>
  <w:num w:numId="187">
    <w:abstractNumId w:val="255"/>
  </w:num>
  <w:num w:numId="188">
    <w:abstractNumId w:val="178"/>
  </w:num>
  <w:num w:numId="189">
    <w:abstractNumId w:val="11"/>
  </w:num>
  <w:num w:numId="190">
    <w:abstractNumId w:val="100"/>
  </w:num>
  <w:num w:numId="191">
    <w:abstractNumId w:val="99"/>
  </w:num>
  <w:num w:numId="192">
    <w:abstractNumId w:val="62"/>
  </w:num>
  <w:num w:numId="193">
    <w:abstractNumId w:val="320"/>
  </w:num>
  <w:num w:numId="194">
    <w:abstractNumId w:val="93"/>
  </w:num>
  <w:num w:numId="195">
    <w:abstractNumId w:val="58"/>
  </w:num>
  <w:num w:numId="196">
    <w:abstractNumId w:val="213"/>
  </w:num>
  <w:num w:numId="197">
    <w:abstractNumId w:val="229"/>
  </w:num>
  <w:num w:numId="198">
    <w:abstractNumId w:val="145"/>
  </w:num>
  <w:num w:numId="199">
    <w:abstractNumId w:val="194"/>
  </w:num>
  <w:num w:numId="200">
    <w:abstractNumId w:val="122"/>
  </w:num>
  <w:num w:numId="201">
    <w:abstractNumId w:val="52"/>
  </w:num>
  <w:num w:numId="202">
    <w:abstractNumId w:val="68"/>
  </w:num>
  <w:num w:numId="203">
    <w:abstractNumId w:val="160"/>
  </w:num>
  <w:num w:numId="204">
    <w:abstractNumId w:val="60"/>
  </w:num>
  <w:num w:numId="205">
    <w:abstractNumId w:val="112"/>
  </w:num>
  <w:num w:numId="206">
    <w:abstractNumId w:val="276"/>
  </w:num>
  <w:num w:numId="207">
    <w:abstractNumId w:val="97"/>
  </w:num>
  <w:num w:numId="208">
    <w:abstractNumId w:val="248"/>
  </w:num>
  <w:num w:numId="209">
    <w:abstractNumId w:val="223"/>
  </w:num>
  <w:num w:numId="210">
    <w:abstractNumId w:val="37"/>
  </w:num>
  <w:num w:numId="211">
    <w:abstractNumId w:val="277"/>
  </w:num>
  <w:num w:numId="212">
    <w:abstractNumId w:val="109"/>
  </w:num>
  <w:num w:numId="213">
    <w:abstractNumId w:val="221"/>
  </w:num>
  <w:num w:numId="214">
    <w:abstractNumId w:val="125"/>
  </w:num>
  <w:num w:numId="215">
    <w:abstractNumId w:val="96"/>
  </w:num>
  <w:num w:numId="216">
    <w:abstractNumId w:val="141"/>
  </w:num>
  <w:num w:numId="217">
    <w:abstractNumId w:val="195"/>
  </w:num>
  <w:num w:numId="218">
    <w:abstractNumId w:val="81"/>
  </w:num>
  <w:num w:numId="219">
    <w:abstractNumId w:val="273"/>
  </w:num>
  <w:num w:numId="220">
    <w:abstractNumId w:val="8"/>
  </w:num>
  <w:num w:numId="221">
    <w:abstractNumId w:val="283"/>
  </w:num>
  <w:num w:numId="222">
    <w:abstractNumId w:val="184"/>
  </w:num>
  <w:num w:numId="223">
    <w:abstractNumId w:val="23"/>
  </w:num>
  <w:num w:numId="224">
    <w:abstractNumId w:val="220"/>
  </w:num>
  <w:num w:numId="225">
    <w:abstractNumId w:val="274"/>
  </w:num>
  <w:num w:numId="226">
    <w:abstractNumId w:val="176"/>
  </w:num>
  <w:num w:numId="227">
    <w:abstractNumId w:val="47"/>
  </w:num>
  <w:num w:numId="228">
    <w:abstractNumId w:val="170"/>
  </w:num>
  <w:num w:numId="229">
    <w:abstractNumId w:val="154"/>
  </w:num>
  <w:num w:numId="230">
    <w:abstractNumId w:val="87"/>
  </w:num>
  <w:num w:numId="231">
    <w:abstractNumId w:val="201"/>
  </w:num>
  <w:num w:numId="232">
    <w:abstractNumId w:val="92"/>
  </w:num>
  <w:num w:numId="233">
    <w:abstractNumId w:val="140"/>
  </w:num>
  <w:num w:numId="234">
    <w:abstractNumId w:val="86"/>
  </w:num>
  <w:num w:numId="235">
    <w:abstractNumId w:val="27"/>
  </w:num>
  <w:num w:numId="236">
    <w:abstractNumId w:val="10"/>
  </w:num>
  <w:num w:numId="237">
    <w:abstractNumId w:val="43"/>
  </w:num>
  <w:num w:numId="238">
    <w:abstractNumId w:val="185"/>
  </w:num>
  <w:num w:numId="239">
    <w:abstractNumId w:val="55"/>
  </w:num>
  <w:num w:numId="240">
    <w:abstractNumId w:val="95"/>
  </w:num>
  <w:num w:numId="241">
    <w:abstractNumId w:val="117"/>
  </w:num>
  <w:num w:numId="242">
    <w:abstractNumId w:val="82"/>
  </w:num>
  <w:num w:numId="243">
    <w:abstractNumId w:val="79"/>
  </w:num>
  <w:num w:numId="244">
    <w:abstractNumId w:val="228"/>
  </w:num>
  <w:num w:numId="245">
    <w:abstractNumId w:val="232"/>
  </w:num>
  <w:num w:numId="246">
    <w:abstractNumId w:val="132"/>
  </w:num>
  <w:num w:numId="247">
    <w:abstractNumId w:val="123"/>
  </w:num>
  <w:num w:numId="248">
    <w:abstractNumId w:val="217"/>
  </w:num>
  <w:num w:numId="249">
    <w:abstractNumId w:val="40"/>
  </w:num>
  <w:num w:numId="250">
    <w:abstractNumId w:val="261"/>
  </w:num>
  <w:num w:numId="251">
    <w:abstractNumId w:val="245"/>
  </w:num>
  <w:num w:numId="252">
    <w:abstractNumId w:val="203"/>
  </w:num>
  <w:num w:numId="253">
    <w:abstractNumId w:val="91"/>
  </w:num>
  <w:num w:numId="254">
    <w:abstractNumId w:val="25"/>
  </w:num>
  <w:num w:numId="255">
    <w:abstractNumId w:val="115"/>
  </w:num>
  <w:num w:numId="256">
    <w:abstractNumId w:val="14"/>
  </w:num>
  <w:num w:numId="257">
    <w:abstractNumId w:val="262"/>
  </w:num>
  <w:num w:numId="258">
    <w:abstractNumId w:val="67"/>
  </w:num>
  <w:num w:numId="259">
    <w:abstractNumId w:val="104"/>
  </w:num>
  <w:num w:numId="260">
    <w:abstractNumId w:val="15"/>
  </w:num>
  <w:num w:numId="261">
    <w:abstractNumId w:val="304"/>
  </w:num>
  <w:num w:numId="262">
    <w:abstractNumId w:val="69"/>
  </w:num>
  <w:num w:numId="263">
    <w:abstractNumId w:val="191"/>
  </w:num>
  <w:num w:numId="264">
    <w:abstractNumId w:val="292"/>
  </w:num>
  <w:num w:numId="265">
    <w:abstractNumId w:val="297"/>
  </w:num>
  <w:num w:numId="266">
    <w:abstractNumId w:val="120"/>
  </w:num>
  <w:num w:numId="267">
    <w:abstractNumId w:val="241"/>
  </w:num>
  <w:num w:numId="268">
    <w:abstractNumId w:val="22"/>
  </w:num>
  <w:num w:numId="269">
    <w:abstractNumId w:val="7"/>
  </w:num>
  <w:num w:numId="270">
    <w:abstractNumId w:val="156"/>
  </w:num>
  <w:num w:numId="271">
    <w:abstractNumId w:val="225"/>
  </w:num>
  <w:num w:numId="272">
    <w:abstractNumId w:val="24"/>
  </w:num>
  <w:num w:numId="273">
    <w:abstractNumId w:val="83"/>
  </w:num>
  <w:num w:numId="274">
    <w:abstractNumId w:val="265"/>
  </w:num>
  <w:num w:numId="275">
    <w:abstractNumId w:val="286"/>
  </w:num>
  <w:num w:numId="276">
    <w:abstractNumId w:val="187"/>
  </w:num>
  <w:num w:numId="277">
    <w:abstractNumId w:val="226"/>
  </w:num>
  <w:num w:numId="278">
    <w:abstractNumId w:val="116"/>
  </w:num>
  <w:num w:numId="279">
    <w:abstractNumId w:val="46"/>
  </w:num>
  <w:num w:numId="280">
    <w:abstractNumId w:val="180"/>
  </w:num>
  <w:num w:numId="281">
    <w:abstractNumId w:val="227"/>
  </w:num>
  <w:num w:numId="282">
    <w:abstractNumId w:val="56"/>
  </w:num>
  <w:num w:numId="283">
    <w:abstractNumId w:val="44"/>
  </w:num>
  <w:num w:numId="284">
    <w:abstractNumId w:val="315"/>
  </w:num>
  <w:num w:numId="285">
    <w:abstractNumId w:val="61"/>
  </w:num>
  <w:num w:numId="286">
    <w:abstractNumId w:val="57"/>
  </w:num>
  <w:num w:numId="287">
    <w:abstractNumId w:val="161"/>
  </w:num>
  <w:num w:numId="288">
    <w:abstractNumId w:val="3"/>
  </w:num>
  <w:num w:numId="289">
    <w:abstractNumId w:val="290"/>
  </w:num>
  <w:num w:numId="290">
    <w:abstractNumId w:val="136"/>
  </w:num>
  <w:num w:numId="291">
    <w:abstractNumId w:val="186"/>
  </w:num>
  <w:num w:numId="292">
    <w:abstractNumId w:val="163"/>
  </w:num>
  <w:num w:numId="293">
    <w:abstractNumId w:val="237"/>
  </w:num>
  <w:num w:numId="294">
    <w:abstractNumId w:val="216"/>
  </w:num>
  <w:num w:numId="295">
    <w:abstractNumId w:val="114"/>
  </w:num>
  <w:num w:numId="296">
    <w:abstractNumId w:val="266"/>
  </w:num>
  <w:num w:numId="297">
    <w:abstractNumId w:val="256"/>
  </w:num>
  <w:num w:numId="298">
    <w:abstractNumId w:val="179"/>
  </w:num>
  <w:num w:numId="299">
    <w:abstractNumId w:val="285"/>
  </w:num>
  <w:num w:numId="300">
    <w:abstractNumId w:val="32"/>
  </w:num>
  <w:num w:numId="301">
    <w:abstractNumId w:val="74"/>
  </w:num>
  <w:num w:numId="302">
    <w:abstractNumId w:val="310"/>
  </w:num>
  <w:num w:numId="303">
    <w:abstractNumId w:val="133"/>
  </w:num>
  <w:num w:numId="304">
    <w:abstractNumId w:val="325"/>
  </w:num>
  <w:num w:numId="305">
    <w:abstractNumId w:val="5"/>
  </w:num>
  <w:num w:numId="306">
    <w:abstractNumId w:val="222"/>
  </w:num>
  <w:num w:numId="307">
    <w:abstractNumId w:val="150"/>
  </w:num>
  <w:num w:numId="308">
    <w:abstractNumId w:val="309"/>
  </w:num>
  <w:num w:numId="309">
    <w:abstractNumId w:val="202"/>
  </w:num>
  <w:num w:numId="310">
    <w:abstractNumId w:val="70"/>
  </w:num>
  <w:num w:numId="311">
    <w:abstractNumId w:val="198"/>
  </w:num>
  <w:num w:numId="312">
    <w:abstractNumId w:val="316"/>
  </w:num>
  <w:num w:numId="313">
    <w:abstractNumId w:val="4"/>
  </w:num>
  <w:num w:numId="314">
    <w:abstractNumId w:val="12"/>
  </w:num>
  <w:num w:numId="315">
    <w:abstractNumId w:val="29"/>
  </w:num>
  <w:num w:numId="316">
    <w:abstractNumId w:val="34"/>
  </w:num>
  <w:num w:numId="317">
    <w:abstractNumId w:val="308"/>
  </w:num>
  <w:num w:numId="318">
    <w:abstractNumId w:val="323"/>
  </w:num>
  <w:num w:numId="319">
    <w:abstractNumId w:val="77"/>
  </w:num>
  <w:num w:numId="320">
    <w:abstractNumId w:val="20"/>
  </w:num>
  <w:num w:numId="321">
    <w:abstractNumId w:val="38"/>
  </w:num>
  <w:num w:numId="322">
    <w:abstractNumId w:val="318"/>
  </w:num>
  <w:num w:numId="323">
    <w:abstractNumId w:val="175"/>
  </w:num>
  <w:num w:numId="324">
    <w:abstractNumId w:val="322"/>
  </w:num>
  <w:num w:numId="325">
    <w:abstractNumId w:val="6"/>
  </w:num>
  <w:num w:numId="326">
    <w:abstractNumId w:val="268"/>
  </w:num>
  <w:num w:numId="327">
    <w:abstractNumId w:val="142"/>
  </w:num>
  <w:num w:numId="328">
    <w:abstractNumId w:val="192"/>
  </w:num>
  <w:num w:numId="329">
    <w:abstractNumId w:val="235"/>
  </w:num>
  <w:num w:numId="330">
    <w:abstractNumId w:val="333"/>
  </w:num>
  <w:num w:numId="331">
    <w:abstractNumId w:val="162"/>
  </w:num>
  <w:num w:numId="332">
    <w:abstractNumId w:val="301"/>
  </w:num>
  <w:num w:numId="333">
    <w:abstractNumId w:val="85"/>
  </w:num>
  <w:num w:numId="334">
    <w:abstractNumId w:val="253"/>
  </w:num>
  <w:num w:numId="335">
    <w:abstractNumId w:val="234"/>
  </w:num>
  <w:num w:numId="336">
    <w:abstractNumId w:val="31"/>
  </w:num>
  <w:num w:numId="337">
    <w:abstractNumId w:val="89"/>
  </w:num>
  <w:num w:numId="338">
    <w:abstractNumId w:val="230"/>
  </w:num>
  <w:num w:numId="339">
    <w:abstractNumId w:val="249"/>
  </w:num>
  <w:num w:numId="340">
    <w:abstractNumId w:val="103"/>
  </w:num>
  <w:num w:numId="341">
    <w:abstractNumId w:val="158"/>
  </w:num>
  <w:num w:numId="342">
    <w:abstractNumId w:val="80"/>
  </w:num>
  <w:num w:numId="343">
    <w:abstractNumId w:val="250"/>
  </w:num>
  <w:num w:numId="344">
    <w:abstractNumId w:val="28"/>
  </w:num>
  <w:num w:numId="345">
    <w:abstractNumId w:val="110"/>
  </w:num>
  <w:num w:numId="346">
    <w:abstractNumId w:val="324"/>
  </w:num>
  <w:num w:numId="347">
    <w:abstractNumId w:val="49"/>
  </w:num>
  <w:num w:numId="348">
    <w:abstractNumId w:val="247"/>
  </w:num>
  <w:num w:numId="349">
    <w:abstractNumId w:val="271"/>
  </w:num>
  <w:num w:numId="350">
    <w:abstractNumId w:val="144"/>
  </w:num>
  <w:num w:numId="351">
    <w:abstractNumId w:val="126"/>
  </w:num>
  <w:num w:numId="352">
    <w:abstractNumId w:val="200"/>
  </w:num>
  <w:num w:numId="353">
    <w:abstractNumId w:val="53"/>
  </w:num>
  <w:num w:numId="354">
    <w:abstractNumId w:val="171"/>
  </w:num>
  <w:num w:numId="355">
    <w:abstractNumId w:val="152"/>
  </w:num>
  <w:num w:numId="356">
    <w:abstractNumId w:val="169"/>
  </w:num>
  <w:num w:numId="357">
    <w:abstractNumId w:val="135"/>
  </w:num>
  <w:num w:numId="358">
    <w:abstractNumId w:val="307"/>
  </w:num>
  <w:num w:numId="359">
    <w:abstractNumId w:val="300"/>
  </w:num>
  <w:num w:numId="360">
    <w:abstractNumId w:val="121"/>
  </w:num>
  <w:num w:numId="361">
    <w:abstractNumId w:val="164"/>
  </w:num>
  <w:num w:numId="362">
    <w:abstractNumId w:val="208"/>
  </w:num>
  <w:num w:numId="363">
    <w:abstractNumId w:val="45"/>
  </w:num>
  <w:num w:numId="364">
    <w:abstractNumId w:val="291"/>
  </w:num>
  <w:num w:numId="365">
    <w:abstractNumId w:val="41"/>
  </w:num>
  <w:numIdMacAtCleanup w:val="3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69F"/>
    <w:rsid w:val="000011D1"/>
    <w:rsid w:val="00001FB2"/>
    <w:rsid w:val="00006D2D"/>
    <w:rsid w:val="00006DC3"/>
    <w:rsid w:val="000075EF"/>
    <w:rsid w:val="00007AFA"/>
    <w:rsid w:val="00010184"/>
    <w:rsid w:val="0001175C"/>
    <w:rsid w:val="00011824"/>
    <w:rsid w:val="000156D7"/>
    <w:rsid w:val="00015764"/>
    <w:rsid w:val="00015E4D"/>
    <w:rsid w:val="00017901"/>
    <w:rsid w:val="00020229"/>
    <w:rsid w:val="000219D4"/>
    <w:rsid w:val="00022720"/>
    <w:rsid w:val="000229F5"/>
    <w:rsid w:val="00026D9B"/>
    <w:rsid w:val="00026EB6"/>
    <w:rsid w:val="00026EBA"/>
    <w:rsid w:val="00032368"/>
    <w:rsid w:val="00033498"/>
    <w:rsid w:val="0003613B"/>
    <w:rsid w:val="000367F8"/>
    <w:rsid w:val="0004028E"/>
    <w:rsid w:val="00042F90"/>
    <w:rsid w:val="00043364"/>
    <w:rsid w:val="000439D9"/>
    <w:rsid w:val="000456D9"/>
    <w:rsid w:val="0004679F"/>
    <w:rsid w:val="000510F8"/>
    <w:rsid w:val="00051674"/>
    <w:rsid w:val="00051C86"/>
    <w:rsid w:val="0005366F"/>
    <w:rsid w:val="00054146"/>
    <w:rsid w:val="00055CF3"/>
    <w:rsid w:val="00056A64"/>
    <w:rsid w:val="000573E9"/>
    <w:rsid w:val="00057AD0"/>
    <w:rsid w:val="00062556"/>
    <w:rsid w:val="00063208"/>
    <w:rsid w:val="00064B97"/>
    <w:rsid w:val="00066C22"/>
    <w:rsid w:val="0007076B"/>
    <w:rsid w:val="000707EE"/>
    <w:rsid w:val="00073809"/>
    <w:rsid w:val="000740C0"/>
    <w:rsid w:val="00074E08"/>
    <w:rsid w:val="00075C18"/>
    <w:rsid w:val="00076270"/>
    <w:rsid w:val="00081AC9"/>
    <w:rsid w:val="00084EC3"/>
    <w:rsid w:val="0008660B"/>
    <w:rsid w:val="000941E5"/>
    <w:rsid w:val="000952B0"/>
    <w:rsid w:val="00097606"/>
    <w:rsid w:val="00097764"/>
    <w:rsid w:val="000A1751"/>
    <w:rsid w:val="000A2023"/>
    <w:rsid w:val="000A2090"/>
    <w:rsid w:val="000A216D"/>
    <w:rsid w:val="000A3F5C"/>
    <w:rsid w:val="000A53E7"/>
    <w:rsid w:val="000A59A7"/>
    <w:rsid w:val="000A635B"/>
    <w:rsid w:val="000A6BFA"/>
    <w:rsid w:val="000A7263"/>
    <w:rsid w:val="000A75D5"/>
    <w:rsid w:val="000A76F2"/>
    <w:rsid w:val="000A7AF0"/>
    <w:rsid w:val="000B338F"/>
    <w:rsid w:val="000B3A53"/>
    <w:rsid w:val="000B40C0"/>
    <w:rsid w:val="000B4BC6"/>
    <w:rsid w:val="000B5876"/>
    <w:rsid w:val="000C1C6A"/>
    <w:rsid w:val="000C3F71"/>
    <w:rsid w:val="000C543A"/>
    <w:rsid w:val="000C6752"/>
    <w:rsid w:val="000C78AF"/>
    <w:rsid w:val="000C7F13"/>
    <w:rsid w:val="000D3451"/>
    <w:rsid w:val="000D49A8"/>
    <w:rsid w:val="000D4A22"/>
    <w:rsid w:val="000D6E29"/>
    <w:rsid w:val="000D793F"/>
    <w:rsid w:val="000E1835"/>
    <w:rsid w:val="000E1878"/>
    <w:rsid w:val="000E3606"/>
    <w:rsid w:val="000E3890"/>
    <w:rsid w:val="000F1053"/>
    <w:rsid w:val="000F164D"/>
    <w:rsid w:val="000F2CE1"/>
    <w:rsid w:val="000F62EE"/>
    <w:rsid w:val="000F6678"/>
    <w:rsid w:val="00100DBF"/>
    <w:rsid w:val="00100F06"/>
    <w:rsid w:val="00103AE8"/>
    <w:rsid w:val="00103C93"/>
    <w:rsid w:val="00105229"/>
    <w:rsid w:val="00105A9A"/>
    <w:rsid w:val="001061F0"/>
    <w:rsid w:val="00107F31"/>
    <w:rsid w:val="001109AC"/>
    <w:rsid w:val="00110A25"/>
    <w:rsid w:val="00111309"/>
    <w:rsid w:val="00111CF4"/>
    <w:rsid w:val="001131F2"/>
    <w:rsid w:val="001134E6"/>
    <w:rsid w:val="001152C0"/>
    <w:rsid w:val="0011564B"/>
    <w:rsid w:val="0011594A"/>
    <w:rsid w:val="00116485"/>
    <w:rsid w:val="00117D40"/>
    <w:rsid w:val="00121EC4"/>
    <w:rsid w:val="00122541"/>
    <w:rsid w:val="00122561"/>
    <w:rsid w:val="00122830"/>
    <w:rsid w:val="0012488A"/>
    <w:rsid w:val="001301FE"/>
    <w:rsid w:val="00130C43"/>
    <w:rsid w:val="00131A7E"/>
    <w:rsid w:val="00131B84"/>
    <w:rsid w:val="001330A0"/>
    <w:rsid w:val="00133463"/>
    <w:rsid w:val="0013396A"/>
    <w:rsid w:val="00133DE4"/>
    <w:rsid w:val="00135337"/>
    <w:rsid w:val="001363A1"/>
    <w:rsid w:val="0013695A"/>
    <w:rsid w:val="00136D52"/>
    <w:rsid w:val="00137CB5"/>
    <w:rsid w:val="001419C9"/>
    <w:rsid w:val="00143B0D"/>
    <w:rsid w:val="0014414D"/>
    <w:rsid w:val="001444AD"/>
    <w:rsid w:val="00144622"/>
    <w:rsid w:val="00145B8D"/>
    <w:rsid w:val="0014676D"/>
    <w:rsid w:val="00146D2D"/>
    <w:rsid w:val="001502EB"/>
    <w:rsid w:val="00150405"/>
    <w:rsid w:val="00151325"/>
    <w:rsid w:val="0015158E"/>
    <w:rsid w:val="00152D65"/>
    <w:rsid w:val="001545B6"/>
    <w:rsid w:val="00154883"/>
    <w:rsid w:val="00155FB5"/>
    <w:rsid w:val="0015659A"/>
    <w:rsid w:val="0015717C"/>
    <w:rsid w:val="0015742E"/>
    <w:rsid w:val="0016143A"/>
    <w:rsid w:val="00161F11"/>
    <w:rsid w:val="00162DF3"/>
    <w:rsid w:val="00164292"/>
    <w:rsid w:val="00164D7C"/>
    <w:rsid w:val="001679A3"/>
    <w:rsid w:val="00170868"/>
    <w:rsid w:val="00170C55"/>
    <w:rsid w:val="00175CCB"/>
    <w:rsid w:val="00175FB8"/>
    <w:rsid w:val="0017669B"/>
    <w:rsid w:val="00181179"/>
    <w:rsid w:val="00181EE9"/>
    <w:rsid w:val="001839D7"/>
    <w:rsid w:val="00183D8C"/>
    <w:rsid w:val="00185A39"/>
    <w:rsid w:val="001863D8"/>
    <w:rsid w:val="001864BC"/>
    <w:rsid w:val="001876D3"/>
    <w:rsid w:val="00192B04"/>
    <w:rsid w:val="00195DFA"/>
    <w:rsid w:val="001977A0"/>
    <w:rsid w:val="001A04CA"/>
    <w:rsid w:val="001A0FE8"/>
    <w:rsid w:val="001A11C2"/>
    <w:rsid w:val="001A2CA8"/>
    <w:rsid w:val="001A2CF8"/>
    <w:rsid w:val="001A2D0E"/>
    <w:rsid w:val="001A4B03"/>
    <w:rsid w:val="001A543D"/>
    <w:rsid w:val="001A7E05"/>
    <w:rsid w:val="001B08B7"/>
    <w:rsid w:val="001B1156"/>
    <w:rsid w:val="001B23CD"/>
    <w:rsid w:val="001B5A3E"/>
    <w:rsid w:val="001B663B"/>
    <w:rsid w:val="001B73A1"/>
    <w:rsid w:val="001C0296"/>
    <w:rsid w:val="001C471F"/>
    <w:rsid w:val="001C6501"/>
    <w:rsid w:val="001C7C1F"/>
    <w:rsid w:val="001D004F"/>
    <w:rsid w:val="001D14D4"/>
    <w:rsid w:val="001D6CFC"/>
    <w:rsid w:val="001E1A0C"/>
    <w:rsid w:val="001E226E"/>
    <w:rsid w:val="001E38B6"/>
    <w:rsid w:val="001E3EB6"/>
    <w:rsid w:val="001E414D"/>
    <w:rsid w:val="001E4746"/>
    <w:rsid w:val="001E4A21"/>
    <w:rsid w:val="001E4A23"/>
    <w:rsid w:val="001E4C29"/>
    <w:rsid w:val="001E55F1"/>
    <w:rsid w:val="001E5944"/>
    <w:rsid w:val="001E6FF8"/>
    <w:rsid w:val="001E7FCC"/>
    <w:rsid w:val="001F2A1B"/>
    <w:rsid w:val="001F31C5"/>
    <w:rsid w:val="001F4041"/>
    <w:rsid w:val="001F5B9C"/>
    <w:rsid w:val="00200127"/>
    <w:rsid w:val="0020022F"/>
    <w:rsid w:val="002008CA"/>
    <w:rsid w:val="0020389E"/>
    <w:rsid w:val="00210042"/>
    <w:rsid w:val="002104CE"/>
    <w:rsid w:val="002131C6"/>
    <w:rsid w:val="00214569"/>
    <w:rsid w:val="002147E7"/>
    <w:rsid w:val="00216570"/>
    <w:rsid w:val="002202BB"/>
    <w:rsid w:val="00220613"/>
    <w:rsid w:val="002220E0"/>
    <w:rsid w:val="00223451"/>
    <w:rsid w:val="00223DAE"/>
    <w:rsid w:val="00224596"/>
    <w:rsid w:val="0022459B"/>
    <w:rsid w:val="002259D3"/>
    <w:rsid w:val="00226CCB"/>
    <w:rsid w:val="00226D93"/>
    <w:rsid w:val="00231F64"/>
    <w:rsid w:val="0023213C"/>
    <w:rsid w:val="00232783"/>
    <w:rsid w:val="00232790"/>
    <w:rsid w:val="002348C5"/>
    <w:rsid w:val="002357A3"/>
    <w:rsid w:val="002367B7"/>
    <w:rsid w:val="00243315"/>
    <w:rsid w:val="002441B7"/>
    <w:rsid w:val="00244457"/>
    <w:rsid w:val="002453BF"/>
    <w:rsid w:val="002479CD"/>
    <w:rsid w:val="00250187"/>
    <w:rsid w:val="00251017"/>
    <w:rsid w:val="00251243"/>
    <w:rsid w:val="00251D08"/>
    <w:rsid w:val="00253776"/>
    <w:rsid w:val="002558D3"/>
    <w:rsid w:val="00255901"/>
    <w:rsid w:val="00257F81"/>
    <w:rsid w:val="00261A0A"/>
    <w:rsid w:val="002632F9"/>
    <w:rsid w:val="002638CD"/>
    <w:rsid w:val="00263FAB"/>
    <w:rsid w:val="00264413"/>
    <w:rsid w:val="00264F8E"/>
    <w:rsid w:val="002651B9"/>
    <w:rsid w:val="00265E08"/>
    <w:rsid w:val="00267BD3"/>
    <w:rsid w:val="00270265"/>
    <w:rsid w:val="00270735"/>
    <w:rsid w:val="00270C95"/>
    <w:rsid w:val="002718E9"/>
    <w:rsid w:val="00271F21"/>
    <w:rsid w:val="00276FF1"/>
    <w:rsid w:val="00281B62"/>
    <w:rsid w:val="0028291C"/>
    <w:rsid w:val="00284725"/>
    <w:rsid w:val="00285436"/>
    <w:rsid w:val="002868DA"/>
    <w:rsid w:val="00287616"/>
    <w:rsid w:val="00287D2C"/>
    <w:rsid w:val="00290223"/>
    <w:rsid w:val="00290DA8"/>
    <w:rsid w:val="002913C9"/>
    <w:rsid w:val="00292E6B"/>
    <w:rsid w:val="002940F2"/>
    <w:rsid w:val="00294337"/>
    <w:rsid w:val="00295690"/>
    <w:rsid w:val="00295CA3"/>
    <w:rsid w:val="00295E1F"/>
    <w:rsid w:val="00296467"/>
    <w:rsid w:val="00296E79"/>
    <w:rsid w:val="002A17F0"/>
    <w:rsid w:val="002A2A29"/>
    <w:rsid w:val="002A2E25"/>
    <w:rsid w:val="002A681E"/>
    <w:rsid w:val="002A6FB9"/>
    <w:rsid w:val="002B222D"/>
    <w:rsid w:val="002B31BC"/>
    <w:rsid w:val="002B525C"/>
    <w:rsid w:val="002B59DE"/>
    <w:rsid w:val="002B6215"/>
    <w:rsid w:val="002C000D"/>
    <w:rsid w:val="002C19F8"/>
    <w:rsid w:val="002C2649"/>
    <w:rsid w:val="002C2684"/>
    <w:rsid w:val="002C44DB"/>
    <w:rsid w:val="002C72AC"/>
    <w:rsid w:val="002D04E5"/>
    <w:rsid w:val="002D13EE"/>
    <w:rsid w:val="002D2236"/>
    <w:rsid w:val="002D3808"/>
    <w:rsid w:val="002D42C0"/>
    <w:rsid w:val="002D6E81"/>
    <w:rsid w:val="002E1BFE"/>
    <w:rsid w:val="002E25FD"/>
    <w:rsid w:val="002E2F88"/>
    <w:rsid w:val="002E66CC"/>
    <w:rsid w:val="002E7B6D"/>
    <w:rsid w:val="002F41A5"/>
    <w:rsid w:val="002F6D86"/>
    <w:rsid w:val="003024B7"/>
    <w:rsid w:val="00302619"/>
    <w:rsid w:val="0030267C"/>
    <w:rsid w:val="00313FBF"/>
    <w:rsid w:val="00314077"/>
    <w:rsid w:val="00314B87"/>
    <w:rsid w:val="003152B0"/>
    <w:rsid w:val="00316957"/>
    <w:rsid w:val="003169BD"/>
    <w:rsid w:val="00317A99"/>
    <w:rsid w:val="00320345"/>
    <w:rsid w:val="00320781"/>
    <w:rsid w:val="00320D60"/>
    <w:rsid w:val="00324113"/>
    <w:rsid w:val="00324A0A"/>
    <w:rsid w:val="003253F2"/>
    <w:rsid w:val="0033099A"/>
    <w:rsid w:val="0033382C"/>
    <w:rsid w:val="00340B64"/>
    <w:rsid w:val="00342D9C"/>
    <w:rsid w:val="00343851"/>
    <w:rsid w:val="003447B7"/>
    <w:rsid w:val="003463D0"/>
    <w:rsid w:val="00346F10"/>
    <w:rsid w:val="003475FB"/>
    <w:rsid w:val="0035054B"/>
    <w:rsid w:val="0035150D"/>
    <w:rsid w:val="0035207D"/>
    <w:rsid w:val="003520BE"/>
    <w:rsid w:val="0035586C"/>
    <w:rsid w:val="0035587C"/>
    <w:rsid w:val="00357496"/>
    <w:rsid w:val="0035784A"/>
    <w:rsid w:val="00361019"/>
    <w:rsid w:val="00362072"/>
    <w:rsid w:val="003620DE"/>
    <w:rsid w:val="00364448"/>
    <w:rsid w:val="00364F17"/>
    <w:rsid w:val="00365289"/>
    <w:rsid w:val="00365A2F"/>
    <w:rsid w:val="003663C1"/>
    <w:rsid w:val="00366A49"/>
    <w:rsid w:val="00367588"/>
    <w:rsid w:val="00372AA7"/>
    <w:rsid w:val="00372C7F"/>
    <w:rsid w:val="003734DD"/>
    <w:rsid w:val="00373DD3"/>
    <w:rsid w:val="00374614"/>
    <w:rsid w:val="003778D6"/>
    <w:rsid w:val="00377C56"/>
    <w:rsid w:val="00381CB3"/>
    <w:rsid w:val="0038204A"/>
    <w:rsid w:val="00382938"/>
    <w:rsid w:val="0038584C"/>
    <w:rsid w:val="003868AB"/>
    <w:rsid w:val="003873DB"/>
    <w:rsid w:val="003907B8"/>
    <w:rsid w:val="003908BE"/>
    <w:rsid w:val="00391C24"/>
    <w:rsid w:val="0039248B"/>
    <w:rsid w:val="00396DD1"/>
    <w:rsid w:val="003A275A"/>
    <w:rsid w:val="003A437D"/>
    <w:rsid w:val="003A4D67"/>
    <w:rsid w:val="003A4D81"/>
    <w:rsid w:val="003A5CBF"/>
    <w:rsid w:val="003A792E"/>
    <w:rsid w:val="003A7D13"/>
    <w:rsid w:val="003B0686"/>
    <w:rsid w:val="003B2CA8"/>
    <w:rsid w:val="003B3378"/>
    <w:rsid w:val="003B3C50"/>
    <w:rsid w:val="003B62C2"/>
    <w:rsid w:val="003B664E"/>
    <w:rsid w:val="003C0841"/>
    <w:rsid w:val="003C08A5"/>
    <w:rsid w:val="003C109F"/>
    <w:rsid w:val="003C425D"/>
    <w:rsid w:val="003C4E7E"/>
    <w:rsid w:val="003C58DC"/>
    <w:rsid w:val="003C6D96"/>
    <w:rsid w:val="003C6E69"/>
    <w:rsid w:val="003C7FAC"/>
    <w:rsid w:val="003D0975"/>
    <w:rsid w:val="003D26F7"/>
    <w:rsid w:val="003D3DC1"/>
    <w:rsid w:val="003D3F43"/>
    <w:rsid w:val="003D5ECA"/>
    <w:rsid w:val="003D7310"/>
    <w:rsid w:val="003D7BF0"/>
    <w:rsid w:val="003D7C89"/>
    <w:rsid w:val="003E0798"/>
    <w:rsid w:val="003E0CBD"/>
    <w:rsid w:val="003E0D03"/>
    <w:rsid w:val="003E2622"/>
    <w:rsid w:val="003E283E"/>
    <w:rsid w:val="003E32FF"/>
    <w:rsid w:val="003E7E73"/>
    <w:rsid w:val="003F0700"/>
    <w:rsid w:val="003F1667"/>
    <w:rsid w:val="003F4850"/>
    <w:rsid w:val="003F494B"/>
    <w:rsid w:val="003F4F02"/>
    <w:rsid w:val="003F623B"/>
    <w:rsid w:val="00401B64"/>
    <w:rsid w:val="00403C39"/>
    <w:rsid w:val="00404441"/>
    <w:rsid w:val="00406B1B"/>
    <w:rsid w:val="00410110"/>
    <w:rsid w:val="00410D0C"/>
    <w:rsid w:val="004112F4"/>
    <w:rsid w:val="004142FA"/>
    <w:rsid w:val="00414665"/>
    <w:rsid w:val="0041599B"/>
    <w:rsid w:val="0041604B"/>
    <w:rsid w:val="00417EBF"/>
    <w:rsid w:val="00420F17"/>
    <w:rsid w:val="00423703"/>
    <w:rsid w:val="00427F2D"/>
    <w:rsid w:val="00430978"/>
    <w:rsid w:val="0043135C"/>
    <w:rsid w:val="004317D2"/>
    <w:rsid w:val="00433139"/>
    <w:rsid w:val="0043384C"/>
    <w:rsid w:val="00434265"/>
    <w:rsid w:val="00435929"/>
    <w:rsid w:val="0044416F"/>
    <w:rsid w:val="004475E6"/>
    <w:rsid w:val="00450223"/>
    <w:rsid w:val="00455283"/>
    <w:rsid w:val="0045736D"/>
    <w:rsid w:val="00457824"/>
    <w:rsid w:val="00461DDF"/>
    <w:rsid w:val="00462D4C"/>
    <w:rsid w:val="0046302F"/>
    <w:rsid w:val="0046471D"/>
    <w:rsid w:val="00466442"/>
    <w:rsid w:val="00467236"/>
    <w:rsid w:val="00470753"/>
    <w:rsid w:val="00477343"/>
    <w:rsid w:val="00480C64"/>
    <w:rsid w:val="004815DE"/>
    <w:rsid w:val="004831F4"/>
    <w:rsid w:val="004833E7"/>
    <w:rsid w:val="00483B52"/>
    <w:rsid w:val="00483C6C"/>
    <w:rsid w:val="00485E12"/>
    <w:rsid w:val="00485EB1"/>
    <w:rsid w:val="00485F80"/>
    <w:rsid w:val="00487931"/>
    <w:rsid w:val="0049168A"/>
    <w:rsid w:val="00493739"/>
    <w:rsid w:val="00493E71"/>
    <w:rsid w:val="00495165"/>
    <w:rsid w:val="00497D7C"/>
    <w:rsid w:val="00497DBE"/>
    <w:rsid w:val="00497ED7"/>
    <w:rsid w:val="004A1D31"/>
    <w:rsid w:val="004A29D0"/>
    <w:rsid w:val="004A37DC"/>
    <w:rsid w:val="004A3A2D"/>
    <w:rsid w:val="004A44E9"/>
    <w:rsid w:val="004A46A7"/>
    <w:rsid w:val="004A64FC"/>
    <w:rsid w:val="004B022D"/>
    <w:rsid w:val="004B0609"/>
    <w:rsid w:val="004B192E"/>
    <w:rsid w:val="004B2A79"/>
    <w:rsid w:val="004B4178"/>
    <w:rsid w:val="004B4454"/>
    <w:rsid w:val="004B44FF"/>
    <w:rsid w:val="004B77FB"/>
    <w:rsid w:val="004C0BB9"/>
    <w:rsid w:val="004C1F14"/>
    <w:rsid w:val="004C3289"/>
    <w:rsid w:val="004C3607"/>
    <w:rsid w:val="004C4DE0"/>
    <w:rsid w:val="004C6A4C"/>
    <w:rsid w:val="004C6E90"/>
    <w:rsid w:val="004C768E"/>
    <w:rsid w:val="004C769E"/>
    <w:rsid w:val="004C77FC"/>
    <w:rsid w:val="004D2870"/>
    <w:rsid w:val="004D4B00"/>
    <w:rsid w:val="004D7CC4"/>
    <w:rsid w:val="004E1D2B"/>
    <w:rsid w:val="004E25FC"/>
    <w:rsid w:val="004E337E"/>
    <w:rsid w:val="004E3A98"/>
    <w:rsid w:val="004E3CD9"/>
    <w:rsid w:val="004F1B20"/>
    <w:rsid w:val="004F2978"/>
    <w:rsid w:val="004F2B30"/>
    <w:rsid w:val="004F2E21"/>
    <w:rsid w:val="004F472C"/>
    <w:rsid w:val="004F5C3F"/>
    <w:rsid w:val="004F66E4"/>
    <w:rsid w:val="004F7DA3"/>
    <w:rsid w:val="00503661"/>
    <w:rsid w:val="00504E04"/>
    <w:rsid w:val="005074E5"/>
    <w:rsid w:val="0050793B"/>
    <w:rsid w:val="00507A52"/>
    <w:rsid w:val="00507ECE"/>
    <w:rsid w:val="0051051B"/>
    <w:rsid w:val="00510CB9"/>
    <w:rsid w:val="005128B6"/>
    <w:rsid w:val="00513286"/>
    <w:rsid w:val="005150A0"/>
    <w:rsid w:val="0051655D"/>
    <w:rsid w:val="005169CF"/>
    <w:rsid w:val="0051777E"/>
    <w:rsid w:val="00517D0F"/>
    <w:rsid w:val="00522C2A"/>
    <w:rsid w:val="005232AD"/>
    <w:rsid w:val="00530711"/>
    <w:rsid w:val="00533C25"/>
    <w:rsid w:val="00534147"/>
    <w:rsid w:val="00534DCC"/>
    <w:rsid w:val="00535D9F"/>
    <w:rsid w:val="00541E25"/>
    <w:rsid w:val="00541E62"/>
    <w:rsid w:val="0054284D"/>
    <w:rsid w:val="005445A5"/>
    <w:rsid w:val="00545AD3"/>
    <w:rsid w:val="005460F9"/>
    <w:rsid w:val="00550050"/>
    <w:rsid w:val="00550393"/>
    <w:rsid w:val="005522CA"/>
    <w:rsid w:val="005544C0"/>
    <w:rsid w:val="005548C2"/>
    <w:rsid w:val="00556280"/>
    <w:rsid w:val="00557A84"/>
    <w:rsid w:val="00563196"/>
    <w:rsid w:val="00563298"/>
    <w:rsid w:val="00563EED"/>
    <w:rsid w:val="00564C39"/>
    <w:rsid w:val="00564DC0"/>
    <w:rsid w:val="00565543"/>
    <w:rsid w:val="00565A76"/>
    <w:rsid w:val="005678F0"/>
    <w:rsid w:val="00567C51"/>
    <w:rsid w:val="00571626"/>
    <w:rsid w:val="005717C8"/>
    <w:rsid w:val="00571A23"/>
    <w:rsid w:val="005721D1"/>
    <w:rsid w:val="00572D37"/>
    <w:rsid w:val="00573E50"/>
    <w:rsid w:val="005810F7"/>
    <w:rsid w:val="00582A0A"/>
    <w:rsid w:val="00582A95"/>
    <w:rsid w:val="00583B78"/>
    <w:rsid w:val="005848B9"/>
    <w:rsid w:val="00584FFF"/>
    <w:rsid w:val="005861E1"/>
    <w:rsid w:val="005861F3"/>
    <w:rsid w:val="00591E1E"/>
    <w:rsid w:val="005926C1"/>
    <w:rsid w:val="00593311"/>
    <w:rsid w:val="0059520C"/>
    <w:rsid w:val="005955F7"/>
    <w:rsid w:val="00596198"/>
    <w:rsid w:val="005A006D"/>
    <w:rsid w:val="005A030E"/>
    <w:rsid w:val="005A3DB2"/>
    <w:rsid w:val="005A6DD3"/>
    <w:rsid w:val="005A6FA7"/>
    <w:rsid w:val="005B0635"/>
    <w:rsid w:val="005B19FB"/>
    <w:rsid w:val="005B2A61"/>
    <w:rsid w:val="005B7F0E"/>
    <w:rsid w:val="005C1336"/>
    <w:rsid w:val="005C2736"/>
    <w:rsid w:val="005C42C9"/>
    <w:rsid w:val="005C79BC"/>
    <w:rsid w:val="005C7E2C"/>
    <w:rsid w:val="005D14FD"/>
    <w:rsid w:val="005D2338"/>
    <w:rsid w:val="005D27DD"/>
    <w:rsid w:val="005D29B4"/>
    <w:rsid w:val="005D49F7"/>
    <w:rsid w:val="005E012A"/>
    <w:rsid w:val="005E04D2"/>
    <w:rsid w:val="005E0B84"/>
    <w:rsid w:val="005E2328"/>
    <w:rsid w:val="005E437B"/>
    <w:rsid w:val="005E4B2A"/>
    <w:rsid w:val="005E4C8E"/>
    <w:rsid w:val="005E628A"/>
    <w:rsid w:val="005E6A03"/>
    <w:rsid w:val="005F1402"/>
    <w:rsid w:val="005F1680"/>
    <w:rsid w:val="005F1C68"/>
    <w:rsid w:val="005F2E73"/>
    <w:rsid w:val="005F3817"/>
    <w:rsid w:val="005F3B84"/>
    <w:rsid w:val="005F4D8B"/>
    <w:rsid w:val="005F51DE"/>
    <w:rsid w:val="005F549C"/>
    <w:rsid w:val="00601D82"/>
    <w:rsid w:val="0060257B"/>
    <w:rsid w:val="00605F29"/>
    <w:rsid w:val="006069C8"/>
    <w:rsid w:val="00607D29"/>
    <w:rsid w:val="006100CA"/>
    <w:rsid w:val="00610C67"/>
    <w:rsid w:val="00613F4B"/>
    <w:rsid w:val="006153C8"/>
    <w:rsid w:val="006155C5"/>
    <w:rsid w:val="00616370"/>
    <w:rsid w:val="006208E8"/>
    <w:rsid w:val="00620B0B"/>
    <w:rsid w:val="00621133"/>
    <w:rsid w:val="00621A53"/>
    <w:rsid w:val="00623C18"/>
    <w:rsid w:val="00625510"/>
    <w:rsid w:val="0063088D"/>
    <w:rsid w:val="00631230"/>
    <w:rsid w:val="00631341"/>
    <w:rsid w:val="006316F6"/>
    <w:rsid w:val="006319E2"/>
    <w:rsid w:val="00632DC7"/>
    <w:rsid w:val="006334ED"/>
    <w:rsid w:val="00635E94"/>
    <w:rsid w:val="006368E5"/>
    <w:rsid w:val="00636B0F"/>
    <w:rsid w:val="00636B85"/>
    <w:rsid w:val="00641170"/>
    <w:rsid w:val="00642771"/>
    <w:rsid w:val="00644F34"/>
    <w:rsid w:val="0064576B"/>
    <w:rsid w:val="00645D2C"/>
    <w:rsid w:val="00650533"/>
    <w:rsid w:val="00651F24"/>
    <w:rsid w:val="00653203"/>
    <w:rsid w:val="006533E9"/>
    <w:rsid w:val="006539AF"/>
    <w:rsid w:val="00655598"/>
    <w:rsid w:val="00655DD5"/>
    <w:rsid w:val="00656753"/>
    <w:rsid w:val="0065718F"/>
    <w:rsid w:val="00660095"/>
    <w:rsid w:val="00660E78"/>
    <w:rsid w:val="00661FD0"/>
    <w:rsid w:val="006629D4"/>
    <w:rsid w:val="00665434"/>
    <w:rsid w:val="00665984"/>
    <w:rsid w:val="00666F73"/>
    <w:rsid w:val="00670688"/>
    <w:rsid w:val="00670F42"/>
    <w:rsid w:val="00672040"/>
    <w:rsid w:val="00676EDC"/>
    <w:rsid w:val="0067753D"/>
    <w:rsid w:val="00680258"/>
    <w:rsid w:val="006823AD"/>
    <w:rsid w:val="0068611D"/>
    <w:rsid w:val="006865C0"/>
    <w:rsid w:val="006920AF"/>
    <w:rsid w:val="006921FD"/>
    <w:rsid w:val="0069348E"/>
    <w:rsid w:val="0069513D"/>
    <w:rsid w:val="00695E7D"/>
    <w:rsid w:val="006A0F39"/>
    <w:rsid w:val="006A13F1"/>
    <w:rsid w:val="006A141F"/>
    <w:rsid w:val="006A5FCF"/>
    <w:rsid w:val="006A6A4C"/>
    <w:rsid w:val="006A76CF"/>
    <w:rsid w:val="006A78E8"/>
    <w:rsid w:val="006B1E91"/>
    <w:rsid w:val="006B5129"/>
    <w:rsid w:val="006B56D0"/>
    <w:rsid w:val="006B7026"/>
    <w:rsid w:val="006C148C"/>
    <w:rsid w:val="006C24CF"/>
    <w:rsid w:val="006C341D"/>
    <w:rsid w:val="006C57AB"/>
    <w:rsid w:val="006C7AC2"/>
    <w:rsid w:val="006D2A20"/>
    <w:rsid w:val="006D2D4A"/>
    <w:rsid w:val="006D3DA6"/>
    <w:rsid w:val="006D5197"/>
    <w:rsid w:val="006D5AFE"/>
    <w:rsid w:val="006D7071"/>
    <w:rsid w:val="006E0ED4"/>
    <w:rsid w:val="006E191B"/>
    <w:rsid w:val="006E1AC1"/>
    <w:rsid w:val="006E3966"/>
    <w:rsid w:val="006E3DE9"/>
    <w:rsid w:val="006E415E"/>
    <w:rsid w:val="006E4EBB"/>
    <w:rsid w:val="006E6DB3"/>
    <w:rsid w:val="006E74EF"/>
    <w:rsid w:val="006E7CF6"/>
    <w:rsid w:val="006E7D8E"/>
    <w:rsid w:val="006F0BCC"/>
    <w:rsid w:val="006F0D39"/>
    <w:rsid w:val="006F2F3C"/>
    <w:rsid w:val="006F4F6E"/>
    <w:rsid w:val="006F651F"/>
    <w:rsid w:val="006F65E9"/>
    <w:rsid w:val="006F70CF"/>
    <w:rsid w:val="006F7663"/>
    <w:rsid w:val="00701B58"/>
    <w:rsid w:val="007022CE"/>
    <w:rsid w:val="00704931"/>
    <w:rsid w:val="00705A6A"/>
    <w:rsid w:val="00705F40"/>
    <w:rsid w:val="00707B9F"/>
    <w:rsid w:val="00707FE4"/>
    <w:rsid w:val="00710B83"/>
    <w:rsid w:val="0071282A"/>
    <w:rsid w:val="00713313"/>
    <w:rsid w:val="00714AE9"/>
    <w:rsid w:val="00715060"/>
    <w:rsid w:val="007153C9"/>
    <w:rsid w:val="00715579"/>
    <w:rsid w:val="00715A28"/>
    <w:rsid w:val="007161FF"/>
    <w:rsid w:val="00720034"/>
    <w:rsid w:val="00721E1F"/>
    <w:rsid w:val="0072364A"/>
    <w:rsid w:val="00723B56"/>
    <w:rsid w:val="007246DD"/>
    <w:rsid w:val="00732182"/>
    <w:rsid w:val="00733781"/>
    <w:rsid w:val="00733AC6"/>
    <w:rsid w:val="00734671"/>
    <w:rsid w:val="007346A8"/>
    <w:rsid w:val="00735675"/>
    <w:rsid w:val="00736BF3"/>
    <w:rsid w:val="00737CAF"/>
    <w:rsid w:val="00740834"/>
    <w:rsid w:val="007446F8"/>
    <w:rsid w:val="00744A6C"/>
    <w:rsid w:val="00744B21"/>
    <w:rsid w:val="0074663F"/>
    <w:rsid w:val="00753F3C"/>
    <w:rsid w:val="00754A0B"/>
    <w:rsid w:val="00756E21"/>
    <w:rsid w:val="00756F88"/>
    <w:rsid w:val="00761456"/>
    <w:rsid w:val="00761FFB"/>
    <w:rsid w:val="00763B02"/>
    <w:rsid w:val="00763B34"/>
    <w:rsid w:val="00764652"/>
    <w:rsid w:val="0076743E"/>
    <w:rsid w:val="007676DA"/>
    <w:rsid w:val="007677C5"/>
    <w:rsid w:val="00770BE5"/>
    <w:rsid w:val="007715F5"/>
    <w:rsid w:val="00772570"/>
    <w:rsid w:val="00773D92"/>
    <w:rsid w:val="00775DBC"/>
    <w:rsid w:val="00776527"/>
    <w:rsid w:val="0077674C"/>
    <w:rsid w:val="007771CE"/>
    <w:rsid w:val="0077799E"/>
    <w:rsid w:val="00777C47"/>
    <w:rsid w:val="0078193D"/>
    <w:rsid w:val="00782242"/>
    <w:rsid w:val="00784003"/>
    <w:rsid w:val="0078473D"/>
    <w:rsid w:val="00784A26"/>
    <w:rsid w:val="0078506C"/>
    <w:rsid w:val="0078795B"/>
    <w:rsid w:val="007901B7"/>
    <w:rsid w:val="0079059D"/>
    <w:rsid w:val="007906DD"/>
    <w:rsid w:val="00794852"/>
    <w:rsid w:val="00795EE9"/>
    <w:rsid w:val="007A0022"/>
    <w:rsid w:val="007A060E"/>
    <w:rsid w:val="007A2B74"/>
    <w:rsid w:val="007A4E97"/>
    <w:rsid w:val="007A537F"/>
    <w:rsid w:val="007A699D"/>
    <w:rsid w:val="007A6B5D"/>
    <w:rsid w:val="007A7A41"/>
    <w:rsid w:val="007B063D"/>
    <w:rsid w:val="007B1E1E"/>
    <w:rsid w:val="007B26D3"/>
    <w:rsid w:val="007B277D"/>
    <w:rsid w:val="007B37AC"/>
    <w:rsid w:val="007B476B"/>
    <w:rsid w:val="007B782F"/>
    <w:rsid w:val="007B7DF7"/>
    <w:rsid w:val="007C111C"/>
    <w:rsid w:val="007C4F65"/>
    <w:rsid w:val="007C6A26"/>
    <w:rsid w:val="007D1894"/>
    <w:rsid w:val="007D1B52"/>
    <w:rsid w:val="007D1C7A"/>
    <w:rsid w:val="007D1E6F"/>
    <w:rsid w:val="007D44DA"/>
    <w:rsid w:val="007D476E"/>
    <w:rsid w:val="007D5340"/>
    <w:rsid w:val="007D6F34"/>
    <w:rsid w:val="007E0306"/>
    <w:rsid w:val="007E08F6"/>
    <w:rsid w:val="007E2784"/>
    <w:rsid w:val="007E4712"/>
    <w:rsid w:val="007E501B"/>
    <w:rsid w:val="007E5818"/>
    <w:rsid w:val="007E5B55"/>
    <w:rsid w:val="007E6840"/>
    <w:rsid w:val="007E6B58"/>
    <w:rsid w:val="007E7255"/>
    <w:rsid w:val="007F0F51"/>
    <w:rsid w:val="007F76CE"/>
    <w:rsid w:val="007F7C16"/>
    <w:rsid w:val="0080093F"/>
    <w:rsid w:val="00800C22"/>
    <w:rsid w:val="008019B7"/>
    <w:rsid w:val="00801EAB"/>
    <w:rsid w:val="008023CD"/>
    <w:rsid w:val="00806038"/>
    <w:rsid w:val="008102C9"/>
    <w:rsid w:val="0081288D"/>
    <w:rsid w:val="0081307A"/>
    <w:rsid w:val="008178D4"/>
    <w:rsid w:val="008200F9"/>
    <w:rsid w:val="00825319"/>
    <w:rsid w:val="00825BE3"/>
    <w:rsid w:val="008268E4"/>
    <w:rsid w:val="008316B3"/>
    <w:rsid w:val="00833CC9"/>
    <w:rsid w:val="00835863"/>
    <w:rsid w:val="008376FE"/>
    <w:rsid w:val="008378AB"/>
    <w:rsid w:val="00837FAD"/>
    <w:rsid w:val="0084393C"/>
    <w:rsid w:val="00843E13"/>
    <w:rsid w:val="00846129"/>
    <w:rsid w:val="00850052"/>
    <w:rsid w:val="008505CB"/>
    <w:rsid w:val="0085136C"/>
    <w:rsid w:val="008520F9"/>
    <w:rsid w:val="008533F2"/>
    <w:rsid w:val="008549B1"/>
    <w:rsid w:val="00855F6D"/>
    <w:rsid w:val="00856463"/>
    <w:rsid w:val="00856B33"/>
    <w:rsid w:val="008575FE"/>
    <w:rsid w:val="008619E3"/>
    <w:rsid w:val="00863A14"/>
    <w:rsid w:val="008643DA"/>
    <w:rsid w:val="00864B7D"/>
    <w:rsid w:val="008653C2"/>
    <w:rsid w:val="00865DC5"/>
    <w:rsid w:val="00865DEB"/>
    <w:rsid w:val="008666A0"/>
    <w:rsid w:val="008728FE"/>
    <w:rsid w:val="00873AAB"/>
    <w:rsid w:val="00875ED9"/>
    <w:rsid w:val="00877278"/>
    <w:rsid w:val="00877500"/>
    <w:rsid w:val="0088028C"/>
    <w:rsid w:val="008822C0"/>
    <w:rsid w:val="00882E24"/>
    <w:rsid w:val="00882FE6"/>
    <w:rsid w:val="00883B48"/>
    <w:rsid w:val="008859DA"/>
    <w:rsid w:val="0088661F"/>
    <w:rsid w:val="00886909"/>
    <w:rsid w:val="00890A9D"/>
    <w:rsid w:val="008911E0"/>
    <w:rsid w:val="00891BEA"/>
    <w:rsid w:val="00892A92"/>
    <w:rsid w:val="00895AF6"/>
    <w:rsid w:val="00895DED"/>
    <w:rsid w:val="008965B8"/>
    <w:rsid w:val="008A1F09"/>
    <w:rsid w:val="008A29AF"/>
    <w:rsid w:val="008A2E02"/>
    <w:rsid w:val="008A311D"/>
    <w:rsid w:val="008A4648"/>
    <w:rsid w:val="008A51A7"/>
    <w:rsid w:val="008B098A"/>
    <w:rsid w:val="008B2175"/>
    <w:rsid w:val="008B34CF"/>
    <w:rsid w:val="008B37AA"/>
    <w:rsid w:val="008B4126"/>
    <w:rsid w:val="008B5D4E"/>
    <w:rsid w:val="008B6A8A"/>
    <w:rsid w:val="008C1DB0"/>
    <w:rsid w:val="008C2608"/>
    <w:rsid w:val="008C3979"/>
    <w:rsid w:val="008C3C02"/>
    <w:rsid w:val="008C4DAC"/>
    <w:rsid w:val="008C5CA9"/>
    <w:rsid w:val="008C6B6E"/>
    <w:rsid w:val="008D25E1"/>
    <w:rsid w:val="008D27EA"/>
    <w:rsid w:val="008D51C7"/>
    <w:rsid w:val="008D57B1"/>
    <w:rsid w:val="008D5902"/>
    <w:rsid w:val="008D6ADA"/>
    <w:rsid w:val="008E310B"/>
    <w:rsid w:val="008E36E0"/>
    <w:rsid w:val="008E39B6"/>
    <w:rsid w:val="008E5857"/>
    <w:rsid w:val="008E59DE"/>
    <w:rsid w:val="008E5A70"/>
    <w:rsid w:val="008E7B39"/>
    <w:rsid w:val="008F01E9"/>
    <w:rsid w:val="008F041C"/>
    <w:rsid w:val="008F09EE"/>
    <w:rsid w:val="008F19BF"/>
    <w:rsid w:val="008F2589"/>
    <w:rsid w:val="008F2596"/>
    <w:rsid w:val="008F2F8F"/>
    <w:rsid w:val="008F6D29"/>
    <w:rsid w:val="008F7768"/>
    <w:rsid w:val="00903A0B"/>
    <w:rsid w:val="00907624"/>
    <w:rsid w:val="0090773E"/>
    <w:rsid w:val="00910D4D"/>
    <w:rsid w:val="00912161"/>
    <w:rsid w:val="009126E2"/>
    <w:rsid w:val="00913661"/>
    <w:rsid w:val="00915D22"/>
    <w:rsid w:val="00920A1D"/>
    <w:rsid w:val="00921E89"/>
    <w:rsid w:val="00922CFD"/>
    <w:rsid w:val="009235BF"/>
    <w:rsid w:val="009236ED"/>
    <w:rsid w:val="0092539C"/>
    <w:rsid w:val="0092642A"/>
    <w:rsid w:val="00926DF2"/>
    <w:rsid w:val="009274C7"/>
    <w:rsid w:val="009300ED"/>
    <w:rsid w:val="009302D8"/>
    <w:rsid w:val="00930490"/>
    <w:rsid w:val="00930BEF"/>
    <w:rsid w:val="009319AD"/>
    <w:rsid w:val="00931B7B"/>
    <w:rsid w:val="00931F1D"/>
    <w:rsid w:val="009322B9"/>
    <w:rsid w:val="00932319"/>
    <w:rsid w:val="00932EEA"/>
    <w:rsid w:val="0094069F"/>
    <w:rsid w:val="00941835"/>
    <w:rsid w:val="00942920"/>
    <w:rsid w:val="00943572"/>
    <w:rsid w:val="00945EA4"/>
    <w:rsid w:val="00961197"/>
    <w:rsid w:val="0096268C"/>
    <w:rsid w:val="00962875"/>
    <w:rsid w:val="00965ACB"/>
    <w:rsid w:val="00967575"/>
    <w:rsid w:val="00967C5D"/>
    <w:rsid w:val="009714F8"/>
    <w:rsid w:val="00972581"/>
    <w:rsid w:val="00973A93"/>
    <w:rsid w:val="00976843"/>
    <w:rsid w:val="0098275D"/>
    <w:rsid w:val="009838F3"/>
    <w:rsid w:val="0098546E"/>
    <w:rsid w:val="00986B00"/>
    <w:rsid w:val="00987550"/>
    <w:rsid w:val="00987D89"/>
    <w:rsid w:val="0099005B"/>
    <w:rsid w:val="009903C6"/>
    <w:rsid w:val="00990BB8"/>
    <w:rsid w:val="009A0265"/>
    <w:rsid w:val="009A0AE9"/>
    <w:rsid w:val="009A11C1"/>
    <w:rsid w:val="009A2584"/>
    <w:rsid w:val="009A2A28"/>
    <w:rsid w:val="009A439D"/>
    <w:rsid w:val="009A582E"/>
    <w:rsid w:val="009A6520"/>
    <w:rsid w:val="009B11CF"/>
    <w:rsid w:val="009B14E3"/>
    <w:rsid w:val="009B2673"/>
    <w:rsid w:val="009B2F95"/>
    <w:rsid w:val="009B4244"/>
    <w:rsid w:val="009B4842"/>
    <w:rsid w:val="009B61E7"/>
    <w:rsid w:val="009B660B"/>
    <w:rsid w:val="009B7C36"/>
    <w:rsid w:val="009B7F8F"/>
    <w:rsid w:val="009C29CE"/>
    <w:rsid w:val="009C4419"/>
    <w:rsid w:val="009C4882"/>
    <w:rsid w:val="009C6667"/>
    <w:rsid w:val="009C70C5"/>
    <w:rsid w:val="009C7BD6"/>
    <w:rsid w:val="009C7DF5"/>
    <w:rsid w:val="009C7EEE"/>
    <w:rsid w:val="009D20C6"/>
    <w:rsid w:val="009D2ACA"/>
    <w:rsid w:val="009D2FC5"/>
    <w:rsid w:val="009D33A9"/>
    <w:rsid w:val="009D5245"/>
    <w:rsid w:val="009D7E4E"/>
    <w:rsid w:val="009E0B02"/>
    <w:rsid w:val="009E2B61"/>
    <w:rsid w:val="009E34A8"/>
    <w:rsid w:val="009E487B"/>
    <w:rsid w:val="009E70E9"/>
    <w:rsid w:val="009E7C31"/>
    <w:rsid w:val="009F18DE"/>
    <w:rsid w:val="009F4DC9"/>
    <w:rsid w:val="009F4F86"/>
    <w:rsid w:val="009F7D46"/>
    <w:rsid w:val="00A000DA"/>
    <w:rsid w:val="00A009BE"/>
    <w:rsid w:val="00A047AB"/>
    <w:rsid w:val="00A06995"/>
    <w:rsid w:val="00A1105B"/>
    <w:rsid w:val="00A11A17"/>
    <w:rsid w:val="00A129CA"/>
    <w:rsid w:val="00A1549B"/>
    <w:rsid w:val="00A15D33"/>
    <w:rsid w:val="00A16491"/>
    <w:rsid w:val="00A205F5"/>
    <w:rsid w:val="00A21D8B"/>
    <w:rsid w:val="00A21E98"/>
    <w:rsid w:val="00A2230F"/>
    <w:rsid w:val="00A22CC4"/>
    <w:rsid w:val="00A2347F"/>
    <w:rsid w:val="00A238CB"/>
    <w:rsid w:val="00A25D8B"/>
    <w:rsid w:val="00A30791"/>
    <w:rsid w:val="00A30AEA"/>
    <w:rsid w:val="00A30ECC"/>
    <w:rsid w:val="00A31E5E"/>
    <w:rsid w:val="00A3214B"/>
    <w:rsid w:val="00A34197"/>
    <w:rsid w:val="00A359FD"/>
    <w:rsid w:val="00A36CFA"/>
    <w:rsid w:val="00A40C32"/>
    <w:rsid w:val="00A41890"/>
    <w:rsid w:val="00A45ADC"/>
    <w:rsid w:val="00A463AA"/>
    <w:rsid w:val="00A467E4"/>
    <w:rsid w:val="00A4798F"/>
    <w:rsid w:val="00A53393"/>
    <w:rsid w:val="00A54D99"/>
    <w:rsid w:val="00A5723A"/>
    <w:rsid w:val="00A601D5"/>
    <w:rsid w:val="00A640B8"/>
    <w:rsid w:val="00A643D5"/>
    <w:rsid w:val="00A64D8D"/>
    <w:rsid w:val="00A65301"/>
    <w:rsid w:val="00A67262"/>
    <w:rsid w:val="00A71273"/>
    <w:rsid w:val="00A77256"/>
    <w:rsid w:val="00A77D3C"/>
    <w:rsid w:val="00A81EBB"/>
    <w:rsid w:val="00A825E1"/>
    <w:rsid w:val="00A846C5"/>
    <w:rsid w:val="00A8494D"/>
    <w:rsid w:val="00A85610"/>
    <w:rsid w:val="00A86E78"/>
    <w:rsid w:val="00A87362"/>
    <w:rsid w:val="00A87450"/>
    <w:rsid w:val="00A87C4A"/>
    <w:rsid w:val="00A91DBC"/>
    <w:rsid w:val="00A92C7C"/>
    <w:rsid w:val="00A9315F"/>
    <w:rsid w:val="00A94546"/>
    <w:rsid w:val="00A95D55"/>
    <w:rsid w:val="00A96580"/>
    <w:rsid w:val="00AA03D9"/>
    <w:rsid w:val="00AA12BA"/>
    <w:rsid w:val="00AA31A3"/>
    <w:rsid w:val="00AA3D5F"/>
    <w:rsid w:val="00AA7F9E"/>
    <w:rsid w:val="00AB0EAA"/>
    <w:rsid w:val="00AB1B2C"/>
    <w:rsid w:val="00AB1C84"/>
    <w:rsid w:val="00AB2662"/>
    <w:rsid w:val="00AB3DB2"/>
    <w:rsid w:val="00AB5313"/>
    <w:rsid w:val="00AB666C"/>
    <w:rsid w:val="00AB7679"/>
    <w:rsid w:val="00AC0E47"/>
    <w:rsid w:val="00AC1BA1"/>
    <w:rsid w:val="00AC4E7A"/>
    <w:rsid w:val="00AC54AE"/>
    <w:rsid w:val="00AC5854"/>
    <w:rsid w:val="00AC6BC0"/>
    <w:rsid w:val="00AC7472"/>
    <w:rsid w:val="00AC7F04"/>
    <w:rsid w:val="00AD061E"/>
    <w:rsid w:val="00AD082C"/>
    <w:rsid w:val="00AD2213"/>
    <w:rsid w:val="00AD2467"/>
    <w:rsid w:val="00AD3899"/>
    <w:rsid w:val="00AD4910"/>
    <w:rsid w:val="00AD7375"/>
    <w:rsid w:val="00AE0E9F"/>
    <w:rsid w:val="00AE2576"/>
    <w:rsid w:val="00AE3290"/>
    <w:rsid w:val="00AE3438"/>
    <w:rsid w:val="00AE60A9"/>
    <w:rsid w:val="00AF02E9"/>
    <w:rsid w:val="00AF0C91"/>
    <w:rsid w:val="00AF1294"/>
    <w:rsid w:val="00AF200A"/>
    <w:rsid w:val="00AF2559"/>
    <w:rsid w:val="00AF3190"/>
    <w:rsid w:val="00B032AE"/>
    <w:rsid w:val="00B04551"/>
    <w:rsid w:val="00B04EA6"/>
    <w:rsid w:val="00B0568B"/>
    <w:rsid w:val="00B05A89"/>
    <w:rsid w:val="00B071D7"/>
    <w:rsid w:val="00B07C9E"/>
    <w:rsid w:val="00B1164A"/>
    <w:rsid w:val="00B16E61"/>
    <w:rsid w:val="00B17213"/>
    <w:rsid w:val="00B2081D"/>
    <w:rsid w:val="00B222DF"/>
    <w:rsid w:val="00B2492F"/>
    <w:rsid w:val="00B24D32"/>
    <w:rsid w:val="00B24E47"/>
    <w:rsid w:val="00B2553C"/>
    <w:rsid w:val="00B2593D"/>
    <w:rsid w:val="00B26E86"/>
    <w:rsid w:val="00B31B35"/>
    <w:rsid w:val="00B3371E"/>
    <w:rsid w:val="00B33FED"/>
    <w:rsid w:val="00B35055"/>
    <w:rsid w:val="00B35F40"/>
    <w:rsid w:val="00B3718A"/>
    <w:rsid w:val="00B412FE"/>
    <w:rsid w:val="00B43D4E"/>
    <w:rsid w:val="00B471EF"/>
    <w:rsid w:val="00B50549"/>
    <w:rsid w:val="00B50DB2"/>
    <w:rsid w:val="00B53419"/>
    <w:rsid w:val="00B54236"/>
    <w:rsid w:val="00B5622E"/>
    <w:rsid w:val="00B57A8A"/>
    <w:rsid w:val="00B57B0A"/>
    <w:rsid w:val="00B60382"/>
    <w:rsid w:val="00B603B2"/>
    <w:rsid w:val="00B60976"/>
    <w:rsid w:val="00B61CED"/>
    <w:rsid w:val="00B62001"/>
    <w:rsid w:val="00B627CE"/>
    <w:rsid w:val="00B639EA"/>
    <w:rsid w:val="00B63E18"/>
    <w:rsid w:val="00B65556"/>
    <w:rsid w:val="00B666B5"/>
    <w:rsid w:val="00B677B4"/>
    <w:rsid w:val="00B700BD"/>
    <w:rsid w:val="00B71B26"/>
    <w:rsid w:val="00B73094"/>
    <w:rsid w:val="00B74D74"/>
    <w:rsid w:val="00B753DC"/>
    <w:rsid w:val="00B767F1"/>
    <w:rsid w:val="00B76883"/>
    <w:rsid w:val="00B77365"/>
    <w:rsid w:val="00B8237C"/>
    <w:rsid w:val="00B8510A"/>
    <w:rsid w:val="00B858CA"/>
    <w:rsid w:val="00B87FCD"/>
    <w:rsid w:val="00B90C58"/>
    <w:rsid w:val="00B9163D"/>
    <w:rsid w:val="00B9198E"/>
    <w:rsid w:val="00B92E8F"/>
    <w:rsid w:val="00B93F6C"/>
    <w:rsid w:val="00B93F8B"/>
    <w:rsid w:val="00B967F9"/>
    <w:rsid w:val="00B9694E"/>
    <w:rsid w:val="00BA3016"/>
    <w:rsid w:val="00BA544B"/>
    <w:rsid w:val="00BA58AA"/>
    <w:rsid w:val="00BA60FC"/>
    <w:rsid w:val="00BA6308"/>
    <w:rsid w:val="00BA6B55"/>
    <w:rsid w:val="00BA6E44"/>
    <w:rsid w:val="00BA7E20"/>
    <w:rsid w:val="00BA7E5D"/>
    <w:rsid w:val="00BA7FF9"/>
    <w:rsid w:val="00BB20D0"/>
    <w:rsid w:val="00BB2E95"/>
    <w:rsid w:val="00BB4175"/>
    <w:rsid w:val="00BB4A8B"/>
    <w:rsid w:val="00BB4BC2"/>
    <w:rsid w:val="00BB55DE"/>
    <w:rsid w:val="00BB56DF"/>
    <w:rsid w:val="00BB6118"/>
    <w:rsid w:val="00BC02C9"/>
    <w:rsid w:val="00BC0520"/>
    <w:rsid w:val="00BC7D20"/>
    <w:rsid w:val="00BD05BD"/>
    <w:rsid w:val="00BD1705"/>
    <w:rsid w:val="00BD18F5"/>
    <w:rsid w:val="00BD2399"/>
    <w:rsid w:val="00BD4D64"/>
    <w:rsid w:val="00BD58F9"/>
    <w:rsid w:val="00BD622C"/>
    <w:rsid w:val="00BD73D9"/>
    <w:rsid w:val="00BD7F31"/>
    <w:rsid w:val="00BE2C85"/>
    <w:rsid w:val="00BE3D82"/>
    <w:rsid w:val="00BE4752"/>
    <w:rsid w:val="00BE490B"/>
    <w:rsid w:val="00BE5035"/>
    <w:rsid w:val="00BE7B24"/>
    <w:rsid w:val="00BF1D52"/>
    <w:rsid w:val="00BF239A"/>
    <w:rsid w:val="00BF2CA7"/>
    <w:rsid w:val="00BF3D45"/>
    <w:rsid w:val="00BF577B"/>
    <w:rsid w:val="00BF7065"/>
    <w:rsid w:val="00BF7169"/>
    <w:rsid w:val="00BF7EEC"/>
    <w:rsid w:val="00C0102E"/>
    <w:rsid w:val="00C0127D"/>
    <w:rsid w:val="00C01BDF"/>
    <w:rsid w:val="00C01CC1"/>
    <w:rsid w:val="00C032A2"/>
    <w:rsid w:val="00C0383A"/>
    <w:rsid w:val="00C03F79"/>
    <w:rsid w:val="00C05AD1"/>
    <w:rsid w:val="00C0666F"/>
    <w:rsid w:val="00C06F17"/>
    <w:rsid w:val="00C0740D"/>
    <w:rsid w:val="00C07F1A"/>
    <w:rsid w:val="00C10384"/>
    <w:rsid w:val="00C142AD"/>
    <w:rsid w:val="00C157BF"/>
    <w:rsid w:val="00C162E1"/>
    <w:rsid w:val="00C169B0"/>
    <w:rsid w:val="00C16C03"/>
    <w:rsid w:val="00C176E9"/>
    <w:rsid w:val="00C17759"/>
    <w:rsid w:val="00C214D8"/>
    <w:rsid w:val="00C230AB"/>
    <w:rsid w:val="00C23AD4"/>
    <w:rsid w:val="00C23E24"/>
    <w:rsid w:val="00C25D17"/>
    <w:rsid w:val="00C260CF"/>
    <w:rsid w:val="00C304CD"/>
    <w:rsid w:val="00C330E9"/>
    <w:rsid w:val="00C3414E"/>
    <w:rsid w:val="00C34472"/>
    <w:rsid w:val="00C35130"/>
    <w:rsid w:val="00C35168"/>
    <w:rsid w:val="00C35C17"/>
    <w:rsid w:val="00C364C2"/>
    <w:rsid w:val="00C3666E"/>
    <w:rsid w:val="00C36ADB"/>
    <w:rsid w:val="00C3703B"/>
    <w:rsid w:val="00C37C80"/>
    <w:rsid w:val="00C40263"/>
    <w:rsid w:val="00C40C0D"/>
    <w:rsid w:val="00C41422"/>
    <w:rsid w:val="00C41D36"/>
    <w:rsid w:val="00C42568"/>
    <w:rsid w:val="00C43070"/>
    <w:rsid w:val="00C45D1E"/>
    <w:rsid w:val="00C47470"/>
    <w:rsid w:val="00C47E3D"/>
    <w:rsid w:val="00C507E2"/>
    <w:rsid w:val="00C50B90"/>
    <w:rsid w:val="00C511DB"/>
    <w:rsid w:val="00C5275E"/>
    <w:rsid w:val="00C52F72"/>
    <w:rsid w:val="00C545B3"/>
    <w:rsid w:val="00C5475C"/>
    <w:rsid w:val="00C55DA7"/>
    <w:rsid w:val="00C572D6"/>
    <w:rsid w:val="00C57CF1"/>
    <w:rsid w:val="00C62B27"/>
    <w:rsid w:val="00C63AD7"/>
    <w:rsid w:val="00C63EFF"/>
    <w:rsid w:val="00C66403"/>
    <w:rsid w:val="00C66900"/>
    <w:rsid w:val="00C6780F"/>
    <w:rsid w:val="00C7211B"/>
    <w:rsid w:val="00C74C80"/>
    <w:rsid w:val="00C75E6F"/>
    <w:rsid w:val="00C77AAD"/>
    <w:rsid w:val="00C81AB7"/>
    <w:rsid w:val="00C8200A"/>
    <w:rsid w:val="00C82396"/>
    <w:rsid w:val="00C837D2"/>
    <w:rsid w:val="00C84889"/>
    <w:rsid w:val="00C8512E"/>
    <w:rsid w:val="00C85543"/>
    <w:rsid w:val="00C85D51"/>
    <w:rsid w:val="00C86DD5"/>
    <w:rsid w:val="00C87BD4"/>
    <w:rsid w:val="00C905F0"/>
    <w:rsid w:val="00C93118"/>
    <w:rsid w:val="00C93243"/>
    <w:rsid w:val="00C93422"/>
    <w:rsid w:val="00C94EB4"/>
    <w:rsid w:val="00C97261"/>
    <w:rsid w:val="00C97A85"/>
    <w:rsid w:val="00C97DAA"/>
    <w:rsid w:val="00CA0D11"/>
    <w:rsid w:val="00CA2575"/>
    <w:rsid w:val="00CA35FF"/>
    <w:rsid w:val="00CA443B"/>
    <w:rsid w:val="00CA492D"/>
    <w:rsid w:val="00CA6DEA"/>
    <w:rsid w:val="00CA7A21"/>
    <w:rsid w:val="00CB0D9D"/>
    <w:rsid w:val="00CB10A3"/>
    <w:rsid w:val="00CB14DB"/>
    <w:rsid w:val="00CB399B"/>
    <w:rsid w:val="00CB553A"/>
    <w:rsid w:val="00CB5672"/>
    <w:rsid w:val="00CB5AD1"/>
    <w:rsid w:val="00CC58E7"/>
    <w:rsid w:val="00CC5FFA"/>
    <w:rsid w:val="00CC7DD7"/>
    <w:rsid w:val="00CD0365"/>
    <w:rsid w:val="00CD2597"/>
    <w:rsid w:val="00CD29A5"/>
    <w:rsid w:val="00CD2C03"/>
    <w:rsid w:val="00CD3971"/>
    <w:rsid w:val="00CE0512"/>
    <w:rsid w:val="00CE065F"/>
    <w:rsid w:val="00CE0EAB"/>
    <w:rsid w:val="00CE4D1D"/>
    <w:rsid w:val="00CE7F94"/>
    <w:rsid w:val="00CF08FD"/>
    <w:rsid w:val="00CF44C1"/>
    <w:rsid w:val="00CF5F02"/>
    <w:rsid w:val="00CF68FD"/>
    <w:rsid w:val="00CF7E7B"/>
    <w:rsid w:val="00D03455"/>
    <w:rsid w:val="00D03F4B"/>
    <w:rsid w:val="00D11035"/>
    <w:rsid w:val="00D141C1"/>
    <w:rsid w:val="00D15FCC"/>
    <w:rsid w:val="00D1643F"/>
    <w:rsid w:val="00D173BC"/>
    <w:rsid w:val="00D176DE"/>
    <w:rsid w:val="00D200E6"/>
    <w:rsid w:val="00D202A8"/>
    <w:rsid w:val="00D213F5"/>
    <w:rsid w:val="00D217C8"/>
    <w:rsid w:val="00D218B9"/>
    <w:rsid w:val="00D23287"/>
    <w:rsid w:val="00D248D6"/>
    <w:rsid w:val="00D24990"/>
    <w:rsid w:val="00D30373"/>
    <w:rsid w:val="00D31153"/>
    <w:rsid w:val="00D3144F"/>
    <w:rsid w:val="00D324BC"/>
    <w:rsid w:val="00D34D9A"/>
    <w:rsid w:val="00D350E8"/>
    <w:rsid w:val="00D3536B"/>
    <w:rsid w:val="00D36A8D"/>
    <w:rsid w:val="00D36F30"/>
    <w:rsid w:val="00D41861"/>
    <w:rsid w:val="00D41C34"/>
    <w:rsid w:val="00D4375E"/>
    <w:rsid w:val="00D43E33"/>
    <w:rsid w:val="00D45EFB"/>
    <w:rsid w:val="00D45FFC"/>
    <w:rsid w:val="00D47739"/>
    <w:rsid w:val="00D47D5A"/>
    <w:rsid w:val="00D5051C"/>
    <w:rsid w:val="00D506A2"/>
    <w:rsid w:val="00D50C04"/>
    <w:rsid w:val="00D51B88"/>
    <w:rsid w:val="00D55208"/>
    <w:rsid w:val="00D55CE8"/>
    <w:rsid w:val="00D56392"/>
    <w:rsid w:val="00D60EE8"/>
    <w:rsid w:val="00D6192A"/>
    <w:rsid w:val="00D61FE9"/>
    <w:rsid w:val="00D62A08"/>
    <w:rsid w:val="00D636C4"/>
    <w:rsid w:val="00D639AA"/>
    <w:rsid w:val="00D64813"/>
    <w:rsid w:val="00D65F2E"/>
    <w:rsid w:val="00D663B0"/>
    <w:rsid w:val="00D714D9"/>
    <w:rsid w:val="00D76152"/>
    <w:rsid w:val="00D76C3C"/>
    <w:rsid w:val="00D77324"/>
    <w:rsid w:val="00D81FB3"/>
    <w:rsid w:val="00D8342E"/>
    <w:rsid w:val="00D847F7"/>
    <w:rsid w:val="00D87D4A"/>
    <w:rsid w:val="00D900EF"/>
    <w:rsid w:val="00D92AA7"/>
    <w:rsid w:val="00D92BCE"/>
    <w:rsid w:val="00D93B75"/>
    <w:rsid w:val="00D93DF3"/>
    <w:rsid w:val="00D942B9"/>
    <w:rsid w:val="00D961A6"/>
    <w:rsid w:val="00D9669F"/>
    <w:rsid w:val="00DA1283"/>
    <w:rsid w:val="00DA1285"/>
    <w:rsid w:val="00DA4392"/>
    <w:rsid w:val="00DA6933"/>
    <w:rsid w:val="00DA6C23"/>
    <w:rsid w:val="00DA76C4"/>
    <w:rsid w:val="00DB0145"/>
    <w:rsid w:val="00DB2A43"/>
    <w:rsid w:val="00DB493F"/>
    <w:rsid w:val="00DB5B27"/>
    <w:rsid w:val="00DC0308"/>
    <w:rsid w:val="00DC078E"/>
    <w:rsid w:val="00DC1A11"/>
    <w:rsid w:val="00DC24D1"/>
    <w:rsid w:val="00DC3DB0"/>
    <w:rsid w:val="00DC4F0D"/>
    <w:rsid w:val="00DC5BAD"/>
    <w:rsid w:val="00DC7323"/>
    <w:rsid w:val="00DC7398"/>
    <w:rsid w:val="00DD0637"/>
    <w:rsid w:val="00DD0F9A"/>
    <w:rsid w:val="00DD4174"/>
    <w:rsid w:val="00DD44FA"/>
    <w:rsid w:val="00DD598A"/>
    <w:rsid w:val="00DD5D35"/>
    <w:rsid w:val="00DE029B"/>
    <w:rsid w:val="00DE0C34"/>
    <w:rsid w:val="00DE15FE"/>
    <w:rsid w:val="00DE4486"/>
    <w:rsid w:val="00DE45B5"/>
    <w:rsid w:val="00DE46D3"/>
    <w:rsid w:val="00DE49A4"/>
    <w:rsid w:val="00DE6BAE"/>
    <w:rsid w:val="00DE76AE"/>
    <w:rsid w:val="00DF35D6"/>
    <w:rsid w:val="00DF392E"/>
    <w:rsid w:val="00E01E08"/>
    <w:rsid w:val="00E024F6"/>
    <w:rsid w:val="00E03778"/>
    <w:rsid w:val="00E03F6E"/>
    <w:rsid w:val="00E04783"/>
    <w:rsid w:val="00E05CA7"/>
    <w:rsid w:val="00E1118B"/>
    <w:rsid w:val="00E11329"/>
    <w:rsid w:val="00E12045"/>
    <w:rsid w:val="00E15697"/>
    <w:rsid w:val="00E159BD"/>
    <w:rsid w:val="00E172A3"/>
    <w:rsid w:val="00E20972"/>
    <w:rsid w:val="00E2188C"/>
    <w:rsid w:val="00E24EE6"/>
    <w:rsid w:val="00E25097"/>
    <w:rsid w:val="00E2548D"/>
    <w:rsid w:val="00E2580F"/>
    <w:rsid w:val="00E327EA"/>
    <w:rsid w:val="00E33DEF"/>
    <w:rsid w:val="00E35229"/>
    <w:rsid w:val="00E35914"/>
    <w:rsid w:val="00E3618B"/>
    <w:rsid w:val="00E36727"/>
    <w:rsid w:val="00E36A09"/>
    <w:rsid w:val="00E36F5A"/>
    <w:rsid w:val="00E378C8"/>
    <w:rsid w:val="00E4183C"/>
    <w:rsid w:val="00E42C02"/>
    <w:rsid w:val="00E471A0"/>
    <w:rsid w:val="00E47E79"/>
    <w:rsid w:val="00E52D38"/>
    <w:rsid w:val="00E546C1"/>
    <w:rsid w:val="00E60DFC"/>
    <w:rsid w:val="00E61F83"/>
    <w:rsid w:val="00E62EDE"/>
    <w:rsid w:val="00E67094"/>
    <w:rsid w:val="00E671F7"/>
    <w:rsid w:val="00E72EAE"/>
    <w:rsid w:val="00E72FCE"/>
    <w:rsid w:val="00E771DA"/>
    <w:rsid w:val="00E8153B"/>
    <w:rsid w:val="00E82FC3"/>
    <w:rsid w:val="00E83E90"/>
    <w:rsid w:val="00E84725"/>
    <w:rsid w:val="00E84F19"/>
    <w:rsid w:val="00E9066D"/>
    <w:rsid w:val="00E93AB0"/>
    <w:rsid w:val="00E93BE2"/>
    <w:rsid w:val="00E94668"/>
    <w:rsid w:val="00E95375"/>
    <w:rsid w:val="00E9552F"/>
    <w:rsid w:val="00E964F8"/>
    <w:rsid w:val="00E97DC0"/>
    <w:rsid w:val="00EA1484"/>
    <w:rsid w:val="00EA3921"/>
    <w:rsid w:val="00EA537C"/>
    <w:rsid w:val="00EA59C4"/>
    <w:rsid w:val="00EA727B"/>
    <w:rsid w:val="00EA7E5D"/>
    <w:rsid w:val="00EA7FFD"/>
    <w:rsid w:val="00EB341E"/>
    <w:rsid w:val="00EB3FB1"/>
    <w:rsid w:val="00EB4EFC"/>
    <w:rsid w:val="00EB6846"/>
    <w:rsid w:val="00EC2BFD"/>
    <w:rsid w:val="00EC3028"/>
    <w:rsid w:val="00EC3782"/>
    <w:rsid w:val="00EC5572"/>
    <w:rsid w:val="00EC59BA"/>
    <w:rsid w:val="00EC5D04"/>
    <w:rsid w:val="00EC77F6"/>
    <w:rsid w:val="00EC7EBE"/>
    <w:rsid w:val="00ED1031"/>
    <w:rsid w:val="00ED16DD"/>
    <w:rsid w:val="00ED35EE"/>
    <w:rsid w:val="00ED466B"/>
    <w:rsid w:val="00ED7B21"/>
    <w:rsid w:val="00EE06C1"/>
    <w:rsid w:val="00EE184E"/>
    <w:rsid w:val="00EE18AD"/>
    <w:rsid w:val="00EE47F0"/>
    <w:rsid w:val="00EE4A1A"/>
    <w:rsid w:val="00EE4EF6"/>
    <w:rsid w:val="00EE66F7"/>
    <w:rsid w:val="00EE7A8B"/>
    <w:rsid w:val="00EF2BCB"/>
    <w:rsid w:val="00EF35DA"/>
    <w:rsid w:val="00EF41F6"/>
    <w:rsid w:val="00EF60C9"/>
    <w:rsid w:val="00EF6412"/>
    <w:rsid w:val="00EF694B"/>
    <w:rsid w:val="00F00EF1"/>
    <w:rsid w:val="00F038EB"/>
    <w:rsid w:val="00F047B5"/>
    <w:rsid w:val="00F05C40"/>
    <w:rsid w:val="00F10402"/>
    <w:rsid w:val="00F10A99"/>
    <w:rsid w:val="00F11DA0"/>
    <w:rsid w:val="00F11EE8"/>
    <w:rsid w:val="00F120D2"/>
    <w:rsid w:val="00F12CC8"/>
    <w:rsid w:val="00F13CDF"/>
    <w:rsid w:val="00F15A34"/>
    <w:rsid w:val="00F2207F"/>
    <w:rsid w:val="00F2213D"/>
    <w:rsid w:val="00F2325D"/>
    <w:rsid w:val="00F24548"/>
    <w:rsid w:val="00F249B0"/>
    <w:rsid w:val="00F258E6"/>
    <w:rsid w:val="00F2719E"/>
    <w:rsid w:val="00F30AB4"/>
    <w:rsid w:val="00F3164E"/>
    <w:rsid w:val="00F317C0"/>
    <w:rsid w:val="00F31EC7"/>
    <w:rsid w:val="00F328AC"/>
    <w:rsid w:val="00F412E6"/>
    <w:rsid w:val="00F41C5C"/>
    <w:rsid w:val="00F42627"/>
    <w:rsid w:val="00F4272C"/>
    <w:rsid w:val="00F42DAC"/>
    <w:rsid w:val="00F45956"/>
    <w:rsid w:val="00F50F59"/>
    <w:rsid w:val="00F51CA8"/>
    <w:rsid w:val="00F51CEB"/>
    <w:rsid w:val="00F5249C"/>
    <w:rsid w:val="00F53F7A"/>
    <w:rsid w:val="00F5642E"/>
    <w:rsid w:val="00F5794A"/>
    <w:rsid w:val="00F61443"/>
    <w:rsid w:val="00F644EF"/>
    <w:rsid w:val="00F654EC"/>
    <w:rsid w:val="00F65E6D"/>
    <w:rsid w:val="00F660F4"/>
    <w:rsid w:val="00F675D8"/>
    <w:rsid w:val="00F73935"/>
    <w:rsid w:val="00F761BD"/>
    <w:rsid w:val="00F76C69"/>
    <w:rsid w:val="00F80E46"/>
    <w:rsid w:val="00F81C96"/>
    <w:rsid w:val="00F827EB"/>
    <w:rsid w:val="00F8290C"/>
    <w:rsid w:val="00F84F71"/>
    <w:rsid w:val="00F86D8E"/>
    <w:rsid w:val="00F90262"/>
    <w:rsid w:val="00F921D3"/>
    <w:rsid w:val="00F937F6"/>
    <w:rsid w:val="00F93BAD"/>
    <w:rsid w:val="00F97135"/>
    <w:rsid w:val="00FA0F3A"/>
    <w:rsid w:val="00FA4010"/>
    <w:rsid w:val="00FA411E"/>
    <w:rsid w:val="00FA417F"/>
    <w:rsid w:val="00FA418E"/>
    <w:rsid w:val="00FA4292"/>
    <w:rsid w:val="00FA466C"/>
    <w:rsid w:val="00FA5C1A"/>
    <w:rsid w:val="00FA6DA1"/>
    <w:rsid w:val="00FB0D1F"/>
    <w:rsid w:val="00FB3219"/>
    <w:rsid w:val="00FB3F7A"/>
    <w:rsid w:val="00FC0001"/>
    <w:rsid w:val="00FC1432"/>
    <w:rsid w:val="00FC4571"/>
    <w:rsid w:val="00FC4E3C"/>
    <w:rsid w:val="00FC50B4"/>
    <w:rsid w:val="00FC73D7"/>
    <w:rsid w:val="00FC741B"/>
    <w:rsid w:val="00FC7701"/>
    <w:rsid w:val="00FD09E4"/>
    <w:rsid w:val="00FD0F21"/>
    <w:rsid w:val="00FD3504"/>
    <w:rsid w:val="00FD409D"/>
    <w:rsid w:val="00FD5235"/>
    <w:rsid w:val="00FD638E"/>
    <w:rsid w:val="00FD6AA2"/>
    <w:rsid w:val="00FE1A97"/>
    <w:rsid w:val="00FE1D7A"/>
    <w:rsid w:val="00FE43AE"/>
    <w:rsid w:val="00FE48F1"/>
    <w:rsid w:val="00FE6452"/>
    <w:rsid w:val="00FE7817"/>
    <w:rsid w:val="00FE7FC5"/>
    <w:rsid w:val="00FF0352"/>
    <w:rsid w:val="00FF0BB0"/>
    <w:rsid w:val="00FF31DB"/>
    <w:rsid w:val="00FF46F7"/>
    <w:rsid w:val="00FF58A5"/>
    <w:rsid w:val="00FF58C1"/>
    <w:rsid w:val="00FF7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E964"/>
  <w15:docId w15:val="{22CF1C77-4B33-5E45-8E84-8A39E5BD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94069F"/>
    <w:pPr>
      <w:spacing w:after="0" w:line="240" w:lineRule="auto"/>
      <w:jc w:val="center"/>
    </w:pPr>
    <w:rPr>
      <w:rFonts w:ascii="Calibri" w:eastAsia="Calibri" w:hAnsi="Calibri" w:cs="Times New Roman"/>
    </w:rPr>
  </w:style>
  <w:style w:type="paragraph" w:styleId="Nagwek1">
    <w:name w:val="heading 1"/>
    <w:basedOn w:val="Normalny"/>
    <w:next w:val="Normalny"/>
    <w:link w:val="Nagwek1Znak"/>
    <w:uiPriority w:val="9"/>
    <w:qFormat/>
    <w:rsid w:val="00E61F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61F83"/>
    <w:pPr>
      <w:keepNext/>
      <w:keepLines/>
      <w:numPr>
        <w:ilvl w:val="1"/>
        <w:numId w:val="26"/>
      </w:numPr>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61F83"/>
    <w:pPr>
      <w:keepNext/>
      <w:keepLines/>
      <w:numPr>
        <w:ilvl w:val="2"/>
        <w:numId w:val="26"/>
      </w:numPr>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E61F83"/>
    <w:pPr>
      <w:keepNext/>
      <w:keepLines/>
      <w:numPr>
        <w:ilvl w:val="3"/>
        <w:numId w:val="26"/>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nhideWhenUsed/>
    <w:qFormat/>
    <w:rsid w:val="00E61F83"/>
    <w:pPr>
      <w:keepNext/>
      <w:keepLines/>
      <w:numPr>
        <w:ilvl w:val="4"/>
        <w:numId w:val="26"/>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E61F83"/>
    <w:pPr>
      <w:keepNext/>
      <w:keepLines/>
      <w:numPr>
        <w:ilvl w:val="5"/>
        <w:numId w:val="26"/>
      </w:numPr>
      <w:spacing w:before="40"/>
      <w:outlineLvl w:val="5"/>
    </w:pPr>
    <w:rPr>
      <w:rFonts w:asciiTheme="majorHAnsi" w:eastAsiaTheme="majorEastAsia" w:hAnsiTheme="majorHAnsi" w:cstheme="majorBidi"/>
      <w:color w:val="1F3763" w:themeColor="accent1" w:themeShade="7F"/>
    </w:rPr>
  </w:style>
  <w:style w:type="paragraph" w:styleId="Nagwek7">
    <w:name w:val="heading 7"/>
    <w:aliases w:val="Dział"/>
    <w:basedOn w:val="Normalny"/>
    <w:next w:val="Normalny"/>
    <w:link w:val="Nagwek7Znak"/>
    <w:rsid w:val="00E95375"/>
    <w:pPr>
      <w:keepNext/>
      <w:numPr>
        <w:ilvl w:val="6"/>
        <w:numId w:val="26"/>
      </w:numPr>
      <w:outlineLvl w:val="6"/>
    </w:pPr>
    <w:rPr>
      <w:rFonts w:ascii="Cambria" w:eastAsia="Times New Roman" w:hAnsi="Cambria"/>
      <w:b/>
      <w:sz w:val="24"/>
      <w:szCs w:val="24"/>
    </w:rPr>
  </w:style>
  <w:style w:type="paragraph" w:styleId="Nagwek8">
    <w:name w:val="heading 8"/>
    <w:basedOn w:val="Normalny"/>
    <w:next w:val="Normalny"/>
    <w:link w:val="Nagwek8Znak"/>
    <w:rsid w:val="0094069F"/>
    <w:pPr>
      <w:numPr>
        <w:ilvl w:val="7"/>
        <w:numId w:val="26"/>
      </w:numPr>
      <w:spacing w:before="240" w:after="60"/>
      <w:jc w:val="left"/>
      <w:outlineLvl w:val="7"/>
    </w:pPr>
    <w:rPr>
      <w:rFonts w:ascii="Times New Roman" w:eastAsia="Times New Roman" w:hAnsi="Times New Roman"/>
      <w:i/>
      <w:iCs/>
      <w:sz w:val="24"/>
      <w:szCs w:val="24"/>
    </w:rPr>
  </w:style>
  <w:style w:type="paragraph" w:styleId="Nagwek9">
    <w:name w:val="heading 9"/>
    <w:basedOn w:val="Normalny"/>
    <w:next w:val="Normalny"/>
    <w:link w:val="Nagwek9Znak"/>
    <w:uiPriority w:val="9"/>
    <w:semiHidden/>
    <w:unhideWhenUsed/>
    <w:rsid w:val="00E95375"/>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ozdziaZnak">
    <w:name w:val="Rozdział Znak"/>
    <w:rsid w:val="00E61F83"/>
    <w:rPr>
      <w:rFonts w:ascii="Cambria" w:hAnsi="Cambria"/>
      <w:b/>
      <w:bCs/>
      <w:color w:val="1F3864" w:themeColor="accent1" w:themeShade="80"/>
      <w:sz w:val="22"/>
      <w:lang w:val="pl-PL" w:eastAsia="pl-PL" w:bidi="ar-SA"/>
    </w:rPr>
  </w:style>
  <w:style w:type="paragraph" w:customStyle="1" w:styleId="Ustp">
    <w:name w:val="Ustęp"/>
    <w:basedOn w:val="Nagwek3"/>
    <w:link w:val="UstpZnak"/>
    <w:qFormat/>
    <w:rsid w:val="00E95375"/>
    <w:pPr>
      <w:numPr>
        <w:numId w:val="122"/>
      </w:numPr>
      <w:spacing w:before="240" w:after="120"/>
      <w:jc w:val="both"/>
    </w:pPr>
    <w:rPr>
      <w:rFonts w:ascii="Cambria" w:hAnsi="Cambria"/>
      <w:color w:val="000000" w:themeColor="text1"/>
      <w:sz w:val="22"/>
    </w:rPr>
  </w:style>
  <w:style w:type="character" w:customStyle="1" w:styleId="Nagwek3Znak">
    <w:name w:val="Nagłówek 3 Znak"/>
    <w:basedOn w:val="Domylnaczcionkaakapitu"/>
    <w:link w:val="Nagwek3"/>
    <w:uiPriority w:val="9"/>
    <w:rsid w:val="00E61F83"/>
    <w:rPr>
      <w:rFonts w:asciiTheme="majorHAnsi" w:eastAsiaTheme="majorEastAsia" w:hAnsiTheme="majorHAnsi" w:cstheme="majorBidi"/>
      <w:noProof/>
      <w:color w:val="1F3763" w:themeColor="accent1" w:themeShade="7F"/>
      <w:sz w:val="24"/>
      <w:szCs w:val="24"/>
    </w:rPr>
  </w:style>
  <w:style w:type="paragraph" w:customStyle="1" w:styleId="Tiret">
    <w:name w:val="Tiret"/>
    <w:basedOn w:val="Nagwek6"/>
    <w:link w:val="TiretZnak"/>
    <w:qFormat/>
    <w:rsid w:val="00E95375"/>
    <w:pPr>
      <w:numPr>
        <w:numId w:val="122"/>
      </w:numPr>
      <w:jc w:val="both"/>
    </w:pPr>
    <w:rPr>
      <w:rFonts w:ascii="Cambria" w:hAnsi="Cambria"/>
      <w:color w:val="auto"/>
    </w:rPr>
  </w:style>
  <w:style w:type="character" w:customStyle="1" w:styleId="TiretZnak">
    <w:name w:val="Tiret Znak"/>
    <w:basedOn w:val="Nagwek6Znak"/>
    <w:link w:val="Tiret"/>
    <w:rsid w:val="00E95375"/>
    <w:rPr>
      <w:rFonts w:ascii="Cambria" w:eastAsiaTheme="majorEastAsia" w:hAnsi="Cambria" w:cstheme="majorBidi"/>
      <w:noProof/>
      <w:color w:val="1F3763" w:themeColor="accent1" w:themeShade="7F"/>
    </w:rPr>
  </w:style>
  <w:style w:type="character" w:customStyle="1" w:styleId="Nagwek6Znak">
    <w:name w:val="Nagłówek 6 Znak"/>
    <w:basedOn w:val="Domylnaczcionkaakapitu"/>
    <w:link w:val="Nagwek6"/>
    <w:uiPriority w:val="9"/>
    <w:rsid w:val="00E61F83"/>
    <w:rPr>
      <w:rFonts w:asciiTheme="majorHAnsi" w:eastAsiaTheme="majorEastAsia" w:hAnsiTheme="majorHAnsi" w:cstheme="majorBidi"/>
      <w:noProof/>
      <w:color w:val="1F3763" w:themeColor="accent1" w:themeShade="7F"/>
    </w:rPr>
  </w:style>
  <w:style w:type="paragraph" w:customStyle="1" w:styleId="Punkt">
    <w:name w:val="Punkt"/>
    <w:basedOn w:val="Nagwek4"/>
    <w:autoRedefine/>
    <w:qFormat/>
    <w:rsid w:val="00D200E6"/>
    <w:pPr>
      <w:keepNext w:val="0"/>
      <w:keepLines w:val="0"/>
      <w:numPr>
        <w:ilvl w:val="0"/>
        <w:numId w:val="0"/>
      </w:numPr>
      <w:tabs>
        <w:tab w:val="left" w:pos="142"/>
      </w:tabs>
      <w:spacing w:before="0" w:after="120"/>
      <w:ind w:left="567"/>
      <w:jc w:val="left"/>
    </w:pPr>
    <w:rPr>
      <w:rFonts w:asciiTheme="minorHAnsi" w:eastAsia="Times New Roman" w:hAnsiTheme="minorHAnsi" w:cstheme="minorHAnsi"/>
      <w:i w:val="0"/>
      <w:color w:val="auto"/>
      <w:sz w:val="24"/>
      <w:szCs w:val="24"/>
      <w:lang w:eastAsia="pl-PL"/>
    </w:rPr>
  </w:style>
  <w:style w:type="character" w:customStyle="1" w:styleId="Nagwek4Znak">
    <w:name w:val="Nagłówek 4 Znak"/>
    <w:basedOn w:val="Domylnaczcionkaakapitu"/>
    <w:link w:val="Nagwek4"/>
    <w:uiPriority w:val="9"/>
    <w:rsid w:val="00E61F83"/>
    <w:rPr>
      <w:rFonts w:asciiTheme="majorHAnsi" w:eastAsiaTheme="majorEastAsia" w:hAnsiTheme="majorHAnsi" w:cstheme="majorBidi"/>
      <w:i/>
      <w:iCs/>
      <w:noProof/>
      <w:color w:val="2F5496" w:themeColor="accent1" w:themeShade="BF"/>
    </w:rPr>
  </w:style>
  <w:style w:type="paragraph" w:customStyle="1" w:styleId="Litera">
    <w:name w:val="Litera"/>
    <w:basedOn w:val="Nagwek5"/>
    <w:link w:val="LiteraZnak"/>
    <w:qFormat/>
    <w:rsid w:val="00487931"/>
    <w:pPr>
      <w:numPr>
        <w:ilvl w:val="0"/>
        <w:numId w:val="0"/>
      </w:numPr>
      <w:jc w:val="both"/>
    </w:pPr>
    <w:rPr>
      <w:rFonts w:ascii="Cambria" w:hAnsi="Cambria"/>
      <w:color w:val="000000" w:themeColor="text1"/>
    </w:rPr>
  </w:style>
  <w:style w:type="character" w:customStyle="1" w:styleId="LiteraZnak">
    <w:name w:val="Litera Znak"/>
    <w:basedOn w:val="Nagwek5Znak"/>
    <w:link w:val="Litera"/>
    <w:rsid w:val="00487931"/>
    <w:rPr>
      <w:rFonts w:ascii="Cambria" w:eastAsiaTheme="majorEastAsia" w:hAnsi="Cambria" w:cstheme="majorBidi"/>
      <w:noProof/>
      <w:color w:val="000000" w:themeColor="text1"/>
    </w:rPr>
  </w:style>
  <w:style w:type="character" w:customStyle="1" w:styleId="Nagwek5Znak">
    <w:name w:val="Nagłówek 5 Znak"/>
    <w:basedOn w:val="Domylnaczcionkaakapitu"/>
    <w:link w:val="Nagwek5"/>
    <w:rsid w:val="00E61F83"/>
    <w:rPr>
      <w:rFonts w:asciiTheme="majorHAnsi" w:eastAsiaTheme="majorEastAsia" w:hAnsiTheme="majorHAnsi" w:cstheme="majorBidi"/>
      <w:noProof/>
      <w:color w:val="2F5496" w:themeColor="accent1" w:themeShade="BF"/>
    </w:rPr>
  </w:style>
  <w:style w:type="paragraph" w:customStyle="1" w:styleId="Paragraf">
    <w:name w:val="Paragraf"/>
    <w:basedOn w:val="Nagwek2"/>
    <w:rsid w:val="00E95375"/>
    <w:pPr>
      <w:numPr>
        <w:numId w:val="122"/>
      </w:numPr>
      <w:spacing w:before="240"/>
      <w:jc w:val="both"/>
    </w:pPr>
    <w:rPr>
      <w:rFonts w:ascii="Cambria" w:hAnsi="Cambria"/>
      <w:color w:val="auto"/>
      <w:sz w:val="22"/>
    </w:rPr>
  </w:style>
  <w:style w:type="character" w:customStyle="1" w:styleId="Nagwek2Znak">
    <w:name w:val="Nagłówek 2 Znak"/>
    <w:basedOn w:val="Domylnaczcionkaakapitu"/>
    <w:link w:val="Nagwek2"/>
    <w:uiPriority w:val="9"/>
    <w:rsid w:val="00E61F83"/>
    <w:rPr>
      <w:rFonts w:asciiTheme="majorHAnsi" w:eastAsiaTheme="majorEastAsia" w:hAnsiTheme="majorHAnsi" w:cstheme="majorBidi"/>
      <w:noProof/>
      <w:color w:val="2F5496" w:themeColor="accent1" w:themeShade="BF"/>
      <w:sz w:val="26"/>
      <w:szCs w:val="26"/>
    </w:rPr>
  </w:style>
  <w:style w:type="paragraph" w:customStyle="1" w:styleId="Rozdzia">
    <w:name w:val="Rozdział"/>
    <w:basedOn w:val="Nagwek1"/>
    <w:qFormat/>
    <w:rsid w:val="002B59DE"/>
    <w:pPr>
      <w:numPr>
        <w:numId w:val="122"/>
      </w:numPr>
      <w:spacing w:before="360"/>
    </w:pPr>
    <w:rPr>
      <w:rFonts w:ascii="Cambria" w:eastAsia="Times New Roman" w:hAnsi="Cambria"/>
      <w:b/>
      <w:color w:val="002060"/>
      <w:sz w:val="24"/>
      <w:szCs w:val="20"/>
    </w:rPr>
  </w:style>
  <w:style w:type="character" w:customStyle="1" w:styleId="Nagwek1Znak">
    <w:name w:val="Nagłówek 1 Znak"/>
    <w:basedOn w:val="Domylnaczcionkaakapitu"/>
    <w:link w:val="Nagwek1"/>
    <w:uiPriority w:val="9"/>
    <w:rsid w:val="00E61F83"/>
    <w:rPr>
      <w:rFonts w:asciiTheme="majorHAnsi" w:eastAsiaTheme="majorEastAsia" w:hAnsiTheme="majorHAnsi" w:cstheme="majorBidi"/>
      <w:color w:val="2F5496" w:themeColor="accent1" w:themeShade="BF"/>
      <w:sz w:val="32"/>
      <w:szCs w:val="32"/>
    </w:rPr>
  </w:style>
  <w:style w:type="character" w:customStyle="1" w:styleId="Nagwek7Znak">
    <w:name w:val="Nagłówek 7 Znak"/>
    <w:aliases w:val="Dział Znak"/>
    <w:basedOn w:val="Domylnaczcionkaakapitu"/>
    <w:link w:val="Nagwek7"/>
    <w:rsid w:val="00E95375"/>
    <w:rPr>
      <w:rFonts w:ascii="Cambria" w:eastAsia="Times New Roman" w:hAnsi="Cambria" w:cs="Times New Roman"/>
      <w:b/>
      <w:sz w:val="24"/>
      <w:szCs w:val="24"/>
    </w:rPr>
  </w:style>
  <w:style w:type="character" w:customStyle="1" w:styleId="Nagwek8Znak">
    <w:name w:val="Nagłówek 8 Znak"/>
    <w:basedOn w:val="Domylnaczcionkaakapitu"/>
    <w:link w:val="Nagwek8"/>
    <w:rsid w:val="0094069F"/>
    <w:rPr>
      <w:rFonts w:ascii="Times New Roman" w:eastAsia="Times New Roman" w:hAnsi="Times New Roman" w:cs="Times New Roman"/>
      <w:i/>
      <w:iCs/>
      <w:sz w:val="24"/>
      <w:szCs w:val="24"/>
    </w:rPr>
  </w:style>
  <w:style w:type="paragraph" w:styleId="Tytu">
    <w:name w:val="Title"/>
    <w:basedOn w:val="Normalny"/>
    <w:link w:val="TytuZnak"/>
    <w:qFormat/>
    <w:rsid w:val="0094069F"/>
    <w:pPr>
      <w:ind w:hanging="4132"/>
    </w:pPr>
    <w:rPr>
      <w:rFonts w:ascii="Times New Roman" w:eastAsia="Times New Roman" w:hAnsi="Times New Roman"/>
      <w:b/>
      <w:sz w:val="24"/>
      <w:szCs w:val="20"/>
      <w:lang w:eastAsia="pl-PL"/>
    </w:rPr>
  </w:style>
  <w:style w:type="character" w:customStyle="1" w:styleId="TytuZnak">
    <w:name w:val="Tytuł Znak"/>
    <w:basedOn w:val="Domylnaczcionkaakapitu"/>
    <w:link w:val="Tytu"/>
    <w:rsid w:val="0094069F"/>
    <w:rPr>
      <w:rFonts w:ascii="Times New Roman" w:eastAsia="Times New Roman" w:hAnsi="Times New Roman" w:cs="Times New Roman"/>
      <w:b/>
      <w:sz w:val="24"/>
      <w:szCs w:val="20"/>
      <w:lang w:eastAsia="pl-PL"/>
    </w:rPr>
  </w:style>
  <w:style w:type="paragraph" w:styleId="Spistreci1">
    <w:name w:val="toc 1"/>
    <w:basedOn w:val="Normalny"/>
    <w:next w:val="Normalny"/>
    <w:autoRedefine/>
    <w:uiPriority w:val="39"/>
    <w:rsid w:val="0094069F"/>
    <w:pPr>
      <w:spacing w:before="240" w:after="120"/>
      <w:jc w:val="left"/>
    </w:pPr>
    <w:rPr>
      <w:rFonts w:asciiTheme="minorHAnsi" w:hAnsiTheme="minorHAnsi"/>
      <w:b/>
      <w:bCs/>
      <w:sz w:val="20"/>
      <w:szCs w:val="20"/>
    </w:rPr>
  </w:style>
  <w:style w:type="paragraph" w:customStyle="1" w:styleId="DefaultText">
    <w:name w:val="Default Text"/>
    <w:basedOn w:val="Normalny"/>
    <w:rsid w:val="0094069F"/>
    <w:pPr>
      <w:jc w:val="left"/>
    </w:pPr>
    <w:rPr>
      <w:rFonts w:ascii="Times New Roman" w:eastAsia="Times New Roman" w:hAnsi="Times New Roman"/>
      <w:sz w:val="24"/>
      <w:szCs w:val="20"/>
      <w:lang w:val="en-US" w:eastAsia="pl-PL"/>
    </w:rPr>
  </w:style>
  <w:style w:type="paragraph" w:customStyle="1" w:styleId="Nagwek11">
    <w:name w:val="Nagłówek 11"/>
    <w:basedOn w:val="Normalny"/>
    <w:next w:val="DefaultText"/>
    <w:rsid w:val="0094069F"/>
    <w:pPr>
      <w:spacing w:before="280" w:after="140"/>
      <w:jc w:val="left"/>
    </w:pPr>
    <w:rPr>
      <w:rFonts w:ascii="Arial Black" w:eastAsia="Times New Roman" w:hAnsi="Arial Black"/>
      <w:sz w:val="28"/>
      <w:szCs w:val="24"/>
      <w:lang w:eastAsia="pl-PL"/>
    </w:rPr>
  </w:style>
  <w:style w:type="paragraph" w:styleId="Akapitzlist">
    <w:name w:val="List Paragraph"/>
    <w:basedOn w:val="Normalny"/>
    <w:link w:val="AkapitzlistZnak"/>
    <w:uiPriority w:val="34"/>
    <w:qFormat/>
    <w:rsid w:val="0094069F"/>
    <w:pPr>
      <w:spacing w:after="200" w:line="276" w:lineRule="auto"/>
      <w:ind w:left="720"/>
      <w:contextualSpacing/>
      <w:jc w:val="left"/>
    </w:pPr>
  </w:style>
  <w:style w:type="paragraph" w:styleId="Nagwek">
    <w:name w:val="header"/>
    <w:basedOn w:val="Normalny"/>
    <w:link w:val="NagwekZnak"/>
    <w:uiPriority w:val="99"/>
    <w:unhideWhenUsed/>
    <w:rsid w:val="0094069F"/>
    <w:pPr>
      <w:tabs>
        <w:tab w:val="center" w:pos="4536"/>
        <w:tab w:val="right" w:pos="9072"/>
      </w:tabs>
    </w:pPr>
    <w:rPr>
      <w:sz w:val="20"/>
      <w:szCs w:val="20"/>
    </w:rPr>
  </w:style>
  <w:style w:type="character" w:customStyle="1" w:styleId="NagwekZnak">
    <w:name w:val="Nagłówek Znak"/>
    <w:basedOn w:val="Domylnaczcionkaakapitu"/>
    <w:link w:val="Nagwek"/>
    <w:uiPriority w:val="99"/>
    <w:rsid w:val="0094069F"/>
    <w:rPr>
      <w:rFonts w:ascii="Calibri" w:eastAsia="Calibri" w:hAnsi="Calibri" w:cs="Times New Roman"/>
      <w:noProof/>
      <w:sz w:val="20"/>
      <w:szCs w:val="20"/>
    </w:rPr>
  </w:style>
  <w:style w:type="paragraph" w:styleId="Stopka">
    <w:name w:val="footer"/>
    <w:basedOn w:val="Normalny"/>
    <w:link w:val="StopkaZnak"/>
    <w:uiPriority w:val="99"/>
    <w:unhideWhenUsed/>
    <w:rsid w:val="0094069F"/>
    <w:pPr>
      <w:tabs>
        <w:tab w:val="center" w:pos="4536"/>
        <w:tab w:val="right" w:pos="9072"/>
      </w:tabs>
    </w:pPr>
    <w:rPr>
      <w:sz w:val="20"/>
      <w:szCs w:val="20"/>
    </w:rPr>
  </w:style>
  <w:style w:type="character" w:customStyle="1" w:styleId="StopkaZnak">
    <w:name w:val="Stopka Znak"/>
    <w:basedOn w:val="Domylnaczcionkaakapitu"/>
    <w:link w:val="Stopka"/>
    <w:uiPriority w:val="99"/>
    <w:rsid w:val="0094069F"/>
    <w:rPr>
      <w:rFonts w:ascii="Calibri" w:eastAsia="Calibri" w:hAnsi="Calibri" w:cs="Times New Roman"/>
      <w:noProof/>
      <w:sz w:val="20"/>
      <w:szCs w:val="20"/>
    </w:rPr>
  </w:style>
  <w:style w:type="paragraph" w:styleId="Tekstdymka">
    <w:name w:val="Balloon Text"/>
    <w:basedOn w:val="Normalny"/>
    <w:link w:val="TekstdymkaZnak"/>
    <w:uiPriority w:val="99"/>
    <w:semiHidden/>
    <w:unhideWhenUsed/>
    <w:rsid w:val="0094069F"/>
    <w:rPr>
      <w:rFonts w:ascii="Tahoma" w:hAnsi="Tahoma"/>
      <w:sz w:val="16"/>
      <w:szCs w:val="16"/>
    </w:rPr>
  </w:style>
  <w:style w:type="character" w:customStyle="1" w:styleId="TekstdymkaZnak">
    <w:name w:val="Tekst dymka Znak"/>
    <w:basedOn w:val="Domylnaczcionkaakapitu"/>
    <w:link w:val="Tekstdymka"/>
    <w:uiPriority w:val="99"/>
    <w:semiHidden/>
    <w:rsid w:val="0094069F"/>
    <w:rPr>
      <w:rFonts w:ascii="Tahoma" w:eastAsia="Calibri" w:hAnsi="Tahoma" w:cs="Times New Roman"/>
      <w:noProof/>
      <w:sz w:val="16"/>
      <w:szCs w:val="16"/>
    </w:rPr>
  </w:style>
  <w:style w:type="character" w:styleId="Pogrubienie">
    <w:name w:val="Strong"/>
    <w:uiPriority w:val="22"/>
    <w:qFormat/>
    <w:rsid w:val="0094069F"/>
    <w:rPr>
      <w:b/>
      <w:bCs/>
    </w:rPr>
  </w:style>
  <w:style w:type="paragraph" w:styleId="NormalnyWeb">
    <w:name w:val="Normal (Web)"/>
    <w:basedOn w:val="Normalny"/>
    <w:uiPriority w:val="99"/>
    <w:unhideWhenUsed/>
    <w:rsid w:val="0094069F"/>
    <w:pPr>
      <w:spacing w:before="100" w:beforeAutospacing="1" w:after="100" w:afterAutospacing="1"/>
      <w:jc w:val="left"/>
    </w:pPr>
    <w:rPr>
      <w:rFonts w:ascii="Times New Roman" w:eastAsia="Times New Roman" w:hAnsi="Times New Roman"/>
      <w:sz w:val="24"/>
      <w:szCs w:val="24"/>
      <w:lang w:eastAsia="pl-PL"/>
    </w:rPr>
  </w:style>
  <w:style w:type="paragraph" w:styleId="Tekstpodstawowy">
    <w:name w:val="Body Text"/>
    <w:basedOn w:val="Normalny"/>
    <w:link w:val="TekstpodstawowyZnak"/>
    <w:rsid w:val="0094069F"/>
    <w:pPr>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94069F"/>
    <w:rPr>
      <w:rFonts w:ascii="Times New Roman" w:eastAsia="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4069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4069F"/>
    <w:rPr>
      <w:rFonts w:ascii="Calibri" w:eastAsia="Calibri" w:hAnsi="Calibri" w:cs="Times New Roman"/>
      <w:noProof/>
    </w:rPr>
  </w:style>
  <w:style w:type="paragraph" w:styleId="Tekstpodstawowywcity3">
    <w:name w:val="Body Text Indent 3"/>
    <w:basedOn w:val="Normalny"/>
    <w:link w:val="Tekstpodstawowywcity3Znak"/>
    <w:uiPriority w:val="99"/>
    <w:unhideWhenUsed/>
    <w:rsid w:val="0094069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94069F"/>
    <w:rPr>
      <w:rFonts w:ascii="Calibri" w:eastAsia="Calibri" w:hAnsi="Calibri" w:cs="Times New Roman"/>
      <w:noProof/>
      <w:sz w:val="16"/>
      <w:szCs w:val="16"/>
    </w:rPr>
  </w:style>
  <w:style w:type="character" w:styleId="Odwoaniedokomentarza">
    <w:name w:val="annotation reference"/>
    <w:semiHidden/>
    <w:rsid w:val="0094069F"/>
    <w:rPr>
      <w:sz w:val="16"/>
      <w:szCs w:val="16"/>
    </w:rPr>
  </w:style>
  <w:style w:type="paragraph" w:styleId="Tekstpodstawowy2">
    <w:name w:val="Body Text 2"/>
    <w:basedOn w:val="Normalny"/>
    <w:link w:val="Tekstpodstawowy2Znak"/>
    <w:uiPriority w:val="99"/>
    <w:unhideWhenUsed/>
    <w:rsid w:val="0094069F"/>
    <w:pPr>
      <w:spacing w:after="120" w:line="480" w:lineRule="auto"/>
    </w:pPr>
  </w:style>
  <w:style w:type="character" w:customStyle="1" w:styleId="Tekstpodstawowy2Znak">
    <w:name w:val="Tekst podstawowy 2 Znak"/>
    <w:basedOn w:val="Domylnaczcionkaakapitu"/>
    <w:link w:val="Tekstpodstawowy2"/>
    <w:uiPriority w:val="99"/>
    <w:rsid w:val="0094069F"/>
    <w:rPr>
      <w:rFonts w:ascii="Calibri" w:eastAsia="Calibri" w:hAnsi="Calibri" w:cs="Times New Roman"/>
      <w:noProof/>
    </w:rPr>
  </w:style>
  <w:style w:type="character" w:styleId="Hipercze">
    <w:name w:val="Hyperlink"/>
    <w:uiPriority w:val="99"/>
    <w:rsid w:val="0094069F"/>
    <w:rPr>
      <w:b/>
      <w:bCs w:val="0"/>
      <w:strike w:val="0"/>
      <w:dstrike w:val="0"/>
      <w:color w:val="000080"/>
      <w:u w:val="none"/>
      <w:effect w:val="none"/>
    </w:rPr>
  </w:style>
  <w:style w:type="paragraph" w:styleId="Tekstpodstawowywcity">
    <w:name w:val="Body Text Indent"/>
    <w:basedOn w:val="Normalny"/>
    <w:link w:val="TekstpodstawowywcityZnak"/>
    <w:uiPriority w:val="99"/>
    <w:unhideWhenUsed/>
    <w:rsid w:val="0094069F"/>
    <w:pPr>
      <w:spacing w:after="120"/>
      <w:ind w:left="283"/>
    </w:pPr>
  </w:style>
  <w:style w:type="character" w:customStyle="1" w:styleId="TekstpodstawowywcityZnak">
    <w:name w:val="Tekst podstawowy wcięty Znak"/>
    <w:basedOn w:val="Domylnaczcionkaakapitu"/>
    <w:link w:val="Tekstpodstawowywcity"/>
    <w:uiPriority w:val="99"/>
    <w:rsid w:val="0094069F"/>
    <w:rPr>
      <w:rFonts w:ascii="Calibri" w:eastAsia="Calibri" w:hAnsi="Calibri" w:cs="Times New Roman"/>
      <w:noProof/>
    </w:rPr>
  </w:style>
  <w:style w:type="character" w:styleId="Numerstrony">
    <w:name w:val="page number"/>
    <w:basedOn w:val="Domylnaczcionkaakapitu"/>
    <w:uiPriority w:val="99"/>
    <w:rsid w:val="0094069F"/>
  </w:style>
  <w:style w:type="paragraph" w:customStyle="1" w:styleId="Standard">
    <w:name w:val="Standard"/>
    <w:rsid w:val="0094069F"/>
    <w:pPr>
      <w:spacing w:after="0" w:line="240" w:lineRule="auto"/>
    </w:pPr>
    <w:rPr>
      <w:rFonts w:ascii="Times New Roman" w:eastAsia="Times New Roman" w:hAnsi="Times New Roman" w:cs="Times New Roman"/>
      <w:snapToGrid w:val="0"/>
      <w:sz w:val="24"/>
      <w:szCs w:val="20"/>
      <w:lang w:eastAsia="pl-PL"/>
    </w:rPr>
  </w:style>
  <w:style w:type="paragraph" w:customStyle="1" w:styleId="Obszartekstu">
    <w:name w:val="Obszar tekstu"/>
    <w:basedOn w:val="Standard"/>
    <w:rsid w:val="0094069F"/>
  </w:style>
  <w:style w:type="paragraph" w:customStyle="1" w:styleId="Tytu3">
    <w:name w:val="Tytuł 3"/>
    <w:basedOn w:val="Standard"/>
    <w:next w:val="Standard"/>
    <w:rsid w:val="0094069F"/>
    <w:pPr>
      <w:keepNext/>
      <w:numPr>
        <w:ilvl w:val="2"/>
        <w:numId w:val="1"/>
      </w:numPr>
      <w:jc w:val="center"/>
      <w:outlineLvl w:val="2"/>
    </w:pPr>
    <w:rPr>
      <w:b/>
      <w:i/>
    </w:rPr>
  </w:style>
  <w:style w:type="paragraph" w:customStyle="1" w:styleId="WW-Tekstpodstawowy2">
    <w:name w:val="WW-Tekst podstawowy 2"/>
    <w:basedOn w:val="Standard"/>
    <w:rsid w:val="0094069F"/>
    <w:pPr>
      <w:spacing w:line="360" w:lineRule="auto"/>
      <w:jc w:val="both"/>
    </w:pPr>
  </w:style>
  <w:style w:type="paragraph" w:styleId="Tekstpodstawowy3">
    <w:name w:val="Body Text 3"/>
    <w:basedOn w:val="Normalny"/>
    <w:link w:val="Tekstpodstawowy3Znak"/>
    <w:rsid w:val="0094069F"/>
    <w:pPr>
      <w:jc w:val="both"/>
    </w:pPr>
    <w:rPr>
      <w:rFonts w:ascii="Times New Roman" w:eastAsia="Times New Roman" w:hAnsi="Times New Roman"/>
      <w:sz w:val="28"/>
      <w:szCs w:val="24"/>
    </w:rPr>
  </w:style>
  <w:style w:type="character" w:customStyle="1" w:styleId="Tekstpodstawowy3Znak">
    <w:name w:val="Tekst podstawowy 3 Znak"/>
    <w:basedOn w:val="Domylnaczcionkaakapitu"/>
    <w:link w:val="Tekstpodstawowy3"/>
    <w:rsid w:val="0094069F"/>
    <w:rPr>
      <w:rFonts w:ascii="Times New Roman" w:eastAsia="Times New Roman" w:hAnsi="Times New Roman" w:cs="Times New Roman"/>
      <w:sz w:val="28"/>
      <w:szCs w:val="24"/>
    </w:rPr>
  </w:style>
  <w:style w:type="paragraph" w:customStyle="1" w:styleId="Tytu2">
    <w:name w:val="Tytuł 2"/>
    <w:basedOn w:val="Standard"/>
    <w:next w:val="Standard"/>
    <w:rsid w:val="0094069F"/>
    <w:pPr>
      <w:keepNext/>
      <w:numPr>
        <w:ilvl w:val="1"/>
        <w:numId w:val="1"/>
      </w:numPr>
      <w:outlineLvl w:val="1"/>
    </w:pPr>
  </w:style>
  <w:style w:type="paragraph" w:customStyle="1" w:styleId="Tytu4">
    <w:name w:val="Tytuł 4"/>
    <w:basedOn w:val="Standard"/>
    <w:next w:val="Standard"/>
    <w:rsid w:val="0094069F"/>
    <w:pPr>
      <w:keepNext/>
      <w:numPr>
        <w:ilvl w:val="3"/>
        <w:numId w:val="1"/>
      </w:numPr>
      <w:spacing w:line="360" w:lineRule="auto"/>
      <w:ind w:left="708" w:firstLine="1"/>
      <w:jc w:val="both"/>
      <w:outlineLvl w:val="3"/>
    </w:pPr>
    <w:rPr>
      <w:sz w:val="26"/>
    </w:rPr>
  </w:style>
  <w:style w:type="paragraph" w:customStyle="1" w:styleId="Tytu1">
    <w:name w:val="Tytuł 1"/>
    <w:basedOn w:val="Standard"/>
    <w:next w:val="Standard"/>
    <w:rsid w:val="0094069F"/>
    <w:pPr>
      <w:keepNext/>
      <w:numPr>
        <w:numId w:val="1"/>
      </w:numPr>
      <w:ind w:left="0" w:firstLine="0"/>
      <w:outlineLvl w:val="0"/>
    </w:pPr>
    <w:rPr>
      <w:sz w:val="28"/>
    </w:rPr>
  </w:style>
  <w:style w:type="paragraph" w:customStyle="1" w:styleId="Zawartotabeli">
    <w:name w:val="Zawartość tabeli"/>
    <w:basedOn w:val="Tekstpodstawowy"/>
    <w:rsid w:val="0094069F"/>
    <w:pPr>
      <w:suppressLineNumbers/>
      <w:suppressAutoHyphens/>
      <w:jc w:val="left"/>
    </w:pPr>
    <w:rPr>
      <w:rFonts w:ascii="Verdana" w:eastAsia="Arial Unicode MS" w:hAnsi="Verdana"/>
      <w:color w:val="000000"/>
      <w:sz w:val="20"/>
      <w:szCs w:val="20"/>
    </w:rPr>
  </w:style>
  <w:style w:type="paragraph" w:customStyle="1" w:styleId="WW-Tekstpodstawowywcity2">
    <w:name w:val="WW-Tekst podstawowy wcięty 2"/>
    <w:basedOn w:val="Normalny"/>
    <w:rsid w:val="0094069F"/>
    <w:pPr>
      <w:tabs>
        <w:tab w:val="left" w:pos="567"/>
      </w:tabs>
      <w:suppressAutoHyphens/>
      <w:ind w:left="567" w:hanging="567"/>
      <w:jc w:val="both"/>
    </w:pPr>
    <w:rPr>
      <w:rFonts w:ascii="Times New Roman" w:eastAsia="Times New Roman" w:hAnsi="Times New Roman"/>
      <w:sz w:val="28"/>
      <w:szCs w:val="24"/>
      <w:lang w:eastAsia="ar-SA"/>
    </w:rPr>
  </w:style>
  <w:style w:type="paragraph" w:customStyle="1" w:styleId="WW-Tekstpodstawowywcity3">
    <w:name w:val="WW-Tekst podstawowy wcięty 3"/>
    <w:basedOn w:val="Normalny"/>
    <w:rsid w:val="0094069F"/>
    <w:pPr>
      <w:tabs>
        <w:tab w:val="left" w:pos="567"/>
      </w:tabs>
      <w:suppressAutoHyphens/>
      <w:ind w:left="567"/>
      <w:jc w:val="both"/>
    </w:pPr>
    <w:rPr>
      <w:rFonts w:ascii="Times New Roman" w:eastAsia="Times New Roman" w:hAnsi="Times New Roman"/>
      <w:sz w:val="28"/>
      <w:szCs w:val="24"/>
      <w:lang w:eastAsia="ar-SA"/>
    </w:rPr>
  </w:style>
  <w:style w:type="character" w:customStyle="1" w:styleId="WW8Num19z0">
    <w:name w:val="WW8Num19z0"/>
    <w:rsid w:val="0094069F"/>
    <w:rPr>
      <w:b/>
      <w:i w:val="0"/>
    </w:rPr>
  </w:style>
  <w:style w:type="paragraph" w:customStyle="1" w:styleId="t4">
    <w:name w:val="t4"/>
    <w:basedOn w:val="Normalny"/>
    <w:rsid w:val="0094069F"/>
    <w:pPr>
      <w:ind w:firstLine="480"/>
      <w:jc w:val="both"/>
    </w:pPr>
    <w:rPr>
      <w:rFonts w:ascii="Times New Roman" w:eastAsia="Times New Roman" w:hAnsi="Times New Roman"/>
      <w:sz w:val="24"/>
      <w:szCs w:val="24"/>
      <w:lang w:eastAsia="pl-PL"/>
    </w:rPr>
  </w:style>
  <w:style w:type="character" w:customStyle="1" w:styleId="n">
    <w:name w:val="n"/>
    <w:basedOn w:val="Domylnaczcionkaakapitu"/>
    <w:rsid w:val="0094069F"/>
  </w:style>
  <w:style w:type="paragraph" w:customStyle="1" w:styleId="tekst">
    <w:name w:val="tekst"/>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character" w:customStyle="1" w:styleId="tekst1">
    <w:name w:val="tekst1"/>
    <w:basedOn w:val="Domylnaczcionkaakapitu"/>
    <w:rsid w:val="0094069F"/>
  </w:style>
  <w:style w:type="paragraph" w:styleId="Podtytu">
    <w:name w:val="Subtitle"/>
    <w:basedOn w:val="Normalny"/>
    <w:link w:val="PodtytuZnak"/>
    <w:qFormat/>
    <w:rsid w:val="0094069F"/>
    <w:rPr>
      <w:rFonts w:ascii="Times New Roman" w:eastAsia="Times New Roman" w:hAnsi="Times New Roman"/>
      <w:b/>
      <w:sz w:val="24"/>
      <w:szCs w:val="20"/>
    </w:rPr>
  </w:style>
  <w:style w:type="character" w:customStyle="1" w:styleId="PodtytuZnak">
    <w:name w:val="Podtytuł Znak"/>
    <w:basedOn w:val="Domylnaczcionkaakapitu"/>
    <w:link w:val="Podtytu"/>
    <w:rsid w:val="0094069F"/>
    <w:rPr>
      <w:rFonts w:ascii="Times New Roman" w:eastAsia="Times New Roman" w:hAnsi="Times New Roman" w:cs="Times New Roman"/>
      <w:b/>
      <w:sz w:val="24"/>
      <w:szCs w:val="20"/>
    </w:rPr>
  </w:style>
  <w:style w:type="paragraph" w:customStyle="1" w:styleId="RP">
    <w:name w:val="RP"/>
    <w:basedOn w:val="Normalny"/>
    <w:rsid w:val="0094069F"/>
    <w:pPr>
      <w:spacing w:line="360" w:lineRule="auto"/>
      <w:jc w:val="left"/>
    </w:pPr>
    <w:rPr>
      <w:rFonts w:ascii="Courier New" w:eastAsia="Times New Roman" w:hAnsi="Courier New"/>
      <w:sz w:val="24"/>
      <w:szCs w:val="24"/>
      <w:lang w:eastAsia="pl-PL"/>
    </w:rPr>
  </w:style>
  <w:style w:type="paragraph" w:customStyle="1" w:styleId="unnamed1">
    <w:name w:val="unnamed1"/>
    <w:basedOn w:val="Normalny"/>
    <w:rsid w:val="0094069F"/>
    <w:pPr>
      <w:spacing w:before="100" w:beforeAutospacing="1" w:after="100" w:afterAutospacing="1"/>
      <w:jc w:val="left"/>
    </w:pPr>
    <w:rPr>
      <w:rFonts w:ascii="Times New Roman" w:eastAsia="Times New Roman" w:hAnsi="Times New Roman"/>
      <w:color w:val="000066"/>
      <w:sz w:val="24"/>
      <w:szCs w:val="24"/>
      <w:lang w:eastAsia="pl-PL"/>
    </w:rPr>
  </w:style>
  <w:style w:type="character" w:styleId="Uwydatnienie">
    <w:name w:val="Emphasis"/>
    <w:uiPriority w:val="20"/>
    <w:rsid w:val="0094069F"/>
    <w:rPr>
      <w:i/>
      <w:iCs/>
    </w:rPr>
  </w:style>
  <w:style w:type="paragraph" w:customStyle="1" w:styleId="western">
    <w:name w:val="western"/>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paragraph" w:styleId="Cytatintensywny">
    <w:name w:val="Intense Quote"/>
    <w:basedOn w:val="Normalny"/>
    <w:next w:val="Normalny"/>
    <w:link w:val="CytatintensywnyZnak"/>
    <w:uiPriority w:val="30"/>
    <w:rsid w:val="0094069F"/>
    <w:pPr>
      <w:pBdr>
        <w:bottom w:val="single" w:sz="4" w:space="4" w:color="4F81BD"/>
      </w:pBdr>
      <w:spacing w:before="200" w:after="280"/>
      <w:ind w:left="936" w:right="936"/>
      <w:jc w:val="left"/>
    </w:pPr>
    <w:rPr>
      <w:rFonts w:ascii="Times New Roman" w:eastAsia="Times New Roman" w:hAnsi="Times New Roman"/>
      <w:b/>
      <w:bCs/>
      <w:i/>
      <w:iCs/>
      <w:color w:val="4F81BD"/>
      <w:sz w:val="24"/>
      <w:szCs w:val="24"/>
    </w:rPr>
  </w:style>
  <w:style w:type="character" w:customStyle="1" w:styleId="CytatintensywnyZnak">
    <w:name w:val="Cytat intensywny Znak"/>
    <w:basedOn w:val="Domylnaczcionkaakapitu"/>
    <w:link w:val="Cytatintensywny"/>
    <w:uiPriority w:val="30"/>
    <w:rsid w:val="0094069F"/>
    <w:rPr>
      <w:rFonts w:ascii="Times New Roman" w:eastAsia="Times New Roman" w:hAnsi="Times New Roman" w:cs="Times New Roman"/>
      <w:b/>
      <w:bCs/>
      <w:i/>
      <w:iCs/>
      <w:color w:val="4F81BD"/>
      <w:sz w:val="24"/>
      <w:szCs w:val="24"/>
    </w:rPr>
  </w:style>
  <w:style w:type="paragraph" w:customStyle="1" w:styleId="Tekstpodstawowy21">
    <w:name w:val="Tekst podstawowy 21"/>
    <w:basedOn w:val="Normalny"/>
    <w:rsid w:val="0094069F"/>
    <w:pPr>
      <w:suppressAutoHyphens/>
      <w:jc w:val="left"/>
    </w:pPr>
    <w:rPr>
      <w:rFonts w:ascii="Times New Roman" w:eastAsia="Times New Roman" w:hAnsi="Times New Roman"/>
      <w:b/>
      <w:kern w:val="1"/>
      <w:sz w:val="24"/>
      <w:szCs w:val="20"/>
      <w:lang w:eastAsia="ar-SA"/>
    </w:rPr>
  </w:style>
  <w:style w:type="character" w:customStyle="1" w:styleId="TekstprzypisukocowegoZnak">
    <w:name w:val="Tekst przypisu końcowego Znak"/>
    <w:link w:val="Tekstprzypisukocowego"/>
    <w:uiPriority w:val="99"/>
    <w:semiHidden/>
    <w:rsid w:val="0094069F"/>
    <w:rPr>
      <w:rFonts w:ascii="Times New Roman" w:eastAsia="Times New Roman" w:hAnsi="Times New Roman"/>
    </w:rPr>
  </w:style>
  <w:style w:type="paragraph" w:styleId="Tekstprzypisukocowego">
    <w:name w:val="endnote text"/>
    <w:basedOn w:val="Normalny"/>
    <w:link w:val="TekstprzypisukocowegoZnak"/>
    <w:uiPriority w:val="99"/>
    <w:semiHidden/>
    <w:unhideWhenUsed/>
    <w:rsid w:val="0094069F"/>
    <w:pPr>
      <w:jc w:val="left"/>
    </w:pPr>
    <w:rPr>
      <w:rFonts w:ascii="Times New Roman" w:eastAsia="Times New Roman" w:hAnsi="Times New Roman" w:cstheme="minorBidi"/>
    </w:rPr>
  </w:style>
  <w:style w:type="character" w:customStyle="1" w:styleId="TekstprzypisukocowegoZnak1">
    <w:name w:val="Tekst przypisu końcowego Znak1"/>
    <w:basedOn w:val="Domylnaczcionkaakapitu"/>
    <w:uiPriority w:val="99"/>
    <w:semiHidden/>
    <w:rsid w:val="0094069F"/>
    <w:rPr>
      <w:rFonts w:ascii="Calibri" w:eastAsia="Calibri" w:hAnsi="Calibri" w:cs="Times New Roman"/>
      <w:noProof/>
      <w:sz w:val="20"/>
      <w:szCs w:val="20"/>
    </w:rPr>
  </w:style>
  <w:style w:type="character" w:customStyle="1" w:styleId="Nagwek20">
    <w:name w:val="Nagłówek #2_"/>
    <w:link w:val="Nagwek21"/>
    <w:rsid w:val="0094069F"/>
    <w:rPr>
      <w:sz w:val="23"/>
      <w:szCs w:val="23"/>
      <w:shd w:val="clear" w:color="auto" w:fill="FFFFFF"/>
    </w:rPr>
  </w:style>
  <w:style w:type="paragraph" w:customStyle="1" w:styleId="Nagwek21">
    <w:name w:val="Nagłówek #2"/>
    <w:basedOn w:val="Normalny"/>
    <w:link w:val="Nagwek20"/>
    <w:rsid w:val="0094069F"/>
    <w:pPr>
      <w:widowControl w:val="0"/>
      <w:shd w:val="clear" w:color="auto" w:fill="FFFFFF"/>
      <w:spacing w:before="1140" w:after="300" w:line="0" w:lineRule="atLeast"/>
      <w:outlineLvl w:val="1"/>
    </w:pPr>
    <w:rPr>
      <w:rFonts w:asciiTheme="minorHAnsi" w:eastAsiaTheme="minorHAnsi" w:hAnsiTheme="minorHAnsi" w:cstheme="minorBidi"/>
      <w:sz w:val="23"/>
      <w:szCs w:val="23"/>
    </w:rPr>
  </w:style>
  <w:style w:type="character" w:customStyle="1" w:styleId="Nagwek30">
    <w:name w:val="Nagłówek #3_"/>
    <w:link w:val="Nagwek31"/>
    <w:rsid w:val="0094069F"/>
    <w:rPr>
      <w:sz w:val="34"/>
      <w:szCs w:val="34"/>
      <w:shd w:val="clear" w:color="auto" w:fill="FFFFFF"/>
    </w:rPr>
  </w:style>
  <w:style w:type="paragraph" w:customStyle="1" w:styleId="Nagwek31">
    <w:name w:val="Nagłówek #3"/>
    <w:basedOn w:val="Normalny"/>
    <w:link w:val="Nagwek30"/>
    <w:rsid w:val="0094069F"/>
    <w:pPr>
      <w:widowControl w:val="0"/>
      <w:shd w:val="clear" w:color="auto" w:fill="FFFFFF"/>
      <w:spacing w:before="120" w:after="300" w:line="0" w:lineRule="atLeast"/>
      <w:outlineLvl w:val="2"/>
    </w:pPr>
    <w:rPr>
      <w:rFonts w:asciiTheme="minorHAnsi" w:eastAsiaTheme="minorHAnsi" w:hAnsiTheme="minorHAnsi" w:cstheme="minorBidi"/>
      <w:sz w:val="34"/>
      <w:szCs w:val="34"/>
    </w:rPr>
  </w:style>
  <w:style w:type="paragraph" w:styleId="Bezodstpw">
    <w:name w:val="No Spacing"/>
    <w:rsid w:val="0094069F"/>
    <w:pPr>
      <w:spacing w:after="0" w:line="240" w:lineRule="auto"/>
    </w:pPr>
    <w:rPr>
      <w:rFonts w:ascii="Calibri" w:eastAsia="Calibri" w:hAnsi="Calibri" w:cs="Times New Roman"/>
    </w:rPr>
  </w:style>
  <w:style w:type="character" w:customStyle="1" w:styleId="Teksttreci">
    <w:name w:val="Tekst treści_"/>
    <w:link w:val="Teksttreci0"/>
    <w:rsid w:val="0094069F"/>
    <w:rPr>
      <w:shd w:val="clear" w:color="auto" w:fill="FFFFFF"/>
    </w:rPr>
  </w:style>
  <w:style w:type="paragraph" w:customStyle="1" w:styleId="Teksttreci0">
    <w:name w:val="Tekst treści"/>
    <w:basedOn w:val="Normalny"/>
    <w:link w:val="Teksttreci"/>
    <w:rsid w:val="0094069F"/>
    <w:pPr>
      <w:widowControl w:val="0"/>
      <w:shd w:val="clear" w:color="auto" w:fill="FFFFFF"/>
      <w:spacing w:after="240" w:line="274" w:lineRule="exact"/>
      <w:ind w:hanging="340"/>
      <w:jc w:val="left"/>
    </w:pPr>
    <w:rPr>
      <w:rFonts w:asciiTheme="minorHAnsi" w:eastAsiaTheme="minorHAnsi" w:hAnsiTheme="minorHAnsi" w:cstheme="minorBidi"/>
    </w:rPr>
  </w:style>
  <w:style w:type="character" w:customStyle="1" w:styleId="Teksttreci4">
    <w:name w:val="Tekst treści (4)_"/>
    <w:link w:val="Teksttreci40"/>
    <w:rsid w:val="0094069F"/>
    <w:rPr>
      <w:rFonts w:ascii="Microsoft Sans Serif" w:eastAsia="Microsoft Sans Serif" w:hAnsi="Microsoft Sans Serif"/>
      <w:sz w:val="21"/>
      <w:szCs w:val="21"/>
      <w:shd w:val="clear" w:color="auto" w:fill="FFFFFF"/>
    </w:rPr>
  </w:style>
  <w:style w:type="character" w:customStyle="1" w:styleId="Teksttreci4SegoeUI12pt">
    <w:name w:val="Tekst treści (4) + Segoe UI;12 pt"/>
    <w:rsid w:val="0094069F"/>
    <w:rPr>
      <w:rFonts w:ascii="Segoe UI" w:eastAsia="Segoe UI" w:hAnsi="Segoe UI" w:cs="Segoe UI"/>
      <w:color w:val="000000"/>
      <w:spacing w:val="0"/>
      <w:w w:val="100"/>
      <w:position w:val="0"/>
      <w:sz w:val="24"/>
      <w:szCs w:val="24"/>
      <w:shd w:val="clear" w:color="auto" w:fill="FFFFFF"/>
      <w:lang w:val="pl-PL" w:eastAsia="pl-PL" w:bidi="pl-PL"/>
    </w:rPr>
  </w:style>
  <w:style w:type="paragraph" w:customStyle="1" w:styleId="Teksttreci40">
    <w:name w:val="Tekst treści (4)"/>
    <w:basedOn w:val="Normalny"/>
    <w:link w:val="Teksttreci4"/>
    <w:rsid w:val="0094069F"/>
    <w:pPr>
      <w:widowControl w:val="0"/>
      <w:shd w:val="clear" w:color="auto" w:fill="FFFFFF"/>
      <w:spacing w:before="840" w:after="300" w:line="0" w:lineRule="atLeast"/>
    </w:pPr>
    <w:rPr>
      <w:rFonts w:ascii="Microsoft Sans Serif" w:eastAsia="Microsoft Sans Serif" w:hAnsi="Microsoft Sans Serif" w:cstheme="minorBidi"/>
      <w:sz w:val="21"/>
      <w:szCs w:val="21"/>
    </w:rPr>
  </w:style>
  <w:style w:type="paragraph" w:customStyle="1" w:styleId="ust">
    <w:name w:val="ust"/>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paragraph" w:customStyle="1" w:styleId="art">
    <w:name w:val="art"/>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paragraph" w:customStyle="1" w:styleId="Default">
    <w:name w:val="Default"/>
    <w:rsid w:val="0094069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ksttreci2Bezkursywy">
    <w:name w:val="Tekst treści (2) + Bez kursywy"/>
    <w:rsid w:val="0094069F"/>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Nagwek22">
    <w:name w:val="Nagłówek2"/>
    <w:basedOn w:val="Normalny"/>
    <w:next w:val="Tekstpodstawowy"/>
    <w:rsid w:val="0094069F"/>
    <w:pPr>
      <w:keepNext/>
      <w:widowControl w:val="0"/>
      <w:suppressAutoHyphens/>
      <w:spacing w:before="240" w:after="120"/>
      <w:jc w:val="left"/>
    </w:pPr>
    <w:rPr>
      <w:rFonts w:ascii="Arial" w:eastAsia="Lucida Sans Unicode" w:hAnsi="Arial" w:cs="Tahoma"/>
      <w:kern w:val="1"/>
      <w:sz w:val="28"/>
      <w:szCs w:val="28"/>
      <w:lang w:eastAsia="ar-SA"/>
    </w:rPr>
  </w:style>
  <w:style w:type="paragraph" w:customStyle="1" w:styleId="Listapunktowana21">
    <w:name w:val="Lista punktowana 21"/>
    <w:basedOn w:val="Normalny"/>
    <w:rsid w:val="0094069F"/>
    <w:pPr>
      <w:widowControl w:val="0"/>
      <w:numPr>
        <w:numId w:val="4"/>
      </w:numPr>
      <w:suppressAutoHyphens/>
      <w:jc w:val="left"/>
    </w:pPr>
    <w:rPr>
      <w:rFonts w:ascii="Times New Roman" w:eastAsia="Lucida Sans Unicode" w:hAnsi="Times New Roman"/>
      <w:kern w:val="1"/>
      <w:sz w:val="24"/>
      <w:szCs w:val="24"/>
      <w:lang w:eastAsia="ar-SA"/>
    </w:rPr>
  </w:style>
  <w:style w:type="paragraph" w:customStyle="1" w:styleId="NormalnyWyjustowany">
    <w:name w:val="Normalny + Wyjustowany"/>
    <w:basedOn w:val="Normalny"/>
    <w:rsid w:val="0094069F"/>
    <w:pPr>
      <w:numPr>
        <w:ilvl w:val="2"/>
        <w:numId w:val="3"/>
      </w:numPr>
      <w:jc w:val="both"/>
    </w:pPr>
    <w:rPr>
      <w:rFonts w:ascii="Times New Roman" w:eastAsia="Times New Roman" w:hAnsi="Times New Roman"/>
      <w:sz w:val="24"/>
      <w:szCs w:val="24"/>
      <w:lang w:eastAsia="pl-PL"/>
    </w:rPr>
  </w:style>
  <w:style w:type="character" w:customStyle="1" w:styleId="h2">
    <w:name w:val="h2"/>
    <w:basedOn w:val="Domylnaczcionkaakapitu"/>
    <w:rsid w:val="0094069F"/>
  </w:style>
  <w:style w:type="character" w:customStyle="1" w:styleId="st">
    <w:name w:val="st"/>
    <w:basedOn w:val="Domylnaczcionkaakapitu"/>
    <w:rsid w:val="0094069F"/>
  </w:style>
  <w:style w:type="paragraph" w:customStyle="1" w:styleId="Nagwek110">
    <w:name w:val="Nagłówek 11"/>
    <w:basedOn w:val="Normalny"/>
    <w:next w:val="DefaultText"/>
    <w:rsid w:val="0094069F"/>
    <w:pPr>
      <w:spacing w:before="280" w:after="140"/>
      <w:jc w:val="left"/>
    </w:pPr>
    <w:rPr>
      <w:rFonts w:ascii="Arial Black" w:eastAsia="Times New Roman" w:hAnsi="Arial Black"/>
      <w:sz w:val="28"/>
      <w:szCs w:val="24"/>
      <w:lang w:eastAsia="pl-PL"/>
    </w:rPr>
  </w:style>
  <w:style w:type="paragraph" w:customStyle="1" w:styleId="paragraf0">
    <w:name w:val="paragraf"/>
    <w:basedOn w:val="Normalny"/>
    <w:rsid w:val="0094069F"/>
  </w:style>
  <w:style w:type="paragraph" w:styleId="Tekstkomentarza">
    <w:name w:val="annotation text"/>
    <w:basedOn w:val="Normalny"/>
    <w:link w:val="TekstkomentarzaZnak"/>
    <w:uiPriority w:val="99"/>
    <w:semiHidden/>
    <w:unhideWhenUsed/>
    <w:rsid w:val="0094069F"/>
    <w:rPr>
      <w:sz w:val="20"/>
      <w:szCs w:val="20"/>
    </w:rPr>
  </w:style>
  <w:style w:type="character" w:customStyle="1" w:styleId="TekstkomentarzaZnak">
    <w:name w:val="Tekst komentarza Znak"/>
    <w:basedOn w:val="Domylnaczcionkaakapitu"/>
    <w:link w:val="Tekstkomentarza"/>
    <w:uiPriority w:val="99"/>
    <w:semiHidden/>
    <w:rsid w:val="0094069F"/>
    <w:rPr>
      <w:rFonts w:ascii="Calibri" w:eastAsia="Calibri" w:hAnsi="Calibri" w:cs="Times New Roman"/>
      <w:noProof/>
      <w:sz w:val="20"/>
      <w:szCs w:val="20"/>
    </w:rPr>
  </w:style>
  <w:style w:type="paragraph" w:styleId="Tematkomentarza">
    <w:name w:val="annotation subject"/>
    <w:basedOn w:val="Tekstkomentarza"/>
    <w:next w:val="Tekstkomentarza"/>
    <w:link w:val="TematkomentarzaZnak"/>
    <w:uiPriority w:val="99"/>
    <w:semiHidden/>
    <w:unhideWhenUsed/>
    <w:rsid w:val="0094069F"/>
    <w:rPr>
      <w:b/>
      <w:bCs/>
    </w:rPr>
  </w:style>
  <w:style w:type="character" w:customStyle="1" w:styleId="TematkomentarzaZnak">
    <w:name w:val="Temat komentarza Znak"/>
    <w:basedOn w:val="TekstkomentarzaZnak"/>
    <w:link w:val="Tematkomentarza"/>
    <w:uiPriority w:val="99"/>
    <w:semiHidden/>
    <w:rsid w:val="0094069F"/>
    <w:rPr>
      <w:rFonts w:ascii="Calibri" w:eastAsia="Calibri" w:hAnsi="Calibri" w:cs="Times New Roman"/>
      <w:b/>
      <w:bCs/>
      <w:noProof/>
      <w:sz w:val="20"/>
      <w:szCs w:val="20"/>
    </w:rPr>
  </w:style>
  <w:style w:type="paragraph" w:styleId="Nagwekspisutreci">
    <w:name w:val="TOC Heading"/>
    <w:basedOn w:val="Nagwek1"/>
    <w:next w:val="Normalny"/>
    <w:uiPriority w:val="39"/>
    <w:unhideWhenUsed/>
    <w:rsid w:val="0094069F"/>
    <w:pPr>
      <w:outlineLvl w:val="9"/>
    </w:pPr>
    <w:rPr>
      <w:rFonts w:ascii="Calibri Light" w:eastAsia="Times New Roman" w:hAnsi="Calibri Light" w:cs="Times New Roman"/>
      <w:color w:val="2F5496"/>
      <w:lang w:eastAsia="pl-PL"/>
    </w:rPr>
  </w:style>
  <w:style w:type="paragraph" w:styleId="Spistreci2">
    <w:name w:val="toc 2"/>
    <w:basedOn w:val="Normalny"/>
    <w:next w:val="Normalny"/>
    <w:autoRedefine/>
    <w:uiPriority w:val="39"/>
    <w:unhideWhenUsed/>
    <w:rsid w:val="0094069F"/>
    <w:pPr>
      <w:spacing w:before="120"/>
      <w:ind w:left="220"/>
      <w:jc w:val="left"/>
    </w:pPr>
    <w:rPr>
      <w:rFonts w:asciiTheme="minorHAnsi" w:hAnsiTheme="minorHAnsi"/>
      <w:i/>
      <w:iCs/>
      <w:sz w:val="20"/>
      <w:szCs w:val="20"/>
    </w:rPr>
  </w:style>
  <w:style w:type="paragraph" w:styleId="Spistreci3">
    <w:name w:val="toc 3"/>
    <w:basedOn w:val="Normalny"/>
    <w:next w:val="Normalny"/>
    <w:autoRedefine/>
    <w:uiPriority w:val="39"/>
    <w:unhideWhenUsed/>
    <w:rsid w:val="0094069F"/>
    <w:pPr>
      <w:ind w:left="440"/>
      <w:jc w:val="left"/>
    </w:pPr>
    <w:rPr>
      <w:rFonts w:asciiTheme="minorHAnsi" w:hAnsiTheme="minorHAnsi"/>
      <w:sz w:val="20"/>
      <w:szCs w:val="20"/>
    </w:rPr>
  </w:style>
  <w:style w:type="paragraph" w:styleId="Spistreci4">
    <w:name w:val="toc 4"/>
    <w:basedOn w:val="Normalny"/>
    <w:next w:val="Normalny"/>
    <w:autoRedefine/>
    <w:uiPriority w:val="39"/>
    <w:unhideWhenUsed/>
    <w:rsid w:val="0094069F"/>
    <w:pPr>
      <w:ind w:left="660"/>
      <w:jc w:val="left"/>
    </w:pPr>
    <w:rPr>
      <w:rFonts w:asciiTheme="minorHAnsi" w:hAnsiTheme="minorHAnsi"/>
      <w:sz w:val="20"/>
      <w:szCs w:val="20"/>
    </w:rPr>
  </w:style>
  <w:style w:type="paragraph" w:styleId="Spistreci5">
    <w:name w:val="toc 5"/>
    <w:basedOn w:val="Normalny"/>
    <w:next w:val="Normalny"/>
    <w:autoRedefine/>
    <w:uiPriority w:val="39"/>
    <w:unhideWhenUsed/>
    <w:rsid w:val="0094069F"/>
    <w:pPr>
      <w:ind w:left="880"/>
      <w:jc w:val="left"/>
    </w:pPr>
    <w:rPr>
      <w:rFonts w:asciiTheme="minorHAnsi" w:hAnsiTheme="minorHAnsi"/>
      <w:sz w:val="20"/>
      <w:szCs w:val="20"/>
    </w:rPr>
  </w:style>
  <w:style w:type="paragraph" w:styleId="Spistreci6">
    <w:name w:val="toc 6"/>
    <w:basedOn w:val="Normalny"/>
    <w:next w:val="Normalny"/>
    <w:autoRedefine/>
    <w:uiPriority w:val="39"/>
    <w:unhideWhenUsed/>
    <w:rsid w:val="0094069F"/>
    <w:pPr>
      <w:ind w:left="1100"/>
      <w:jc w:val="left"/>
    </w:pPr>
    <w:rPr>
      <w:rFonts w:asciiTheme="minorHAnsi" w:hAnsiTheme="minorHAnsi"/>
      <w:sz w:val="20"/>
      <w:szCs w:val="20"/>
    </w:rPr>
  </w:style>
  <w:style w:type="paragraph" w:styleId="Spistreci7">
    <w:name w:val="toc 7"/>
    <w:basedOn w:val="Normalny"/>
    <w:next w:val="Normalny"/>
    <w:autoRedefine/>
    <w:uiPriority w:val="39"/>
    <w:unhideWhenUsed/>
    <w:rsid w:val="0094069F"/>
    <w:pPr>
      <w:ind w:left="1320"/>
      <w:jc w:val="left"/>
    </w:pPr>
    <w:rPr>
      <w:rFonts w:asciiTheme="minorHAnsi" w:hAnsiTheme="minorHAnsi"/>
      <w:sz w:val="20"/>
      <w:szCs w:val="20"/>
    </w:rPr>
  </w:style>
  <w:style w:type="paragraph" w:styleId="Spistreci8">
    <w:name w:val="toc 8"/>
    <w:basedOn w:val="Normalny"/>
    <w:next w:val="Normalny"/>
    <w:autoRedefine/>
    <w:uiPriority w:val="39"/>
    <w:unhideWhenUsed/>
    <w:rsid w:val="0094069F"/>
    <w:pPr>
      <w:ind w:left="1540"/>
      <w:jc w:val="left"/>
    </w:pPr>
    <w:rPr>
      <w:rFonts w:asciiTheme="minorHAnsi" w:hAnsiTheme="minorHAnsi"/>
      <w:sz w:val="20"/>
      <w:szCs w:val="20"/>
    </w:rPr>
  </w:style>
  <w:style w:type="paragraph" w:styleId="Spistreci9">
    <w:name w:val="toc 9"/>
    <w:basedOn w:val="Normalny"/>
    <w:next w:val="Normalny"/>
    <w:autoRedefine/>
    <w:uiPriority w:val="39"/>
    <w:unhideWhenUsed/>
    <w:rsid w:val="0094069F"/>
    <w:pPr>
      <w:ind w:left="1760"/>
      <w:jc w:val="left"/>
    </w:pPr>
    <w:rPr>
      <w:rFonts w:asciiTheme="minorHAnsi" w:hAnsiTheme="minorHAnsi"/>
      <w:sz w:val="20"/>
      <w:szCs w:val="20"/>
    </w:rPr>
  </w:style>
  <w:style w:type="character" w:customStyle="1" w:styleId="Nierozpoznanawzmianka1">
    <w:name w:val="Nierozpoznana wzmianka1"/>
    <w:uiPriority w:val="99"/>
    <w:semiHidden/>
    <w:unhideWhenUsed/>
    <w:rsid w:val="0094069F"/>
    <w:rPr>
      <w:color w:val="605E5C"/>
      <w:shd w:val="clear" w:color="auto" w:fill="E1DFDD"/>
    </w:rPr>
  </w:style>
  <w:style w:type="paragraph" w:customStyle="1" w:styleId="artartustawynprozporzdzenia">
    <w:name w:val="artartustawynprozporzdzenia"/>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character" w:customStyle="1" w:styleId="ppogrubienie">
    <w:name w:val="ppogrubienie"/>
    <w:rsid w:val="0094069F"/>
  </w:style>
  <w:style w:type="paragraph" w:customStyle="1" w:styleId="pktpunkt">
    <w:name w:val="pktpunkt"/>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paragraph" w:customStyle="1" w:styleId="czwsppktczwsplnapunktw">
    <w:name w:val="czwsppktczwsplnapunktw"/>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paragraph" w:customStyle="1" w:styleId="ustustnpkodeksu">
    <w:name w:val="ustustnpkodeksu"/>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character" w:styleId="Odwoanieprzypisudolnego">
    <w:name w:val="footnote reference"/>
    <w:uiPriority w:val="99"/>
    <w:semiHidden/>
    <w:unhideWhenUsed/>
    <w:rsid w:val="0094069F"/>
  </w:style>
  <w:style w:type="character" w:customStyle="1" w:styleId="igindeksgrny">
    <w:name w:val="igindeksgrny"/>
    <w:rsid w:val="0094069F"/>
  </w:style>
  <w:style w:type="paragraph" w:customStyle="1" w:styleId="litlitera">
    <w:name w:val="litlitera"/>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9Znak">
    <w:name w:val="Nagłówek 9 Znak"/>
    <w:basedOn w:val="Domylnaczcionkaakapitu"/>
    <w:link w:val="Nagwek9"/>
    <w:uiPriority w:val="9"/>
    <w:semiHidden/>
    <w:rsid w:val="00E95375"/>
    <w:rPr>
      <w:rFonts w:asciiTheme="majorHAnsi" w:eastAsiaTheme="majorEastAsia" w:hAnsiTheme="majorHAnsi" w:cstheme="majorBidi"/>
      <w:i/>
      <w:iCs/>
      <w:noProof/>
      <w:color w:val="272727" w:themeColor="text1" w:themeTint="D8"/>
      <w:sz w:val="21"/>
      <w:szCs w:val="21"/>
    </w:rPr>
  </w:style>
  <w:style w:type="paragraph" w:customStyle="1" w:styleId="DziaII">
    <w:name w:val="Dział II"/>
    <w:basedOn w:val="Nagwek7"/>
    <w:link w:val="DziaIIZnak"/>
    <w:rsid w:val="003A4D81"/>
    <w:pPr>
      <w:numPr>
        <w:ilvl w:val="0"/>
      </w:numPr>
      <w:spacing w:before="120" w:after="120"/>
    </w:pPr>
  </w:style>
  <w:style w:type="character" w:customStyle="1" w:styleId="DziaIIZnak">
    <w:name w:val="Dział II Znak"/>
    <w:basedOn w:val="Nagwek7Znak"/>
    <w:link w:val="DziaII"/>
    <w:rsid w:val="003A4D81"/>
    <w:rPr>
      <w:rFonts w:ascii="Cambria" w:eastAsia="Times New Roman" w:hAnsi="Cambria" w:cs="Times New Roman"/>
      <w:b/>
      <w:sz w:val="24"/>
      <w:szCs w:val="24"/>
    </w:rPr>
  </w:style>
  <w:style w:type="paragraph" w:customStyle="1" w:styleId="Akapitzlist1">
    <w:name w:val="Akapit z listą1"/>
    <w:basedOn w:val="Normalny"/>
    <w:rsid w:val="00A467E4"/>
    <w:pPr>
      <w:ind w:left="720"/>
      <w:jc w:val="both"/>
    </w:pPr>
    <w:rPr>
      <w:rFonts w:ascii="Times New Roman" w:eastAsia="Times New Roman" w:hAnsi="Times New Roman"/>
      <w:sz w:val="24"/>
    </w:rPr>
  </w:style>
  <w:style w:type="character" w:customStyle="1" w:styleId="Nierozpoznanawzmianka10">
    <w:name w:val="Nierozpoznana wzmianka1"/>
    <w:uiPriority w:val="99"/>
    <w:semiHidden/>
    <w:unhideWhenUsed/>
    <w:rsid w:val="00F761BD"/>
    <w:rPr>
      <w:color w:val="605E5C"/>
      <w:shd w:val="clear" w:color="auto" w:fill="E1DFDD"/>
    </w:rPr>
  </w:style>
  <w:style w:type="table" w:customStyle="1" w:styleId="TableGrid">
    <w:name w:val="TableGrid"/>
    <w:rsid w:val="00F761BD"/>
    <w:pPr>
      <w:spacing w:after="0" w:line="240" w:lineRule="auto"/>
    </w:pPr>
    <w:rPr>
      <w:rFonts w:eastAsiaTheme="minorEastAsia"/>
      <w:lang w:eastAsia="pl-PL"/>
    </w:rPr>
    <w:tblPr>
      <w:tblCellMar>
        <w:top w:w="0" w:type="dxa"/>
        <w:left w:w="0" w:type="dxa"/>
        <w:bottom w:w="0" w:type="dxa"/>
        <w:right w:w="0" w:type="dxa"/>
      </w:tblCellMar>
    </w:tblPr>
  </w:style>
  <w:style w:type="character" w:styleId="UyteHipercze">
    <w:name w:val="FollowedHyperlink"/>
    <w:rsid w:val="00F761BD"/>
    <w:rPr>
      <w:color w:val="800080"/>
      <w:u w:val="single"/>
    </w:rPr>
  </w:style>
  <w:style w:type="paragraph" w:customStyle="1" w:styleId="zdnia">
    <w:name w:val="zdnia"/>
    <w:basedOn w:val="Normalny"/>
    <w:rsid w:val="00F761BD"/>
    <w:pPr>
      <w:spacing w:before="90"/>
      <w:jc w:val="left"/>
    </w:pPr>
    <w:rPr>
      <w:rFonts w:ascii="Times New Roman" w:eastAsia="Times New Roman" w:hAnsi="Times New Roman"/>
      <w:b/>
      <w:bCs/>
      <w:sz w:val="20"/>
      <w:szCs w:val="20"/>
      <w:lang w:eastAsia="pl-PL"/>
    </w:rPr>
  </w:style>
  <w:style w:type="paragraph" w:customStyle="1" w:styleId="podstawa">
    <w:name w:val="podstawa"/>
    <w:basedOn w:val="Normalny"/>
    <w:rsid w:val="00F761BD"/>
    <w:pPr>
      <w:spacing w:before="180"/>
      <w:jc w:val="left"/>
    </w:pPr>
    <w:rPr>
      <w:rFonts w:ascii="Times New Roman" w:eastAsia="Times New Roman" w:hAnsi="Times New Roman"/>
      <w:sz w:val="15"/>
      <w:szCs w:val="15"/>
      <w:lang w:eastAsia="pl-PL"/>
    </w:rPr>
  </w:style>
  <w:style w:type="character" w:customStyle="1" w:styleId="h1">
    <w:name w:val="h1"/>
    <w:basedOn w:val="Domylnaczcionkaakapitu"/>
    <w:rsid w:val="00F761BD"/>
  </w:style>
  <w:style w:type="paragraph" w:customStyle="1" w:styleId="Textbodyindent">
    <w:name w:val="Text body indent"/>
    <w:basedOn w:val="Standard"/>
    <w:rsid w:val="00B1164A"/>
    <w:pPr>
      <w:widowControl w:val="0"/>
      <w:suppressAutoHyphens/>
      <w:autoSpaceDN w:val="0"/>
      <w:spacing w:after="120"/>
      <w:ind w:left="283"/>
      <w:textAlignment w:val="baseline"/>
    </w:pPr>
    <w:rPr>
      <w:rFonts w:eastAsia="SimSun" w:cs="Mangal"/>
      <w:snapToGrid/>
      <w:kern w:val="3"/>
      <w:szCs w:val="24"/>
      <w:lang w:val="en-US" w:eastAsia="zh-CN" w:bidi="hi-IN"/>
    </w:rPr>
  </w:style>
  <w:style w:type="numbering" w:customStyle="1" w:styleId="WWNum73">
    <w:name w:val="WWNum73"/>
    <w:basedOn w:val="Bezlisty"/>
    <w:rsid w:val="00B1164A"/>
    <w:pPr>
      <w:numPr>
        <w:numId w:val="41"/>
      </w:numPr>
    </w:pPr>
  </w:style>
  <w:style w:type="numbering" w:customStyle="1" w:styleId="WWNum72">
    <w:name w:val="WWNum72"/>
    <w:basedOn w:val="Bezlisty"/>
    <w:rsid w:val="00B1164A"/>
    <w:pPr>
      <w:numPr>
        <w:numId w:val="42"/>
      </w:numPr>
    </w:pPr>
  </w:style>
  <w:style w:type="paragraph" w:customStyle="1" w:styleId="Nagwek4-rozdzia">
    <w:name w:val="Nagłówek 4- rozdział"/>
    <w:basedOn w:val="tekst"/>
    <w:link w:val="Nagwek4-rozdziaZnak"/>
    <w:qFormat/>
    <w:rsid w:val="00D141C1"/>
    <w:pPr>
      <w:ind w:left="284"/>
    </w:pPr>
    <w:rPr>
      <w:rFonts w:ascii="Calibri" w:hAnsi="Calibri"/>
      <w:b/>
      <w:sz w:val="28"/>
    </w:rPr>
  </w:style>
  <w:style w:type="character" w:customStyle="1" w:styleId="UstpZnak">
    <w:name w:val="Ustęp Znak"/>
    <w:basedOn w:val="Nagwek3Znak"/>
    <w:link w:val="Ustp"/>
    <w:rsid w:val="00285436"/>
    <w:rPr>
      <w:rFonts w:ascii="Cambria" w:eastAsiaTheme="majorEastAsia" w:hAnsi="Cambria" w:cstheme="majorBidi"/>
      <w:noProof/>
      <w:color w:val="000000" w:themeColor="text1"/>
      <w:sz w:val="24"/>
      <w:szCs w:val="24"/>
    </w:rPr>
  </w:style>
  <w:style w:type="character" w:customStyle="1" w:styleId="Nagwek4-rozdziaZnak">
    <w:name w:val="Nagłówek 4- rozdział Znak"/>
    <w:basedOn w:val="UstpZnak"/>
    <w:link w:val="Nagwek4-rozdzia"/>
    <w:rsid w:val="00D141C1"/>
    <w:rPr>
      <w:rFonts w:ascii="Calibri" w:eastAsia="Times New Roman" w:hAnsi="Calibri" w:cs="Times New Roman"/>
      <w:b/>
      <w:noProof/>
      <w:color w:val="000000" w:themeColor="text1"/>
      <w:sz w:val="28"/>
      <w:szCs w:val="24"/>
      <w:lang w:eastAsia="pl-PL"/>
    </w:rPr>
  </w:style>
  <w:style w:type="paragraph" w:customStyle="1" w:styleId="ZLITwPKTzmlitwpktartykuempunktem">
    <w:name w:val="Z/LIT_w_PKT – zm. lit. w pkt artykułem (punktem)"/>
    <w:basedOn w:val="Normalny"/>
    <w:uiPriority w:val="32"/>
    <w:qFormat/>
    <w:rsid w:val="00563196"/>
    <w:pPr>
      <w:spacing w:line="360" w:lineRule="auto"/>
      <w:ind w:left="1497" w:hanging="476"/>
      <w:jc w:val="both"/>
    </w:pPr>
    <w:rPr>
      <w:rFonts w:ascii="Times" w:eastAsia="Times New Roman" w:hAnsi="Times" w:cs="Arial"/>
      <w:bCs/>
      <w:sz w:val="24"/>
      <w:szCs w:val="20"/>
      <w:lang w:eastAsia="pl-PL"/>
    </w:rPr>
  </w:style>
  <w:style w:type="character" w:customStyle="1" w:styleId="markedcontent">
    <w:name w:val="markedcontent"/>
    <w:basedOn w:val="Domylnaczcionkaakapitu"/>
    <w:rsid w:val="0023213C"/>
  </w:style>
  <w:style w:type="character" w:customStyle="1" w:styleId="AkapitzlistZnak">
    <w:name w:val="Akapit z listą Znak"/>
    <w:link w:val="Akapitzlist"/>
    <w:uiPriority w:val="34"/>
    <w:rsid w:val="00485E12"/>
    <w:rPr>
      <w:rFonts w:ascii="Calibri" w:eastAsia="Calibri" w:hAnsi="Calibri" w:cs="Times New Roman"/>
    </w:rPr>
  </w:style>
  <w:style w:type="paragraph" w:customStyle="1" w:styleId="Nagwek3-dzia">
    <w:name w:val="Nagłówek 3- dział"/>
    <w:basedOn w:val="Normalny"/>
    <w:link w:val="Nagwek3-dziaZnak"/>
    <w:qFormat/>
    <w:rsid w:val="00A86E78"/>
    <w:pPr>
      <w:jc w:val="left"/>
    </w:pPr>
    <w:rPr>
      <w:b/>
      <w:sz w:val="32"/>
    </w:rPr>
  </w:style>
  <w:style w:type="paragraph" w:customStyle="1" w:styleId="Nagwek1-tytu">
    <w:name w:val="Nagłówek 1- tytuł"/>
    <w:basedOn w:val="Normalny"/>
    <w:link w:val="Nagwek1-tytuZnak"/>
    <w:qFormat/>
    <w:rsid w:val="00C75E6F"/>
    <w:pPr>
      <w:jc w:val="left"/>
    </w:pPr>
    <w:rPr>
      <w:rFonts w:asciiTheme="minorHAnsi" w:hAnsiTheme="minorHAnsi"/>
      <w:b/>
      <w:sz w:val="96"/>
      <w:szCs w:val="24"/>
    </w:rPr>
  </w:style>
  <w:style w:type="character" w:customStyle="1" w:styleId="Nagwek3-dziaZnak">
    <w:name w:val="Nagłówek 3- dział Znak"/>
    <w:basedOn w:val="Domylnaczcionkaakapitu"/>
    <w:link w:val="Nagwek3-dzia"/>
    <w:rsid w:val="00A86E78"/>
    <w:rPr>
      <w:rFonts w:ascii="Calibri" w:eastAsia="Calibri" w:hAnsi="Calibri" w:cs="Times New Roman"/>
      <w:b/>
      <w:noProof/>
      <w:sz w:val="32"/>
    </w:rPr>
  </w:style>
  <w:style w:type="paragraph" w:customStyle="1" w:styleId="Nagwek2-spistreci">
    <w:name w:val="Nagłówek 2- spis treści"/>
    <w:basedOn w:val="Normalny"/>
    <w:link w:val="Nagwek2-spistreciZnak"/>
    <w:qFormat/>
    <w:rsid w:val="00C75E6F"/>
    <w:pPr>
      <w:jc w:val="left"/>
    </w:pPr>
    <w:rPr>
      <w:b/>
      <w:bCs/>
      <w:sz w:val="36"/>
    </w:rPr>
  </w:style>
  <w:style w:type="character" w:customStyle="1" w:styleId="Nagwek1-tytuZnak">
    <w:name w:val="Nagłówek 1- tytuł Znak"/>
    <w:basedOn w:val="Domylnaczcionkaakapitu"/>
    <w:link w:val="Nagwek1-tytu"/>
    <w:rsid w:val="00C75E6F"/>
    <w:rPr>
      <w:rFonts w:eastAsia="Calibri" w:cs="Times New Roman"/>
      <w:b/>
      <w:noProof/>
      <w:sz w:val="96"/>
      <w:szCs w:val="24"/>
    </w:rPr>
  </w:style>
  <w:style w:type="character" w:customStyle="1" w:styleId="Nagwek2-spistreciZnak">
    <w:name w:val="Nagłówek 2- spis treści Znak"/>
    <w:basedOn w:val="Domylnaczcionkaakapitu"/>
    <w:link w:val="Nagwek2-spistreci"/>
    <w:rsid w:val="00C75E6F"/>
    <w:rPr>
      <w:rFonts w:ascii="Calibri" w:eastAsia="Calibri" w:hAnsi="Calibri" w:cs="Times New Roman"/>
      <w:b/>
      <w:bCs/>
      <w:noProof/>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18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E20DC-ACBE-4101-8F72-E116BB07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41712</Words>
  <Characters>250275</Characters>
  <Application>Microsoft Office Word</Application>
  <DocSecurity>0</DocSecurity>
  <Lines>2085</Lines>
  <Paragraphs>582</Paragraphs>
  <ScaleCrop>false</ScaleCrop>
  <HeadingPairs>
    <vt:vector size="2" baseType="variant">
      <vt:variant>
        <vt:lpstr>Tytuł</vt:lpstr>
      </vt:variant>
      <vt:variant>
        <vt:i4>1</vt:i4>
      </vt:variant>
    </vt:vector>
  </HeadingPairs>
  <TitlesOfParts>
    <vt:vector size="1" baseType="lpstr">
      <vt:lpstr>Wzorcowy statut 5 - letniego Technikum</vt:lpstr>
    </vt:vector>
  </TitlesOfParts>
  <Company>ECRK Lex s. c w Białymstoku</Company>
  <LinksUpToDate>false</LinksUpToDate>
  <CharactersWithSpaces>291405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Wzorcowy statut 5 - letniego Technikum</dc:title>
  <dc:creator>Elżbieta Linowska</dc:creator>
  <dc:description>Materiał jest własnością Europejskiego Centrum Rozwoju Kadr Lex s.c. w Białymstoku. ISBN 978-83-65961-38-9  Wyrażamy zgodę na korzystanie  i przetwarzanie tylko w własnej placówce, która weszła legalnie w posiadanie.  Publikowanie na stronie www jest zabronione</dc:description>
  <cp:lastModifiedBy>Admin</cp:lastModifiedBy>
  <cp:revision>2</cp:revision>
  <cp:lastPrinted>2024-01-26T13:06:00Z</cp:lastPrinted>
  <dcterms:created xsi:type="dcterms:W3CDTF">2026-01-16T08:28:00Z</dcterms:created>
  <dcterms:modified xsi:type="dcterms:W3CDTF">2026-01-16T08:28:00Z</dcterms:modified>
  <cp:category>ISBN: 978-83-65961-38-9</cp:category>
</cp:coreProperties>
</file>